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8D5" w:rsidRPr="001D4F3B" w:rsidRDefault="002878D5" w:rsidP="002878D5">
      <w:pPr>
        <w:jc w:val="center"/>
        <w:rPr>
          <w:rFonts w:ascii="Comic Sans MS" w:hAnsi="Comic Sans MS" w:cs="Arial"/>
          <w:b/>
          <w:bCs/>
          <w:color w:val="0070C0"/>
          <w:sz w:val="72"/>
          <w:szCs w:val="22"/>
        </w:rPr>
      </w:pPr>
      <w:r w:rsidRPr="001D4F3B">
        <w:rPr>
          <w:rFonts w:ascii="Comic Sans MS" w:hAnsi="Comic Sans MS" w:cs="Arial"/>
          <w:b/>
          <w:bCs/>
          <w:color w:val="0070C0"/>
          <w:sz w:val="72"/>
          <w:szCs w:val="22"/>
        </w:rPr>
        <w:t>Vlastní hodnocení MŠ</w:t>
      </w:r>
    </w:p>
    <w:p w:rsidR="002878D5" w:rsidRPr="001D4F3B" w:rsidRDefault="002878D5" w:rsidP="002878D5">
      <w:pPr>
        <w:jc w:val="center"/>
        <w:rPr>
          <w:rFonts w:ascii="Comic Sans MS" w:hAnsi="Comic Sans MS" w:cs="Arial"/>
          <w:b/>
          <w:bCs/>
          <w:color w:val="0070C0"/>
          <w:sz w:val="52"/>
          <w:szCs w:val="22"/>
        </w:rPr>
      </w:pPr>
    </w:p>
    <w:p w:rsidR="002878D5" w:rsidRPr="001D4F3B" w:rsidRDefault="002878D5" w:rsidP="002878D5">
      <w:pPr>
        <w:jc w:val="center"/>
        <w:rPr>
          <w:rFonts w:ascii="Comic Sans MS" w:hAnsi="Comic Sans MS" w:cs="Arial"/>
          <w:b/>
          <w:bCs/>
          <w:color w:val="0070C0"/>
          <w:sz w:val="52"/>
          <w:szCs w:val="22"/>
        </w:rPr>
      </w:pPr>
      <w:r w:rsidRPr="001D4F3B">
        <w:rPr>
          <w:rFonts w:ascii="Comic Sans MS" w:hAnsi="Comic Sans MS" w:cs="Arial"/>
          <w:b/>
          <w:bCs/>
          <w:color w:val="0070C0"/>
          <w:sz w:val="52"/>
          <w:szCs w:val="22"/>
        </w:rPr>
        <w:t>za školní rok 2024/2025</w:t>
      </w:r>
    </w:p>
    <w:p w:rsidR="002878D5" w:rsidRPr="001D4F3B" w:rsidRDefault="002878D5" w:rsidP="002878D5">
      <w:pPr>
        <w:rPr>
          <w:rFonts w:ascii="Comic Sans MS" w:hAnsi="Comic Sans MS" w:cs="Arial"/>
          <w:b/>
          <w:bCs/>
          <w:color w:val="0070C0"/>
          <w:sz w:val="28"/>
          <w:szCs w:val="22"/>
          <w:u w:val="single"/>
        </w:rPr>
      </w:pPr>
    </w:p>
    <w:p w:rsidR="006B5460" w:rsidRDefault="002878D5" w:rsidP="002878D5">
      <w:pPr>
        <w:jc w:val="center"/>
      </w:pPr>
      <w:r>
        <w:t>(Fotografie všech součástí MŠ)</w:t>
      </w: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rPr>
          <w:szCs w:val="22"/>
        </w:rPr>
      </w:pPr>
      <w:r>
        <w:rPr>
          <w:rFonts w:ascii="Arial" w:hAnsi="Arial" w:cs="Arial"/>
          <w:szCs w:val="22"/>
        </w:rPr>
        <w:t xml:space="preserve">Ve Cvikově dne 31. srpna </w:t>
      </w:r>
      <w:proofErr w:type="gramStart"/>
      <w:r>
        <w:rPr>
          <w:rFonts w:ascii="Arial" w:hAnsi="Arial" w:cs="Arial"/>
          <w:szCs w:val="22"/>
        </w:rPr>
        <w:t>2025                                           Kateřina</w:t>
      </w:r>
      <w:proofErr w:type="gramEnd"/>
      <w:r>
        <w:rPr>
          <w:rFonts w:ascii="Arial" w:hAnsi="Arial" w:cs="Arial"/>
          <w:szCs w:val="22"/>
        </w:rPr>
        <w:t xml:space="preserve"> Kovalevová</w:t>
      </w:r>
      <w:r>
        <w:rPr>
          <w:szCs w:val="22"/>
        </w:rPr>
        <w:t>, ředitelka MŠ</w:t>
      </w:r>
    </w:p>
    <w:p w:rsidR="002878D5" w:rsidRDefault="002878D5" w:rsidP="002878D5">
      <w:pPr>
        <w:jc w:val="center"/>
        <w:rPr>
          <w:rFonts w:ascii="Arial" w:hAnsi="Arial" w:cs="Arial"/>
          <w:szCs w:val="22"/>
        </w:rPr>
      </w:pPr>
      <w:r>
        <w:t>2.</w:t>
      </w:r>
      <w:r>
        <w:rPr>
          <w:rFonts w:ascii="Arial" w:hAnsi="Arial" w:cs="Arial"/>
          <w:szCs w:val="22"/>
        </w:rPr>
        <w:t xml:space="preserve">    </w:t>
      </w:r>
    </w:p>
    <w:p w:rsidR="002878D5" w:rsidRDefault="002878D5" w:rsidP="002878D5">
      <w:pPr>
        <w:jc w:val="center"/>
        <w:rPr>
          <w:rFonts w:ascii="Arial" w:hAnsi="Arial" w:cs="Arial"/>
          <w:szCs w:val="22"/>
        </w:rPr>
      </w:pPr>
    </w:p>
    <w:p w:rsidR="002878D5" w:rsidRDefault="002878D5" w:rsidP="002878D5">
      <w:pPr>
        <w:jc w:val="center"/>
        <w:rPr>
          <w:rFonts w:ascii="Arial" w:hAnsi="Arial" w:cs="Arial"/>
          <w:szCs w:val="22"/>
        </w:rPr>
      </w:pPr>
    </w:p>
    <w:p w:rsidR="002878D5" w:rsidRDefault="002878D5" w:rsidP="002878D5">
      <w:pPr>
        <w:jc w:val="center"/>
        <w:rPr>
          <w:rFonts w:ascii="Arial" w:hAnsi="Arial" w:cs="Arial"/>
          <w:szCs w:val="22"/>
        </w:rPr>
      </w:pPr>
    </w:p>
    <w:p w:rsidR="002878D5" w:rsidRDefault="002878D5" w:rsidP="002878D5">
      <w:pPr>
        <w:jc w:val="center"/>
        <w:rPr>
          <w:rFonts w:ascii="Arial" w:hAnsi="Arial" w:cs="Arial"/>
          <w:szCs w:val="22"/>
        </w:rPr>
      </w:pPr>
    </w:p>
    <w:p w:rsidR="002878D5" w:rsidRDefault="002878D5" w:rsidP="002878D5">
      <w:pPr>
        <w:jc w:val="center"/>
        <w:rPr>
          <w:rFonts w:ascii="Arial" w:hAnsi="Arial" w:cs="Arial"/>
          <w:szCs w:val="22"/>
        </w:rPr>
      </w:pPr>
    </w:p>
    <w:p w:rsidR="002878D5" w:rsidRDefault="002878D5" w:rsidP="002878D5">
      <w:pPr>
        <w:jc w:val="center"/>
        <w:rPr>
          <w:rFonts w:ascii="Arial" w:hAnsi="Arial" w:cs="Arial"/>
          <w:szCs w:val="22"/>
        </w:rPr>
      </w:pPr>
    </w:p>
    <w:p w:rsidR="002878D5" w:rsidRDefault="002878D5" w:rsidP="002878D5">
      <w:pPr>
        <w:jc w:val="center"/>
        <w:rPr>
          <w:rFonts w:ascii="Arial" w:hAnsi="Arial" w:cs="Arial"/>
          <w:szCs w:val="22"/>
        </w:rPr>
      </w:pPr>
    </w:p>
    <w:p w:rsidR="002878D5" w:rsidRDefault="002878D5" w:rsidP="002878D5">
      <w:pPr>
        <w:jc w:val="center"/>
        <w:rPr>
          <w:rFonts w:ascii="Arial" w:hAnsi="Arial" w:cs="Arial"/>
          <w:bCs/>
          <w:sz w:val="28"/>
          <w:szCs w:val="22"/>
          <w:u w:val="single"/>
        </w:rPr>
      </w:pPr>
      <w:r>
        <w:rPr>
          <w:rFonts w:ascii="Arial" w:hAnsi="Arial" w:cs="Arial"/>
          <w:szCs w:val="22"/>
        </w:rPr>
        <w:t xml:space="preserve">  </w:t>
      </w:r>
      <w:r>
        <w:rPr>
          <w:rFonts w:ascii="Arial" w:hAnsi="Arial" w:cs="Arial"/>
          <w:bCs/>
          <w:sz w:val="28"/>
          <w:szCs w:val="22"/>
        </w:rPr>
        <w:t xml:space="preserve">                        </w:t>
      </w:r>
    </w:p>
    <w:p w:rsidR="002878D5" w:rsidRDefault="002878D5" w:rsidP="002878D5">
      <w:pPr>
        <w:rPr>
          <w:rFonts w:ascii="Arial" w:hAnsi="Arial" w:cs="Arial"/>
          <w:b/>
          <w:bCs/>
          <w:sz w:val="28"/>
          <w:szCs w:val="22"/>
          <w:u w:val="single"/>
        </w:rPr>
      </w:pPr>
      <w:r>
        <w:rPr>
          <w:rFonts w:ascii="Arial" w:hAnsi="Arial" w:cs="Arial"/>
          <w:b/>
          <w:bCs/>
          <w:sz w:val="28"/>
          <w:szCs w:val="22"/>
          <w:u w:val="single"/>
        </w:rPr>
        <w:t>Obsah:</w:t>
      </w:r>
    </w:p>
    <w:p w:rsidR="002878D5" w:rsidRDefault="002878D5" w:rsidP="002878D5">
      <w:pPr>
        <w:rPr>
          <w:rFonts w:ascii="Arial" w:hAnsi="Arial" w:cs="Arial"/>
          <w:sz w:val="22"/>
          <w:szCs w:val="22"/>
        </w:rPr>
      </w:pPr>
    </w:p>
    <w:p w:rsidR="002878D5" w:rsidRDefault="002878D5" w:rsidP="002878D5">
      <w:pPr>
        <w:pStyle w:val="Nadpis1"/>
      </w:pPr>
      <w:r>
        <w:t>1. Charakteristika školy:</w:t>
      </w:r>
    </w:p>
    <w:p w:rsidR="002878D5" w:rsidRDefault="002878D5" w:rsidP="002878D5">
      <w:pPr>
        <w:rPr>
          <w:rFonts w:ascii="Arial" w:hAnsi="Arial" w:cs="Arial"/>
          <w:sz w:val="22"/>
          <w:szCs w:val="22"/>
        </w:rPr>
      </w:pPr>
      <w:r>
        <w:t>1. 1 Základní údaje o mateřské škole.</w:t>
      </w:r>
    </w:p>
    <w:p w:rsidR="002878D5" w:rsidRDefault="002878D5" w:rsidP="002878D5">
      <w:r>
        <w:t>1. 2 Obecná charakteristika jednotlivých mateřských škol.</w:t>
      </w:r>
    </w:p>
    <w:p w:rsidR="002878D5" w:rsidRDefault="002878D5" w:rsidP="002878D5">
      <w:pPr>
        <w:rPr>
          <w:rFonts w:ascii="Arial" w:hAnsi="Arial" w:cs="Arial"/>
          <w:sz w:val="22"/>
          <w:szCs w:val="22"/>
        </w:rPr>
      </w:pPr>
      <w:r>
        <w:t>1. 3 Dlouhodobý (strategický) plán.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1. 4 Personální podmínky.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1. 5 Věcné a materiálně-technické podmínky.</w:t>
      </w:r>
    </w:p>
    <w:p w:rsidR="002878D5" w:rsidRDefault="002878D5" w:rsidP="002878D5">
      <w:pPr>
        <w:rPr>
          <w:rFonts w:ascii="Arial" w:hAnsi="Arial" w:cs="Arial"/>
          <w:sz w:val="22"/>
          <w:szCs w:val="22"/>
        </w:rPr>
      </w:pPr>
    </w:p>
    <w:p w:rsidR="002878D5" w:rsidRDefault="002878D5" w:rsidP="002878D5">
      <w:pPr>
        <w:rPr>
          <w:b/>
          <w:bCs/>
        </w:rPr>
      </w:pPr>
      <w:r>
        <w:rPr>
          <w:b/>
          <w:bCs/>
        </w:rPr>
        <w:t>2. Organizace výchovy a vzdělávání:</w:t>
      </w:r>
    </w:p>
    <w:p w:rsidR="002878D5" w:rsidRDefault="002878D5" w:rsidP="002878D5">
      <w:pPr>
        <w:rPr>
          <w:rFonts w:ascii="Arial" w:hAnsi="Arial" w:cs="Arial"/>
          <w:sz w:val="22"/>
          <w:szCs w:val="22"/>
        </w:rPr>
      </w:pPr>
      <w:r>
        <w:t>2. 1 Přijímací řízení.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 xml:space="preserve">2. 2 </w:t>
      </w:r>
      <w:r>
        <w:rPr>
          <w:bCs/>
        </w:rPr>
        <w:t>Charakteristika školního vzdělávacího programu a výsledky vzdělávání</w:t>
      </w:r>
    </w:p>
    <w:p w:rsidR="002878D5" w:rsidRDefault="002878D5" w:rsidP="002878D5">
      <w:r>
        <w:sym w:font="Symbol" w:char="F0DE"/>
      </w:r>
      <w:r>
        <w:t xml:space="preserve"> konkrétní podoba vzdělávacího obsahu</w:t>
      </w:r>
    </w:p>
    <w:p w:rsidR="002878D5" w:rsidRDefault="002878D5" w:rsidP="002878D5">
      <w:r>
        <w:sym w:font="Symbol" w:char="F0DE"/>
      </w:r>
      <w:r>
        <w:t xml:space="preserve"> popis organizace výchovy a vzdělávání</w:t>
      </w:r>
    </w:p>
    <w:p w:rsidR="002878D5" w:rsidRDefault="002878D5" w:rsidP="002878D5">
      <w:r>
        <w:sym w:font="Symbol" w:char="F0DE"/>
      </w:r>
      <w:r>
        <w:t xml:space="preserve"> základní principy vzdělávání</w:t>
      </w:r>
    </w:p>
    <w:p w:rsidR="002878D5" w:rsidRDefault="002878D5" w:rsidP="002878D5">
      <w:r>
        <w:sym w:font="Symbol" w:char="F0DE"/>
      </w:r>
      <w:r>
        <w:t xml:space="preserve"> ostatní podmínky vzdělávání.     </w:t>
      </w:r>
    </w:p>
    <w:p w:rsidR="002878D5" w:rsidRDefault="002878D5" w:rsidP="002878D5">
      <w:r>
        <w:t>2. 3 Třídní vzdělávací plány.</w:t>
      </w:r>
    </w:p>
    <w:p w:rsidR="002878D5" w:rsidRDefault="002878D5" w:rsidP="002878D5"/>
    <w:p w:rsidR="002878D5" w:rsidRDefault="002878D5" w:rsidP="002878D5">
      <w:pPr>
        <w:rPr>
          <w:b/>
          <w:bCs/>
        </w:rPr>
      </w:pPr>
      <w:r>
        <w:rPr>
          <w:b/>
          <w:bCs/>
        </w:rPr>
        <w:t>3. Spolupráce školy s rodiči a dalšími institucemi:</w:t>
      </w:r>
    </w:p>
    <w:p w:rsidR="002878D5" w:rsidRDefault="002878D5" w:rsidP="002878D5">
      <w:r>
        <w:t>3. 1 Spolupráce školy s rodiči.</w:t>
      </w:r>
    </w:p>
    <w:p w:rsidR="002878D5" w:rsidRDefault="002878D5" w:rsidP="002878D5">
      <w:r>
        <w:t>3. 2 Spolupráce s jinými organizacemi.</w:t>
      </w:r>
    </w:p>
    <w:p w:rsidR="002878D5" w:rsidRDefault="002878D5" w:rsidP="002878D5"/>
    <w:p w:rsidR="002878D5" w:rsidRDefault="002878D5" w:rsidP="002878D5">
      <w:pPr>
        <w:rPr>
          <w:b/>
          <w:bCs/>
        </w:rPr>
      </w:pPr>
      <w:r>
        <w:rPr>
          <w:b/>
          <w:bCs/>
        </w:rPr>
        <w:t>4. Řízení školy, kvalita personální práce:</w:t>
      </w:r>
    </w:p>
    <w:p w:rsidR="002878D5" w:rsidRDefault="002878D5" w:rsidP="002878D5">
      <w:r>
        <w:t>4. 1 Kvalita řízení a plánování.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4. 2 Hospitační a kontrolní činnost.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4. 3 Údaje o výsledcích kontrol a inspekcí.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4. 4 Kontrola provozních zaměstnanců.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4. 5 Kontrola zaměřená na ekonomiku, účetnictví a správu majetku.</w:t>
      </w:r>
    </w:p>
    <w:p w:rsidR="002878D5" w:rsidRDefault="002878D5" w:rsidP="002878D5">
      <w:pPr>
        <w:rPr>
          <w:sz w:val="28"/>
        </w:rPr>
      </w:pPr>
    </w:p>
    <w:p w:rsidR="002878D5" w:rsidRDefault="002878D5" w:rsidP="002878D5">
      <w:pPr>
        <w:rPr>
          <w:b/>
          <w:bCs/>
        </w:rPr>
      </w:pPr>
      <w:r>
        <w:rPr>
          <w:b/>
          <w:bCs/>
        </w:rPr>
        <w:t>5. Další vzdělávání pedagogických pracovníků:</w:t>
      </w:r>
    </w:p>
    <w:p w:rsidR="002878D5" w:rsidRDefault="002878D5" w:rsidP="002878D5">
      <w:r>
        <w:t>5. 1 Výchozí stav.</w:t>
      </w:r>
    </w:p>
    <w:p w:rsidR="002878D5" w:rsidRDefault="002878D5" w:rsidP="002878D5">
      <w:r>
        <w:t>5. 2 Studium k prohlubování odborné kvalifikace.</w:t>
      </w:r>
    </w:p>
    <w:p w:rsidR="002878D5" w:rsidRDefault="002878D5" w:rsidP="002878D5">
      <w:r>
        <w:t>5. 3 Samostudium.</w:t>
      </w:r>
    </w:p>
    <w:p w:rsidR="002878D5" w:rsidRDefault="002878D5" w:rsidP="002878D5">
      <w:pPr>
        <w:rPr>
          <w:b/>
          <w:bCs/>
        </w:rPr>
      </w:pPr>
    </w:p>
    <w:p w:rsidR="002878D5" w:rsidRDefault="002878D5" w:rsidP="002878D5">
      <w:pPr>
        <w:rPr>
          <w:b/>
          <w:bCs/>
        </w:rPr>
      </w:pPr>
      <w:r>
        <w:rPr>
          <w:b/>
          <w:bCs/>
        </w:rPr>
        <w:t>6. Akce školy (výlety, koncerty, vystoupení, soutěže):</w:t>
      </w:r>
    </w:p>
    <w:p w:rsidR="002878D5" w:rsidRDefault="002878D5" w:rsidP="002878D5">
      <w:pPr>
        <w:pStyle w:val="Vchoz"/>
        <w:widowControl/>
        <w:tabs>
          <w:tab w:val="left" w:pos="240"/>
        </w:tabs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6. 1 Akce mateřské školy Jiráskova.</w:t>
      </w:r>
    </w:p>
    <w:p w:rsidR="002878D5" w:rsidRDefault="002878D5" w:rsidP="002878D5">
      <w:pPr>
        <w:pStyle w:val="Vchoz"/>
        <w:widowControl/>
        <w:tabs>
          <w:tab w:val="left" w:pos="240"/>
        </w:tabs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6. 2 Akce mateřské školy Lindava.</w:t>
      </w:r>
    </w:p>
    <w:p w:rsidR="002878D5" w:rsidRDefault="002878D5" w:rsidP="002878D5">
      <w:pPr>
        <w:pStyle w:val="Vchoz"/>
        <w:widowControl/>
        <w:tabs>
          <w:tab w:val="left" w:pos="240"/>
        </w:tabs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6. 3 Akce mateřské školy Sídliště.</w:t>
      </w:r>
    </w:p>
    <w:p w:rsidR="002878D5" w:rsidRDefault="002878D5" w:rsidP="002878D5">
      <w:pPr>
        <w:rPr>
          <w:rFonts w:ascii="Arial" w:hAnsi="Arial" w:cs="Arial"/>
          <w:sz w:val="22"/>
          <w:szCs w:val="22"/>
        </w:rPr>
      </w:pPr>
    </w:p>
    <w:p w:rsidR="002878D5" w:rsidRDefault="002878D5" w:rsidP="002878D5">
      <w:pPr>
        <w:rPr>
          <w:b/>
          <w:bCs/>
          <w:szCs w:val="22"/>
        </w:rPr>
      </w:pPr>
      <w:r>
        <w:rPr>
          <w:b/>
          <w:bCs/>
          <w:szCs w:val="22"/>
        </w:rPr>
        <w:t>7. Trend dalšího vývoje a směrování mateřské školy.</w:t>
      </w:r>
    </w:p>
    <w:p w:rsidR="002878D5" w:rsidRDefault="002878D5" w:rsidP="002878D5">
      <w:pPr>
        <w:rPr>
          <w:rFonts w:ascii="Arial" w:hAnsi="Arial" w:cs="Arial"/>
          <w:sz w:val="22"/>
          <w:szCs w:val="22"/>
        </w:rPr>
      </w:pPr>
    </w:p>
    <w:p w:rsidR="002878D5" w:rsidRDefault="002878D5" w:rsidP="002878D5">
      <w:pPr>
        <w:rPr>
          <w:b/>
          <w:bCs/>
          <w:szCs w:val="22"/>
        </w:rPr>
      </w:pPr>
      <w:r>
        <w:rPr>
          <w:b/>
          <w:bCs/>
          <w:szCs w:val="22"/>
        </w:rPr>
        <w:t>8. Zpráva o hospodaření za rok 2024.</w:t>
      </w:r>
    </w:p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>
      <w:pPr>
        <w:jc w:val="center"/>
      </w:pPr>
      <w:r>
        <w:t>3.</w:t>
      </w:r>
    </w:p>
    <w:p w:rsidR="002878D5" w:rsidRDefault="002878D5" w:rsidP="002878D5">
      <w:pPr>
        <w:rPr>
          <w:b/>
          <w:sz w:val="28"/>
        </w:rPr>
      </w:pPr>
      <w:r>
        <w:rPr>
          <w:b/>
          <w:sz w:val="28"/>
        </w:rPr>
        <w:lastRenderedPageBreak/>
        <w:t xml:space="preserve">1. </w:t>
      </w:r>
      <w:proofErr w:type="gramStart"/>
      <w:r>
        <w:rPr>
          <w:b/>
          <w:sz w:val="28"/>
        </w:rPr>
        <w:t>CHARAKTERISTIKA  ŠKOLY</w:t>
      </w:r>
      <w:proofErr w:type="gramEnd"/>
    </w:p>
    <w:p w:rsidR="002878D5" w:rsidRDefault="002878D5" w:rsidP="002878D5"/>
    <w:p w:rsidR="002878D5" w:rsidRDefault="002878D5" w:rsidP="002878D5">
      <w:pPr>
        <w:rPr>
          <w:b/>
          <w:bCs/>
          <w:u w:val="single"/>
        </w:rPr>
      </w:pPr>
      <w:r>
        <w:rPr>
          <w:b/>
          <w:bCs/>
          <w:u w:val="single"/>
        </w:rPr>
        <w:t>1. 1 Základní údaje o mateřské škole</w:t>
      </w:r>
    </w:p>
    <w:p w:rsidR="002878D5" w:rsidRDefault="002878D5" w:rsidP="002878D5"/>
    <w:p w:rsidR="002878D5" w:rsidRDefault="002878D5" w:rsidP="002878D5">
      <w:r>
        <w:rPr>
          <w:b/>
          <w:bCs/>
        </w:rPr>
        <w:sym w:font="Symbol" w:char="F02A"/>
      </w:r>
      <w:r>
        <w:rPr>
          <w:b/>
          <w:bCs/>
        </w:rPr>
        <w:t xml:space="preserve"> Název školy:</w:t>
      </w:r>
      <w:r>
        <w:rPr>
          <w:bCs/>
        </w:rPr>
        <w:t xml:space="preserve"> </w:t>
      </w:r>
      <w:r>
        <w:t>Mateřská škola Cvikov, Jiráskova 88/I, příspěvková organizace</w:t>
      </w:r>
    </w:p>
    <w:p w:rsidR="002878D5" w:rsidRDefault="002878D5" w:rsidP="002878D5">
      <w:r>
        <w:t xml:space="preserve">   IČO: 70695342          </w:t>
      </w:r>
    </w:p>
    <w:p w:rsidR="002878D5" w:rsidRDefault="002878D5" w:rsidP="002878D5">
      <w:r>
        <w:t xml:space="preserve">   internetová stránka: http://msjiraskovacvikov.cz//   </w:t>
      </w:r>
    </w:p>
    <w:p w:rsidR="002878D5" w:rsidRDefault="002878D5" w:rsidP="002878D5"/>
    <w:p w:rsidR="002878D5" w:rsidRDefault="002878D5" w:rsidP="002878D5">
      <w:pPr>
        <w:rPr>
          <w:bCs/>
        </w:rPr>
      </w:pPr>
      <w:r>
        <w:rPr>
          <w:b/>
          <w:bCs/>
        </w:rPr>
        <w:sym w:font="Symbol" w:char="F02A"/>
      </w:r>
      <w:r>
        <w:rPr>
          <w:b/>
          <w:bCs/>
        </w:rPr>
        <w:t xml:space="preserve"> Adresa školy:</w:t>
      </w:r>
      <w:r>
        <w:rPr>
          <w:bCs/>
        </w:rPr>
        <w:t xml:space="preserve"> Mateřská škola Cvikov, Jiráskova 88/I</w:t>
      </w:r>
    </w:p>
    <w:p w:rsidR="002878D5" w:rsidRDefault="002878D5" w:rsidP="002878D5">
      <w:pPr>
        <w:rPr>
          <w:bCs/>
        </w:rPr>
      </w:pPr>
    </w:p>
    <w:p w:rsidR="002878D5" w:rsidRDefault="002878D5" w:rsidP="002878D5">
      <w:r>
        <w:rPr>
          <w:b/>
          <w:bCs/>
        </w:rPr>
        <w:sym w:font="Symbol" w:char="F02A"/>
      </w:r>
      <w:r>
        <w:rPr>
          <w:b/>
          <w:bCs/>
        </w:rPr>
        <w:t xml:space="preserve"> Součásti školy:  </w:t>
      </w:r>
      <w:r>
        <w:t>Mateřská škola Lindava 278</w:t>
      </w:r>
    </w:p>
    <w:p w:rsidR="002878D5" w:rsidRDefault="002878D5" w:rsidP="002878D5">
      <w:r>
        <w:t xml:space="preserve">                              Mateřská škola Sídliště 592/II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</w:p>
    <w:p w:rsidR="002878D5" w:rsidRDefault="002878D5" w:rsidP="002878D5">
      <w:r>
        <w:rPr>
          <w:b/>
          <w:bCs/>
        </w:rPr>
        <w:sym w:font="Symbol" w:char="F02A"/>
      </w:r>
      <w:r>
        <w:rPr>
          <w:b/>
          <w:bCs/>
        </w:rPr>
        <w:t xml:space="preserve"> Zřizovatel:</w:t>
      </w:r>
      <w:r>
        <w:t xml:space="preserve"> Město Cvikov, náměstí Osvobození 63/I</w:t>
      </w:r>
    </w:p>
    <w:p w:rsidR="002878D5" w:rsidRDefault="002878D5" w:rsidP="002878D5"/>
    <w:p w:rsidR="002878D5" w:rsidRDefault="002878D5" w:rsidP="002878D5">
      <w:r>
        <w:rPr>
          <w:b/>
          <w:bCs/>
        </w:rPr>
        <w:sym w:font="Symbol" w:char="F02A"/>
      </w:r>
      <w:r>
        <w:rPr>
          <w:b/>
          <w:bCs/>
        </w:rPr>
        <w:t xml:space="preserve"> Statutární orgán - ředitelka mateřské školy:</w:t>
      </w:r>
      <w:r>
        <w:t xml:space="preserve"> Kateřina Kovalevová</w:t>
      </w:r>
    </w:p>
    <w:p w:rsidR="002878D5" w:rsidRDefault="002878D5" w:rsidP="002878D5">
      <w:r>
        <w:rPr>
          <w:b/>
          <w:bCs/>
        </w:rPr>
        <w:sym w:font="Symbol" w:char="F02A"/>
      </w:r>
      <w:r>
        <w:rPr>
          <w:b/>
          <w:bCs/>
        </w:rPr>
        <w:t xml:space="preserve"> Pověřená zastupováním ředitelky v době její nepřítomnosti:</w:t>
      </w:r>
      <w:r>
        <w:t xml:space="preserve"> Bc. Jana Kotěborská</w:t>
      </w:r>
    </w:p>
    <w:p w:rsidR="002878D5" w:rsidRDefault="002878D5" w:rsidP="002878D5"/>
    <w:p w:rsidR="002878D5" w:rsidRDefault="002878D5" w:rsidP="002878D5">
      <w:pPr>
        <w:rPr>
          <w:bCs/>
        </w:rPr>
      </w:pPr>
      <w:r>
        <w:rPr>
          <w:b/>
          <w:bCs/>
        </w:rPr>
        <w:sym w:font="Symbol" w:char="F02A"/>
      </w:r>
      <w:r>
        <w:rPr>
          <w:b/>
          <w:bCs/>
        </w:rPr>
        <w:t xml:space="preserve"> Vedoucí učitelky:</w:t>
      </w:r>
      <w:r>
        <w:rPr>
          <w:bCs/>
        </w:rPr>
        <w:t xml:space="preserve"> Bc. Jana Kotěborská (Mateřská škola Jiráskova + MŠ Lindava)</w:t>
      </w:r>
    </w:p>
    <w:p w:rsidR="002878D5" w:rsidRDefault="002878D5" w:rsidP="002878D5">
      <w:r>
        <w:t xml:space="preserve">                                  </w:t>
      </w:r>
      <w:proofErr w:type="spellStart"/>
      <w:r>
        <w:t>Bc.Markéta</w:t>
      </w:r>
      <w:proofErr w:type="spellEnd"/>
      <w:r>
        <w:t xml:space="preserve"> Krajčovičová + Kateřina </w:t>
      </w:r>
      <w:proofErr w:type="gramStart"/>
      <w:r>
        <w:t>Tomková  (Mateřská</w:t>
      </w:r>
      <w:proofErr w:type="gramEnd"/>
      <w:r>
        <w:t xml:space="preserve"> škola Sídliště)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 xml:space="preserve">                                                                                                          </w:t>
      </w:r>
    </w:p>
    <w:p w:rsidR="002878D5" w:rsidRDefault="002878D5" w:rsidP="002878D5">
      <w:pPr>
        <w:rPr>
          <w:b/>
          <w:bCs/>
        </w:rPr>
      </w:pPr>
      <w:r>
        <w:rPr>
          <w:b/>
          <w:bCs/>
        </w:rPr>
        <w:sym w:font="Symbol" w:char="F02A"/>
      </w:r>
      <w:r>
        <w:rPr>
          <w:b/>
          <w:bCs/>
        </w:rPr>
        <w:t xml:space="preserve"> Kontakty na MŠ:</w:t>
      </w:r>
    </w:p>
    <w:p w:rsidR="002878D5" w:rsidRDefault="002878D5" w:rsidP="002878D5">
      <w:pPr>
        <w:rPr>
          <w:bCs/>
        </w:rPr>
      </w:pPr>
      <w:r>
        <w:rPr>
          <w:b/>
          <w:bCs/>
        </w:rPr>
        <w:t xml:space="preserve">   </w:t>
      </w:r>
      <w:r>
        <w:rPr>
          <w:bCs/>
        </w:rPr>
        <w:t xml:space="preserve">Telefony: </w:t>
      </w:r>
    </w:p>
    <w:p w:rsidR="002878D5" w:rsidRDefault="002878D5" w:rsidP="002878D5">
      <w:r>
        <w:rPr>
          <w:bCs/>
        </w:rPr>
        <w:t xml:space="preserve">   MŠ Jiráskova </w:t>
      </w:r>
      <w:proofErr w:type="gramStart"/>
      <w:r>
        <w:rPr>
          <w:bCs/>
        </w:rPr>
        <w:t>487 751 483                                  emailová</w:t>
      </w:r>
      <w:proofErr w:type="gramEnd"/>
      <w:r>
        <w:rPr>
          <w:bCs/>
        </w:rPr>
        <w:t xml:space="preserve"> adresa: reditelka@msjiraskovacvikov.cz</w:t>
      </w:r>
    </w:p>
    <w:p w:rsidR="002878D5" w:rsidRDefault="002878D5" w:rsidP="002878D5">
      <w:pPr>
        <w:rPr>
          <w:bCs/>
        </w:rPr>
      </w:pPr>
      <w:r>
        <w:rPr>
          <w:bCs/>
        </w:rPr>
        <w:t xml:space="preserve">   MŠ Lindava:  </w:t>
      </w:r>
      <w:proofErr w:type="gramStart"/>
      <w:r>
        <w:rPr>
          <w:bCs/>
        </w:rPr>
        <w:t>487 751 627                                  emailová</w:t>
      </w:r>
      <w:proofErr w:type="gramEnd"/>
      <w:r>
        <w:rPr>
          <w:bCs/>
        </w:rPr>
        <w:t xml:space="preserve"> adresa: skolkalindava@msjiraskovacvikov.cz</w:t>
      </w:r>
    </w:p>
    <w:p w:rsidR="002878D5" w:rsidRDefault="002878D5" w:rsidP="002878D5">
      <w:r>
        <w:rPr>
          <w:bCs/>
        </w:rPr>
        <w:t xml:space="preserve">   MŠ Sídliště:   487 751 391; </w:t>
      </w:r>
      <w:proofErr w:type="gramStart"/>
      <w:r>
        <w:rPr>
          <w:bCs/>
        </w:rPr>
        <w:t>737 881 778            emailová</w:t>
      </w:r>
      <w:proofErr w:type="gramEnd"/>
      <w:r>
        <w:rPr>
          <w:bCs/>
        </w:rPr>
        <w:t xml:space="preserve"> adresa: ms.sidliste@email.cz</w:t>
      </w:r>
    </w:p>
    <w:p w:rsidR="002878D5" w:rsidRDefault="002878D5" w:rsidP="002878D5">
      <w:pPr>
        <w:rPr>
          <w:bCs/>
        </w:rPr>
      </w:pPr>
    </w:p>
    <w:p w:rsidR="002878D5" w:rsidRDefault="002878D5" w:rsidP="002878D5">
      <w:pPr>
        <w:rPr>
          <w:b/>
        </w:rPr>
      </w:pPr>
      <w:r>
        <w:rPr>
          <w:bCs/>
        </w:rPr>
        <w:t xml:space="preserve">  </w:t>
      </w:r>
      <w:r>
        <w:rPr>
          <w:b/>
        </w:rPr>
        <w:sym w:font="Symbol" w:char="F02A"/>
      </w:r>
      <w:r>
        <w:rPr>
          <w:b/>
        </w:rPr>
        <w:t xml:space="preserve"> Právní forma:</w:t>
      </w:r>
    </w:p>
    <w:p w:rsidR="002878D5" w:rsidRDefault="002878D5" w:rsidP="002878D5">
      <w:pPr>
        <w:pStyle w:val="Podtitul"/>
        <w:jc w:val="both"/>
        <w:rPr>
          <w:b w:val="0"/>
          <w:bCs w:val="0"/>
          <w:sz w:val="24"/>
          <w:u w:val="none"/>
        </w:rPr>
      </w:pPr>
      <w:r>
        <w:rPr>
          <w:b w:val="0"/>
          <w:bCs w:val="0"/>
          <w:sz w:val="24"/>
          <w:u w:val="none"/>
        </w:rPr>
        <w:t xml:space="preserve">Zastupitelstvo města Cvikov pod usnesením č. 9 ze dne 15. 09. 2016 dle § 84 odst. 2 písm. e/ zákona č.128/2000 Sb., o obcích (obecní zřízení), podle ustanovení § 27 zákona č. 250/2000 Sb., o rozpočtových pravidlech územních rozpočtů, a podle § 179 odst. 1 písm. a) a c) zákona č. 561/2004 Sb., o předškolním, základním, středním, vyšším odborném a jiném vzdělávání (školský zákon), schvaluje toto úplné znění zřizovací listiny </w:t>
      </w:r>
      <w:r>
        <w:rPr>
          <w:bCs w:val="0"/>
          <w:sz w:val="24"/>
          <w:u w:val="none"/>
        </w:rPr>
        <w:t xml:space="preserve">Mateřské školy Cvikov, Jiráskova 88/I, příspěvkové organizace </w:t>
      </w:r>
      <w:r>
        <w:rPr>
          <w:b w:val="0"/>
          <w:bCs w:val="0"/>
          <w:sz w:val="24"/>
          <w:u w:val="none"/>
        </w:rPr>
        <w:t>pod číslem jednacím: MUC-5051/2016-VED.</w:t>
      </w:r>
    </w:p>
    <w:p w:rsidR="002878D5" w:rsidRDefault="002878D5" w:rsidP="002878D5">
      <w:pPr>
        <w:pStyle w:val="Zkladntext"/>
      </w:pPr>
      <w:r>
        <w:t>Mateřská škola Cvikov, Jiráskova 88/I, příspěvková organizace organizuje předškolní vzdělávání.</w:t>
      </w:r>
    </w:p>
    <w:p w:rsidR="002878D5" w:rsidRDefault="002878D5" w:rsidP="002878D5"/>
    <w:p w:rsidR="002878D5" w:rsidRDefault="002878D5" w:rsidP="002878D5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1. 2 Obecná charakteristika Mateřské školy Cvikov, Jiráskova 88/I, příspěvková organizace</w:t>
      </w:r>
    </w:p>
    <w:p w:rsidR="002878D5" w:rsidRDefault="002878D5" w:rsidP="002878D5">
      <w:pPr>
        <w:rPr>
          <w:i/>
          <w:iCs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BFBFBF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5565"/>
      </w:tblGrid>
      <w:tr w:rsidR="002878D5" w:rsidTr="002878D5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Kapacita mateřské školy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173 dětí (103 + 20 + 50)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  <w:tr w:rsidR="002878D5" w:rsidTr="002878D5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Počet zaměstnanců k 31. 07. 2025</w:t>
            </w:r>
          </w:p>
        </w:tc>
        <w:tc>
          <w:tcPr>
            <w:tcW w:w="5565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29 zaměstnanců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  <w:tr w:rsidR="002878D5" w:rsidTr="002878D5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Počet tříd</w:t>
            </w:r>
          </w:p>
        </w:tc>
        <w:tc>
          <w:tcPr>
            <w:tcW w:w="5565" w:type="dxa"/>
            <w:tcBorders>
              <w:top w:val="single" w:sz="6" w:space="0" w:color="BFBFBF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7 tříd 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</w:tbl>
    <w:p w:rsidR="002878D5" w:rsidRDefault="002878D5" w:rsidP="002878D5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Mateřská škola Cvikov, Jiráskova 88/I, příspěvková organizace vznikla 1. ledna 2017. Je tvořena třemi mateřskými školami. Celkem je v nich 7 tříd.</w:t>
      </w:r>
    </w:p>
    <w:p w:rsidR="002878D5" w:rsidRDefault="002878D5" w:rsidP="002878D5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Kmenová mateřská škola je MŠ Jiráskova. Je to čtyřtřídní mateřská škola nacházející se v centru města. </w:t>
      </w:r>
    </w:p>
    <w:p w:rsidR="002878D5" w:rsidRDefault="002878D5" w:rsidP="002878D5">
      <w:pPr>
        <w:jc w:val="both"/>
        <w:rPr>
          <w:i/>
          <w:sz w:val="22"/>
          <w:szCs w:val="22"/>
        </w:rPr>
      </w:pPr>
    </w:p>
    <w:p w:rsidR="002878D5" w:rsidRDefault="002878D5" w:rsidP="002878D5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Mateřská škola v Lindavě má jednu třídu. Je umístěna v budově bývalé školy.</w:t>
      </w:r>
    </w:p>
    <w:p w:rsidR="002878D5" w:rsidRDefault="002878D5" w:rsidP="002878D5">
      <w:pPr>
        <w:jc w:val="center"/>
        <w:rPr>
          <w:sz w:val="22"/>
          <w:szCs w:val="22"/>
        </w:rPr>
      </w:pPr>
    </w:p>
    <w:p w:rsidR="002878D5" w:rsidRDefault="002878D5" w:rsidP="002878D5">
      <w:pPr>
        <w:jc w:val="center"/>
        <w:rPr>
          <w:sz w:val="22"/>
          <w:szCs w:val="22"/>
        </w:rPr>
      </w:pPr>
    </w:p>
    <w:p w:rsidR="002878D5" w:rsidRDefault="002878D5" w:rsidP="002878D5">
      <w:pPr>
        <w:jc w:val="center"/>
        <w:rPr>
          <w:sz w:val="22"/>
          <w:szCs w:val="22"/>
        </w:rPr>
      </w:pPr>
      <w:r>
        <w:rPr>
          <w:sz w:val="22"/>
          <w:szCs w:val="22"/>
        </w:rPr>
        <w:t>4.</w:t>
      </w:r>
    </w:p>
    <w:p w:rsidR="002878D5" w:rsidRDefault="002878D5" w:rsidP="002878D5">
      <w:pPr>
        <w:jc w:val="center"/>
      </w:pPr>
    </w:p>
    <w:p w:rsidR="002878D5" w:rsidRDefault="002878D5" w:rsidP="002878D5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Mateřská škola Sídliště se nachází v blízkosti cvikovského sídliště. Je to dvoutřídní mateřská škola, která zahájila provoz v roce 1976.</w:t>
      </w:r>
    </w:p>
    <w:p w:rsidR="002878D5" w:rsidRDefault="002878D5" w:rsidP="002878D5">
      <w:pPr>
        <w:jc w:val="both"/>
        <w:rPr>
          <w:i/>
          <w:sz w:val="22"/>
          <w:szCs w:val="22"/>
        </w:rPr>
      </w:pPr>
    </w:p>
    <w:p w:rsidR="002878D5" w:rsidRDefault="002878D5" w:rsidP="002878D5">
      <w:pPr>
        <w:rPr>
          <w:b/>
          <w:bCs/>
        </w:rPr>
      </w:pPr>
      <w:r>
        <w:rPr>
          <w:b/>
          <w:bCs/>
        </w:rPr>
        <w:sym w:font="Symbol" w:char="F02A"/>
      </w:r>
      <w:r>
        <w:rPr>
          <w:b/>
          <w:bCs/>
        </w:rPr>
        <w:t xml:space="preserve"> Provoz škol a počty dětí: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 xml:space="preserve">Celodenní:  </w:t>
      </w:r>
      <w:r>
        <w:rPr>
          <w:b/>
        </w:rPr>
        <w:t>6. 15 - 16.15 hodin (MŠ Jiráskova + MŠ Sídliště)</w:t>
      </w:r>
    </w:p>
    <w:p w:rsidR="002878D5" w:rsidRDefault="002878D5" w:rsidP="002878D5">
      <w:r>
        <w:rPr>
          <w:b/>
        </w:rPr>
        <w:t xml:space="preserve">                    7. 00 - 16. 00 hodin (MŠ Lindava)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Počet tříd v provozu:</w:t>
      </w:r>
      <w:r>
        <w:t xml:space="preserve"> </w:t>
      </w:r>
      <w:r>
        <w:rPr>
          <w:b/>
        </w:rPr>
        <w:t>7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 xml:space="preserve">Počet zapsaných dětí k 30. 09. </w:t>
      </w:r>
      <w:proofErr w:type="gramStart"/>
      <w:r>
        <w:rPr>
          <w:b/>
          <w:bCs/>
          <w:i/>
          <w:iCs/>
        </w:rPr>
        <w:t>2024 :</w:t>
      </w:r>
      <w:r>
        <w:t xml:space="preserve"> </w:t>
      </w:r>
      <w:r>
        <w:rPr>
          <w:b/>
        </w:rPr>
        <w:t xml:space="preserve"> 159</w:t>
      </w:r>
      <w:proofErr w:type="gramEnd"/>
      <w:r>
        <w:rPr>
          <w:b/>
        </w:rPr>
        <w:t xml:space="preserve"> dětí </w:t>
      </w:r>
      <w:r>
        <w:t>(82 chlapců + 77 děvčat)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>Odklad školní docházky:</w:t>
      </w:r>
      <w:r>
        <w:t xml:space="preserve"> </w:t>
      </w:r>
      <w:r>
        <w:rPr>
          <w:b/>
        </w:rPr>
        <w:t xml:space="preserve">0 </w:t>
      </w:r>
      <w:r>
        <w:t xml:space="preserve">(MŠ J - 2 dětí; MŠ L - 0 dítě; MŠ S - 2 dětí) 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 xml:space="preserve">Odhlášeno během školního roku: </w:t>
      </w:r>
      <w:r>
        <w:rPr>
          <w:b/>
        </w:rPr>
        <w:t xml:space="preserve"> 4 děti</w:t>
      </w:r>
      <w:r>
        <w:t xml:space="preserve"> (stěhování, zdravotní důvody, aj.)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Přijato během školního roku:</w:t>
      </w:r>
      <w:r>
        <w:rPr>
          <w:b/>
          <w:bCs/>
          <w:iCs/>
        </w:rPr>
        <w:t xml:space="preserve">  7 </w:t>
      </w:r>
      <w:r>
        <w:rPr>
          <w:b/>
        </w:rPr>
        <w:t>dětí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 xml:space="preserve">Počet dětí k 31. 08. </w:t>
      </w:r>
      <w:proofErr w:type="gramStart"/>
      <w:r>
        <w:rPr>
          <w:b/>
          <w:bCs/>
          <w:i/>
          <w:iCs/>
        </w:rPr>
        <w:t>2025:</w:t>
      </w:r>
      <w:r>
        <w:rPr>
          <w:b/>
          <w:bCs/>
          <w:iCs/>
        </w:rPr>
        <w:t xml:space="preserve">  163</w:t>
      </w:r>
      <w:proofErr w:type="gramEnd"/>
      <w:r>
        <w:rPr>
          <w:b/>
          <w:bCs/>
          <w:iCs/>
        </w:rPr>
        <w:t xml:space="preserve"> </w:t>
      </w:r>
      <w:r>
        <w:rPr>
          <w:b/>
        </w:rPr>
        <w:t xml:space="preserve">dětí </w:t>
      </w:r>
      <w:r>
        <w:t>(85 chlapců + 78 děvčat)</w:t>
      </w:r>
    </w:p>
    <w:p w:rsidR="002878D5" w:rsidRDefault="002878D5" w:rsidP="002878D5">
      <w:pPr>
        <w:rPr>
          <w:b/>
        </w:rPr>
      </w:pPr>
    </w:p>
    <w:p w:rsidR="002878D5" w:rsidRDefault="002878D5" w:rsidP="002878D5">
      <w:pPr>
        <w:jc w:val="both"/>
        <w:rPr>
          <w:i/>
          <w:sz w:val="22"/>
          <w:szCs w:val="22"/>
        </w:rPr>
      </w:pPr>
    </w:p>
    <w:p w:rsidR="002878D5" w:rsidRDefault="002878D5" w:rsidP="002878D5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2. 2 Charakteristika a historie MŠ Jiráskova</w:t>
      </w:r>
    </w:p>
    <w:p w:rsidR="002878D5" w:rsidRDefault="002878D5" w:rsidP="002878D5">
      <w:pPr>
        <w:rPr>
          <w:sz w:val="22"/>
          <w:szCs w:val="22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BFBFBF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5565"/>
      </w:tblGrid>
      <w:tr w:rsidR="002878D5" w:rsidTr="002878D5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Kapacita mateřské školy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103 dětí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  <w:tr w:rsidR="002878D5" w:rsidTr="002878D5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Počet tříd</w:t>
            </w:r>
          </w:p>
        </w:tc>
        <w:tc>
          <w:tcPr>
            <w:tcW w:w="5565" w:type="dxa"/>
            <w:tcBorders>
              <w:top w:val="single" w:sz="6" w:space="0" w:color="BFBFBF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 4 třídy 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</w:tbl>
    <w:p w:rsidR="002878D5" w:rsidRDefault="002878D5" w:rsidP="002878D5">
      <w:pPr>
        <w:pStyle w:val="Zkladntextodsazen"/>
        <w:ind w:left="0"/>
        <w:rPr>
          <w:b/>
          <w:bCs/>
          <w:sz w:val="22"/>
          <w:szCs w:val="22"/>
          <w:u w:val="single"/>
        </w:rPr>
      </w:pPr>
    </w:p>
    <w:p w:rsidR="002878D5" w:rsidRDefault="002878D5" w:rsidP="002878D5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Mateřská škola se nachází v blízkosti centra města.</w:t>
      </w:r>
    </w:p>
    <w:p w:rsidR="002878D5" w:rsidRDefault="002878D5" w:rsidP="002878D5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Tvoří ji dvě budovy - stará a nová, které jsou spolu propojené. Jejich technický stav je dobrý. </w:t>
      </w:r>
    </w:p>
    <w:p w:rsidR="002878D5" w:rsidRDefault="002878D5" w:rsidP="002878D5">
      <w:pPr>
        <w:pStyle w:val="Zkladntextodsazen"/>
        <w:ind w:left="0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Budova je dvoupatrová.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V suterénu se nachází školní kuchyň, šatna zaměstnanců školní kuchyně, sociální zařízení, sklad potravin, sklad  </w:t>
      </w:r>
      <w:proofErr w:type="gramStart"/>
      <w:r>
        <w:rPr>
          <w:bCs/>
          <w:i/>
          <w:iCs/>
          <w:sz w:val="22"/>
          <w:szCs w:val="22"/>
        </w:rPr>
        <w:t>čistících prostředků</w:t>
      </w:r>
      <w:proofErr w:type="gramEnd"/>
      <w:r>
        <w:rPr>
          <w:bCs/>
          <w:i/>
          <w:iCs/>
          <w:sz w:val="22"/>
          <w:szCs w:val="22"/>
        </w:rPr>
        <w:t>, kabinet pomůcek a kotelna na plynové topení.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V přízemí jsou šatny jednotlivých tříd, sociální zařízení dospělých, šatna zaměstnanců, 1. a 3. třída, ředitelna a kuchyňka na mytí nádobí.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V prvním patře je 2. a 4. třída, knihovna, kabinety pomůcek, kuchyňka na mytí nádobí a velká tělocvična, která byla vybudovaná v roce 1996 - v současné době bohužel slouží jako lehárna.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Ve druhém patře jsou kabinety se sociálním zařízením. 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Část  nové  budovy druhého patra je stavebně </w:t>
      </w:r>
      <w:proofErr w:type="gramStart"/>
      <w:r>
        <w:rPr>
          <w:bCs/>
          <w:i/>
          <w:iCs/>
          <w:sz w:val="22"/>
          <w:szCs w:val="22"/>
        </w:rPr>
        <w:t>nedokončená .</w:t>
      </w:r>
      <w:proofErr w:type="gramEnd"/>
      <w:r>
        <w:rPr>
          <w:bCs/>
          <w:i/>
          <w:iCs/>
          <w:sz w:val="22"/>
          <w:szCs w:val="22"/>
        </w:rPr>
        <w:t xml:space="preserve"> 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Součástí každé třídy je herna a sociální zařízení pro děti. V jedné třídě se denně rozkládají a skládají lehátka, další třída má lehárnu v tělocvičně.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Mateřská škola má přiměřeně velké prostory, vhodný dětský nábytek, tělocvičné nářadí. Hygienická zařízení jsou uzpůsobena potřebám dětí, jsou zdravotně nezávadná, bezpečná.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</w:p>
    <w:p w:rsidR="002878D5" w:rsidRDefault="002878D5" w:rsidP="002878D5">
      <w:pPr>
        <w:pStyle w:val="Zkladntextodsazen"/>
        <w:spacing w:before="100" w:beforeAutospacing="1"/>
        <w:ind w:left="0"/>
        <w:jc w:val="center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5.</w:t>
      </w:r>
    </w:p>
    <w:p w:rsidR="002878D5" w:rsidRDefault="002878D5" w:rsidP="002878D5">
      <w:pPr>
        <w:jc w:val="center"/>
      </w:pP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lastRenderedPageBreak/>
        <w:t xml:space="preserve">Vybavení hračkami, pomůckami a materiály je vyhovující. Vše je ovlivněno finančními možnostmi MŠ, které jí přiděluje zřizovatel. Podstatná část </w:t>
      </w:r>
      <w:proofErr w:type="gramStart"/>
      <w:r>
        <w:rPr>
          <w:bCs/>
          <w:i/>
          <w:iCs/>
          <w:sz w:val="22"/>
          <w:szCs w:val="22"/>
        </w:rPr>
        <w:t>hraček  je</w:t>
      </w:r>
      <w:proofErr w:type="gramEnd"/>
      <w:r>
        <w:rPr>
          <w:bCs/>
          <w:i/>
          <w:iCs/>
          <w:sz w:val="22"/>
          <w:szCs w:val="22"/>
        </w:rPr>
        <w:t xml:space="preserve">  umístěna  tak, aby je děti dobře viděly, mohly si je samy brát i ukládat.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Děti se svými výtvory podílejí na úpravě a výzdobě prostředí, dětské práce jsou přístupné rodičům a veřejnosti.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Mateřská škola má velkou školní zahradu, </w:t>
      </w:r>
      <w:proofErr w:type="gramStart"/>
      <w:r>
        <w:rPr>
          <w:bCs/>
          <w:i/>
          <w:iCs/>
          <w:sz w:val="22"/>
          <w:szCs w:val="22"/>
        </w:rPr>
        <w:t>která  je</w:t>
      </w:r>
      <w:proofErr w:type="gramEnd"/>
      <w:r>
        <w:rPr>
          <w:bCs/>
          <w:i/>
          <w:iCs/>
          <w:sz w:val="22"/>
          <w:szCs w:val="22"/>
        </w:rPr>
        <w:t xml:space="preserve"> vybavena i zahradními dřevěnými lavicemi a stoly a dřevěnými domečky pro hry dětí.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Prostory školní zahrady jsou vybavené tak, aby umožňovaly dětem rozmanité pohybové a další aktivity.</w:t>
      </w:r>
    </w:p>
    <w:p w:rsidR="002878D5" w:rsidRDefault="002878D5" w:rsidP="002878D5">
      <w:pPr>
        <w:pStyle w:val="Zkladntextodsazen"/>
        <w:spacing w:before="100" w:beforeAutospacing="1"/>
        <w:ind w:left="0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Velmi hezky působí množství stromů, které dotváří ráz zahrady. 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Všechny vnitřní i venkovní prostory mateřské školy splňují bezpečnostní a hygienické normy dle platných předpisů.</w:t>
      </w:r>
    </w:p>
    <w:p w:rsidR="002878D5" w:rsidRDefault="002878D5" w:rsidP="002878D5">
      <w:pPr>
        <w:pStyle w:val="Zkladntextodsazen"/>
        <w:ind w:left="0"/>
        <w:rPr>
          <w:b/>
          <w:sz w:val="22"/>
          <w:szCs w:val="22"/>
          <w:u w:val="single"/>
        </w:rPr>
      </w:pPr>
    </w:p>
    <w:p w:rsidR="002878D5" w:rsidRDefault="002878D5" w:rsidP="002878D5">
      <w:pPr>
        <w:pStyle w:val="Zkladntextodsazen"/>
        <w:ind w:left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Historie školy</w:t>
      </w:r>
    </w:p>
    <w:p w:rsidR="002878D5" w:rsidRDefault="002878D5" w:rsidP="002878D5">
      <w:pPr>
        <w:pStyle w:val="Nadpis5"/>
        <w:jc w:val="both"/>
        <w:rPr>
          <w:i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>Mateřská škola Cvikov, Jiráskova 88/I, byla založena jako jednotřídní a to v roce 1945. V té době ji navštěvovalo 30 dětí.</w:t>
      </w:r>
    </w:p>
    <w:p w:rsidR="002878D5" w:rsidRDefault="002878D5" w:rsidP="002878D5">
      <w:pPr>
        <w:jc w:val="both"/>
        <w:rPr>
          <w:bCs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B7B6A3" wp14:editId="63E65F5C">
            <wp:simplePos x="0" y="0"/>
            <wp:positionH relativeFrom="column">
              <wp:posOffset>4517390</wp:posOffset>
            </wp:positionH>
            <wp:positionV relativeFrom="paragraph">
              <wp:posOffset>118745</wp:posOffset>
            </wp:positionV>
            <wp:extent cx="1905000" cy="1352550"/>
            <wp:effectExtent l="0" t="0" r="0" b="0"/>
            <wp:wrapSquare wrapText="bothSides"/>
            <wp:docPr id="11" name="Obrázek 11" descr="http://msjiraskova.cvikov.cz/_/rsrc/1301655989111/o-skolce/prezentece-skoly/%C5%A1kolka-Jir%C3%A1skova-1950.jpg?height=142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http://msjiraskova.cvikov.cz/_/rsrc/1301655989111/o-skolce/prezentece-skoly/%C5%A1kolka-Jir%C3%A1skova-1950.jpg?height=142&amp;width=20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8D5" w:rsidRDefault="002878D5" w:rsidP="002878D5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 roce 1951 byla otevřena další třída a počet se zvýšil na 60 dětí.</w:t>
      </w: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Vzhledem k tomu, že MŠ tvořila jedna budova, která byla zcela </w:t>
      </w:r>
      <w:proofErr w:type="gramStart"/>
      <w:r>
        <w:rPr>
          <w:i/>
          <w:iCs/>
          <w:sz w:val="22"/>
          <w:szCs w:val="22"/>
        </w:rPr>
        <w:t>naplněna  a kapacita</w:t>
      </w:r>
      <w:proofErr w:type="gramEnd"/>
      <w:r>
        <w:rPr>
          <w:i/>
          <w:iCs/>
          <w:sz w:val="22"/>
          <w:szCs w:val="22"/>
        </w:rPr>
        <w:t xml:space="preserve"> byla nevyhovující, došlo v letech 1958 a 1959 k otevření dalších dvou tříd v bývalém Domě osvěty. V té době navštěvovalo MŠ asi 98 dětí, byla čtyřtřídní a nacházela se ve dvou budovách ve městě.</w:t>
      </w: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 tohoto důvodu dochází k přístavbě MŠ k původní budově. Stavba je dokončena v roce 1964.</w:t>
      </w: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336699"/>
          <w:sz w:val="22"/>
          <w:szCs w:val="22"/>
        </w:rPr>
        <w:drawing>
          <wp:inline distT="0" distB="0" distL="0" distR="0" wp14:anchorId="17E52597" wp14:editId="4CDFCB2D">
            <wp:extent cx="1989455" cy="1346200"/>
            <wp:effectExtent l="0" t="0" r="0" b="6350"/>
            <wp:docPr id="2" name="Obrázek 2" descr="skolka%20jiraskova%2000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kolka%20jiraskova%2000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D5" w:rsidRDefault="002878D5" w:rsidP="002878D5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Roku 1967 je dokončena i adaptace původní budovy a všechny čtyři třídy jsou přestěhovány zpět do původní a přistavěné budovy.</w:t>
      </w: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center"/>
        <w:rPr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825577" wp14:editId="63158115">
            <wp:simplePos x="0" y="0"/>
            <wp:positionH relativeFrom="column">
              <wp:posOffset>3898265</wp:posOffset>
            </wp:positionH>
            <wp:positionV relativeFrom="paragraph">
              <wp:posOffset>29210</wp:posOffset>
            </wp:positionV>
            <wp:extent cx="1905000" cy="1314450"/>
            <wp:effectExtent l="0" t="0" r="0" b="0"/>
            <wp:wrapNone/>
            <wp:docPr id="10" name="Obrázek 10" descr="http://msjiraskova.cvikov.cz/_/rsrc/1302255166527/o-skolce/prezentece-skoly/%C5%A1kolka-Jir%C3%A1skova-2.jpg?height=138&amp;width=20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http://msjiraskova.cvikov.cz/_/rsrc/1302255166527/o-skolce/prezentece-skoly/%C5%A1kolka-Jir%C3%A1skova-2.jpg?height=138&amp;width=20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22"/>
          <w:szCs w:val="22"/>
        </w:rPr>
        <w:t xml:space="preserve">V  letech 1967-1982 docházelo do </w:t>
      </w:r>
      <w:proofErr w:type="gramStart"/>
      <w:r>
        <w:rPr>
          <w:i/>
          <w:iCs/>
          <w:sz w:val="22"/>
          <w:szCs w:val="22"/>
        </w:rPr>
        <w:t>MŠ  100</w:t>
      </w:r>
      <w:proofErr w:type="gramEnd"/>
      <w:r>
        <w:rPr>
          <w:i/>
          <w:iCs/>
          <w:sz w:val="22"/>
          <w:szCs w:val="22"/>
        </w:rPr>
        <w:t xml:space="preserve"> až 110 dětí.</w:t>
      </w: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jc w:val="both"/>
        <w:rPr>
          <w:i/>
          <w:iCs/>
          <w:sz w:val="22"/>
          <w:szCs w:val="22"/>
        </w:rPr>
      </w:pPr>
    </w:p>
    <w:p w:rsidR="002878D5" w:rsidRDefault="002878D5" w:rsidP="002878D5">
      <w:pPr>
        <w:pStyle w:val="Zkladntext3"/>
        <w:rPr>
          <w:sz w:val="22"/>
        </w:rPr>
      </w:pPr>
      <w:r>
        <w:rPr>
          <w:sz w:val="22"/>
        </w:rPr>
        <w:t xml:space="preserve">V roce 1996 byla z otevřené terasy vybudována tělocvična a budova dostala novou </w:t>
      </w:r>
      <w:proofErr w:type="gramStart"/>
      <w:r>
        <w:rPr>
          <w:sz w:val="22"/>
        </w:rPr>
        <w:t>venkovní  fasádu</w:t>
      </w:r>
      <w:proofErr w:type="gramEnd"/>
      <w:r>
        <w:rPr>
          <w:sz w:val="22"/>
        </w:rPr>
        <w:t>.</w:t>
      </w:r>
    </w:p>
    <w:p w:rsidR="002878D5" w:rsidRDefault="002878D5" w:rsidP="002878D5">
      <w:pPr>
        <w:pStyle w:val="Zkladntext3"/>
        <w:jc w:val="right"/>
        <w:rPr>
          <w:sz w:val="22"/>
        </w:rPr>
      </w:pPr>
    </w:p>
    <w:p w:rsidR="002878D5" w:rsidRDefault="002878D5" w:rsidP="002878D5">
      <w:pPr>
        <w:pStyle w:val="Zkladntext3"/>
        <w:jc w:val="both"/>
        <w:rPr>
          <w:sz w:val="22"/>
        </w:rPr>
      </w:pPr>
    </w:p>
    <w:p w:rsidR="002878D5" w:rsidRDefault="002878D5" w:rsidP="002878D5">
      <w:pPr>
        <w:pStyle w:val="Zkladntext3"/>
        <w:rPr>
          <w:i/>
          <w:sz w:val="22"/>
        </w:rPr>
      </w:pPr>
    </w:p>
    <w:p w:rsidR="002878D5" w:rsidRDefault="002878D5" w:rsidP="002878D5">
      <w:pPr>
        <w:pStyle w:val="Zkladntext3"/>
        <w:rPr>
          <w:i/>
          <w:sz w:val="22"/>
        </w:rPr>
      </w:pPr>
    </w:p>
    <w:p w:rsidR="002878D5" w:rsidRDefault="002878D5" w:rsidP="002878D5">
      <w:pPr>
        <w:pStyle w:val="Zkladntext3"/>
        <w:jc w:val="center"/>
        <w:rPr>
          <w:i/>
          <w:sz w:val="22"/>
        </w:rPr>
      </w:pPr>
      <w:r>
        <w:rPr>
          <w:sz w:val="22"/>
        </w:rPr>
        <w:t>6.</w:t>
      </w:r>
    </w:p>
    <w:p w:rsidR="002878D5" w:rsidRDefault="002878D5" w:rsidP="002878D5">
      <w:pPr>
        <w:pStyle w:val="Zkladntext3"/>
        <w:jc w:val="both"/>
        <w:rPr>
          <w:sz w:val="22"/>
        </w:rPr>
      </w:pPr>
      <w:r>
        <w:rPr>
          <w:sz w:val="22"/>
        </w:rPr>
        <w:lastRenderedPageBreak/>
        <w:t xml:space="preserve">Ve školním roce 2010/2011 prošla MŠ celkovou rekonstrukcí. Došlo k výměně oken, zateplení budovy </w:t>
      </w:r>
    </w:p>
    <w:p w:rsidR="002878D5" w:rsidRDefault="002878D5" w:rsidP="002878D5">
      <w:pPr>
        <w:pStyle w:val="Zkladntext3"/>
        <w:rPr>
          <w:sz w:val="22"/>
        </w:rPr>
      </w:pPr>
      <w:r>
        <w:rPr>
          <w:sz w:val="22"/>
        </w:rPr>
        <w:t>a školka dostala i novou fasádu.</w:t>
      </w:r>
    </w:p>
    <w:p w:rsidR="002878D5" w:rsidRDefault="002878D5" w:rsidP="002878D5">
      <w:pPr>
        <w:pStyle w:val="Zkladntext3"/>
        <w:jc w:val="both"/>
        <w:rPr>
          <w:sz w:val="22"/>
        </w:rPr>
      </w:pPr>
      <w:r>
        <w:rPr>
          <w:sz w:val="22"/>
        </w:rPr>
        <w:t>Vše se uskutečnilo na základě podpory Státního fondu životního prostředí a prostředků EU - Fond soudržnosti. Velkou měrou se finančně podílel i zřizovatel Město Cvikov.</w:t>
      </w:r>
    </w:p>
    <w:p w:rsidR="002878D5" w:rsidRDefault="002878D5" w:rsidP="002878D5">
      <w:pPr>
        <w:pStyle w:val="Zkladntext3"/>
        <w:rPr>
          <w:sz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9D958A" wp14:editId="5E7EC2F8">
            <wp:simplePos x="0" y="0"/>
            <wp:positionH relativeFrom="column">
              <wp:posOffset>4164965</wp:posOffset>
            </wp:positionH>
            <wp:positionV relativeFrom="paragraph">
              <wp:posOffset>114300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9" name="Obrázek 9" descr="http://msjiraskova.cvikov.cz/_/rsrc/1301655828367/o-skolce/prezentece-skoly/P3040014.JPG?height=150&amp;width=20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http://msjiraskova.cvikov.cz/_/rsrc/1301655828367/o-skolce/prezentece-skoly/P3040014.JPG?height=150&amp;width=20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8D5" w:rsidRDefault="002878D5" w:rsidP="002878D5">
      <w:pPr>
        <w:pStyle w:val="Zkladntext3"/>
        <w:rPr>
          <w:sz w:val="22"/>
        </w:rPr>
      </w:pPr>
    </w:p>
    <w:p w:rsidR="002878D5" w:rsidRDefault="002878D5" w:rsidP="002878D5">
      <w:pPr>
        <w:pStyle w:val="Zkladntext3"/>
        <w:rPr>
          <w:sz w:val="22"/>
        </w:rPr>
      </w:pPr>
    </w:p>
    <w:p w:rsidR="002878D5" w:rsidRDefault="002878D5" w:rsidP="002878D5">
      <w:pPr>
        <w:pStyle w:val="Zkladntext3"/>
        <w:rPr>
          <w:sz w:val="22"/>
        </w:rPr>
      </w:pPr>
    </w:p>
    <w:p w:rsidR="002878D5" w:rsidRDefault="002878D5" w:rsidP="002878D5">
      <w:pPr>
        <w:pStyle w:val="Zkladntext3"/>
        <w:rPr>
          <w:sz w:val="22"/>
        </w:rPr>
      </w:pPr>
    </w:p>
    <w:p w:rsidR="002878D5" w:rsidRDefault="002878D5" w:rsidP="002878D5">
      <w:pPr>
        <w:pStyle w:val="Zkladntext3"/>
        <w:rPr>
          <w:sz w:val="22"/>
        </w:rPr>
      </w:pPr>
    </w:p>
    <w:p w:rsidR="002878D5" w:rsidRDefault="002878D5" w:rsidP="002878D5">
      <w:pPr>
        <w:pStyle w:val="Zkladntext3"/>
        <w:rPr>
          <w:sz w:val="22"/>
        </w:rPr>
      </w:pPr>
    </w:p>
    <w:p w:rsidR="002878D5" w:rsidRDefault="002878D5" w:rsidP="002878D5">
      <w:pPr>
        <w:pStyle w:val="Zkladntext3"/>
        <w:rPr>
          <w:sz w:val="22"/>
        </w:rPr>
      </w:pPr>
      <w:r>
        <w:rPr>
          <w:sz w:val="22"/>
        </w:rPr>
        <w:t xml:space="preserve">Celkově zrekonstruovaná byla i plynová kotelna, která byla financována z investiční dotace </w:t>
      </w:r>
      <w:proofErr w:type="gramStart"/>
      <w:r>
        <w:rPr>
          <w:sz w:val="22"/>
        </w:rPr>
        <w:t>poskytnuté  zřizovatelem</w:t>
      </w:r>
      <w:proofErr w:type="gramEnd"/>
      <w:r>
        <w:rPr>
          <w:sz w:val="22"/>
        </w:rPr>
        <w:t xml:space="preserve"> a částečně i z financí určených na údržbu MŠ.</w:t>
      </w:r>
    </w:p>
    <w:p w:rsidR="002878D5" w:rsidRDefault="002878D5" w:rsidP="002878D5">
      <w:pPr>
        <w:rPr>
          <w:i/>
          <w:iCs/>
          <w:sz w:val="22"/>
          <w:szCs w:val="22"/>
        </w:rPr>
      </w:pPr>
    </w:p>
    <w:p w:rsidR="002878D5" w:rsidRDefault="002878D5" w:rsidP="002878D5">
      <w:pPr>
        <w:pStyle w:val="Zkladntext3"/>
        <w:jc w:val="both"/>
        <w:rPr>
          <w:sz w:val="22"/>
        </w:rPr>
      </w:pPr>
      <w:r>
        <w:rPr>
          <w:sz w:val="22"/>
        </w:rPr>
        <w:t xml:space="preserve">Od 1. 1. 2003 byla mateřská škola zřízena jako samostatný právní subjekt a rozhodnutím KÚ Libereckého kraje, </w:t>
      </w:r>
      <w:proofErr w:type="gramStart"/>
      <w:r>
        <w:rPr>
          <w:sz w:val="22"/>
        </w:rPr>
        <w:t>odborem  školství</w:t>
      </w:r>
      <w:proofErr w:type="gramEnd"/>
      <w:r>
        <w:rPr>
          <w:sz w:val="22"/>
        </w:rPr>
        <w:t xml:space="preserve"> a mládeže, zařazena do sítě škol.</w:t>
      </w:r>
    </w:p>
    <w:p w:rsidR="002878D5" w:rsidRDefault="002878D5" w:rsidP="002878D5">
      <w:pPr>
        <w:pStyle w:val="Zkladntext3"/>
        <w:rPr>
          <w:sz w:val="22"/>
        </w:rPr>
      </w:pPr>
      <w:r>
        <w:rPr>
          <w:sz w:val="22"/>
        </w:rPr>
        <w:t>Od 1. 1. 2017 se součástí této mateřské školy stala MŠ Lindava a MŠ Sídliště.</w:t>
      </w:r>
    </w:p>
    <w:p w:rsidR="002878D5" w:rsidRDefault="002878D5" w:rsidP="002878D5">
      <w:pPr>
        <w:pStyle w:val="Zkladntext3"/>
        <w:jc w:val="both"/>
        <w:rPr>
          <w:b/>
          <w:bCs/>
          <w:i/>
          <w:iCs/>
          <w:sz w:val="24"/>
        </w:rPr>
      </w:pPr>
      <w:r>
        <w:rPr>
          <w:sz w:val="24"/>
        </w:rPr>
        <w:t xml:space="preserve">V současné době MŠ tvoří dvě dvouposchoďové zděné budovy a navštěvuje ji okolo 95 - 100  dětí, které jsou </w:t>
      </w:r>
      <w:proofErr w:type="gramStart"/>
      <w:r>
        <w:rPr>
          <w:sz w:val="24"/>
        </w:rPr>
        <w:t>převážně  rozděleny</w:t>
      </w:r>
      <w:proofErr w:type="gramEnd"/>
      <w:r>
        <w:rPr>
          <w:sz w:val="24"/>
        </w:rPr>
        <w:t xml:space="preserve"> do </w:t>
      </w:r>
      <w:r>
        <w:rPr>
          <w:b/>
          <w:bCs/>
          <w:sz w:val="24"/>
        </w:rPr>
        <w:t xml:space="preserve">tříd podle věku (heterogenní skupiny). </w:t>
      </w:r>
    </w:p>
    <w:p w:rsidR="002878D5" w:rsidRDefault="002878D5" w:rsidP="002878D5">
      <w:pPr>
        <w:pStyle w:val="Zkladntext"/>
        <w:rPr>
          <w:i/>
          <w:iCs/>
        </w:rPr>
      </w:pPr>
    </w:p>
    <w:p w:rsidR="002878D5" w:rsidRDefault="002878D5" w:rsidP="002878D5">
      <w:pPr>
        <w:pStyle w:val="Zkladntext"/>
        <w:rPr>
          <w:i/>
          <w:iCs/>
        </w:rPr>
      </w:pPr>
      <w:r>
        <w:rPr>
          <w:i/>
          <w:iCs/>
        </w:rPr>
        <w:t xml:space="preserve">Mateřská škola je čtyřtřídní. Dvě třídy v nové budově, dvě třídy ve staré budově, jsou propojeny spojovací chodbou. Má vlastní kuchyň, kotelnu na plynové vytápění. </w:t>
      </w:r>
    </w:p>
    <w:p w:rsidR="002878D5" w:rsidRDefault="002878D5" w:rsidP="002878D5">
      <w:pPr>
        <w:pStyle w:val="Zkladntext"/>
        <w:rPr>
          <w:i/>
          <w:iCs/>
        </w:rPr>
      </w:pPr>
    </w:p>
    <w:p w:rsidR="002878D5" w:rsidRDefault="002878D5" w:rsidP="002878D5">
      <w:pPr>
        <w:pStyle w:val="Bezmezer"/>
        <w:jc w:val="both"/>
        <w:rPr>
          <w:i/>
        </w:rPr>
      </w:pPr>
      <w:r>
        <w:rPr>
          <w:i/>
        </w:rPr>
        <w:t>Veškeré prostory budovy jsou plně využity a přizpůsobeny pro potřeby dětí. Třídy jsou vkusně vybaveny dřevěným nábytkem, vhodnými estetickými doplňky, variabilními stavebnicemi, knihami. Každá třída má svou hernu, sociální zařízení a šatnu, ložnice jsou ve druhém patře staré budovy, v jedné třídě se lehátka každý den rozkládají, v současné době má jedna třída svou stálou lehárnu v části tělocvičny. Školní zahrada je velká, vybavena průlezkami, houpačkami, pískovištěm, bazény, skluzavkou,</w:t>
      </w:r>
      <w:proofErr w:type="gramStart"/>
      <w:r>
        <w:rPr>
          <w:i/>
        </w:rPr>
        <w:t>… .</w:t>
      </w:r>
      <w:proofErr w:type="gramEnd"/>
      <w:r>
        <w:rPr>
          <w:i/>
        </w:rPr>
        <w:t xml:space="preserve"> 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 červnu 2019 byl realizován projekt na vybavení a rekonstrukci školní zahrady. Nové prvky slouží k environmentálnímu vzdělávání i k rozmanitým dětským hrám a pohybovému vyžití. 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Rekonstrukci prováděla firma ART DUCKART </w:t>
      </w:r>
      <w:proofErr w:type="spellStart"/>
      <w:r>
        <w:rPr>
          <w:i/>
          <w:sz w:val="22"/>
          <w:szCs w:val="22"/>
        </w:rPr>
        <w:t>Čeledná</w:t>
      </w:r>
      <w:proofErr w:type="spellEnd"/>
      <w:r>
        <w:rPr>
          <w:i/>
          <w:sz w:val="22"/>
          <w:szCs w:val="22"/>
        </w:rPr>
        <w:t xml:space="preserve"> - jednotlivé prvky jsou však velmi nekvalitní. </w:t>
      </w:r>
    </w:p>
    <w:p w:rsidR="002878D5" w:rsidRDefault="002878D5" w:rsidP="002878D5">
      <w:pPr>
        <w:pStyle w:val="Bezmezer"/>
        <w:rPr>
          <w:i/>
        </w:rPr>
      </w:pPr>
      <w:r>
        <w:rPr>
          <w:i/>
        </w:rPr>
        <w:t xml:space="preserve">Děti mají nově k dispozici venkovní učebnu se šesti stoly a osmi lavicemi, hmyzí domeček, 4 ptačí krmítka, 2 nadzemní záhony, lanovou prolézačku, 1 kompostér, regionální prvek „Zelený vrch“, 2 </w:t>
      </w:r>
      <w:proofErr w:type="spellStart"/>
      <w:r>
        <w:rPr>
          <w:i/>
        </w:rPr>
        <w:t>mlžítka</w:t>
      </w:r>
      <w:proofErr w:type="spellEnd"/>
      <w:r>
        <w:rPr>
          <w:i/>
        </w:rPr>
        <w:t xml:space="preserve"> květiny.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Byly zde vysázeny i tři stromkové rybízy.</w:t>
      </w:r>
    </w:p>
    <w:p w:rsidR="002878D5" w:rsidRDefault="002878D5" w:rsidP="002878D5"/>
    <w:p w:rsidR="002878D5" w:rsidRDefault="002878D5" w:rsidP="002878D5">
      <w:pPr>
        <w:jc w:val="both"/>
      </w:pPr>
      <w:r>
        <w:t xml:space="preserve">Ve školním roce 2024/2025 - k 31. 8. 2024 zde pracovalo 18 zaměstnanců - 10 učitelek (U) - jedna paní učitelka dlouhodobě nemocná, 1 školní asistent - chůva, 1 asistent pedagoga, 2 kuchařky, 1 vedoucí stravování, 2 </w:t>
      </w:r>
      <w:proofErr w:type="gramStart"/>
      <w:r>
        <w:t>uklízečky , 1 domovník</w:t>
      </w:r>
      <w:proofErr w:type="gramEnd"/>
      <w:r>
        <w:t xml:space="preserve">. </w:t>
      </w:r>
    </w:p>
    <w:p w:rsidR="002878D5" w:rsidRDefault="002878D5" w:rsidP="002878D5">
      <w:pPr>
        <w:jc w:val="both"/>
      </w:pPr>
      <w:r>
        <w:t xml:space="preserve">Některé pracovní poměry jsou na zkrácené úvazky - (učitelka, asistent pedagoga (AP), školní asistent - </w:t>
      </w:r>
      <w:proofErr w:type="gramStart"/>
      <w:r>
        <w:t>chůva, , domovník</w:t>
      </w:r>
      <w:proofErr w:type="gramEnd"/>
      <w:r>
        <w:t>, vedoucí stravování).</w:t>
      </w:r>
    </w:p>
    <w:p w:rsidR="002878D5" w:rsidRPr="005B0E82" w:rsidRDefault="002878D5" w:rsidP="002878D5">
      <w:pPr>
        <w:rPr>
          <w:bCs/>
        </w:rPr>
      </w:pPr>
      <w:r w:rsidRPr="005B0E82">
        <w:rPr>
          <w:bCs/>
        </w:rPr>
        <w:t xml:space="preserve">Vedoucí stravování má </w:t>
      </w:r>
      <w:r>
        <w:rPr>
          <w:bCs/>
        </w:rPr>
        <w:t xml:space="preserve">částečný úvazek na </w:t>
      </w:r>
      <w:proofErr w:type="gramStart"/>
      <w:r>
        <w:rPr>
          <w:bCs/>
        </w:rPr>
        <w:t>MŠ J  + MŠ</w:t>
      </w:r>
      <w:proofErr w:type="gramEnd"/>
      <w:r>
        <w:rPr>
          <w:bCs/>
        </w:rPr>
        <w:t xml:space="preserve"> S.</w:t>
      </w:r>
    </w:p>
    <w:p w:rsidR="002878D5" w:rsidRPr="005B0E82" w:rsidRDefault="002878D5" w:rsidP="002878D5">
      <w:pPr>
        <w:rPr>
          <w:bCs/>
        </w:rPr>
      </w:pPr>
    </w:p>
    <w:p w:rsidR="002878D5" w:rsidRDefault="002878D5" w:rsidP="002878D5">
      <w:pPr>
        <w:rPr>
          <w:b/>
          <w:bCs/>
        </w:rPr>
      </w:pPr>
    </w:p>
    <w:p w:rsidR="002878D5" w:rsidRDefault="002878D5" w:rsidP="002878D5">
      <w:pPr>
        <w:rPr>
          <w:b/>
          <w:bCs/>
        </w:rPr>
      </w:pPr>
    </w:p>
    <w:p w:rsidR="002878D5" w:rsidRDefault="002878D5" w:rsidP="002878D5">
      <w:pPr>
        <w:rPr>
          <w:b/>
          <w:bCs/>
        </w:rPr>
      </w:pPr>
    </w:p>
    <w:p w:rsidR="002878D5" w:rsidRDefault="002878D5" w:rsidP="002878D5">
      <w:pPr>
        <w:jc w:val="center"/>
        <w:rPr>
          <w:bCs/>
        </w:rPr>
      </w:pPr>
      <w:r>
        <w:rPr>
          <w:bCs/>
        </w:rPr>
        <w:t>7.</w:t>
      </w:r>
    </w:p>
    <w:p w:rsidR="002878D5" w:rsidRDefault="002878D5" w:rsidP="002878D5">
      <w:pPr>
        <w:jc w:val="center"/>
        <w:rPr>
          <w:bCs/>
        </w:rPr>
      </w:pPr>
    </w:p>
    <w:p w:rsidR="002878D5" w:rsidRDefault="002878D5" w:rsidP="002878D5">
      <w:pPr>
        <w:rPr>
          <w:b/>
          <w:bCs/>
        </w:rPr>
      </w:pPr>
      <w:r>
        <w:rPr>
          <w:b/>
          <w:bCs/>
        </w:rPr>
        <w:sym w:font="Symbol" w:char="F02A"/>
      </w:r>
      <w:r>
        <w:rPr>
          <w:b/>
          <w:bCs/>
        </w:rPr>
        <w:t xml:space="preserve"> Provoz školy a počty dětí: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Celodenní:  </w:t>
      </w:r>
      <w:r>
        <w:rPr>
          <w:b/>
        </w:rPr>
        <w:t>6. 15 - 16. 15 hodin</w:t>
      </w:r>
    </w:p>
    <w:p w:rsidR="002878D5" w:rsidRDefault="002878D5" w:rsidP="002878D5">
      <w:pPr>
        <w:jc w:val="center"/>
        <w:rPr>
          <w:bCs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Počet tříd v provozu:</w:t>
      </w:r>
      <w:r>
        <w:t xml:space="preserve"> </w:t>
      </w:r>
      <w:r>
        <w:rPr>
          <w:b/>
        </w:rPr>
        <w:t>4</w:t>
      </w:r>
    </w:p>
    <w:p w:rsidR="002878D5" w:rsidRDefault="002878D5" w:rsidP="002878D5">
      <w:pPr>
        <w:jc w:val="center"/>
        <w:rPr>
          <w:bCs/>
          <w:iCs/>
        </w:rPr>
      </w:pPr>
    </w:p>
    <w:p w:rsidR="002878D5" w:rsidRDefault="002878D5" w:rsidP="002878D5">
      <w:r>
        <w:rPr>
          <w:b/>
          <w:bCs/>
          <w:i/>
          <w:iCs/>
        </w:rPr>
        <w:t>Počet zapsaných dětí k 30. 09. 2024:</w:t>
      </w:r>
      <w:r>
        <w:t xml:space="preserve"> </w:t>
      </w:r>
      <w:r>
        <w:rPr>
          <w:b/>
        </w:rPr>
        <w:t xml:space="preserve">100 </w:t>
      </w:r>
      <w:r>
        <w:t xml:space="preserve">(48 chlapců + 52 děvčat) 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>Odklad školní docházky:</w:t>
      </w:r>
      <w:r>
        <w:t xml:space="preserve">  </w:t>
      </w:r>
      <w:r>
        <w:rPr>
          <w:b/>
        </w:rPr>
        <w:t>2 dětí</w:t>
      </w:r>
      <w:r>
        <w:t xml:space="preserve"> 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 xml:space="preserve">Odhlášeno či přeřazeno během školního roku: </w:t>
      </w:r>
      <w:r>
        <w:rPr>
          <w:b/>
          <w:bCs/>
          <w:iCs/>
        </w:rPr>
        <w:t>2</w:t>
      </w:r>
      <w:r>
        <w:t xml:space="preserve"> </w:t>
      </w:r>
      <w:r>
        <w:rPr>
          <w:b/>
        </w:rPr>
        <w:t>děti</w:t>
      </w:r>
      <w:r>
        <w:t xml:space="preserve"> (stěhování, zdravotní důvody, přeřazení, aj.)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>Přijato během školního roku:</w:t>
      </w:r>
      <w:r>
        <w:rPr>
          <w:b/>
          <w:bCs/>
          <w:iCs/>
        </w:rPr>
        <w:t xml:space="preserve"> </w:t>
      </w:r>
      <w:r>
        <w:rPr>
          <w:b/>
          <w:bCs/>
          <w:i/>
          <w:iCs/>
        </w:rPr>
        <w:t xml:space="preserve"> </w:t>
      </w:r>
      <w:r>
        <w:rPr>
          <w:b/>
          <w:bCs/>
          <w:iCs/>
        </w:rPr>
        <w:t xml:space="preserve">2 </w:t>
      </w:r>
      <w:r>
        <w:t>děti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Počet dětí k 31. 08. 2025:</w:t>
      </w:r>
      <w:r>
        <w:rPr>
          <w:b/>
          <w:bCs/>
          <w:iCs/>
        </w:rPr>
        <w:t xml:space="preserve"> 101 </w:t>
      </w:r>
      <w:r>
        <w:rPr>
          <w:b/>
        </w:rPr>
        <w:t xml:space="preserve">dětí </w:t>
      </w:r>
      <w:r>
        <w:t>(48 chlapců + 53 děvčat)</w:t>
      </w:r>
    </w:p>
    <w:p w:rsidR="002878D5" w:rsidRDefault="002878D5" w:rsidP="002878D5">
      <w:pPr>
        <w:rPr>
          <w:b/>
          <w:sz w:val="22"/>
          <w:szCs w:val="22"/>
          <w:u w:val="single"/>
        </w:rPr>
      </w:pPr>
    </w:p>
    <w:p w:rsidR="002878D5" w:rsidRDefault="002878D5" w:rsidP="002878D5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2. 3 Charakteristika a historie MŠ Lindava</w:t>
      </w:r>
    </w:p>
    <w:p w:rsidR="002878D5" w:rsidRDefault="002878D5" w:rsidP="002878D5">
      <w:pPr>
        <w:rPr>
          <w:sz w:val="22"/>
          <w:szCs w:val="22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BFBFBF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5706"/>
      </w:tblGrid>
      <w:tr w:rsidR="002878D5" w:rsidTr="002878D5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Kapacita mateřské školy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 dětí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  <w:tr w:rsidR="002878D5" w:rsidTr="002878D5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Počet zaměstnanců </w:t>
            </w:r>
          </w:p>
        </w:tc>
        <w:tc>
          <w:tcPr>
            <w:tcW w:w="5706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2 zaměstnanci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  <w:tr w:rsidR="002878D5" w:rsidTr="002878D5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Počet tříd</w:t>
            </w:r>
          </w:p>
        </w:tc>
        <w:tc>
          <w:tcPr>
            <w:tcW w:w="5706" w:type="dxa"/>
            <w:tcBorders>
              <w:top w:val="single" w:sz="6" w:space="0" w:color="BFBFBF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1 třída 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</w:tbl>
    <w:p w:rsidR="002878D5" w:rsidRDefault="002878D5" w:rsidP="002878D5">
      <w:pPr>
        <w:pStyle w:val="Zkladntextodsazen"/>
        <w:ind w:left="0"/>
        <w:rPr>
          <w:b/>
          <w:sz w:val="22"/>
          <w:szCs w:val="22"/>
          <w:u w:val="single"/>
        </w:rPr>
      </w:pP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Mateřská škola se nachází u silnice, ve středu obce. Má vybavenou zahradu s několika hracími prvky - pískoviště, věž se skluzavkou, závěsné houpačky, lavičky a stůl. V blízkosti školy je fotbalové hřiště, kde je možnost sportovního vyžití, les a louky.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Třída MŠ je smíšená, provozní doba je od 7.00 do 16.00 hodin.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 přízemí budovy je tělocvična, která je od hlavního vchodu do budovy oddělená a uzamčena a šatna dětí. Je zde též jídelna a sociální zařízení pro zaměstnance. 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V mezipatře se nachází umývárna se záchodky.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V prvním patře je třída, která slouží zároveň jako herna. V roce 2021 se vybudovala lehárna a kabinet na pomůcky.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Mateřská škola má vhodný dětský nábytek, tělocvičné nářadí. Hygienické zařízení se rekonstruovalo v roce 2022, je uzpůsobeno potřebám dětí a zdravotně nezávadné, bezpečné. 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Vybavení hračkami, pomůckami a materiály je vyhovující. Vše je ovlivněno finančními možnostmi MŠ, které jí přiděluje zřizovatel. Podstatná část hraček je umístěna tak, aby je děti dobře viděly, mohly si je samy brát i ukládat.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Děti se svými výtvory podílejí na úpravě a výzdobě prostředí, dětské práce jsou přístupné rodičům a veřejnosti.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 přízemí budovy je </w:t>
      </w:r>
      <w:proofErr w:type="gramStart"/>
      <w:r>
        <w:rPr>
          <w:i/>
          <w:sz w:val="22"/>
          <w:szCs w:val="22"/>
        </w:rPr>
        <w:t>poštovní  úřad</w:t>
      </w:r>
      <w:proofErr w:type="gramEnd"/>
      <w:r>
        <w:rPr>
          <w:i/>
          <w:sz w:val="22"/>
          <w:szCs w:val="22"/>
        </w:rPr>
        <w:t>, který slouží veřejnosti každý den. V prvním patře je místní knihovna, která je otevřena dva dny v týdnu.</w:t>
      </w:r>
    </w:p>
    <w:p w:rsidR="002878D5" w:rsidRDefault="002878D5" w:rsidP="002878D5">
      <w:pPr>
        <w:pStyle w:val="Zkladntextodsazen"/>
        <w:ind w:left="0"/>
        <w:jc w:val="both"/>
        <w:rPr>
          <w:b/>
          <w:sz w:val="22"/>
          <w:szCs w:val="22"/>
          <w:u w:val="single"/>
        </w:rPr>
      </w:pPr>
    </w:p>
    <w:p w:rsidR="002878D5" w:rsidRDefault="002878D5" w:rsidP="002878D5">
      <w:pPr>
        <w:pStyle w:val="Zkladntextodsazen"/>
        <w:ind w:left="0"/>
        <w:jc w:val="both"/>
        <w:rPr>
          <w:b/>
          <w:sz w:val="22"/>
          <w:szCs w:val="22"/>
          <w:u w:val="single"/>
        </w:rPr>
      </w:pPr>
    </w:p>
    <w:p w:rsidR="002878D5" w:rsidRDefault="002878D5" w:rsidP="002878D5">
      <w:pPr>
        <w:pStyle w:val="Zkladntextodsazen"/>
        <w:ind w:left="0"/>
        <w:jc w:val="center"/>
        <w:rPr>
          <w:sz w:val="22"/>
          <w:szCs w:val="22"/>
        </w:rPr>
      </w:pPr>
    </w:p>
    <w:p w:rsidR="002878D5" w:rsidRDefault="002878D5" w:rsidP="002878D5">
      <w:pPr>
        <w:pStyle w:val="Zkladntextodsazen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8.</w:t>
      </w:r>
    </w:p>
    <w:p w:rsidR="002878D5" w:rsidRDefault="002878D5" w:rsidP="002878D5">
      <w:pPr>
        <w:pStyle w:val="Zkladntextodsazen"/>
        <w:ind w:left="0"/>
        <w:jc w:val="both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70FB641" wp14:editId="00CF8E7E">
            <wp:simplePos x="0" y="0"/>
            <wp:positionH relativeFrom="column">
              <wp:posOffset>3689985</wp:posOffset>
            </wp:positionH>
            <wp:positionV relativeFrom="paragraph">
              <wp:posOffset>85090</wp:posOffset>
            </wp:positionV>
            <wp:extent cx="2352675" cy="1597025"/>
            <wp:effectExtent l="0" t="0" r="9525" b="317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  <w:szCs w:val="22"/>
          <w:u w:val="single"/>
        </w:rPr>
        <w:t>Historie školy</w:t>
      </w:r>
    </w:p>
    <w:p w:rsidR="002878D5" w:rsidRDefault="002878D5" w:rsidP="002878D5">
      <w:pPr>
        <w:pStyle w:val="Zkladntextodsazen"/>
        <w:ind w:left="0"/>
        <w:rPr>
          <w:b/>
          <w:sz w:val="22"/>
          <w:szCs w:val="22"/>
          <w:u w:val="single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První zjištěné informace o MŠ jsou ze září 1967. </w:t>
      </w: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Mateřská škola se </w:t>
      </w:r>
      <w:proofErr w:type="gramStart"/>
      <w:r>
        <w:rPr>
          <w:i/>
          <w:sz w:val="22"/>
          <w:szCs w:val="22"/>
        </w:rPr>
        <w:t>nacházela  v budově</w:t>
      </w:r>
      <w:proofErr w:type="gramEnd"/>
      <w:r>
        <w:rPr>
          <w:i/>
          <w:sz w:val="22"/>
          <w:szCs w:val="22"/>
        </w:rPr>
        <w:t xml:space="preserve"> číslo popisné 246,</w:t>
      </w: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>která je hned vedle současné mateřské školy.</w:t>
      </w: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>Zapsáno bylo asi 16 dětí.</w:t>
      </w:r>
    </w:p>
    <w:p w:rsidR="002878D5" w:rsidRDefault="002878D5" w:rsidP="002878D5">
      <w:pPr>
        <w:pStyle w:val="Zkladntextodsazen"/>
        <w:ind w:left="0"/>
        <w:rPr>
          <w:sz w:val="22"/>
          <w:szCs w:val="22"/>
        </w:rPr>
      </w:pPr>
    </w:p>
    <w:p w:rsidR="002878D5" w:rsidRDefault="002878D5" w:rsidP="002878D5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  roce 1975 se začala stavět nová mateřská škola s kapacitou 60 dětí a to v blízkosti staré budovy. Byla slavnostně </w:t>
      </w:r>
      <w:proofErr w:type="gramStart"/>
      <w:r>
        <w:rPr>
          <w:i/>
          <w:sz w:val="22"/>
          <w:szCs w:val="22"/>
        </w:rPr>
        <w:t>otevřena  2. června</w:t>
      </w:r>
      <w:proofErr w:type="gramEnd"/>
      <w:r>
        <w:rPr>
          <w:i/>
          <w:sz w:val="22"/>
          <w:szCs w:val="22"/>
        </w:rPr>
        <w:t xml:space="preserve"> 1981. Později tato MŠ sloužila pro potřeby ÚSP, nyní je v osobním vlastnictví.</w:t>
      </w: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Navštěvovalo ji 31 dětí </w:t>
      </w:r>
      <w:proofErr w:type="gramStart"/>
      <w:r>
        <w:rPr>
          <w:i/>
          <w:sz w:val="22"/>
          <w:szCs w:val="22"/>
        </w:rPr>
        <w:t>převážně  z </w:t>
      </w:r>
      <w:proofErr w:type="spellStart"/>
      <w:r>
        <w:rPr>
          <w:i/>
          <w:sz w:val="22"/>
          <w:szCs w:val="22"/>
        </w:rPr>
        <w:t>Lindavy</w:t>
      </w:r>
      <w:proofErr w:type="spellEnd"/>
      <w:proofErr w:type="gramEnd"/>
      <w:r>
        <w:rPr>
          <w:i/>
          <w:sz w:val="22"/>
          <w:szCs w:val="22"/>
        </w:rPr>
        <w:t>, Svitavy,  ale i  Nového Boru.</w:t>
      </w: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CA9EE2E" wp14:editId="3E23148E">
            <wp:simplePos x="0" y="0"/>
            <wp:positionH relativeFrom="column">
              <wp:posOffset>1480185</wp:posOffset>
            </wp:positionH>
            <wp:positionV relativeFrom="paragraph">
              <wp:posOffset>130175</wp:posOffset>
            </wp:positionV>
            <wp:extent cx="2581275" cy="1886585"/>
            <wp:effectExtent l="0" t="0" r="952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Vzhledem k poklesu žáků a dětí došlo od 1. září 1996 ke sloučení ZŠ a </w:t>
      </w:r>
      <w:proofErr w:type="gramStart"/>
      <w:r>
        <w:rPr>
          <w:i/>
          <w:sz w:val="22"/>
          <w:szCs w:val="22"/>
        </w:rPr>
        <w:t>MŠ  do</w:t>
      </w:r>
      <w:proofErr w:type="gramEnd"/>
      <w:r>
        <w:rPr>
          <w:i/>
          <w:sz w:val="22"/>
          <w:szCs w:val="22"/>
        </w:rPr>
        <w:t xml:space="preserve"> jedné a to současné budovy MŠ.</w:t>
      </w:r>
    </w:p>
    <w:p w:rsidR="002878D5" w:rsidRDefault="002878D5" w:rsidP="002878D5">
      <w:pPr>
        <w:pStyle w:val="Zkladntextodsazen"/>
        <w:spacing w:before="100" w:beforeAutospacing="1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>Od 1. 9. 1997 se mateřská škola stala součástí Základní školy ve Cvikově.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Od 1. 1. 2017 je mateřská škola součástí Mateřské školy Cvikov, Jiráskova 88/I, příspěvková organizace.</w:t>
      </w: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2D86E1D" wp14:editId="24054945">
            <wp:simplePos x="0" y="0"/>
            <wp:positionH relativeFrom="column">
              <wp:posOffset>1327785</wp:posOffset>
            </wp:positionH>
            <wp:positionV relativeFrom="paragraph">
              <wp:posOffset>145415</wp:posOffset>
            </wp:positionV>
            <wp:extent cx="2895600" cy="2169160"/>
            <wp:effectExtent l="0" t="0" r="0" b="2540"/>
            <wp:wrapNone/>
            <wp:docPr id="6" name="Obrázek 6" descr="IM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IM0001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pStyle w:val="Zkladntextodsazen"/>
        <w:ind w:left="0"/>
        <w:rPr>
          <w:i/>
          <w:sz w:val="22"/>
          <w:szCs w:val="22"/>
        </w:rPr>
      </w:pPr>
    </w:p>
    <w:p w:rsidR="002878D5" w:rsidRDefault="002878D5" w:rsidP="002878D5">
      <w:pPr>
        <w:jc w:val="both"/>
        <w:rPr>
          <w:i/>
          <w:sz w:val="22"/>
          <w:szCs w:val="22"/>
        </w:rPr>
      </w:pPr>
      <w:r>
        <w:rPr>
          <w:i/>
        </w:rPr>
        <w:t>Ve školním roce 2017/2018 získalo Město Cvikov dotaci na tuto budovu. Došlo k výměně oken, zateplení budovy, instalaci tepelného čerpadla,… a</w:t>
      </w:r>
      <w:r>
        <w:rPr>
          <w:i/>
          <w:sz w:val="22"/>
          <w:szCs w:val="22"/>
        </w:rPr>
        <w:t xml:space="preserve"> tím se výrazně zlepšilo i klima a tepelná pohoda ve třídě. </w:t>
      </w:r>
    </w:p>
    <w:p w:rsidR="002878D5" w:rsidRDefault="002878D5" w:rsidP="002878D5">
      <w:pPr>
        <w:jc w:val="both"/>
        <w:rPr>
          <w:i/>
          <w:sz w:val="22"/>
          <w:szCs w:val="22"/>
        </w:rPr>
      </w:pPr>
    </w:p>
    <w:p w:rsidR="002878D5" w:rsidRDefault="002878D5" w:rsidP="002878D5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Barevná fasáda působí vesele, přívětivě a vhodně zapadá do okolí.</w:t>
      </w:r>
    </w:p>
    <w:p w:rsidR="002878D5" w:rsidRDefault="002878D5" w:rsidP="002878D5">
      <w:pPr>
        <w:jc w:val="both"/>
        <w:rPr>
          <w:i/>
        </w:rPr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  <w:r>
        <w:t>9.</w:t>
      </w:r>
    </w:p>
    <w:p w:rsidR="002878D5" w:rsidRDefault="002878D5" w:rsidP="002878D5">
      <w:pPr>
        <w:jc w:val="center"/>
      </w:pPr>
    </w:p>
    <w:p w:rsidR="002878D5" w:rsidRDefault="002878D5" w:rsidP="002878D5">
      <w:pPr>
        <w:jc w:val="both"/>
      </w:pPr>
      <w:r>
        <w:lastRenderedPageBreak/>
        <w:t>Ve školním roce 2024/2025 - k 31. 8. 2025, zde pracovali 2 zaměstnanci - 2 učitelky, 1 uklízečka, 1 kuchařka. Pracovní poměr jednoho zaměstnance se skládá z pozice učitelky + uklízečky + kuchařky.</w:t>
      </w:r>
    </w:p>
    <w:p w:rsidR="002878D5" w:rsidRDefault="002878D5" w:rsidP="002878D5">
      <w:pPr>
        <w:rPr>
          <w:b/>
          <w:sz w:val="22"/>
          <w:szCs w:val="22"/>
          <w:u w:val="single"/>
        </w:rPr>
      </w:pPr>
    </w:p>
    <w:p w:rsidR="002878D5" w:rsidRDefault="002878D5" w:rsidP="002878D5">
      <w:pPr>
        <w:rPr>
          <w:b/>
          <w:bCs/>
        </w:rPr>
      </w:pPr>
      <w:r>
        <w:rPr>
          <w:b/>
          <w:bCs/>
        </w:rPr>
        <w:sym w:font="Symbol" w:char="F02A"/>
      </w:r>
      <w:r>
        <w:rPr>
          <w:b/>
          <w:bCs/>
        </w:rPr>
        <w:t xml:space="preserve"> Provoz školy a počty dětí: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 xml:space="preserve">Celodenní:  </w:t>
      </w:r>
      <w:r>
        <w:rPr>
          <w:b/>
        </w:rPr>
        <w:t>7. 00 - 16.00 hodin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Počet tříd v provozu:</w:t>
      </w:r>
      <w:r>
        <w:t xml:space="preserve"> </w:t>
      </w:r>
      <w:r>
        <w:rPr>
          <w:b/>
        </w:rPr>
        <w:t>1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Počet zapsaných dětí k 30. 09. 2023:</w:t>
      </w:r>
      <w:r>
        <w:t xml:space="preserve"> </w:t>
      </w:r>
      <w:r>
        <w:rPr>
          <w:b/>
        </w:rPr>
        <w:t xml:space="preserve">13 dětí </w:t>
      </w:r>
      <w:r>
        <w:t>(7 chlapců + 6děvčat)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>Odklad školní docházky:</w:t>
      </w:r>
      <w:r>
        <w:t xml:space="preserve"> 0 dětí</w:t>
      </w:r>
      <w:r>
        <w:rPr>
          <w:b/>
        </w:rPr>
        <w:t xml:space="preserve"> 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 xml:space="preserve">Odhlášeno během školního roku: </w:t>
      </w:r>
      <w:r>
        <w:rPr>
          <w:b/>
          <w:bCs/>
          <w:iCs/>
        </w:rPr>
        <w:t xml:space="preserve"> 0 dětí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Přeřazeno během školního roku:</w:t>
      </w:r>
      <w:r>
        <w:rPr>
          <w:b/>
          <w:bCs/>
          <w:iCs/>
        </w:rPr>
        <w:t xml:space="preserve"> </w:t>
      </w:r>
      <w:r>
        <w:rPr>
          <w:b/>
          <w:bCs/>
          <w:i/>
          <w:iCs/>
        </w:rPr>
        <w:t xml:space="preserve"> </w:t>
      </w:r>
      <w:r>
        <w:rPr>
          <w:b/>
          <w:bCs/>
          <w:iCs/>
        </w:rPr>
        <w:t xml:space="preserve"> 0 </w:t>
      </w:r>
      <w:r>
        <w:rPr>
          <w:b/>
        </w:rPr>
        <w:t>dětí</w:t>
      </w:r>
    </w:p>
    <w:p w:rsidR="002878D5" w:rsidRDefault="002878D5" w:rsidP="002878D5">
      <w:pPr>
        <w:rPr>
          <w:b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Přijato během školního roku:</w:t>
      </w:r>
      <w:r>
        <w:rPr>
          <w:b/>
          <w:bCs/>
          <w:iCs/>
        </w:rPr>
        <w:t xml:space="preserve"> </w:t>
      </w:r>
      <w:r>
        <w:rPr>
          <w:b/>
          <w:bCs/>
          <w:i/>
          <w:iCs/>
        </w:rPr>
        <w:t xml:space="preserve"> </w:t>
      </w:r>
      <w:r>
        <w:rPr>
          <w:b/>
          <w:bCs/>
          <w:iCs/>
        </w:rPr>
        <w:t xml:space="preserve"> 0 </w:t>
      </w:r>
      <w:r>
        <w:rPr>
          <w:b/>
        </w:rPr>
        <w:t>dětí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Počet dětí k 31. 08. 2025:</w:t>
      </w:r>
      <w:r>
        <w:rPr>
          <w:b/>
          <w:bCs/>
          <w:iCs/>
        </w:rPr>
        <w:t xml:space="preserve"> 13 </w:t>
      </w:r>
      <w:r>
        <w:rPr>
          <w:b/>
        </w:rPr>
        <w:t xml:space="preserve">dětí </w:t>
      </w:r>
      <w:r>
        <w:t>(7 chlapců + 6 děvčat)</w:t>
      </w:r>
    </w:p>
    <w:p w:rsidR="002878D5" w:rsidRDefault="002878D5" w:rsidP="002878D5">
      <w:pPr>
        <w:rPr>
          <w:b/>
          <w:sz w:val="22"/>
          <w:szCs w:val="22"/>
          <w:u w:val="single"/>
        </w:rPr>
      </w:pPr>
    </w:p>
    <w:p w:rsidR="002878D5" w:rsidRDefault="002878D5" w:rsidP="002878D5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2. 4. Charakteristika a historie MŠ Sídliště </w:t>
      </w:r>
    </w:p>
    <w:p w:rsidR="002878D5" w:rsidRDefault="002878D5" w:rsidP="002878D5">
      <w:pPr>
        <w:rPr>
          <w:sz w:val="22"/>
          <w:szCs w:val="22"/>
        </w:rPr>
      </w:pP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BFBFBF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5220"/>
      </w:tblGrid>
      <w:tr w:rsidR="002878D5" w:rsidTr="002878D5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Kapacita mateřské školy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 dětí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  <w:tr w:rsidR="002878D5" w:rsidTr="002878D5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Počet zaměstnanců </w:t>
            </w:r>
          </w:p>
        </w:tc>
        <w:tc>
          <w:tcPr>
            <w:tcW w:w="5220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11 zaměstnanců (9 + 2)</w:t>
            </w:r>
          </w:p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</w:p>
        </w:tc>
      </w:tr>
      <w:tr w:rsidR="002878D5" w:rsidTr="002878D5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Počet tříd</w:t>
            </w:r>
          </w:p>
        </w:tc>
        <w:tc>
          <w:tcPr>
            <w:tcW w:w="5220" w:type="dxa"/>
            <w:tcBorders>
              <w:top w:val="single" w:sz="6" w:space="0" w:color="BFBFBF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2 třídy </w:t>
            </w:r>
          </w:p>
        </w:tc>
      </w:tr>
    </w:tbl>
    <w:p w:rsidR="002878D5" w:rsidRDefault="002878D5" w:rsidP="002878D5">
      <w:pPr>
        <w:pStyle w:val="Bezmezer"/>
        <w:rPr>
          <w:i/>
        </w:rPr>
      </w:pPr>
    </w:p>
    <w:p w:rsidR="002878D5" w:rsidRPr="0072672C" w:rsidRDefault="002878D5" w:rsidP="002878D5">
      <w:pPr>
        <w:pStyle w:val="Bezmezer"/>
        <w:rPr>
          <w:i/>
          <w:sz w:val="22"/>
          <w:szCs w:val="22"/>
        </w:rPr>
      </w:pPr>
      <w:r w:rsidRPr="0072672C">
        <w:rPr>
          <w:i/>
          <w:sz w:val="22"/>
          <w:szCs w:val="22"/>
        </w:rPr>
        <w:t xml:space="preserve">Budova mateřské školy je jednopodlažní, v přízemí se nacházejí dvě třídy. Součástí každé třídy je šatna, umývárna se sprchovým koutem a sociálním zařízením, třída, herna a ložnice. </w:t>
      </w:r>
    </w:p>
    <w:p w:rsidR="002878D5" w:rsidRPr="0072672C" w:rsidRDefault="002878D5" w:rsidP="002878D5">
      <w:pPr>
        <w:pStyle w:val="Bezmezer"/>
        <w:rPr>
          <w:i/>
          <w:sz w:val="22"/>
          <w:szCs w:val="22"/>
        </w:rPr>
      </w:pPr>
      <w:r w:rsidRPr="0072672C">
        <w:rPr>
          <w:i/>
          <w:sz w:val="22"/>
          <w:szCs w:val="22"/>
        </w:rPr>
        <w:t>V přízemí se nachází také kuchyňka, která slouží k výdeji jídla a kancelář vedoucí učitelky.</w:t>
      </w:r>
    </w:p>
    <w:p w:rsidR="002878D5" w:rsidRDefault="002878D5" w:rsidP="002878D5">
      <w:pPr>
        <w:pStyle w:val="Bezmezer"/>
      </w:pPr>
    </w:p>
    <w:p w:rsidR="002878D5" w:rsidRDefault="002878D5" w:rsidP="002878D5">
      <w:pPr>
        <w:pStyle w:val="Bezmezer"/>
      </w:pPr>
      <w:r>
        <w:t>V suterénu je školní kuchyně, kancelář vedoucí stravování, kotelna, sklady a prádelna.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sz w:val="16"/>
          <w:szCs w:val="16"/>
        </w:rPr>
      </w:pPr>
      <w:r>
        <w:rPr>
          <w:i/>
          <w:color w:val="000000"/>
          <w:sz w:val="22"/>
          <w:szCs w:val="22"/>
        </w:rPr>
        <w:t>Všechny místnosti jsou vymalovány veselými barvami a prostředí působí hravým dojmem i díky výzdobě, na které se podílejí děti samotné.</w:t>
      </w:r>
      <w:r>
        <w:rPr>
          <w:i/>
          <w:sz w:val="22"/>
          <w:szCs w:val="22"/>
        </w:rPr>
        <w:t xml:space="preserve"> K útulné atmosféře přispívají i nástěnné dekorace od výtvarnice Lenky Procházkové.</w:t>
      </w: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10.</w:t>
      </w: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</w:p>
    <w:p w:rsidR="002878D5" w:rsidRDefault="002878D5" w:rsidP="002878D5">
      <w:pPr>
        <w:spacing w:before="100" w:beforeAutospacing="1" w:line="360" w:lineRule="auto"/>
        <w:jc w:val="both"/>
        <w:rPr>
          <w:i/>
          <w:sz w:val="16"/>
          <w:szCs w:val="16"/>
        </w:rPr>
      </w:pPr>
      <w:r>
        <w:rPr>
          <w:i/>
          <w:sz w:val="22"/>
          <w:szCs w:val="22"/>
        </w:rPr>
        <w:lastRenderedPageBreak/>
        <w:t>Okolí mateřské školy je bezpečné, je blízko jak do centra města, tak i do volné přírody.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Významnou součástí mateřské školy je její rozlehlá a členitá zahrada, plná vzrostlých listnatých i jehličnatých stromů, které zajišťují v horkých měsících potřebný stín a v ostatních měsících roku nádhernou barevnou kulisu. Zahrada poskytuje dětem dostatek možností pro hry a sportování během celého roku. 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i/>
          <w:color w:val="000000"/>
          <w:sz w:val="22"/>
          <w:szCs w:val="22"/>
        </w:rPr>
      </w:pPr>
      <w:proofErr w:type="gramStart"/>
      <w:r>
        <w:rPr>
          <w:i/>
          <w:color w:val="000000"/>
          <w:sz w:val="22"/>
          <w:szCs w:val="22"/>
        </w:rPr>
        <w:t>Zahrada  je</w:t>
      </w:r>
      <w:proofErr w:type="gramEnd"/>
      <w:r>
        <w:rPr>
          <w:i/>
          <w:color w:val="000000"/>
          <w:sz w:val="22"/>
          <w:szCs w:val="22"/>
        </w:rPr>
        <w:t xml:space="preserve"> vybavena  herními prvky, které umožňují dětem rozmanité pohybové a další aktivity.  </w:t>
      </w:r>
    </w:p>
    <w:p w:rsidR="002878D5" w:rsidRDefault="002878D5" w:rsidP="002878D5">
      <w:pPr>
        <w:pStyle w:val="Zkladntextodsazen"/>
        <w:spacing w:before="100" w:beforeAutospacing="1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Všechny vnitřní i venkovní prostory mateřské školy splňují bezpečnostní a hygienické normy dle platných předpisů.</w:t>
      </w:r>
    </w:p>
    <w:p w:rsidR="002878D5" w:rsidRDefault="002878D5" w:rsidP="002878D5">
      <w:pPr>
        <w:pStyle w:val="Zkladntextodsazen"/>
        <w:ind w:left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Historie školy</w:t>
      </w:r>
    </w:p>
    <w:p w:rsidR="002878D5" w:rsidRDefault="002878D5" w:rsidP="002878D5">
      <w:pPr>
        <w:spacing w:line="360" w:lineRule="auto"/>
        <w:jc w:val="both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07BFB9" wp14:editId="7252CDF5">
            <wp:simplePos x="0" y="0"/>
            <wp:positionH relativeFrom="column">
              <wp:posOffset>4367530</wp:posOffset>
            </wp:positionH>
            <wp:positionV relativeFrom="paragraph">
              <wp:posOffset>310515</wp:posOffset>
            </wp:positionV>
            <wp:extent cx="2140585" cy="1514475"/>
            <wp:effectExtent l="0" t="0" r="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2"/>
          <w:szCs w:val="22"/>
        </w:rPr>
        <w:t xml:space="preserve">Mateřská škola Sídliště zahájila svůj provoz 3. 11. 1976.  </w:t>
      </w:r>
      <w:r>
        <w:rPr>
          <w:rFonts w:ascii="Calibri" w:hAnsi="Calibri"/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Mezi obyvateli </w:t>
      </w:r>
      <w:proofErr w:type="gramStart"/>
      <w:r>
        <w:rPr>
          <w:i/>
          <w:sz w:val="22"/>
          <w:szCs w:val="22"/>
        </w:rPr>
        <w:t>města  je</w:t>
      </w:r>
      <w:proofErr w:type="gramEnd"/>
      <w:r>
        <w:rPr>
          <w:i/>
          <w:sz w:val="22"/>
          <w:szCs w:val="22"/>
        </w:rPr>
        <w:t xml:space="preserve">  známá také pod názvem „U Koníčka“ (před budovou školy stojí socha koníčka). </w:t>
      </w:r>
    </w:p>
    <w:p w:rsidR="002878D5" w:rsidRDefault="002878D5" w:rsidP="002878D5">
      <w:pPr>
        <w:spacing w:line="360" w:lineRule="auto"/>
        <w:jc w:val="both"/>
        <w:rPr>
          <w:i/>
          <w:sz w:val="22"/>
          <w:szCs w:val="22"/>
        </w:rPr>
      </w:pPr>
    </w:p>
    <w:p w:rsidR="002878D5" w:rsidRDefault="002878D5" w:rsidP="002878D5">
      <w:pPr>
        <w:spacing w:line="360" w:lineRule="auto"/>
        <w:jc w:val="center"/>
        <w:rPr>
          <w:sz w:val="22"/>
          <w:szCs w:val="22"/>
        </w:rPr>
      </w:pPr>
    </w:p>
    <w:p w:rsidR="002878D5" w:rsidRDefault="002878D5" w:rsidP="002878D5">
      <w:pPr>
        <w:spacing w:line="360" w:lineRule="auto"/>
        <w:jc w:val="both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B42138" wp14:editId="326B4CDE">
            <wp:simplePos x="0" y="0"/>
            <wp:positionH relativeFrom="column">
              <wp:posOffset>850265</wp:posOffset>
            </wp:positionH>
            <wp:positionV relativeFrom="paragraph">
              <wp:posOffset>146685</wp:posOffset>
            </wp:positionV>
            <wp:extent cx="1507490" cy="10858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8D5" w:rsidRDefault="002878D5" w:rsidP="002878D5">
      <w:pPr>
        <w:spacing w:line="360" w:lineRule="auto"/>
        <w:jc w:val="both"/>
        <w:rPr>
          <w:i/>
          <w:sz w:val="22"/>
          <w:szCs w:val="22"/>
        </w:rPr>
      </w:pPr>
    </w:p>
    <w:p w:rsidR="002878D5" w:rsidRDefault="002878D5" w:rsidP="002878D5">
      <w:pPr>
        <w:spacing w:line="360" w:lineRule="auto"/>
        <w:jc w:val="both"/>
        <w:rPr>
          <w:i/>
          <w:sz w:val="22"/>
          <w:szCs w:val="22"/>
        </w:rPr>
      </w:pPr>
    </w:p>
    <w:p w:rsidR="002878D5" w:rsidRDefault="002878D5" w:rsidP="002878D5">
      <w:pPr>
        <w:spacing w:line="360" w:lineRule="auto"/>
        <w:jc w:val="both"/>
        <w:rPr>
          <w:i/>
          <w:sz w:val="22"/>
          <w:szCs w:val="22"/>
        </w:rPr>
      </w:pPr>
    </w:p>
    <w:p w:rsidR="002878D5" w:rsidRDefault="002878D5" w:rsidP="002878D5">
      <w:pPr>
        <w:spacing w:line="360" w:lineRule="auto"/>
        <w:jc w:val="both"/>
        <w:rPr>
          <w:i/>
          <w:sz w:val="22"/>
          <w:szCs w:val="22"/>
        </w:rPr>
      </w:pP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Budova prošla rozsáhlou rekonstrukcí. V roce 2010 byla celkově zrekonstruována školní kuchyně, která je nyní moderně vybavena a splňuje všechny hygienické a bezpečnostní normy. Proběhla také rekonstrukce skladu potravin, zde byla nainstalována klimatizace. 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V roce 2011 došlo k celkovému zateplení a výměně všech oken, tím se výrazně zlepšilo klima a tepelná pohoda ve třídách. Barevná fasáda působí vesele, přívětivě a vhodně zapadá do okolí.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color w:val="000000"/>
          <w:sz w:val="22"/>
          <w:szCs w:val="22"/>
        </w:rPr>
        <w:t>Další výraznou úpravou prošla mateřská škola v roce 2012, kdy proběhla rekonstrukce elektroinstalace v přízemí.</w:t>
      </w:r>
    </w:p>
    <w:p w:rsidR="002878D5" w:rsidRDefault="002878D5" w:rsidP="002878D5">
      <w:pPr>
        <w:spacing w:before="100" w:beforeAutospacing="1" w:line="360" w:lineRule="auto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970AD4D" wp14:editId="52B535D8">
            <wp:simplePos x="0" y="0"/>
            <wp:positionH relativeFrom="column">
              <wp:posOffset>3846195</wp:posOffset>
            </wp:positionH>
            <wp:positionV relativeFrom="paragraph">
              <wp:posOffset>396240</wp:posOffset>
            </wp:positionV>
            <wp:extent cx="2322830" cy="1628775"/>
            <wp:effectExtent l="0" t="0" r="1270" b="9525"/>
            <wp:wrapNone/>
            <wp:docPr id="3" name="Obrázek 3" descr="mš sídl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mš sídliště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2"/>
          <w:szCs w:val="22"/>
        </w:rPr>
        <w:t xml:space="preserve">Kvůli zvýšení bezpečnosti dětí i </w:t>
      </w:r>
      <w:proofErr w:type="gramStart"/>
      <w:r>
        <w:rPr>
          <w:i/>
          <w:sz w:val="22"/>
          <w:szCs w:val="22"/>
        </w:rPr>
        <w:t>zaměstnanců  byl</w:t>
      </w:r>
      <w:proofErr w:type="gramEnd"/>
      <w:r>
        <w:rPr>
          <w:i/>
          <w:sz w:val="22"/>
          <w:szCs w:val="22"/>
        </w:rPr>
        <w:t xml:space="preserve">  v roce 2015 nainstalován elektronický bezpečnostní vstup do mateřské školy.</w:t>
      </w:r>
    </w:p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>
      <w:pPr>
        <w:pStyle w:val="Bezmezer"/>
      </w:pP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 červnu 2019 byl realizován projekt na vybavení a rekonstrukci školní zahrady. Nové prvky slouží k environmentálnímu vzdělávání i k rozmanitým dětským hrám a pohybovému vyžití. </w:t>
      </w: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11.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Rekonstrukci prováděla firma Hřiště hrou </w:t>
      </w:r>
      <w:proofErr w:type="gramStart"/>
      <w:r>
        <w:rPr>
          <w:i/>
          <w:sz w:val="22"/>
          <w:szCs w:val="22"/>
        </w:rPr>
        <w:t>Turnova a  jednotlivé</w:t>
      </w:r>
      <w:proofErr w:type="gramEnd"/>
      <w:r>
        <w:rPr>
          <w:i/>
          <w:sz w:val="22"/>
          <w:szCs w:val="22"/>
        </w:rPr>
        <w:t xml:space="preserve"> prvky jsou velmi kvalitní. 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Děti mají nově k dispozici venkovní učebnu se stoly a lavicemi, hmyzí domeček, 4 ptačí krmítka, 3 zvýšené záhonky, 3 kompostéry, smyslový chodník s lavičkou, prolézacího dřevěného koníka, pružinové </w:t>
      </w:r>
      <w:proofErr w:type="spellStart"/>
      <w:r>
        <w:rPr>
          <w:i/>
          <w:sz w:val="22"/>
          <w:szCs w:val="22"/>
        </w:rPr>
        <w:t>trojhoupadlo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prolízku</w:t>
      </w:r>
      <w:proofErr w:type="spellEnd"/>
      <w:r>
        <w:rPr>
          <w:i/>
          <w:sz w:val="22"/>
          <w:szCs w:val="22"/>
        </w:rPr>
        <w:t xml:space="preserve"> šapito, kládovou houpačku, houpačku hnízdečko, </w:t>
      </w:r>
      <w:proofErr w:type="spellStart"/>
      <w:r>
        <w:rPr>
          <w:i/>
          <w:sz w:val="22"/>
          <w:szCs w:val="22"/>
        </w:rPr>
        <w:t>přelízku</w:t>
      </w:r>
      <w:proofErr w:type="spellEnd"/>
      <w:r>
        <w:rPr>
          <w:i/>
          <w:sz w:val="22"/>
          <w:szCs w:val="22"/>
        </w:rPr>
        <w:t xml:space="preserve">  </w:t>
      </w:r>
      <w:proofErr w:type="spellStart"/>
      <w:r>
        <w:rPr>
          <w:i/>
          <w:sz w:val="22"/>
          <w:szCs w:val="22"/>
        </w:rPr>
        <w:t>střeštiprdlo</w:t>
      </w:r>
      <w:proofErr w:type="spellEnd"/>
      <w:r>
        <w:rPr>
          <w:i/>
          <w:sz w:val="22"/>
          <w:szCs w:val="22"/>
        </w:rPr>
        <w:t>. Byly zde vysázeny tři stromkové rybízy a dvacet habrů.</w:t>
      </w:r>
    </w:p>
    <w:p w:rsidR="002878D5" w:rsidRDefault="002878D5" w:rsidP="002878D5">
      <w:pPr>
        <w:spacing w:before="100" w:beforeAutospacing="1"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 letních měsících roku 2022 se zlikvidoval asfaltový povrch okolo zahradních prvků, vše bylo </w:t>
      </w:r>
      <w:proofErr w:type="spellStart"/>
      <w:r>
        <w:rPr>
          <w:i/>
          <w:sz w:val="22"/>
          <w:szCs w:val="22"/>
        </w:rPr>
        <w:t>zaveženo</w:t>
      </w:r>
      <w:proofErr w:type="spellEnd"/>
      <w:r>
        <w:rPr>
          <w:i/>
          <w:sz w:val="22"/>
          <w:szCs w:val="22"/>
        </w:rPr>
        <w:t xml:space="preserve"> hlínou a oseto trávou. Byla položena i zámková dlažba od vstupní branky ke schodům – schody před vstupem do MŠ</w:t>
      </w:r>
    </w:p>
    <w:p w:rsidR="002878D5" w:rsidRDefault="002878D5" w:rsidP="002878D5"/>
    <w:p w:rsidR="002878D5" w:rsidRDefault="002878D5" w:rsidP="002878D5">
      <w:pPr>
        <w:jc w:val="both"/>
      </w:pPr>
      <w:r>
        <w:t>Ve školním roce 2024/2025 - k 31. 7. 2024 zde pracovalo 11 zaměstnanců - 4 učitelky, 2 kuchařky (K), 1 vedoucí stravování (VS), 1 uklízečka, 1 asistent pedagoga (AP), 1 pradlena, 1 domovník (D).</w:t>
      </w:r>
    </w:p>
    <w:p w:rsidR="002878D5" w:rsidRDefault="002878D5" w:rsidP="002878D5">
      <w:pPr>
        <w:jc w:val="both"/>
      </w:pPr>
      <w:r>
        <w:t>Některé pracovní poměry jsou na zkrácené úvazky - AP, K, D.</w:t>
      </w:r>
    </w:p>
    <w:p w:rsidR="002878D5" w:rsidRDefault="002878D5" w:rsidP="002878D5">
      <w:pPr>
        <w:jc w:val="both"/>
      </w:pPr>
      <w:r>
        <w:t>Některé pracovní poměry jsou souběžné - VS + K.</w:t>
      </w:r>
    </w:p>
    <w:p w:rsidR="002878D5" w:rsidRPr="005B0E82" w:rsidRDefault="002878D5" w:rsidP="002878D5">
      <w:pPr>
        <w:rPr>
          <w:bCs/>
        </w:rPr>
      </w:pPr>
      <w:r w:rsidRPr="005B0E82">
        <w:rPr>
          <w:bCs/>
        </w:rPr>
        <w:t xml:space="preserve">Vedoucí stravování má </w:t>
      </w:r>
      <w:r>
        <w:rPr>
          <w:bCs/>
        </w:rPr>
        <w:t xml:space="preserve">částečný úvazek na </w:t>
      </w:r>
      <w:proofErr w:type="gramStart"/>
      <w:r>
        <w:rPr>
          <w:bCs/>
        </w:rPr>
        <w:t>MŠ J  + MŠ</w:t>
      </w:r>
      <w:proofErr w:type="gramEnd"/>
      <w:r>
        <w:rPr>
          <w:bCs/>
        </w:rPr>
        <w:t xml:space="preserve"> S.</w:t>
      </w:r>
    </w:p>
    <w:p w:rsidR="002878D5" w:rsidRPr="005B0E82" w:rsidRDefault="002878D5" w:rsidP="002878D5">
      <w:pPr>
        <w:rPr>
          <w:bCs/>
        </w:rPr>
      </w:pPr>
    </w:p>
    <w:p w:rsidR="002878D5" w:rsidRPr="003670E1" w:rsidRDefault="002878D5" w:rsidP="002878D5">
      <w:pPr>
        <w:pStyle w:val="Bezmezer"/>
      </w:pPr>
    </w:p>
    <w:p w:rsidR="002878D5" w:rsidRDefault="002878D5" w:rsidP="002878D5">
      <w:pPr>
        <w:rPr>
          <w:b/>
          <w:bCs/>
        </w:rPr>
      </w:pPr>
      <w:r>
        <w:rPr>
          <w:b/>
          <w:bCs/>
        </w:rPr>
        <w:sym w:font="Symbol" w:char="F02A"/>
      </w:r>
      <w:r>
        <w:rPr>
          <w:b/>
          <w:bCs/>
        </w:rPr>
        <w:t xml:space="preserve"> Provoz školy a počty dětí: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 xml:space="preserve">Celodenní:  </w:t>
      </w:r>
      <w:r>
        <w:rPr>
          <w:b/>
        </w:rPr>
        <w:t>6. 15 - 16. 15 hodin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Počet tříd v provozu:</w:t>
      </w:r>
      <w:r>
        <w:t xml:space="preserve"> </w:t>
      </w:r>
      <w:r>
        <w:rPr>
          <w:b/>
        </w:rPr>
        <w:t>2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 xml:space="preserve">Počet zapsaných dětí k 30. 09. </w:t>
      </w:r>
      <w:proofErr w:type="gramStart"/>
      <w:r>
        <w:rPr>
          <w:b/>
          <w:bCs/>
          <w:i/>
          <w:iCs/>
        </w:rPr>
        <w:t>2024:</w:t>
      </w:r>
      <w:r>
        <w:t xml:space="preserve"> </w:t>
      </w:r>
      <w:r>
        <w:rPr>
          <w:b/>
        </w:rPr>
        <w:t xml:space="preserve"> 46</w:t>
      </w:r>
      <w:proofErr w:type="gramEnd"/>
      <w:r>
        <w:rPr>
          <w:b/>
        </w:rPr>
        <w:t xml:space="preserve"> </w:t>
      </w:r>
      <w:r>
        <w:t>(27 chlapců + 19 děvčat)</w:t>
      </w:r>
    </w:p>
    <w:p w:rsidR="002878D5" w:rsidRDefault="002878D5" w:rsidP="002878D5"/>
    <w:p w:rsidR="002878D5" w:rsidRDefault="002878D5" w:rsidP="002878D5">
      <w:r>
        <w:rPr>
          <w:b/>
          <w:bCs/>
          <w:i/>
          <w:iCs/>
        </w:rPr>
        <w:t>Odklad školní docházky:</w:t>
      </w:r>
      <w:r>
        <w:t xml:space="preserve"> </w:t>
      </w:r>
      <w:r>
        <w:rPr>
          <w:b/>
        </w:rPr>
        <w:t>2 dětí</w:t>
      </w:r>
      <w:r>
        <w:t xml:space="preserve"> 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 xml:space="preserve">Odhlášeno během školního roku: </w:t>
      </w:r>
      <w:r>
        <w:t xml:space="preserve"> </w:t>
      </w:r>
      <w:r>
        <w:rPr>
          <w:b/>
        </w:rPr>
        <w:t>2 děti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r>
        <w:rPr>
          <w:b/>
          <w:bCs/>
          <w:i/>
          <w:iCs/>
        </w:rPr>
        <w:t>Přijato během školního roku:</w:t>
      </w:r>
      <w:r>
        <w:rPr>
          <w:b/>
          <w:bCs/>
          <w:iCs/>
        </w:rPr>
        <w:t xml:space="preserve"> </w:t>
      </w:r>
      <w:r>
        <w:rPr>
          <w:b/>
          <w:bCs/>
          <w:i/>
          <w:iCs/>
        </w:rPr>
        <w:t xml:space="preserve"> </w:t>
      </w:r>
      <w:r>
        <w:rPr>
          <w:b/>
          <w:bCs/>
          <w:iCs/>
        </w:rPr>
        <w:t xml:space="preserve"> 5 </w:t>
      </w:r>
      <w:r>
        <w:rPr>
          <w:b/>
        </w:rPr>
        <w:t>dětí</w:t>
      </w:r>
    </w:p>
    <w:p w:rsidR="002878D5" w:rsidRDefault="002878D5" w:rsidP="002878D5">
      <w:pPr>
        <w:rPr>
          <w:b/>
          <w:bCs/>
          <w:i/>
          <w:iCs/>
        </w:rPr>
      </w:pPr>
    </w:p>
    <w:p w:rsidR="002878D5" w:rsidRDefault="002878D5" w:rsidP="002878D5">
      <w:pPr>
        <w:rPr>
          <w:b/>
        </w:rPr>
      </w:pPr>
      <w:r>
        <w:rPr>
          <w:b/>
          <w:bCs/>
          <w:i/>
          <w:iCs/>
        </w:rPr>
        <w:t>Počet dětí k 31. 08. 2025:</w:t>
      </w:r>
      <w:r>
        <w:rPr>
          <w:b/>
          <w:bCs/>
          <w:iCs/>
        </w:rPr>
        <w:t xml:space="preserve"> 49 </w:t>
      </w:r>
      <w:r>
        <w:rPr>
          <w:b/>
        </w:rPr>
        <w:t xml:space="preserve">dětí </w:t>
      </w:r>
      <w:r>
        <w:t>(30 chlapců + 19 děvčat)</w:t>
      </w:r>
    </w:p>
    <w:p w:rsidR="002878D5" w:rsidRDefault="002878D5" w:rsidP="002878D5"/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5"/>
      </w:tblGrid>
      <w:tr w:rsidR="002878D5" w:rsidTr="002878D5"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Evaluace:</w:t>
            </w:r>
          </w:p>
        </w:tc>
      </w:tr>
    </w:tbl>
    <w:p w:rsidR="002878D5" w:rsidRDefault="002878D5" w:rsidP="002878D5">
      <w:pPr>
        <w:rPr>
          <w:b/>
        </w:rPr>
      </w:pPr>
    </w:p>
    <w:p w:rsidR="002878D5" w:rsidRDefault="002878D5" w:rsidP="002878D5">
      <w:pPr>
        <w:jc w:val="both"/>
      </w:pPr>
      <w:r>
        <w:t>Naplněnost tříd je dostačující. V MŠ Jiráskova v jednotlivých třídách je naplněnost vzhledem k jejich prostorové velikosti velmi vysoká.</w:t>
      </w: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 xml:space="preserve">MŠ Lindava je naplněnost třídy dostatečná. </w:t>
      </w: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>Na MŠ Sídliště je naplněnost tříd dostatečná.</w:t>
      </w:r>
    </w:p>
    <w:p w:rsidR="002878D5" w:rsidRDefault="002878D5" w:rsidP="002878D5">
      <w:pPr>
        <w:jc w:val="center"/>
      </w:pPr>
    </w:p>
    <w:p w:rsidR="002878D5" w:rsidRDefault="002878D5" w:rsidP="002878D5">
      <w:pPr>
        <w:jc w:val="both"/>
      </w:pPr>
      <w:r>
        <w:t>V průběhu roku docházelo ke změnám v počtu dětí v jednotlivých součástech mateřské školy a třídách a to z důvodu odstěhování se nebo zdravotních. Nové děti se i průběžně přijímaly.</w:t>
      </w:r>
    </w:p>
    <w:p w:rsidR="002878D5" w:rsidRDefault="002878D5" w:rsidP="002878D5">
      <w:pPr>
        <w:jc w:val="both"/>
      </w:pPr>
    </w:p>
    <w:p w:rsidR="002878D5" w:rsidRPr="0034536F" w:rsidRDefault="002878D5" w:rsidP="002878D5">
      <w:pPr>
        <w:jc w:val="both"/>
      </w:pPr>
      <w:r>
        <w:rPr>
          <w:b/>
        </w:rPr>
        <w:t>Do ZŠ k 31. 08. 2025 odešlo</w:t>
      </w:r>
      <w:r w:rsidRPr="00D12A6B">
        <w:rPr>
          <w:b/>
          <w:color w:val="FF0000"/>
        </w:rPr>
        <w:t>:</w:t>
      </w:r>
      <w:r w:rsidRPr="00D12A6B">
        <w:rPr>
          <w:color w:val="FF0000"/>
        </w:rPr>
        <w:t xml:space="preserve">  </w:t>
      </w:r>
      <w:r w:rsidRPr="0034536F">
        <w:rPr>
          <w:b/>
        </w:rPr>
        <w:t>62 dětí</w:t>
      </w:r>
      <w:r w:rsidRPr="0034536F">
        <w:t xml:space="preserve"> (37 + 3 + 22)</w:t>
      </w:r>
    </w:p>
    <w:p w:rsidR="002878D5" w:rsidRPr="00D12A6B" w:rsidRDefault="002878D5" w:rsidP="002878D5">
      <w:pPr>
        <w:jc w:val="both"/>
        <w:rPr>
          <w:color w:val="FF0000"/>
        </w:rPr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  <w:r>
        <w:t>12.</w:t>
      </w: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4"/>
      </w:tblGrid>
      <w:tr w:rsidR="002878D5" w:rsidTr="002878D5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Závěr:</w:t>
            </w:r>
          </w:p>
        </w:tc>
      </w:tr>
    </w:tbl>
    <w:p w:rsidR="002878D5" w:rsidRDefault="002878D5" w:rsidP="002878D5">
      <w:pPr>
        <w:jc w:val="both"/>
        <w:rPr>
          <w:b/>
          <w:bCs/>
        </w:rPr>
      </w:pPr>
    </w:p>
    <w:p w:rsidR="002878D5" w:rsidRPr="003670E1" w:rsidRDefault="002878D5" w:rsidP="002878D5">
      <w:pPr>
        <w:jc w:val="both"/>
        <w:rPr>
          <w:bCs/>
        </w:rPr>
      </w:pPr>
      <w:r w:rsidRPr="003670E1">
        <w:rPr>
          <w:bCs/>
        </w:rPr>
        <w:t xml:space="preserve">Celkový </w:t>
      </w:r>
      <w:r>
        <w:rPr>
          <w:bCs/>
        </w:rPr>
        <w:t xml:space="preserve">počet dětí přijatých do MŠ nedosahuje stanovené kapacity našich mateřských škol. Všechny žádosti rodičů, kteří požadují přijetí v průběhu školního roku jsou vyřízeny kladně - ne vždy se však děti v průběhu školního roku dostanou do MŠ, </w:t>
      </w:r>
      <w:proofErr w:type="gramStart"/>
      <w:r>
        <w:rPr>
          <w:bCs/>
        </w:rPr>
        <w:t>kterou</w:t>
      </w:r>
      <w:proofErr w:type="gramEnd"/>
      <w:r>
        <w:rPr>
          <w:bCs/>
        </w:rPr>
        <w:t xml:space="preserve"> rodiče požadují - ale možnost umístění v jedné z našich MŠ mají.</w:t>
      </w:r>
    </w:p>
    <w:p w:rsidR="002878D5" w:rsidRDefault="002878D5" w:rsidP="002878D5">
      <w:pPr>
        <w:rPr>
          <w:b/>
          <w:bCs/>
          <w:u w:val="single"/>
        </w:rPr>
      </w:pPr>
    </w:p>
    <w:p w:rsidR="002878D5" w:rsidRDefault="002878D5" w:rsidP="002878D5">
      <w:pPr>
        <w:rPr>
          <w:b/>
          <w:bCs/>
          <w:u w:val="single"/>
        </w:rPr>
      </w:pPr>
      <w:r>
        <w:rPr>
          <w:b/>
          <w:bCs/>
          <w:u w:val="single"/>
        </w:rPr>
        <w:t>1. 3 Dlouhodobý (strategický) plán (podrobnější rozpracování je v dokumentu Strategický plán)</w:t>
      </w:r>
    </w:p>
    <w:p w:rsidR="002878D5" w:rsidRDefault="002878D5" w:rsidP="002878D5">
      <w:pPr>
        <w:rPr>
          <w:bCs/>
        </w:rPr>
      </w:pPr>
    </w:p>
    <w:p w:rsidR="002878D5" w:rsidRDefault="002878D5" w:rsidP="002878D5">
      <w:pPr>
        <w:jc w:val="both"/>
        <w:rPr>
          <w:b/>
          <w:bCs/>
        </w:rPr>
      </w:pPr>
      <w:r>
        <w:rPr>
          <w:b/>
          <w:bCs/>
        </w:rPr>
        <w:t xml:space="preserve">Poslání MŠ: </w:t>
      </w:r>
      <w:r>
        <w:rPr>
          <w:bCs/>
        </w:rPr>
        <w:t xml:space="preserve">pokračovat v budování mateřské školy, která se </w:t>
      </w:r>
      <w:r>
        <w:t>zaměřuje na všestrannou a odbornou péči o všechny svěřené děti a to v návaznosti na rodinnou výchovu.</w:t>
      </w:r>
    </w:p>
    <w:p w:rsidR="002878D5" w:rsidRDefault="002878D5" w:rsidP="002878D5">
      <w:pPr>
        <w:pStyle w:val="Nadpis5"/>
        <w:jc w:val="both"/>
        <w:rPr>
          <w:i/>
          <w:color w:val="000000" w:themeColor="text1"/>
        </w:rPr>
      </w:pPr>
      <w:r>
        <w:rPr>
          <w:color w:val="000000" w:themeColor="text1"/>
        </w:rPr>
        <w:t>Vytvářet a nabízet stejné podmínky předškolního vzdělávání pro všechny děti. Usilovat o to, aby zde děti byly maximálně šťastné a rodiče spokojeni.</w:t>
      </w:r>
    </w:p>
    <w:p w:rsidR="002878D5" w:rsidRDefault="002878D5" w:rsidP="002878D5">
      <w:pPr>
        <w:rPr>
          <w:bCs/>
        </w:rPr>
      </w:pPr>
    </w:p>
    <w:p w:rsidR="002878D5" w:rsidRDefault="002878D5" w:rsidP="002878D5">
      <w:pPr>
        <w:jc w:val="both"/>
        <w:rPr>
          <w:bCs/>
        </w:rPr>
      </w:pPr>
      <w:r>
        <w:rPr>
          <w:b/>
          <w:bCs/>
        </w:rPr>
        <w:t>Obecné cíle:</w:t>
      </w:r>
      <w:r>
        <w:rPr>
          <w:bCs/>
        </w:rPr>
        <w:t xml:space="preserve"> </w:t>
      </w:r>
    </w:p>
    <w:p w:rsidR="002878D5" w:rsidRDefault="002878D5" w:rsidP="002878D5">
      <w:pPr>
        <w:jc w:val="both"/>
        <w:rPr>
          <w:bCs/>
        </w:rPr>
      </w:pPr>
      <w:r>
        <w:rPr>
          <w:bCs/>
        </w:rPr>
        <w:t>- poskytovat individuální a skupinovou integraci všem dětem, dle potřeby zařazování dětí se zdravotním handicapem do běžných tříd, i když nemají žádné doporučení od odborného lékaře či PPP nebo SPC</w:t>
      </w:r>
    </w:p>
    <w:p w:rsidR="002878D5" w:rsidRDefault="002878D5" w:rsidP="002878D5">
      <w:pPr>
        <w:jc w:val="both"/>
        <w:rPr>
          <w:bCs/>
        </w:rPr>
      </w:pPr>
      <w:r>
        <w:rPr>
          <w:bCs/>
        </w:rPr>
        <w:t>- vycházet z poptávky rodičů o možnostech umístění svého dítěte do našich předškolních zařízení</w:t>
      </w:r>
    </w:p>
    <w:p w:rsidR="002878D5" w:rsidRDefault="002878D5" w:rsidP="002878D5">
      <w:pPr>
        <w:jc w:val="both"/>
        <w:rPr>
          <w:bCs/>
        </w:rPr>
      </w:pPr>
      <w:r>
        <w:rPr>
          <w:bCs/>
        </w:rPr>
        <w:t>- získávat všechny zaměstnance školy pro vizi MŠ</w:t>
      </w:r>
    </w:p>
    <w:p w:rsidR="002878D5" w:rsidRDefault="002878D5" w:rsidP="002878D5">
      <w:pPr>
        <w:jc w:val="both"/>
        <w:rPr>
          <w:bCs/>
        </w:rPr>
      </w:pPr>
      <w:r>
        <w:rPr>
          <w:bCs/>
        </w:rPr>
        <w:t>- zabezpečit kvalifikované a odborně vzdělané pedagogy - logopedická asistentka, zdravotní školení zaměstnanců, práce s počítačem,</w:t>
      </w:r>
      <w:proofErr w:type="gramStart"/>
      <w:r>
        <w:rPr>
          <w:bCs/>
        </w:rPr>
        <w:t>…..</w:t>
      </w:r>
      <w:proofErr w:type="gramEnd"/>
    </w:p>
    <w:p w:rsidR="002878D5" w:rsidRDefault="002878D5" w:rsidP="002878D5">
      <w:pPr>
        <w:jc w:val="both"/>
        <w:rPr>
          <w:bCs/>
        </w:rPr>
      </w:pPr>
      <w:r>
        <w:rPr>
          <w:bCs/>
        </w:rPr>
        <w:t>- zajistit dostatečný objem finančních prostředků na mzdy, ONIV</w:t>
      </w:r>
    </w:p>
    <w:p w:rsidR="002878D5" w:rsidRDefault="002878D5" w:rsidP="002878D5">
      <w:pPr>
        <w:jc w:val="both"/>
        <w:rPr>
          <w:bCs/>
        </w:rPr>
      </w:pPr>
      <w:r>
        <w:rPr>
          <w:bCs/>
        </w:rPr>
        <w:t>- věnovat náležitou péči DVPP, proškolovat i provozní zaměstnance</w:t>
      </w:r>
    </w:p>
    <w:p w:rsidR="002878D5" w:rsidRDefault="002878D5" w:rsidP="002878D5">
      <w:pPr>
        <w:jc w:val="both"/>
        <w:rPr>
          <w:bCs/>
        </w:rPr>
      </w:pPr>
      <w:r>
        <w:rPr>
          <w:bCs/>
        </w:rPr>
        <w:t>- výchovně vzdělávací činnost prezentovat veřejnosti</w:t>
      </w:r>
    </w:p>
    <w:p w:rsidR="002878D5" w:rsidRDefault="002878D5" w:rsidP="002878D5">
      <w:pPr>
        <w:jc w:val="both"/>
        <w:rPr>
          <w:bCs/>
        </w:rPr>
      </w:pPr>
      <w:r>
        <w:rPr>
          <w:bCs/>
        </w:rPr>
        <w:t xml:space="preserve">- spolupracovat s pediatrem, odbornými lékaři,… </w:t>
      </w:r>
    </w:p>
    <w:p w:rsidR="002878D5" w:rsidRDefault="002878D5" w:rsidP="002878D5">
      <w:pPr>
        <w:jc w:val="both"/>
        <w:rPr>
          <w:bCs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5"/>
      </w:tblGrid>
      <w:tr w:rsidR="002878D5" w:rsidTr="002878D5"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Evaluace:</w:t>
            </w:r>
          </w:p>
        </w:tc>
      </w:tr>
    </w:tbl>
    <w:p w:rsidR="002878D5" w:rsidRDefault="002878D5" w:rsidP="002878D5">
      <w:pPr>
        <w:rPr>
          <w:b/>
          <w:bCs/>
          <w:u w:val="single"/>
        </w:rPr>
      </w:pPr>
    </w:p>
    <w:p w:rsidR="002878D5" w:rsidRDefault="002878D5" w:rsidP="002878D5">
      <w:pPr>
        <w:jc w:val="both"/>
        <w:rPr>
          <w:bCs/>
        </w:rPr>
      </w:pPr>
      <w:r>
        <w:rPr>
          <w:bCs/>
        </w:rPr>
        <w:t>Zaměstnanci MŠ se snaží neustále zvyšovat prestiž všech našich zařízení.</w:t>
      </w:r>
    </w:p>
    <w:p w:rsidR="002878D5" w:rsidRDefault="002878D5" w:rsidP="002878D5">
      <w:pPr>
        <w:jc w:val="both"/>
        <w:rPr>
          <w:bCs/>
        </w:rPr>
      </w:pPr>
    </w:p>
    <w:p w:rsidR="002878D5" w:rsidRDefault="002878D5" w:rsidP="002878D5">
      <w:pPr>
        <w:jc w:val="both"/>
      </w:pPr>
      <w:r>
        <w:rPr>
          <w:bCs/>
        </w:rPr>
        <w:t xml:space="preserve">Hezký vztah k dětem a každodenní péče o ně </w:t>
      </w:r>
      <w:r>
        <w:t xml:space="preserve">přispívá k jejich </w:t>
      </w:r>
      <w:proofErr w:type="gramStart"/>
      <w:r>
        <w:t>intelektuálnímu  rozvoji</w:t>
      </w:r>
      <w:proofErr w:type="gramEnd"/>
      <w:r>
        <w:t xml:space="preserve">. </w:t>
      </w:r>
    </w:p>
    <w:p w:rsidR="002878D5" w:rsidRDefault="002878D5" w:rsidP="002878D5">
      <w:pPr>
        <w:jc w:val="both"/>
      </w:pPr>
      <w:r>
        <w:t>Vše je založeno na dobré spolupráci a komunikaci s rodiči.</w:t>
      </w: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 xml:space="preserve">Finanční prostředky na mzdy byly dostačující. </w:t>
      </w: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 xml:space="preserve">DVPP je věnována dostatečná pozornost.  Finance z ONIV nedostačují, a tak jsou některé akce hrazeny z prostředků od zřizovatele. Zúčastňujeme se i mnoha vzdělávacích akcí, které jsou finančně zajišťovány penězi z EU, LAG </w:t>
      </w:r>
      <w:proofErr w:type="spellStart"/>
      <w:r>
        <w:t>Podralsko</w:t>
      </w:r>
      <w:proofErr w:type="spellEnd"/>
      <w:r>
        <w:t>,… a pro nás tedy zdarma. V letošní krizové situaci v naší republice jsme se zúčastnili mnoha seminářů online.</w:t>
      </w:r>
    </w:p>
    <w:p w:rsidR="002878D5" w:rsidRDefault="002878D5" w:rsidP="002878D5">
      <w:pPr>
        <w:jc w:val="both"/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4"/>
      </w:tblGrid>
      <w:tr w:rsidR="002878D5" w:rsidTr="002878D5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Závěr:</w:t>
            </w:r>
          </w:p>
        </w:tc>
      </w:tr>
    </w:tbl>
    <w:p w:rsidR="002878D5" w:rsidRDefault="002878D5" w:rsidP="002878D5">
      <w:pPr>
        <w:pStyle w:val="Bezmezer"/>
      </w:pPr>
    </w:p>
    <w:p w:rsidR="002878D5" w:rsidRDefault="002878D5" w:rsidP="002878D5">
      <w:pPr>
        <w:jc w:val="both"/>
        <w:rPr>
          <w:bCs/>
        </w:rPr>
      </w:pPr>
      <w:r>
        <w:rPr>
          <w:bCs/>
        </w:rPr>
        <w:t xml:space="preserve">Zapojovat se při DVPP do vzdělávacích akcí, které jsou financovány z různých prostředků EU a jsou tedy pro zaměstnance zdarma - postupným vyhlašováním různých grantů jich přibývá a jsou pěkné a zajímavé. </w:t>
      </w:r>
    </w:p>
    <w:p w:rsidR="002878D5" w:rsidRDefault="002878D5" w:rsidP="002878D5">
      <w:pPr>
        <w:jc w:val="both"/>
        <w:rPr>
          <w:bCs/>
        </w:rPr>
      </w:pPr>
      <w:r>
        <w:rPr>
          <w:bCs/>
        </w:rPr>
        <w:t xml:space="preserve">Většina pedagogických zaměstnanců má již kurz logopedického asistenta, velká většina pedagogů je proškolena i v oblasti zdravotního školení. </w:t>
      </w:r>
    </w:p>
    <w:p w:rsidR="002878D5" w:rsidRDefault="002878D5" w:rsidP="002878D5">
      <w:pPr>
        <w:rPr>
          <w:b/>
          <w:bCs/>
          <w:u w:val="single"/>
        </w:rPr>
      </w:pPr>
    </w:p>
    <w:p w:rsidR="002878D5" w:rsidRDefault="002878D5" w:rsidP="002878D5">
      <w:pPr>
        <w:rPr>
          <w:b/>
          <w:bCs/>
          <w:u w:val="single"/>
        </w:rPr>
      </w:pPr>
    </w:p>
    <w:p w:rsidR="002878D5" w:rsidRDefault="002878D5" w:rsidP="002878D5">
      <w:pPr>
        <w:rPr>
          <w:b/>
          <w:bCs/>
          <w:u w:val="single"/>
        </w:rPr>
      </w:pPr>
    </w:p>
    <w:p w:rsidR="002878D5" w:rsidRDefault="002878D5" w:rsidP="002878D5">
      <w:pPr>
        <w:rPr>
          <w:b/>
          <w:bCs/>
          <w:u w:val="single"/>
        </w:rPr>
      </w:pPr>
    </w:p>
    <w:p w:rsidR="002878D5" w:rsidRDefault="002878D5" w:rsidP="002878D5">
      <w:pPr>
        <w:rPr>
          <w:b/>
          <w:bCs/>
          <w:u w:val="single"/>
        </w:rPr>
      </w:pPr>
    </w:p>
    <w:p w:rsidR="002878D5" w:rsidRDefault="002878D5" w:rsidP="002878D5">
      <w:pPr>
        <w:jc w:val="center"/>
        <w:rPr>
          <w:bCs/>
        </w:rPr>
      </w:pPr>
      <w:r>
        <w:rPr>
          <w:bCs/>
        </w:rPr>
        <w:t>13.</w:t>
      </w:r>
    </w:p>
    <w:p w:rsidR="002878D5" w:rsidRDefault="002878D5" w:rsidP="002878D5">
      <w:pPr>
        <w:spacing w:before="100" w:beforeAutospacing="1" w:line="360" w:lineRule="auto"/>
        <w:jc w:val="center"/>
        <w:rPr>
          <w:sz w:val="22"/>
          <w:szCs w:val="22"/>
        </w:rPr>
      </w:pPr>
    </w:p>
    <w:p w:rsidR="002878D5" w:rsidRDefault="002878D5" w:rsidP="002878D5">
      <w:pPr>
        <w:rPr>
          <w:b/>
          <w:bCs/>
          <w:u w:val="single"/>
        </w:rPr>
      </w:pPr>
      <w:r>
        <w:rPr>
          <w:b/>
          <w:bCs/>
          <w:u w:val="single"/>
        </w:rPr>
        <w:t>1. 4 Personální podmínky</w:t>
      </w:r>
    </w:p>
    <w:p w:rsidR="002878D5" w:rsidRDefault="002878D5" w:rsidP="002878D5">
      <w:pPr>
        <w:pStyle w:val="Nadpis2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2A"/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Zaměstnanci školy - pedagogické pracovnice:</w:t>
      </w:r>
    </w:p>
    <w:p w:rsidR="002878D5" w:rsidRDefault="002878D5" w:rsidP="002878D5">
      <w:pPr>
        <w:pStyle w:val="Vchoz"/>
        <w:widowControl/>
        <w:autoSpaceDE/>
        <w:rPr>
          <w:rFonts w:eastAsia="Times New Roman"/>
          <w:szCs w:val="24"/>
          <w:lang w:eastAsia="cs-CZ"/>
        </w:rPr>
      </w:pPr>
    </w:p>
    <w:p w:rsidR="002878D5" w:rsidRDefault="002878D5" w:rsidP="002878D5">
      <w:r>
        <w:t>Ředitelka</w:t>
      </w:r>
    </w:p>
    <w:p w:rsidR="002878D5" w:rsidRDefault="002878D5" w:rsidP="002878D5">
      <w:r>
        <w:sym w:font="Symbol" w:char="F0DE"/>
      </w:r>
      <w:r>
        <w:tab/>
        <w:t>KK</w:t>
      </w:r>
    </w:p>
    <w:p w:rsidR="002878D5" w:rsidRDefault="002878D5" w:rsidP="002878D5">
      <w:r>
        <w:t>-</w:t>
      </w:r>
      <w:r>
        <w:tab/>
        <w:t>kvalifikovaná, úvazek 100%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Učitelky - 1. třída MŠ Jiráskova</w:t>
      </w:r>
    </w:p>
    <w:p w:rsidR="002878D5" w:rsidRDefault="002878D5" w:rsidP="002878D5">
      <w:r>
        <w:sym w:font="Symbol" w:char="F0DE"/>
      </w:r>
      <w:r>
        <w:tab/>
        <w:t xml:space="preserve">MH </w:t>
      </w:r>
    </w:p>
    <w:p w:rsidR="002878D5" w:rsidRDefault="002878D5" w:rsidP="002878D5">
      <w:r>
        <w:t>-</w:t>
      </w:r>
      <w:r>
        <w:tab/>
        <w:t>kvalifikovaná, úvazek 100%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>
      <w:pPr>
        <w:tabs>
          <w:tab w:val="left" w:pos="720"/>
        </w:tabs>
      </w:pPr>
      <w:r>
        <w:sym w:font="Symbol" w:char="F0DE"/>
      </w:r>
      <w:r>
        <w:t xml:space="preserve">        KS </w:t>
      </w:r>
    </w:p>
    <w:p w:rsidR="002878D5" w:rsidRDefault="002878D5" w:rsidP="002878D5">
      <w:r>
        <w:t xml:space="preserve">-          kvalifikovaná, </w:t>
      </w:r>
      <w:proofErr w:type="gramStart"/>
      <w:r>
        <w:t>úvazek  100%</w:t>
      </w:r>
      <w:proofErr w:type="gramEnd"/>
    </w:p>
    <w:p w:rsidR="002878D5" w:rsidRDefault="002878D5" w:rsidP="002878D5">
      <w:proofErr w:type="gramStart"/>
      <w:r>
        <w:t>-          pracovní</w:t>
      </w:r>
      <w:proofErr w:type="gramEnd"/>
      <w:r>
        <w:t xml:space="preserve"> smlouva na dobu určitou</w:t>
      </w:r>
    </w:p>
    <w:p w:rsidR="002878D5" w:rsidRDefault="002878D5" w:rsidP="002878D5"/>
    <w:p w:rsidR="002878D5" w:rsidRDefault="002878D5" w:rsidP="002878D5">
      <w:r>
        <w:t>Učitelky - 2. třída MŠ Jiráskova</w:t>
      </w:r>
    </w:p>
    <w:p w:rsidR="002878D5" w:rsidRDefault="002878D5" w:rsidP="002878D5">
      <w:r>
        <w:sym w:font="Symbol" w:char="F0DE"/>
      </w:r>
      <w:r>
        <w:tab/>
        <w:t xml:space="preserve">LK </w:t>
      </w:r>
    </w:p>
    <w:p w:rsidR="002878D5" w:rsidRDefault="002878D5" w:rsidP="002878D5">
      <w:r>
        <w:t>-</w:t>
      </w:r>
      <w:r>
        <w:tab/>
        <w:t>kvalifikovaná, úvazek 100%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>
      <w:pPr>
        <w:tabs>
          <w:tab w:val="left" w:pos="720"/>
        </w:tabs>
      </w:pPr>
      <w:r>
        <w:sym w:font="Symbol" w:char="F0DE"/>
      </w:r>
      <w:r>
        <w:t xml:space="preserve">        EK  </w:t>
      </w:r>
    </w:p>
    <w:p w:rsidR="002878D5" w:rsidRDefault="002878D5" w:rsidP="002878D5">
      <w:proofErr w:type="gramStart"/>
      <w:r>
        <w:t>-          nekvalifikovaná</w:t>
      </w:r>
      <w:proofErr w:type="gramEnd"/>
      <w:r>
        <w:t>, úvazek  100% - studující</w:t>
      </w:r>
    </w:p>
    <w:p w:rsidR="002878D5" w:rsidRDefault="002878D5" w:rsidP="002878D5">
      <w:proofErr w:type="gramStart"/>
      <w:r>
        <w:t>-          pracovní</w:t>
      </w:r>
      <w:proofErr w:type="gramEnd"/>
      <w:r>
        <w:t xml:space="preserve"> smlouva na dobu určitou </w:t>
      </w:r>
    </w:p>
    <w:p w:rsidR="002878D5" w:rsidRDefault="002878D5" w:rsidP="002878D5"/>
    <w:p w:rsidR="002878D5" w:rsidRDefault="002878D5" w:rsidP="002878D5">
      <w:r>
        <w:t>Učitelky - 3. třída MŠ Jiráskova</w:t>
      </w:r>
    </w:p>
    <w:p w:rsidR="002878D5" w:rsidRDefault="002878D5" w:rsidP="002878D5">
      <w:r>
        <w:sym w:font="Symbol" w:char="F0DE"/>
      </w:r>
      <w:r>
        <w:tab/>
        <w:t>KK</w:t>
      </w:r>
    </w:p>
    <w:p w:rsidR="002878D5" w:rsidRDefault="002878D5" w:rsidP="002878D5">
      <w:r>
        <w:t>-</w:t>
      </w:r>
      <w:r>
        <w:tab/>
        <w:t xml:space="preserve">kvalifikovaná, </w:t>
      </w:r>
      <w:proofErr w:type="gramStart"/>
      <w:r>
        <w:t>úvazek  100%</w:t>
      </w:r>
      <w:proofErr w:type="gramEnd"/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>
      <w:r>
        <w:sym w:font="Symbol" w:char="F0DE"/>
      </w:r>
      <w:r>
        <w:tab/>
        <w:t>JK</w:t>
      </w:r>
    </w:p>
    <w:p w:rsidR="002878D5" w:rsidRDefault="002878D5" w:rsidP="002878D5">
      <w:r>
        <w:t xml:space="preserve">-           kvalifikovaná, </w:t>
      </w:r>
      <w:proofErr w:type="gramStart"/>
      <w:r>
        <w:t>úvazek  100%</w:t>
      </w:r>
      <w:proofErr w:type="gramEnd"/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>
      <w:r>
        <w:sym w:font="Symbol" w:char="F0DE"/>
      </w:r>
      <w:r>
        <w:t xml:space="preserve">        IH</w:t>
      </w:r>
    </w:p>
    <w:p w:rsidR="002878D5" w:rsidRDefault="002878D5" w:rsidP="002878D5">
      <w:proofErr w:type="gramStart"/>
      <w:r>
        <w:t>-           pedagogické</w:t>
      </w:r>
      <w:proofErr w:type="gramEnd"/>
      <w:r>
        <w:t xml:space="preserve"> vzdělání, úvazek  40,30%</w:t>
      </w:r>
    </w:p>
    <w:p w:rsidR="002878D5" w:rsidRDefault="002878D5" w:rsidP="002878D5">
      <w:r>
        <w:t>-</w:t>
      </w:r>
      <w:r>
        <w:tab/>
        <w:t>pracovní smlouva na dobu určitou</w:t>
      </w:r>
    </w:p>
    <w:p w:rsidR="002878D5" w:rsidRDefault="002878D5" w:rsidP="002878D5"/>
    <w:p w:rsidR="002878D5" w:rsidRDefault="002878D5" w:rsidP="002878D5"/>
    <w:p w:rsidR="002878D5" w:rsidRDefault="002878D5" w:rsidP="002878D5">
      <w:r>
        <w:t>Učitelky - 4. třída MŠ Jiráskova</w:t>
      </w:r>
    </w:p>
    <w:p w:rsidR="002878D5" w:rsidRDefault="002878D5" w:rsidP="002878D5">
      <w:r>
        <w:sym w:font="Symbol" w:char="F0DE"/>
      </w:r>
      <w:r>
        <w:tab/>
        <w:t>EB</w:t>
      </w:r>
    </w:p>
    <w:p w:rsidR="002878D5" w:rsidRDefault="002878D5" w:rsidP="002878D5">
      <w:r>
        <w:t>-</w:t>
      </w:r>
      <w:r>
        <w:tab/>
        <w:t>kvalifikovaná, úvazek 100%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>
      <w:r>
        <w:sym w:font="Symbol" w:char="F0DE"/>
      </w:r>
      <w:r>
        <w:tab/>
        <w:t>GV</w:t>
      </w:r>
    </w:p>
    <w:p w:rsidR="002878D5" w:rsidRDefault="002878D5" w:rsidP="002878D5">
      <w:r>
        <w:t>-</w:t>
      </w:r>
      <w:r>
        <w:tab/>
        <w:t>kvalifikovaná, úvazek 100%,</w:t>
      </w:r>
    </w:p>
    <w:p w:rsidR="002878D5" w:rsidRDefault="002878D5" w:rsidP="002878D5">
      <w:r>
        <w:t>-</w:t>
      </w:r>
      <w:r>
        <w:tab/>
        <w:t>pracovní smlouva na dobu určitou</w:t>
      </w:r>
    </w:p>
    <w:p w:rsidR="002878D5" w:rsidRDefault="002878D5" w:rsidP="002878D5">
      <w:r>
        <w:t>Asistent pedagoga - 4. třída MŠ Jiráskova</w:t>
      </w:r>
    </w:p>
    <w:p w:rsidR="002878D5" w:rsidRDefault="002878D5" w:rsidP="002878D5">
      <w:r>
        <w:sym w:font="Symbol" w:char="F0DE"/>
      </w:r>
      <w:r>
        <w:t xml:space="preserve">        JS</w:t>
      </w:r>
    </w:p>
    <w:p w:rsidR="002878D5" w:rsidRDefault="002878D5" w:rsidP="002878D5">
      <w:proofErr w:type="gramStart"/>
      <w:r>
        <w:t>-           kvalifikovaná</w:t>
      </w:r>
      <w:proofErr w:type="gramEnd"/>
      <w:r>
        <w:t>, úvazek 64%</w:t>
      </w:r>
    </w:p>
    <w:p w:rsidR="002878D5" w:rsidRDefault="002878D5" w:rsidP="002878D5">
      <w:proofErr w:type="gramStart"/>
      <w:r>
        <w:t>-           pracovní</w:t>
      </w:r>
      <w:proofErr w:type="gramEnd"/>
      <w:r>
        <w:t xml:space="preserve"> smlouva na dobu určitou</w:t>
      </w:r>
    </w:p>
    <w:p w:rsidR="002878D5" w:rsidRDefault="002878D5" w:rsidP="002878D5"/>
    <w:p w:rsidR="002878D5" w:rsidRDefault="002878D5" w:rsidP="002878D5"/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  <w:r>
        <w:t>14.</w:t>
      </w: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r>
        <w:t>Učitelky - MŠ Lindava</w:t>
      </w:r>
    </w:p>
    <w:p w:rsidR="002878D5" w:rsidRDefault="002878D5" w:rsidP="002878D5">
      <w:r>
        <w:sym w:font="Symbol" w:char="F0DE"/>
      </w:r>
      <w:r>
        <w:tab/>
        <w:t>KT</w:t>
      </w:r>
    </w:p>
    <w:p w:rsidR="002878D5" w:rsidRDefault="002878D5" w:rsidP="002878D5">
      <w:r>
        <w:t>-</w:t>
      </w:r>
      <w:r>
        <w:tab/>
        <w:t>kvalifikovaná, úvazek 100 %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>
      <w:r>
        <w:sym w:font="Symbol" w:char="F0DE"/>
      </w:r>
      <w:r>
        <w:tab/>
        <w:t>HM</w:t>
      </w:r>
    </w:p>
    <w:p w:rsidR="002878D5" w:rsidRDefault="002878D5" w:rsidP="002878D5">
      <w:r>
        <w:t>-</w:t>
      </w:r>
      <w:r>
        <w:tab/>
        <w:t>nekvalifikovaná, kurz pro asistenty pedagoga, úvazek 45, 16%</w:t>
      </w:r>
    </w:p>
    <w:p w:rsidR="002878D5" w:rsidRDefault="002878D5" w:rsidP="002878D5">
      <w:r>
        <w:t>-</w:t>
      </w:r>
      <w:r>
        <w:tab/>
        <w:t>pracovní smlouva na dobu určitou</w:t>
      </w:r>
    </w:p>
    <w:p w:rsidR="002878D5" w:rsidRDefault="002878D5" w:rsidP="002878D5"/>
    <w:p w:rsidR="002878D5" w:rsidRDefault="002878D5" w:rsidP="002878D5">
      <w:r>
        <w:t>Učitelka - 1. třída MŠ Sídliště</w:t>
      </w:r>
    </w:p>
    <w:p w:rsidR="002878D5" w:rsidRDefault="002878D5" w:rsidP="002878D5">
      <w:r>
        <w:sym w:font="Symbol" w:char="F0DE"/>
      </w:r>
      <w:r>
        <w:tab/>
        <w:t>LJ</w:t>
      </w:r>
    </w:p>
    <w:p w:rsidR="002878D5" w:rsidRDefault="002878D5" w:rsidP="002878D5">
      <w:r>
        <w:t>-</w:t>
      </w:r>
      <w:r>
        <w:tab/>
        <w:t xml:space="preserve">kvalifikovaná, </w:t>
      </w:r>
      <w:proofErr w:type="gramStart"/>
      <w:r>
        <w:t>úvazek  100%</w:t>
      </w:r>
      <w:proofErr w:type="gramEnd"/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>
      <w:r>
        <w:sym w:font="Symbol" w:char="F0DE"/>
      </w:r>
      <w:r>
        <w:tab/>
        <w:t>MS</w:t>
      </w:r>
    </w:p>
    <w:p w:rsidR="002878D5" w:rsidRDefault="002878D5" w:rsidP="002878D5">
      <w:r>
        <w:t>-</w:t>
      </w:r>
      <w:r>
        <w:tab/>
        <w:t xml:space="preserve">kvalifikovaná, </w:t>
      </w:r>
      <w:proofErr w:type="gramStart"/>
      <w:r>
        <w:t>úvazek  100%</w:t>
      </w:r>
      <w:proofErr w:type="gramEnd"/>
    </w:p>
    <w:p w:rsidR="002878D5" w:rsidRDefault="002878D5" w:rsidP="002878D5">
      <w:r>
        <w:t>-</w:t>
      </w:r>
      <w:r>
        <w:tab/>
        <w:t>pracovní smlouva na dobu určitou</w:t>
      </w:r>
    </w:p>
    <w:p w:rsidR="002878D5" w:rsidRDefault="002878D5" w:rsidP="002878D5"/>
    <w:p w:rsidR="002878D5" w:rsidRDefault="002878D5" w:rsidP="002878D5">
      <w:r>
        <w:t>Učitelka - 2. třída MŠ Sídliště</w:t>
      </w:r>
    </w:p>
    <w:p w:rsidR="002878D5" w:rsidRDefault="002878D5" w:rsidP="002878D5">
      <w:r>
        <w:sym w:font="Symbol" w:char="F0DE"/>
      </w:r>
      <w:r>
        <w:tab/>
        <w:t>IC</w:t>
      </w:r>
    </w:p>
    <w:p w:rsidR="002878D5" w:rsidRDefault="002878D5" w:rsidP="002878D5">
      <w:r>
        <w:t>-</w:t>
      </w:r>
      <w:r>
        <w:tab/>
        <w:t xml:space="preserve">kvalifikovaná, </w:t>
      </w:r>
      <w:proofErr w:type="gramStart"/>
      <w:r>
        <w:t>úvazek  100%</w:t>
      </w:r>
      <w:proofErr w:type="gramEnd"/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>
      <w:r>
        <w:sym w:font="Symbol" w:char="F0DE"/>
      </w:r>
      <w:r>
        <w:tab/>
        <w:t>KT</w:t>
      </w:r>
    </w:p>
    <w:p w:rsidR="002878D5" w:rsidRDefault="002878D5" w:rsidP="002878D5">
      <w:r>
        <w:t>-</w:t>
      </w:r>
      <w:r>
        <w:tab/>
        <w:t xml:space="preserve">kvalifikovaná, </w:t>
      </w:r>
      <w:proofErr w:type="gramStart"/>
      <w:r>
        <w:t>úvazek  100%</w:t>
      </w:r>
      <w:proofErr w:type="gramEnd"/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Asistent pedagoga - 1. třída MŠ Sídliště</w:t>
      </w:r>
    </w:p>
    <w:p w:rsidR="002878D5" w:rsidRDefault="002878D5" w:rsidP="002878D5">
      <w:r>
        <w:sym w:font="Symbol" w:char="F0DE"/>
      </w:r>
      <w:r>
        <w:tab/>
        <w:t>KH</w:t>
      </w:r>
    </w:p>
    <w:p w:rsidR="002878D5" w:rsidRDefault="002878D5" w:rsidP="002878D5">
      <w:r>
        <w:t>-</w:t>
      </w:r>
      <w:r>
        <w:tab/>
        <w:t>kurz pro asistenty pedagoga, úvazek 75%</w:t>
      </w:r>
    </w:p>
    <w:p w:rsidR="002878D5" w:rsidRDefault="002878D5" w:rsidP="002878D5">
      <w:r>
        <w:t>-</w:t>
      </w:r>
      <w:r>
        <w:tab/>
        <w:t>pracovní smlouva na dobu určitou</w:t>
      </w:r>
    </w:p>
    <w:p w:rsidR="002878D5" w:rsidRDefault="002878D5" w:rsidP="002878D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</w:tblGrid>
      <w:tr w:rsidR="002878D5" w:rsidTr="002878D5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Evaluace:</w:t>
            </w:r>
          </w:p>
        </w:tc>
      </w:tr>
    </w:tbl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>Kolektiv pedagogů je stabilizovaný. Většina zaměstnanců je ve středním věku. Průměr je asi 46 let.</w:t>
      </w: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>Většina pedagogických pracovnic je kvalifikovaná - mají středoškolské či vysokoškolské vzdělání.</w:t>
      </w: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>Pedagogové jednají, pracují a chovají se profesionálním způsobem při všech činnostech během dne, při spolupráci s rodiči a ostatními partnery. Služby zaměstnanců jsou organizovány tak, aby byla zajištěna optimální péče všem dětem v průběhu celého dne.</w:t>
      </w: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 xml:space="preserve">Všichni pedagogičtí a provozní zaměstnanci mají proškolení zdravotníka - základy první pomoci a proškolení o nejčastějších poruchách zdraví u dětí předškolního věku - proškolení - březen 2023 a platné 3 roky. </w:t>
      </w:r>
    </w:p>
    <w:p w:rsidR="002878D5" w:rsidRDefault="002878D5" w:rsidP="002878D5">
      <w:pPr>
        <w:pStyle w:val="Bezmezer"/>
      </w:pPr>
      <w:r>
        <w:t>Většina pedagogů má kurz logopedického asistenta.</w:t>
      </w:r>
    </w:p>
    <w:p w:rsidR="002878D5" w:rsidRDefault="002878D5" w:rsidP="002878D5">
      <w:pPr>
        <w:jc w:val="both"/>
      </w:pPr>
      <w:r>
        <w:t>Všichni zaměstnanci jsou zařazení do platových tříd podle tabulek a odpracovaných let.</w:t>
      </w:r>
    </w:p>
    <w:p w:rsidR="002878D5" w:rsidRDefault="002878D5" w:rsidP="002878D5">
      <w:pPr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2878D5" w:rsidTr="002878D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Závěr: </w:t>
            </w:r>
          </w:p>
        </w:tc>
      </w:tr>
    </w:tbl>
    <w:p w:rsidR="002878D5" w:rsidRDefault="002878D5" w:rsidP="002878D5">
      <w:pPr>
        <w:pStyle w:val="Bezmezer"/>
      </w:pPr>
    </w:p>
    <w:p w:rsidR="002878D5" w:rsidRDefault="002878D5" w:rsidP="002878D5">
      <w:r>
        <w:t>Udržet stabilizovaný kolektiv.</w:t>
      </w:r>
    </w:p>
    <w:p w:rsidR="002878D5" w:rsidRDefault="002878D5" w:rsidP="002878D5"/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  <w:r>
        <w:t>15.</w:t>
      </w:r>
    </w:p>
    <w:p w:rsidR="002878D5" w:rsidRDefault="002878D5" w:rsidP="002878D5">
      <w:pPr>
        <w:jc w:val="center"/>
      </w:pPr>
    </w:p>
    <w:p w:rsidR="002878D5" w:rsidRDefault="002878D5" w:rsidP="002878D5">
      <w:pPr>
        <w:pStyle w:val="Nadpis1"/>
        <w:rPr>
          <w:bCs/>
        </w:rPr>
      </w:pPr>
      <w:r>
        <w:lastRenderedPageBreak/>
        <w:sym w:font="Symbol" w:char="F02A"/>
      </w:r>
      <w:r>
        <w:t xml:space="preserve"> </w:t>
      </w:r>
      <w:r>
        <w:rPr>
          <w:bCs/>
        </w:rPr>
        <w:t>Zaměstnanci školy - nepedagogičtí pracovníci</w:t>
      </w:r>
    </w:p>
    <w:p w:rsidR="002878D5" w:rsidRDefault="002878D5" w:rsidP="002878D5"/>
    <w:p w:rsidR="002878D5" w:rsidRDefault="002878D5" w:rsidP="002878D5">
      <w:r>
        <w:t>Domovník - MŠ Jiráskova + MŠ Lindava</w:t>
      </w:r>
    </w:p>
    <w:p w:rsidR="002878D5" w:rsidRDefault="002878D5" w:rsidP="002878D5">
      <w:r>
        <w:t>-</w:t>
      </w:r>
      <w:r>
        <w:tab/>
        <w:t xml:space="preserve">úvazek 37, 5% 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Uklízečka - MŠ Jiráskova</w:t>
      </w:r>
    </w:p>
    <w:p w:rsidR="002878D5" w:rsidRDefault="002878D5" w:rsidP="002878D5">
      <w:r>
        <w:t>-</w:t>
      </w:r>
      <w:r>
        <w:tab/>
        <w:t>úvazek 100%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Uklízečka - MŠ Jiráskova</w:t>
      </w:r>
    </w:p>
    <w:p w:rsidR="002878D5" w:rsidRDefault="002878D5" w:rsidP="002878D5">
      <w:r>
        <w:t>-</w:t>
      </w:r>
      <w:r>
        <w:tab/>
        <w:t>úvazek 100%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Vedoucí kuchařka - MŠ Jiráskova</w:t>
      </w:r>
    </w:p>
    <w:p w:rsidR="002878D5" w:rsidRDefault="002878D5" w:rsidP="002878D5">
      <w:r>
        <w:t>-</w:t>
      </w:r>
      <w:r>
        <w:tab/>
        <w:t>úvazek 100%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Vedoucí školní jídelny - MŠ Jiráskova</w:t>
      </w:r>
    </w:p>
    <w:p w:rsidR="002878D5" w:rsidRDefault="002878D5" w:rsidP="002878D5">
      <w:proofErr w:type="gramStart"/>
      <w:r>
        <w:t>-          úvazek</w:t>
      </w:r>
      <w:proofErr w:type="gramEnd"/>
      <w:r>
        <w:t xml:space="preserve"> 50 %</w:t>
      </w:r>
    </w:p>
    <w:p w:rsidR="002878D5" w:rsidRDefault="002878D5" w:rsidP="002878D5">
      <w:pPr>
        <w:tabs>
          <w:tab w:val="left" w:pos="720"/>
        </w:tabs>
      </w:pPr>
      <w:proofErr w:type="gramStart"/>
      <w:r>
        <w:t>-          pracovní</w:t>
      </w:r>
      <w:proofErr w:type="gramEnd"/>
      <w:r>
        <w:t xml:space="preserve"> smlouva na dobu neurčitou</w:t>
      </w:r>
    </w:p>
    <w:p w:rsidR="002878D5" w:rsidRDefault="002878D5" w:rsidP="002878D5">
      <w:pPr>
        <w:ind w:left="708"/>
      </w:pPr>
    </w:p>
    <w:p w:rsidR="002878D5" w:rsidRDefault="002878D5" w:rsidP="002878D5">
      <w:r>
        <w:t>Kuchařka - MŠ Jiráskova</w:t>
      </w:r>
    </w:p>
    <w:p w:rsidR="002878D5" w:rsidRDefault="002878D5" w:rsidP="002878D5">
      <w:r>
        <w:t>-</w:t>
      </w:r>
      <w:r>
        <w:tab/>
      </w:r>
      <w:proofErr w:type="gramStart"/>
      <w:r>
        <w:t>úvazek  100%</w:t>
      </w:r>
      <w:proofErr w:type="gramEnd"/>
    </w:p>
    <w:p w:rsidR="002878D5" w:rsidRDefault="002878D5" w:rsidP="002878D5">
      <w:r>
        <w:t>-</w:t>
      </w:r>
      <w:r>
        <w:tab/>
        <w:t>pracovní smlouva na dobu určitou</w:t>
      </w:r>
    </w:p>
    <w:p w:rsidR="002878D5" w:rsidRDefault="002878D5" w:rsidP="002878D5"/>
    <w:p w:rsidR="002878D5" w:rsidRDefault="002878D5" w:rsidP="002878D5">
      <w:r>
        <w:t>Školní asistent - chůva - MŠ Jiráskova</w:t>
      </w:r>
    </w:p>
    <w:p w:rsidR="002878D5" w:rsidRDefault="002878D5" w:rsidP="002878D5">
      <w:r>
        <w:t>-</w:t>
      </w:r>
      <w:r>
        <w:tab/>
        <w:t>úvazek  62,5%</w:t>
      </w:r>
    </w:p>
    <w:p w:rsidR="002878D5" w:rsidRDefault="002878D5" w:rsidP="002878D5">
      <w:r>
        <w:t>-</w:t>
      </w:r>
      <w:r>
        <w:tab/>
        <w:t>pracovní smlouva na dobu určitou</w:t>
      </w:r>
    </w:p>
    <w:p w:rsidR="002878D5" w:rsidRDefault="002878D5" w:rsidP="002878D5"/>
    <w:p w:rsidR="002878D5" w:rsidRDefault="002878D5" w:rsidP="002878D5">
      <w:r>
        <w:t>Uklízečka - MŠ Lindava</w:t>
      </w:r>
    </w:p>
    <w:p w:rsidR="002878D5" w:rsidRDefault="002878D5" w:rsidP="002878D5">
      <w:r>
        <w:t>-</w:t>
      </w:r>
      <w:r>
        <w:tab/>
        <w:t>úvazek 31, 25%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Kuchařka - MŠ Lindava</w:t>
      </w:r>
    </w:p>
    <w:p w:rsidR="002878D5" w:rsidRDefault="002878D5" w:rsidP="002878D5">
      <w:r>
        <w:t>-</w:t>
      </w:r>
      <w:r>
        <w:tab/>
      </w:r>
      <w:proofErr w:type="gramStart"/>
      <w:r>
        <w:t>úvazek  25%</w:t>
      </w:r>
      <w:proofErr w:type="gramEnd"/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Domovník - MŠ Sídliště</w:t>
      </w:r>
    </w:p>
    <w:p w:rsidR="002878D5" w:rsidRDefault="002878D5" w:rsidP="002878D5">
      <w:r>
        <w:t>-</w:t>
      </w:r>
      <w:r>
        <w:tab/>
        <w:t xml:space="preserve">úvazek 25% 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Uklízečka - MŠ Sídliště</w:t>
      </w:r>
    </w:p>
    <w:p w:rsidR="002878D5" w:rsidRDefault="002878D5" w:rsidP="002878D5">
      <w:r>
        <w:t>-</w:t>
      </w:r>
      <w:r>
        <w:tab/>
        <w:t>úvazek 100%</w:t>
      </w:r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Vedoucí kuchařka - MŠ Sídliště</w:t>
      </w:r>
    </w:p>
    <w:p w:rsidR="002878D5" w:rsidRDefault="002878D5" w:rsidP="002878D5">
      <w:r>
        <w:t>-</w:t>
      </w:r>
      <w:r>
        <w:tab/>
        <w:t>úvazek 100%</w:t>
      </w:r>
    </w:p>
    <w:p w:rsidR="002878D5" w:rsidRDefault="002878D5" w:rsidP="002878D5">
      <w:r>
        <w:t>-</w:t>
      </w:r>
      <w:r>
        <w:tab/>
        <w:t>pracovní smlouva na dobu určitou</w:t>
      </w:r>
    </w:p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/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</w:p>
    <w:p w:rsidR="002878D5" w:rsidRDefault="002878D5" w:rsidP="002878D5">
      <w:pPr>
        <w:jc w:val="center"/>
      </w:pPr>
      <w:r>
        <w:t>16.</w:t>
      </w:r>
    </w:p>
    <w:p w:rsidR="002878D5" w:rsidRDefault="002878D5" w:rsidP="002878D5">
      <w:pPr>
        <w:jc w:val="center"/>
      </w:pPr>
    </w:p>
    <w:p w:rsidR="002878D5" w:rsidRDefault="002878D5" w:rsidP="002878D5">
      <w:r>
        <w:t>Vedoucí školní jídelny - MŠ Sídliště</w:t>
      </w:r>
    </w:p>
    <w:p w:rsidR="002878D5" w:rsidRDefault="002878D5" w:rsidP="002878D5">
      <w:proofErr w:type="gramStart"/>
      <w:r>
        <w:t>-          úvazek</w:t>
      </w:r>
      <w:proofErr w:type="gramEnd"/>
      <w:r>
        <w:t xml:space="preserve">  28%</w:t>
      </w:r>
    </w:p>
    <w:p w:rsidR="002878D5" w:rsidRDefault="002878D5" w:rsidP="002878D5">
      <w:pPr>
        <w:tabs>
          <w:tab w:val="left" w:pos="720"/>
        </w:tabs>
      </w:pPr>
      <w:proofErr w:type="gramStart"/>
      <w:r>
        <w:t>-          pracovní</w:t>
      </w:r>
      <w:proofErr w:type="gramEnd"/>
      <w:r>
        <w:t xml:space="preserve"> smlouva na dobu neurčitou</w:t>
      </w:r>
    </w:p>
    <w:p w:rsidR="002878D5" w:rsidRDefault="002878D5" w:rsidP="002878D5"/>
    <w:p w:rsidR="002878D5" w:rsidRDefault="002878D5" w:rsidP="002878D5">
      <w:r>
        <w:t>Kuchařka - MŠ Sídliště</w:t>
      </w:r>
    </w:p>
    <w:p w:rsidR="002878D5" w:rsidRDefault="002878D5" w:rsidP="002878D5">
      <w:r>
        <w:t>-</w:t>
      </w:r>
      <w:r>
        <w:tab/>
      </w:r>
      <w:proofErr w:type="gramStart"/>
      <w:r>
        <w:t>úvazek  22%</w:t>
      </w:r>
      <w:proofErr w:type="gramEnd"/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p w:rsidR="002878D5" w:rsidRDefault="002878D5" w:rsidP="002878D5">
      <w:r>
        <w:t>Pradlena - MŠ Sídliště</w:t>
      </w:r>
    </w:p>
    <w:p w:rsidR="002878D5" w:rsidRDefault="002878D5" w:rsidP="002878D5">
      <w:r>
        <w:t>-</w:t>
      </w:r>
      <w:r>
        <w:tab/>
      </w:r>
      <w:proofErr w:type="gramStart"/>
      <w:r>
        <w:t>úvazek  100%</w:t>
      </w:r>
      <w:proofErr w:type="gramEnd"/>
    </w:p>
    <w:p w:rsidR="002878D5" w:rsidRDefault="002878D5" w:rsidP="002878D5">
      <w:r>
        <w:t>-</w:t>
      </w:r>
      <w:r>
        <w:tab/>
        <w:t>pracovní smlouva na dobu neurčitou</w:t>
      </w:r>
    </w:p>
    <w:p w:rsidR="002878D5" w:rsidRDefault="002878D5" w:rsidP="002878D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7"/>
      </w:tblGrid>
      <w:tr w:rsidR="002878D5" w:rsidTr="002878D5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Evaluace:</w:t>
            </w:r>
          </w:p>
        </w:tc>
      </w:tr>
    </w:tbl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 xml:space="preserve">Kolektiv provozních pracovníků je stabilizovaný. Většina zaměstnanců je ve středním věku. </w:t>
      </w:r>
    </w:p>
    <w:p w:rsidR="002878D5" w:rsidRDefault="002878D5" w:rsidP="002878D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2878D5" w:rsidTr="002878D5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pStyle w:val="Vchoz"/>
              <w:widowControl/>
              <w:autoSpaceDE/>
              <w:spacing w:line="276" w:lineRule="auto"/>
              <w:rPr>
                <w:rFonts w:eastAsia="Times New Roman"/>
                <w:b/>
                <w:szCs w:val="24"/>
                <w:lang w:eastAsia="cs-CZ"/>
              </w:rPr>
            </w:pPr>
            <w:r>
              <w:rPr>
                <w:rFonts w:eastAsia="Times New Roman"/>
                <w:b/>
                <w:szCs w:val="24"/>
                <w:lang w:eastAsia="cs-CZ"/>
              </w:rPr>
              <w:t>Závěr:</w:t>
            </w:r>
          </w:p>
        </w:tc>
      </w:tr>
    </w:tbl>
    <w:p w:rsidR="002878D5" w:rsidRDefault="002878D5" w:rsidP="002878D5"/>
    <w:p w:rsidR="002878D5" w:rsidRDefault="002878D5" w:rsidP="002878D5">
      <w:r>
        <w:t xml:space="preserve">Udržet stabilizovaný kolektiv. </w:t>
      </w:r>
    </w:p>
    <w:p w:rsidR="002878D5" w:rsidRDefault="002878D5" w:rsidP="002878D5"/>
    <w:p w:rsidR="002878D5" w:rsidRDefault="002878D5" w:rsidP="002878D5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1. 5  Věcné</w:t>
      </w:r>
      <w:proofErr w:type="gramEnd"/>
      <w:r>
        <w:rPr>
          <w:b/>
          <w:bCs/>
          <w:u w:val="single"/>
        </w:rPr>
        <w:t xml:space="preserve"> a materiálně - technické podmínky</w:t>
      </w:r>
    </w:p>
    <w:p w:rsidR="002878D5" w:rsidRDefault="002878D5" w:rsidP="002878D5">
      <w:pPr>
        <w:rPr>
          <w:b/>
        </w:rPr>
      </w:pPr>
    </w:p>
    <w:p w:rsidR="002878D5" w:rsidRDefault="002878D5" w:rsidP="002878D5">
      <w:pPr>
        <w:jc w:val="both"/>
      </w:pPr>
      <w:r>
        <w:t xml:space="preserve">Dle finančních prostředků jsou prováděny různé opravy a údržba všech objektů a to v rámci přiděleného rozpočtu. </w:t>
      </w:r>
    </w:p>
    <w:p w:rsidR="002878D5" w:rsidRDefault="002878D5" w:rsidP="002878D5">
      <w:pPr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7"/>
      </w:tblGrid>
      <w:tr w:rsidR="002878D5" w:rsidTr="002878D5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Evaluace:</w:t>
            </w:r>
          </w:p>
        </w:tc>
      </w:tr>
    </w:tbl>
    <w:p w:rsidR="002878D5" w:rsidRDefault="002878D5" w:rsidP="002878D5">
      <w:pPr>
        <w:jc w:val="both"/>
        <w:rPr>
          <w:b/>
          <w:bCs/>
        </w:rPr>
      </w:pPr>
    </w:p>
    <w:p w:rsidR="002878D5" w:rsidRDefault="002878D5" w:rsidP="002878D5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Největšími problémy jsou:</w:t>
      </w:r>
    </w:p>
    <w:p w:rsidR="002878D5" w:rsidRDefault="002878D5" w:rsidP="002878D5">
      <w:pPr>
        <w:jc w:val="both"/>
        <w:rPr>
          <w:b/>
          <w:bCs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4"/>
        <w:gridCol w:w="2860"/>
        <w:gridCol w:w="3132"/>
      </w:tblGrid>
      <w:tr w:rsidR="002878D5" w:rsidTr="002878D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MŠ Jiráskova: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MŠ Lindava: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MŠ Sídliště:</w:t>
            </w:r>
          </w:p>
        </w:tc>
      </w:tr>
      <w:tr w:rsidR="002878D5" w:rsidTr="002878D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>- zastaralá elektroinstalace v celém objektu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8D5" w:rsidRDefault="002878D5" w:rsidP="002878D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2878D5" w:rsidTr="002878D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-</w:t>
            </w:r>
            <w:r>
              <w:rPr>
                <w:bCs/>
                <w:lang w:eastAsia="en-US"/>
              </w:rPr>
              <w:t xml:space="preserve"> zastaralá elektroinstalace v celém objektu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8D5" w:rsidRDefault="002878D5" w:rsidP="002878D5">
            <w:pPr>
              <w:pStyle w:val="Vchoz"/>
              <w:widowControl/>
              <w:autoSpaceDE/>
              <w:spacing w:line="276" w:lineRule="auto"/>
              <w:rPr>
                <w:rFonts w:eastAsia="Times New Roman"/>
                <w:bCs/>
                <w:szCs w:val="24"/>
                <w:lang w:eastAsia="cs-CZ"/>
              </w:rPr>
            </w:pPr>
            <w:r>
              <w:rPr>
                <w:rFonts w:eastAsia="Times New Roman"/>
                <w:bCs/>
                <w:szCs w:val="24"/>
                <w:lang w:eastAsia="cs-CZ"/>
              </w:rPr>
              <w:t>- podezdívka u plotu</w:t>
            </w:r>
          </w:p>
          <w:p w:rsidR="002878D5" w:rsidRDefault="002878D5" w:rsidP="002878D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</w:tr>
      <w:tr w:rsidR="002878D5" w:rsidTr="002878D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8D5" w:rsidRDefault="002878D5" w:rsidP="002878D5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plot okolo zahrady</w:t>
            </w:r>
          </w:p>
          <w:p w:rsidR="002878D5" w:rsidRDefault="002878D5" w:rsidP="002878D5">
            <w:pPr>
              <w:spacing w:line="276" w:lineRule="auto"/>
              <w:jc w:val="both"/>
              <w:rPr>
                <w:bCs/>
                <w:lang w:eastAsia="en-US"/>
              </w:rPr>
            </w:pPr>
          </w:p>
        </w:tc>
      </w:tr>
    </w:tbl>
    <w:p w:rsidR="002878D5" w:rsidRDefault="002878D5" w:rsidP="002878D5">
      <w:pPr>
        <w:jc w:val="both"/>
        <w:rPr>
          <w:b/>
          <w:bCs/>
        </w:rPr>
      </w:pPr>
    </w:p>
    <w:p w:rsidR="002878D5" w:rsidRDefault="002878D5" w:rsidP="002878D5">
      <w:pPr>
        <w:pStyle w:val="Vchoz"/>
        <w:widowControl/>
        <w:autoSpaceDE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b/>
          <w:bCs/>
          <w:szCs w:val="24"/>
          <w:lang w:eastAsia="cs-CZ"/>
        </w:rPr>
        <w:t>Vybavení mateřských škol</w:t>
      </w:r>
      <w:r>
        <w:rPr>
          <w:rFonts w:eastAsia="Times New Roman"/>
          <w:szCs w:val="24"/>
          <w:lang w:eastAsia="cs-CZ"/>
        </w:rPr>
        <w:t xml:space="preserve"> učebními pomůckami, hračkami a knihami, které jsou využívány  pro rozvoj osobnosti dětí </w:t>
      </w:r>
      <w:proofErr w:type="gramStart"/>
      <w:r>
        <w:rPr>
          <w:rFonts w:eastAsia="Times New Roman"/>
          <w:szCs w:val="24"/>
          <w:lang w:eastAsia="cs-CZ"/>
        </w:rPr>
        <w:t>je</w:t>
      </w:r>
      <w:proofErr w:type="gramEnd"/>
      <w:r>
        <w:rPr>
          <w:rFonts w:eastAsia="Times New Roman"/>
          <w:szCs w:val="24"/>
          <w:lang w:eastAsia="cs-CZ"/>
        </w:rPr>
        <w:t xml:space="preserve"> dostatečné a je průběžně doplňováno novými. </w:t>
      </w:r>
    </w:p>
    <w:p w:rsidR="002878D5" w:rsidRDefault="002878D5" w:rsidP="002878D5">
      <w:pPr>
        <w:pStyle w:val="Vchoz"/>
        <w:widowControl/>
        <w:autoSpaceDE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Cvikovské mateřské školy mají velké zahrady, které byly zrekonstruovány a postupně dle finančních možností jsou vybavovány novými hracími prvky pro děti. MŠ v Lindavě je menší, ale je též vybavena vhodnými hracími prvky. V tomto roce došlo také k zastínění zahrady.</w:t>
      </w:r>
    </w:p>
    <w:p w:rsidR="002878D5" w:rsidRDefault="002878D5" w:rsidP="002878D5">
      <w:pPr>
        <w:pStyle w:val="Vchoz"/>
        <w:widowControl/>
        <w:autoSpaceDE/>
        <w:jc w:val="both"/>
      </w:pPr>
    </w:p>
    <w:p w:rsidR="002878D5" w:rsidRDefault="002878D5" w:rsidP="002878D5">
      <w:pPr>
        <w:jc w:val="both"/>
      </w:pPr>
      <w:r>
        <w:t>Materiální a věcné podmínky jsou velmi dobré. Rozpočet na provozní výdaje z </w:t>
      </w:r>
      <w:proofErr w:type="spellStart"/>
      <w:r>
        <w:t>MěÚ</w:t>
      </w:r>
      <w:proofErr w:type="spellEnd"/>
      <w:r>
        <w:t xml:space="preserve"> je dostačující, umožňuje plánované opravy, nákupy, investice, zvelebování budovy i zahrady, periodické prohlídky, drobné opravy,</w:t>
      </w:r>
      <w:proofErr w:type="gramStart"/>
      <w:r>
        <w:t>… .</w:t>
      </w:r>
      <w:proofErr w:type="gramEnd"/>
      <w:r>
        <w:t xml:space="preserve"> </w:t>
      </w: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  <w:r>
        <w:t>Zřizovatel má zájem, aby MŠ fungovaly dobře a děti zde byly spokojené.</w:t>
      </w: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</w:p>
    <w:p w:rsidR="002878D5" w:rsidRDefault="002878D5" w:rsidP="002878D5">
      <w:pPr>
        <w:jc w:val="both"/>
      </w:pPr>
    </w:p>
    <w:p w:rsidR="002878D5" w:rsidRDefault="002878D5" w:rsidP="002878D5">
      <w:pPr>
        <w:jc w:val="center"/>
      </w:pPr>
      <w:r>
        <w:t>17.</w:t>
      </w:r>
    </w:p>
    <w:p w:rsidR="001D17AC" w:rsidRDefault="001D17AC" w:rsidP="001D17AC">
      <w:pPr>
        <w:jc w:val="both"/>
      </w:pPr>
      <w:r>
        <w:lastRenderedPageBreak/>
        <w:t>Zaměstnanci školy využívají odborné časopisy a dobře vybavené školní knihovny pro předškolní vzdělávání, speciální pedagogiku, ekologii, školský management,</w:t>
      </w:r>
      <w:proofErr w:type="gramStart"/>
      <w:r>
        <w:t>… .</w:t>
      </w:r>
      <w:proofErr w:type="gramEnd"/>
    </w:p>
    <w:p w:rsidR="001D17AC" w:rsidRDefault="001D17AC" w:rsidP="001D17AC"/>
    <w:p w:rsidR="001D17AC" w:rsidRDefault="001D17AC" w:rsidP="001D17AC">
      <w:pPr>
        <w:rPr>
          <w:b/>
        </w:rPr>
      </w:pPr>
      <w:r>
        <w:rPr>
          <w:b/>
        </w:rPr>
        <w:t>Nemáme žádné velké vnější překážky k uskutečňování svých cílů ve vzdělávání a výchově.</w:t>
      </w:r>
    </w:p>
    <w:p w:rsidR="001D17AC" w:rsidRDefault="001D17AC" w:rsidP="001D17AC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1D17AC" w:rsidTr="008C5145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Závěr:</w:t>
            </w:r>
          </w:p>
        </w:tc>
      </w:tr>
    </w:tbl>
    <w:p w:rsidR="001D17AC" w:rsidRDefault="001D17AC" w:rsidP="001D17AC">
      <w:pPr>
        <w:rPr>
          <w:b/>
          <w:sz w:val="28"/>
          <w:u w:val="single"/>
        </w:rPr>
      </w:pPr>
    </w:p>
    <w:p w:rsidR="001D17AC" w:rsidRDefault="001D17AC" w:rsidP="001D17AC">
      <w:pPr>
        <w:jc w:val="both"/>
      </w:pPr>
      <w:r>
        <w:t xml:space="preserve">Při rozpočtu řešit elektroinstalaci v MŠ Jiráskova, elektroinstalaci v MŠ Sídliště a podezdívku a plot okolo zahrady v MŠ Sídliště. </w:t>
      </w:r>
    </w:p>
    <w:p w:rsidR="001D17AC" w:rsidRDefault="001D17AC" w:rsidP="001D17AC">
      <w:pPr>
        <w:jc w:val="both"/>
        <w:rPr>
          <w:b/>
          <w:sz w:val="28"/>
          <w:u w:val="single"/>
        </w:rPr>
      </w:pPr>
    </w:p>
    <w:p w:rsidR="001D17AC" w:rsidRDefault="001D17AC" w:rsidP="001D17AC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2. </w:t>
      </w:r>
      <w:proofErr w:type="gramStart"/>
      <w:r>
        <w:rPr>
          <w:b/>
          <w:sz w:val="28"/>
          <w:u w:val="single"/>
        </w:rPr>
        <w:t>ORGANIZACE  VZDĚLÁVÁNÍ</w:t>
      </w:r>
      <w:proofErr w:type="gramEnd"/>
      <w:r>
        <w:rPr>
          <w:b/>
          <w:sz w:val="28"/>
          <w:u w:val="single"/>
        </w:rPr>
        <w:t xml:space="preserve">  A  VÝCHOVY</w:t>
      </w:r>
    </w:p>
    <w:p w:rsidR="001D17AC" w:rsidRDefault="001D17AC" w:rsidP="001D17AC"/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>2. 1 Přijímací řízení</w:t>
      </w:r>
    </w:p>
    <w:p w:rsidR="001D17AC" w:rsidRDefault="001D17AC" w:rsidP="001D17AC"/>
    <w:p w:rsidR="001D17AC" w:rsidRDefault="001D17AC" w:rsidP="001D17AC">
      <w:pPr>
        <w:jc w:val="both"/>
      </w:pPr>
      <w:r>
        <w:t>Dne 25. 04. 2025 proběhl ve všech našich MŠ Den otevřených dveří - rodiče se seznámily s prostředím MŠ, děti si pohrály,…………</w:t>
      </w:r>
      <w:proofErr w:type="gramStart"/>
      <w:r>
        <w:t>…. .</w:t>
      </w:r>
      <w:proofErr w:type="gramEnd"/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 xml:space="preserve">Zápis dětí do mateřské školy na školní rok 2024/2025 proběhl od 14. 05. 2024 do 16. 05. 2024 v kmenové mateřské škole. </w:t>
      </w:r>
    </w:p>
    <w:p w:rsidR="001D17AC" w:rsidRDefault="001D17AC" w:rsidP="001D17AC">
      <w:pPr>
        <w:pStyle w:val="Zkladntext"/>
      </w:pPr>
    </w:p>
    <w:p w:rsidR="001D17AC" w:rsidRDefault="001D17AC" w:rsidP="001D17AC">
      <w:pPr>
        <w:pStyle w:val="Zkladntext"/>
      </w:pPr>
      <w:r>
        <w:t xml:space="preserve">Rodičovská veřejnost byla informována prostřednictvím Zpravodaje města Cvikova, plakáty na různých místech Cvikova, na budovách školy a na internetových stránkách MŠ. </w:t>
      </w:r>
    </w:p>
    <w:p w:rsidR="001D17AC" w:rsidRDefault="001D17AC" w:rsidP="001D17AC">
      <w:pPr>
        <w:pStyle w:val="Zkladntext"/>
      </w:pPr>
    </w:p>
    <w:p w:rsidR="001D17AC" w:rsidRDefault="001D17AC" w:rsidP="001D17AC">
      <w:pPr>
        <w:pStyle w:val="Zkladntext"/>
      </w:pPr>
      <w:r>
        <w:t xml:space="preserve">K zápisu se dostavilo 30 rodičů. Odevzdaných žádostí bylo 30 (J - 21; L - 4; S - 5). </w:t>
      </w:r>
    </w:p>
    <w:p w:rsidR="001D17AC" w:rsidRDefault="001D17AC" w:rsidP="001D17AC">
      <w:pPr>
        <w:pStyle w:val="Zkladntext"/>
        <w:jc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Závěr: </w:t>
            </w:r>
          </w:p>
        </w:tc>
      </w:tr>
    </w:tbl>
    <w:p w:rsidR="001D17AC" w:rsidRDefault="001D17AC" w:rsidP="001D17AC">
      <w:pPr>
        <w:pStyle w:val="Zkladntext"/>
      </w:pPr>
    </w:p>
    <w:p w:rsidR="001D17AC" w:rsidRDefault="001D17AC" w:rsidP="001D17AC">
      <w:pPr>
        <w:pStyle w:val="Zkladntext"/>
      </w:pPr>
      <w:r>
        <w:t xml:space="preserve">Všechny žádosti o přijetí dítěte k předškolnímu vzdělávání byly na základě rozhodnutí vyřízeny kladně. </w:t>
      </w:r>
    </w:p>
    <w:p w:rsidR="001D17AC" w:rsidRDefault="001D17AC" w:rsidP="001D17AC"/>
    <w:p w:rsidR="001D17AC" w:rsidRDefault="001D17AC" w:rsidP="001D17AC">
      <w:pPr>
        <w:spacing w:line="360" w:lineRule="auto"/>
        <w:rPr>
          <w:u w:val="single"/>
        </w:rPr>
      </w:pPr>
      <w:r>
        <w:rPr>
          <w:b/>
          <w:bCs/>
          <w:u w:val="single"/>
        </w:rPr>
        <w:t>2. 2 Charakteristika školního vzdělávacího programu a výsledky vzdělávání</w:t>
      </w:r>
    </w:p>
    <w:p w:rsidR="001D17AC" w:rsidRDefault="001D17AC" w:rsidP="001D17AC">
      <w:pPr>
        <w:pStyle w:val="Zkladntextodsazen2"/>
        <w:spacing w:line="360" w:lineRule="auto"/>
        <w:ind w:left="0"/>
        <w:rPr>
          <w:b/>
          <w:iCs/>
        </w:rPr>
      </w:pPr>
      <w:r>
        <w:rPr>
          <w:b/>
          <w:iCs/>
        </w:rPr>
        <w:sym w:font="Symbol" w:char="F0DE"/>
      </w:r>
      <w:r>
        <w:rPr>
          <w:b/>
          <w:iCs/>
        </w:rPr>
        <w:t xml:space="preserve">  konkrétní podoba vzdělávacího obsahu</w:t>
      </w:r>
    </w:p>
    <w:p w:rsidR="001D17AC" w:rsidRDefault="001D17AC" w:rsidP="001D17AC">
      <w:pPr>
        <w:pStyle w:val="Zkladntextodsazen2"/>
        <w:spacing w:line="240" w:lineRule="auto"/>
        <w:ind w:left="0"/>
        <w:jc w:val="both"/>
        <w:rPr>
          <w:bCs/>
          <w:iCs/>
        </w:rPr>
      </w:pPr>
      <w:r>
        <w:rPr>
          <w:bCs/>
          <w:iCs/>
        </w:rPr>
        <w:t>Obsah vzdělávání</w:t>
      </w:r>
      <w:r>
        <w:rPr>
          <w:iCs/>
        </w:rPr>
        <w:t xml:space="preserve"> </w:t>
      </w:r>
      <w:r>
        <w:rPr>
          <w:bCs/>
          <w:iCs/>
        </w:rPr>
        <w:t>pod názvem</w:t>
      </w:r>
      <w:r>
        <w:rPr>
          <w:b/>
          <w:bCs/>
        </w:rPr>
        <w:t xml:space="preserve"> </w:t>
      </w:r>
      <w:r>
        <w:rPr>
          <w:b/>
        </w:rPr>
        <w:t>„Objevujeme svět kolem nás“</w:t>
      </w:r>
      <w:r>
        <w:rPr>
          <w:b/>
          <w:bCs/>
        </w:rPr>
        <w:t xml:space="preserve"> </w:t>
      </w:r>
      <w:r>
        <w:rPr>
          <w:bCs/>
          <w:iCs/>
        </w:rPr>
        <w:t xml:space="preserve">je uspořádán do tematických integrovaných bloků. Tematické okruhy zobrazují pouze rámec obsahu naší výchovné a vzdělávací práce. </w:t>
      </w:r>
    </w:p>
    <w:p w:rsidR="001D17AC" w:rsidRDefault="001D17AC" w:rsidP="001D17AC">
      <w:pPr>
        <w:pStyle w:val="Zkladntextodsazen2"/>
        <w:spacing w:line="240" w:lineRule="auto"/>
        <w:ind w:left="0"/>
        <w:jc w:val="both"/>
        <w:rPr>
          <w:bCs/>
          <w:iCs/>
        </w:rPr>
      </w:pPr>
      <w:r>
        <w:rPr>
          <w:bCs/>
          <w:iCs/>
        </w:rPr>
        <w:t xml:space="preserve">Jejich další rozpracování (do TVP) a doba zařazení je ponechána na uvážení učitelek ve třídách, je dán dostatek prostoru na jejich tvořivost a spolupráci mezi učitelkami na třídě. </w:t>
      </w:r>
    </w:p>
    <w:p w:rsidR="001D17AC" w:rsidRDefault="001D17AC" w:rsidP="001D17AC">
      <w:pPr>
        <w:pStyle w:val="Zkladntextodsazen2"/>
        <w:spacing w:line="240" w:lineRule="auto"/>
        <w:ind w:left="0"/>
        <w:jc w:val="both"/>
        <w:rPr>
          <w:bCs/>
          <w:iCs/>
        </w:rPr>
      </w:pPr>
      <w:r>
        <w:rPr>
          <w:bCs/>
          <w:iCs/>
        </w:rPr>
        <w:t>Obsahy tematických celků se vzájemně prolínají, a navazují na sebe, odrážejí svět kolem nás. Pravidelnou evaluační činností zjišťujeme a vyhodnocujeme zpětnou vazbu od dětí, ale i rodičů.</w:t>
      </w:r>
    </w:p>
    <w:p w:rsidR="001D17AC" w:rsidRDefault="001D17AC" w:rsidP="001D17AC">
      <w:pPr>
        <w:pStyle w:val="Bezmezer"/>
        <w:rPr>
          <w:b/>
        </w:rPr>
      </w:pPr>
      <w:r>
        <w:rPr>
          <w:b/>
        </w:rPr>
        <w:t>Vzdělávací obsah vychází:</w:t>
      </w:r>
    </w:p>
    <w:p w:rsidR="001D17AC" w:rsidRDefault="001D17AC" w:rsidP="001D17AC">
      <w:pPr>
        <w:pStyle w:val="Bezmezer"/>
      </w:pPr>
    </w:p>
    <w:p w:rsidR="001D17AC" w:rsidRDefault="001D17AC" w:rsidP="001D17AC">
      <w:pPr>
        <w:pStyle w:val="Zkladntextodsazen2"/>
        <w:spacing w:line="240" w:lineRule="auto"/>
        <w:ind w:left="0"/>
        <w:rPr>
          <w:bCs/>
          <w:iCs/>
        </w:rPr>
      </w:pPr>
      <w:r>
        <w:rPr>
          <w:bCs/>
          <w:iCs/>
        </w:rPr>
        <w:t>- vychází z cílů a pěti oblastí Rámcového programu pro předškolní vzdělávání</w:t>
      </w:r>
    </w:p>
    <w:p w:rsidR="001D17AC" w:rsidRDefault="001D17AC" w:rsidP="001D17AC">
      <w:pPr>
        <w:pStyle w:val="Zkladntextodsazen2"/>
        <w:spacing w:line="240" w:lineRule="auto"/>
        <w:ind w:left="0"/>
        <w:rPr>
          <w:bCs/>
          <w:iCs/>
        </w:rPr>
      </w:pPr>
      <w:r>
        <w:rPr>
          <w:bCs/>
          <w:iCs/>
        </w:rPr>
        <w:t>- z přirozeného vývoje života dítěte</w:t>
      </w:r>
    </w:p>
    <w:p w:rsidR="001D17AC" w:rsidRDefault="001D17AC" w:rsidP="001D17AC">
      <w:pPr>
        <w:pStyle w:val="Zkladntextodsazen2"/>
        <w:spacing w:line="240" w:lineRule="auto"/>
        <w:ind w:left="0"/>
        <w:jc w:val="both"/>
        <w:rPr>
          <w:bCs/>
          <w:iCs/>
        </w:rPr>
      </w:pPr>
      <w:r>
        <w:rPr>
          <w:bCs/>
          <w:iCs/>
        </w:rPr>
        <w:t>- z ročních období, různých výročí, slavností, událostí během roku, ze zdravého způsobu života, ochrany přírody,…</w:t>
      </w:r>
    </w:p>
    <w:p w:rsidR="001D17AC" w:rsidRDefault="001D17AC" w:rsidP="001D17AC">
      <w:pPr>
        <w:pStyle w:val="Zkladntextodsazen2"/>
        <w:spacing w:line="240" w:lineRule="auto"/>
        <w:ind w:left="0"/>
        <w:jc w:val="both"/>
        <w:rPr>
          <w:bCs/>
          <w:iCs/>
        </w:rPr>
      </w:pPr>
      <w:r>
        <w:rPr>
          <w:bCs/>
          <w:iCs/>
        </w:rPr>
        <w:t>- z oblasti pohybové, jazykové, smyslové a poznávací, estetické, citové, sociální a pracovní</w:t>
      </w:r>
    </w:p>
    <w:p w:rsidR="001D17AC" w:rsidRDefault="001D17AC" w:rsidP="001D17AC">
      <w:pPr>
        <w:pStyle w:val="Zkladntextodsazen2"/>
        <w:ind w:left="0"/>
        <w:rPr>
          <w:bCs/>
          <w:iCs/>
        </w:rPr>
      </w:pPr>
      <w:r>
        <w:rPr>
          <w:bCs/>
          <w:iCs/>
        </w:rPr>
        <w:t>- částečně i z projektu Zdravé mateřské školy a podpory zdraví v mateřské škole.</w:t>
      </w:r>
    </w:p>
    <w:p w:rsidR="001D17AC" w:rsidRDefault="001D17AC" w:rsidP="001D17AC">
      <w:pPr>
        <w:pStyle w:val="Zkladntextodsazen2"/>
        <w:ind w:left="0"/>
        <w:jc w:val="center"/>
        <w:rPr>
          <w:bCs/>
          <w:iCs/>
        </w:rPr>
      </w:pPr>
      <w:r>
        <w:rPr>
          <w:bCs/>
          <w:iCs/>
        </w:rPr>
        <w:t>18.</w:t>
      </w:r>
    </w:p>
    <w:p w:rsidR="001D17AC" w:rsidRDefault="001D17AC" w:rsidP="001D17AC">
      <w:pPr>
        <w:pStyle w:val="Zkladntextodsazen2"/>
        <w:ind w:left="0"/>
        <w:jc w:val="both"/>
        <w:rPr>
          <w:bCs/>
          <w:iCs/>
        </w:rPr>
      </w:pPr>
      <w:r>
        <w:rPr>
          <w:b/>
          <w:iCs/>
          <w:u w:val="single"/>
        </w:rPr>
        <w:lastRenderedPageBreak/>
        <w:t>Školní vzdělávací program mateřské školy</w:t>
      </w:r>
      <w:r>
        <w:rPr>
          <w:b/>
          <w:bCs/>
          <w:iCs/>
        </w:rPr>
        <w:t xml:space="preserve"> </w:t>
      </w:r>
      <w:r>
        <w:rPr>
          <w:bCs/>
          <w:iCs/>
        </w:rPr>
        <w:t>vychází ve své základní koncepci z respektování individuálních potřeb a možností každého dítěte. Každému dítěti vytváří optimální podmínky k rozvoji jeho osobnosti, k učení i ke komunikaci s ostatními a pomáhá mu, aby dosáhlo co největší samostatnosti.</w:t>
      </w:r>
    </w:p>
    <w:p w:rsidR="001D17AC" w:rsidRDefault="001D17AC" w:rsidP="001D17AC">
      <w:pPr>
        <w:pStyle w:val="Zkladntextodsazen2"/>
        <w:ind w:left="0"/>
        <w:rPr>
          <w:b/>
          <w:bCs/>
          <w:iCs/>
          <w:u w:val="single"/>
        </w:rPr>
      </w:pPr>
      <w:r>
        <w:rPr>
          <w:b/>
          <w:iCs/>
          <w:u w:val="single"/>
        </w:rPr>
        <w:t xml:space="preserve">Základní struktura vzdělávacího programu vychází ze </w:t>
      </w:r>
      <w:proofErr w:type="gramStart"/>
      <w:r>
        <w:rPr>
          <w:b/>
          <w:iCs/>
          <w:u w:val="single"/>
        </w:rPr>
        <w:t>dvou  základních</w:t>
      </w:r>
      <w:proofErr w:type="gramEnd"/>
      <w:r>
        <w:rPr>
          <w:b/>
          <w:iCs/>
          <w:u w:val="single"/>
        </w:rPr>
        <w:t xml:space="preserve"> částí:</w:t>
      </w:r>
    </w:p>
    <w:p w:rsidR="001D17AC" w:rsidRDefault="001D17AC" w:rsidP="001D17AC">
      <w:pPr>
        <w:pStyle w:val="Zkladntextodsazen2"/>
        <w:spacing w:line="360" w:lineRule="auto"/>
        <w:ind w:left="0"/>
        <w:jc w:val="both"/>
        <w:rPr>
          <w:bCs/>
          <w:iCs/>
        </w:rPr>
      </w:pPr>
      <w:r>
        <w:rPr>
          <w:bCs/>
          <w:iCs/>
        </w:rPr>
        <w:t xml:space="preserve">Obsahová náplň - konkrétní  tematické bloky (společné pro všechny třídy)                                       </w:t>
      </w:r>
    </w:p>
    <w:p w:rsidR="001D17AC" w:rsidRDefault="001D17AC" w:rsidP="001D17AC">
      <w:pPr>
        <w:pStyle w:val="Zkladntextodsazen2"/>
        <w:ind w:left="300"/>
        <w:rPr>
          <w:bCs/>
        </w:rPr>
      </w:pPr>
      <w:r>
        <w:rPr>
          <w:bCs/>
          <w:iCs/>
        </w:rPr>
        <w:t xml:space="preserve">                      - podtémata (vytváří si každá třída sama) - třídní vzdělávací plány</w:t>
      </w:r>
    </w:p>
    <w:p w:rsidR="001D17AC" w:rsidRDefault="001D17AC" w:rsidP="001D17AC">
      <w:pPr>
        <w:pStyle w:val="Zkladntext"/>
        <w:rPr>
          <w:iCs/>
        </w:rPr>
      </w:pPr>
      <w:r>
        <w:rPr>
          <w:iCs/>
        </w:rPr>
        <w:t xml:space="preserve">Cílem výchovy v naší mateřské škole je dostupnými prostředky přispívat k rozvoji zdravých, samostatných a zdravě sebevědomých dětí. </w:t>
      </w:r>
    </w:p>
    <w:p w:rsidR="001D17AC" w:rsidRDefault="001D17AC" w:rsidP="001D17AC">
      <w:pPr>
        <w:pStyle w:val="Zkladntext"/>
        <w:rPr>
          <w:iCs/>
        </w:rPr>
      </w:pPr>
      <w:r>
        <w:rPr>
          <w:iCs/>
        </w:rPr>
        <w:t xml:space="preserve">Plánovanými činnostmi podporujeme rozvoj smyslového vnímání a přirozené poznávání světa kolem nás - od přírodních prvků, dějů a zákonitostí podle ročních období až k lidským činnostem, tradicím i moderním vývojovým trendům. </w:t>
      </w:r>
    </w:p>
    <w:p w:rsidR="001D17AC" w:rsidRDefault="001D17AC" w:rsidP="001D17AC">
      <w:pPr>
        <w:pStyle w:val="Zkladntext"/>
        <w:rPr>
          <w:iCs/>
        </w:rPr>
      </w:pPr>
    </w:p>
    <w:p w:rsidR="001D17AC" w:rsidRDefault="001D17AC" w:rsidP="001D17AC">
      <w:pPr>
        <w:pStyle w:val="Zkladntext"/>
        <w:rPr>
          <w:iCs/>
        </w:rPr>
      </w:pPr>
      <w:r>
        <w:rPr>
          <w:iCs/>
        </w:rPr>
        <w:t xml:space="preserve">Důležitou součástí vzdělávání v naší škole je získávání a upevňování zdravých návyků a životních postojů. </w:t>
      </w:r>
    </w:p>
    <w:p w:rsidR="001D17AC" w:rsidRDefault="001D17AC" w:rsidP="001D17AC">
      <w:pPr>
        <w:pStyle w:val="Zkladntext"/>
        <w:rPr>
          <w:iCs/>
        </w:rPr>
      </w:pPr>
    </w:p>
    <w:p w:rsidR="001D17AC" w:rsidRDefault="001D17AC" w:rsidP="001D17AC">
      <w:pPr>
        <w:pStyle w:val="Zkladntext"/>
        <w:rPr>
          <w:iCs/>
        </w:rPr>
      </w:pPr>
      <w:r>
        <w:rPr>
          <w:iCs/>
        </w:rPr>
        <w:t>Důraz klademe na vytváření dobrých mezilidských vztahů, učíme děti vzájemné toleranci a přátelství k druhým, bez rozdílu jaký kdo je a jak vypadá.</w:t>
      </w:r>
    </w:p>
    <w:p w:rsidR="001D17AC" w:rsidRDefault="001D17AC" w:rsidP="001D17AC">
      <w:pPr>
        <w:pStyle w:val="Zkladntext3"/>
        <w:jc w:val="both"/>
        <w:rPr>
          <w:bCs/>
          <w:i/>
          <w:sz w:val="24"/>
        </w:rPr>
      </w:pPr>
    </w:p>
    <w:p w:rsidR="001D17AC" w:rsidRDefault="001D17AC" w:rsidP="001D17AC">
      <w:pPr>
        <w:pStyle w:val="Zkladntext3"/>
        <w:jc w:val="both"/>
        <w:rPr>
          <w:bCs/>
          <w:i/>
          <w:sz w:val="24"/>
        </w:rPr>
      </w:pPr>
      <w:r>
        <w:rPr>
          <w:bCs/>
          <w:sz w:val="24"/>
        </w:rPr>
        <w:t xml:space="preserve">Naše mateřská škola se zaměřuje na všestrannou a odbornou péči o všechny svěřené děti a to v návaznosti na rodinnou výchovu. </w:t>
      </w:r>
    </w:p>
    <w:p w:rsidR="001D17AC" w:rsidRDefault="001D17AC" w:rsidP="001D17AC">
      <w:pPr>
        <w:pStyle w:val="Zkladntext3"/>
        <w:rPr>
          <w:bCs/>
          <w:i/>
          <w:sz w:val="24"/>
        </w:rPr>
      </w:pPr>
    </w:p>
    <w:p w:rsidR="001D17AC" w:rsidRDefault="001D17AC" w:rsidP="001D17AC">
      <w:pPr>
        <w:pStyle w:val="Zkladntext3"/>
        <w:jc w:val="both"/>
        <w:rPr>
          <w:bCs/>
          <w:iCs/>
        </w:rPr>
      </w:pPr>
      <w:r>
        <w:rPr>
          <w:bCs/>
          <w:sz w:val="24"/>
        </w:rPr>
        <w:t>Všechny děti mají rovnocenné postavení, jsou respektovány jejich potřeby.</w:t>
      </w:r>
    </w:p>
    <w:p w:rsidR="001D17AC" w:rsidRDefault="001D17AC" w:rsidP="001D17AC">
      <w:pPr>
        <w:jc w:val="both"/>
        <w:rPr>
          <w:bCs/>
          <w:iCs/>
        </w:rPr>
      </w:pPr>
      <w:r>
        <w:rPr>
          <w:bCs/>
          <w:iCs/>
        </w:rPr>
        <w:t>Hlavní koncepce spočívá v harmonickém rozvoji dětské osobnosti v souladu s jeho potřebami, možnostmi, schopnostmi, zájmy a věkovými zvláštnostmi.</w:t>
      </w:r>
    </w:p>
    <w:p w:rsidR="001D17AC" w:rsidRDefault="001D17AC" w:rsidP="001D17AC">
      <w:pPr>
        <w:rPr>
          <w:bCs/>
          <w:iCs/>
        </w:rPr>
      </w:pPr>
    </w:p>
    <w:p w:rsidR="001D17AC" w:rsidRDefault="001D17AC" w:rsidP="001D17AC">
      <w:pPr>
        <w:pStyle w:val="Zkladntext3"/>
        <w:jc w:val="both"/>
        <w:rPr>
          <w:i/>
          <w:sz w:val="24"/>
        </w:rPr>
      </w:pPr>
      <w:r>
        <w:rPr>
          <w:sz w:val="24"/>
        </w:rPr>
        <w:t>Děti jsou při své práci vedeny k  podporujícímu stylu, aktivní spolupráci, samostatnému rozhodování, vstřícné a naslouchající komunikaci s učitelkou.</w:t>
      </w:r>
    </w:p>
    <w:p w:rsidR="001D17AC" w:rsidRDefault="001D17AC" w:rsidP="001D17AC">
      <w:pPr>
        <w:rPr>
          <w:iCs/>
        </w:rPr>
      </w:pPr>
    </w:p>
    <w:p w:rsidR="001D17AC" w:rsidRDefault="001D17AC" w:rsidP="001D17AC">
      <w:pPr>
        <w:pStyle w:val="Zkladntext3"/>
        <w:jc w:val="both"/>
        <w:rPr>
          <w:i/>
          <w:sz w:val="24"/>
        </w:rPr>
      </w:pPr>
      <w:r>
        <w:rPr>
          <w:sz w:val="24"/>
        </w:rPr>
        <w:t xml:space="preserve">Ve vztazích mezi dospělými a dětmi se projevuje vzájemná důvěra, tolerance, ohleduplnost, zdvořilost, vzájemná pomoc a podpora.    </w:t>
      </w:r>
    </w:p>
    <w:p w:rsidR="001D17AC" w:rsidRDefault="001D17AC" w:rsidP="001D17AC">
      <w:pPr>
        <w:pStyle w:val="Nadpis5"/>
        <w:jc w:val="both"/>
        <w:rPr>
          <w:i/>
          <w:color w:val="000000" w:themeColor="text1"/>
        </w:rPr>
      </w:pPr>
      <w:r>
        <w:rPr>
          <w:color w:val="000000" w:themeColor="text1"/>
        </w:rPr>
        <w:t>Veškeré snažení všech zaměstnanců směřuje k tomu, aby zde bylo dítě maximálně šťastné.</w:t>
      </w:r>
    </w:p>
    <w:p w:rsidR="001D17AC" w:rsidRDefault="001D17AC" w:rsidP="001D17AC">
      <w:pPr>
        <w:pStyle w:val="Zkladntext"/>
        <w:jc w:val="center"/>
      </w:pPr>
    </w:p>
    <w:p w:rsidR="001D17AC" w:rsidRDefault="001D17AC" w:rsidP="001D17AC">
      <w:pPr>
        <w:pStyle w:val="Zkladntext3"/>
        <w:jc w:val="both"/>
        <w:rPr>
          <w:i/>
          <w:sz w:val="24"/>
        </w:rPr>
      </w:pPr>
      <w:r>
        <w:rPr>
          <w:sz w:val="24"/>
        </w:rPr>
        <w:t xml:space="preserve">Snažíme se, aby děti v naší mateřské škole plnohodnotně prožívaly svůj dětský  věk, aby </w:t>
      </w:r>
      <w:proofErr w:type="gramStart"/>
      <w:r>
        <w:rPr>
          <w:sz w:val="24"/>
        </w:rPr>
        <w:t>prostředí v němž</w:t>
      </w:r>
      <w:proofErr w:type="gramEnd"/>
      <w:r>
        <w:rPr>
          <w:sz w:val="24"/>
        </w:rPr>
        <w:t xml:space="preserve"> tráví převážnou část svého dne, pro ně bylo kamarádským  společenstvím, kde jsou spokojené a do kterého se rády vrací.</w:t>
      </w:r>
    </w:p>
    <w:p w:rsidR="001D17AC" w:rsidRDefault="001D17AC" w:rsidP="001D17AC">
      <w:pPr>
        <w:spacing w:line="360" w:lineRule="auto"/>
        <w:rPr>
          <w:b/>
          <w:bCs/>
          <w:iCs/>
        </w:rPr>
      </w:pPr>
      <w:r>
        <w:rPr>
          <w:b/>
          <w:bCs/>
          <w:iCs/>
        </w:rPr>
        <w:sym w:font="Symbol" w:char="F0DE"/>
      </w:r>
      <w:r>
        <w:rPr>
          <w:b/>
          <w:bCs/>
          <w:iCs/>
        </w:rPr>
        <w:t xml:space="preserve">  popis organizace vzdělávání a výchovy dětí</w:t>
      </w:r>
    </w:p>
    <w:p w:rsidR="001D17AC" w:rsidRDefault="001D17AC" w:rsidP="001D17AC">
      <w:pPr>
        <w:pStyle w:val="Zkladntextodsazen2"/>
        <w:spacing w:line="360" w:lineRule="auto"/>
        <w:ind w:left="0"/>
        <w:jc w:val="both"/>
        <w:rPr>
          <w:bCs/>
          <w:iCs/>
        </w:rPr>
      </w:pPr>
      <w:r>
        <w:rPr>
          <w:bCs/>
          <w:iCs/>
        </w:rPr>
        <w:t xml:space="preserve">Děti se </w:t>
      </w:r>
      <w:proofErr w:type="gramStart"/>
      <w:r>
        <w:rPr>
          <w:bCs/>
          <w:iCs/>
        </w:rPr>
        <w:t>vzdělávají  ve</w:t>
      </w:r>
      <w:proofErr w:type="gramEnd"/>
      <w:r>
        <w:rPr>
          <w:bCs/>
          <w:iCs/>
        </w:rPr>
        <w:t xml:space="preserve"> třech mateřských školách a sedmi třídách běžného typu. </w:t>
      </w:r>
    </w:p>
    <w:p w:rsidR="001D17AC" w:rsidRDefault="001D17AC" w:rsidP="001D17AC">
      <w:pPr>
        <w:pStyle w:val="Zkladntextodsazen2"/>
        <w:spacing w:line="240" w:lineRule="auto"/>
        <w:ind w:left="0"/>
        <w:jc w:val="both"/>
        <w:rPr>
          <w:b/>
          <w:iCs/>
        </w:rPr>
      </w:pPr>
      <w:r>
        <w:rPr>
          <w:bCs/>
          <w:iCs/>
        </w:rPr>
        <w:t>Vzdělávání je uskutečňováno</w:t>
      </w:r>
      <w:r>
        <w:rPr>
          <w:b/>
          <w:bCs/>
          <w:iCs/>
        </w:rPr>
        <w:t xml:space="preserve"> </w:t>
      </w:r>
      <w:r>
        <w:rPr>
          <w:b/>
          <w:iCs/>
        </w:rPr>
        <w:t>ve všech činnostech a situacích</w:t>
      </w:r>
      <w:r>
        <w:rPr>
          <w:b/>
          <w:bCs/>
          <w:iCs/>
        </w:rPr>
        <w:t xml:space="preserve">, </w:t>
      </w:r>
      <w:r>
        <w:rPr>
          <w:bCs/>
          <w:iCs/>
        </w:rPr>
        <w:t xml:space="preserve">které se v průběhu dne vyskytnou a to vyváženým poměrem </w:t>
      </w:r>
      <w:r>
        <w:rPr>
          <w:b/>
          <w:iCs/>
        </w:rPr>
        <w:t>spontánních a řízených aktivit.</w:t>
      </w:r>
    </w:p>
    <w:p w:rsidR="001D17AC" w:rsidRDefault="001D17AC" w:rsidP="001D17AC">
      <w:pPr>
        <w:pStyle w:val="Zkladntextodsazen2"/>
        <w:spacing w:line="240" w:lineRule="auto"/>
        <w:ind w:left="0"/>
        <w:jc w:val="center"/>
        <w:rPr>
          <w:iCs/>
        </w:rPr>
      </w:pPr>
    </w:p>
    <w:p w:rsidR="001D17AC" w:rsidRDefault="001D17AC" w:rsidP="001D17AC">
      <w:pPr>
        <w:pStyle w:val="Zkladntextodsazen2"/>
        <w:spacing w:line="240" w:lineRule="auto"/>
        <w:ind w:left="0"/>
        <w:jc w:val="center"/>
        <w:rPr>
          <w:iCs/>
        </w:rPr>
      </w:pPr>
    </w:p>
    <w:p w:rsidR="001D17AC" w:rsidRDefault="001D17AC" w:rsidP="001D17AC">
      <w:pPr>
        <w:pStyle w:val="Zkladntextodsazen2"/>
        <w:spacing w:line="240" w:lineRule="auto"/>
        <w:ind w:left="0"/>
        <w:jc w:val="center"/>
        <w:rPr>
          <w:iCs/>
        </w:rPr>
      </w:pPr>
      <w:r>
        <w:rPr>
          <w:iCs/>
        </w:rPr>
        <w:t>19.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0"/>
        <w:jc w:val="both"/>
        <w:rPr>
          <w:iCs/>
        </w:rPr>
      </w:pPr>
      <w:r>
        <w:rPr>
          <w:bCs/>
          <w:iCs/>
        </w:rPr>
        <w:lastRenderedPageBreak/>
        <w:t xml:space="preserve">Je založeno na přímých zážitcích dítěte, uskutečňuje se v menších či větších skupinách nebo </w:t>
      </w:r>
      <w:proofErr w:type="gramStart"/>
      <w:r>
        <w:rPr>
          <w:bCs/>
          <w:iCs/>
        </w:rPr>
        <w:t>individuálně  vychází</w:t>
      </w:r>
      <w:proofErr w:type="gramEnd"/>
      <w:r>
        <w:rPr>
          <w:bCs/>
          <w:iCs/>
        </w:rPr>
        <w:t xml:space="preserve"> z dětské volby, dětské zvídavosti a potřeby objevovat</w:t>
      </w:r>
      <w:r>
        <w:rPr>
          <w:iCs/>
        </w:rPr>
        <w:t>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0"/>
        <w:jc w:val="both"/>
        <w:rPr>
          <w:bCs/>
          <w:iCs/>
        </w:rPr>
      </w:pPr>
      <w:r>
        <w:rPr>
          <w:b/>
          <w:iCs/>
        </w:rPr>
        <w:t>Má charakter hry, zábavy a zajímavých činností pro děti</w:t>
      </w:r>
      <w:r>
        <w:rPr>
          <w:bCs/>
          <w:iCs/>
        </w:rPr>
        <w:t xml:space="preserve">, které probouzejí aktivní zájem v dítěti a chuť dívat </w:t>
      </w:r>
      <w:proofErr w:type="gramStart"/>
      <w:r>
        <w:rPr>
          <w:bCs/>
          <w:iCs/>
        </w:rPr>
        <w:t>se  kolem</w:t>
      </w:r>
      <w:proofErr w:type="gramEnd"/>
      <w:r>
        <w:rPr>
          <w:bCs/>
          <w:iCs/>
        </w:rPr>
        <w:t xml:space="preserve"> </w:t>
      </w:r>
      <w:r>
        <w:rPr>
          <w:iCs/>
        </w:rPr>
        <w:t xml:space="preserve"> </w:t>
      </w:r>
      <w:r>
        <w:rPr>
          <w:bCs/>
          <w:iCs/>
        </w:rPr>
        <w:t>sebe, naslouchat, objevovat.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0" w:hanging="142"/>
        <w:jc w:val="both"/>
        <w:rPr>
          <w:bCs/>
          <w:iCs/>
        </w:rPr>
      </w:pPr>
      <w:r>
        <w:rPr>
          <w:b/>
          <w:bCs/>
          <w:iCs/>
        </w:rPr>
        <w:t xml:space="preserve">  </w:t>
      </w:r>
      <w:r>
        <w:rPr>
          <w:bCs/>
          <w:iCs/>
        </w:rPr>
        <w:t>Mateřská škola se snaží svým zaměřením vytvářet co nejlepší podmínky pro další rozvoj dítěte v základní škole a jeho komunikaci mezi lidmi.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0" w:hanging="142"/>
        <w:jc w:val="both"/>
        <w:rPr>
          <w:bCs/>
          <w:iCs/>
        </w:rPr>
      </w:pPr>
      <w:r>
        <w:rPr>
          <w:bCs/>
          <w:iCs/>
        </w:rPr>
        <w:t xml:space="preserve">  Dítě je vedeno k tomu, aby bylo schopno samostatně myslet, svobodně se rozhodovat a to vše v souladu s obecně uznávanými životními a mravními hodnotami.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0"/>
        <w:jc w:val="both"/>
        <w:rPr>
          <w:bCs/>
          <w:iCs/>
        </w:rPr>
      </w:pPr>
      <w:r>
        <w:rPr>
          <w:bCs/>
          <w:iCs/>
        </w:rPr>
        <w:t xml:space="preserve">Specifickou formu představuje </w:t>
      </w:r>
      <w:r>
        <w:rPr>
          <w:b/>
          <w:iCs/>
        </w:rPr>
        <w:t>didakticky zacílená činnost,</w:t>
      </w:r>
      <w:r>
        <w:rPr>
          <w:bCs/>
          <w:iCs/>
        </w:rPr>
        <w:t xml:space="preserve"> ve které pedagog s dítětem naplňuje konkrétní vzdělávací cíle formou záměrného a spontánního učení. 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0"/>
        <w:rPr>
          <w:bCs/>
          <w:iCs/>
        </w:rPr>
      </w:pPr>
      <w:r>
        <w:rPr>
          <w:bCs/>
          <w:iCs/>
        </w:rPr>
        <w:t>Toto učení zakládáme na aktivní účasti dítěte, založené na smyslovém vnímání, prožitkovém a interaktivním učení, zpravidla ve skupinách a individuálně.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0" w:hanging="142"/>
        <w:rPr>
          <w:b/>
          <w:iCs/>
        </w:rPr>
      </w:pPr>
      <w:r>
        <w:rPr>
          <w:bCs/>
          <w:iCs/>
        </w:rPr>
        <w:t xml:space="preserve">  Všechny činnosti obsahují prvky </w:t>
      </w:r>
      <w:r>
        <w:rPr>
          <w:b/>
          <w:iCs/>
        </w:rPr>
        <w:t>hry a tvořivosti.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-142"/>
        <w:jc w:val="both"/>
        <w:rPr>
          <w:bCs/>
          <w:iCs/>
        </w:rPr>
      </w:pPr>
      <w:r>
        <w:rPr>
          <w:b/>
          <w:iCs/>
        </w:rPr>
        <w:t xml:space="preserve">  Součástí práce paní učitelek</w:t>
      </w:r>
      <w:r>
        <w:rPr>
          <w:bCs/>
          <w:iCs/>
        </w:rPr>
        <w:t xml:space="preserve"> je tvořivá improvizace - pružné a citlivé reagování na okamžité situace, které se v průběhu dne vyskytnou. 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-142"/>
        <w:jc w:val="both"/>
        <w:rPr>
          <w:bCs/>
          <w:iCs/>
        </w:rPr>
      </w:pPr>
      <w:r>
        <w:rPr>
          <w:bCs/>
          <w:iCs/>
        </w:rPr>
        <w:t xml:space="preserve">  To poskytuje dětem praktickou ukázku souvislostí, učí děti vnímat spojitosti, umocňuje zážitky a tím zvyšuje přirozenou účinnost vzdělávání.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-142"/>
        <w:jc w:val="both"/>
        <w:rPr>
          <w:b/>
          <w:bCs/>
          <w:iCs/>
        </w:rPr>
      </w:pPr>
      <w:r>
        <w:rPr>
          <w:b/>
          <w:iCs/>
        </w:rPr>
        <w:t xml:space="preserve">  Děti se specifickými vzdělávacími potřebami</w:t>
      </w:r>
      <w:r>
        <w:rPr>
          <w:b/>
          <w:bCs/>
          <w:iCs/>
        </w:rPr>
        <w:t xml:space="preserve"> </w:t>
      </w:r>
      <w:r>
        <w:rPr>
          <w:bCs/>
          <w:iCs/>
        </w:rPr>
        <w:t xml:space="preserve">jsou vzdělávány </w:t>
      </w:r>
      <w:r>
        <w:rPr>
          <w:b/>
          <w:bCs/>
          <w:iCs/>
        </w:rPr>
        <w:t xml:space="preserve">dle </w:t>
      </w:r>
      <w:r>
        <w:rPr>
          <w:b/>
          <w:iCs/>
        </w:rPr>
        <w:t>individuálních vzdělávacích plánů.</w:t>
      </w:r>
      <w:r>
        <w:rPr>
          <w:iCs/>
        </w:rPr>
        <w:t xml:space="preserve"> </w:t>
      </w:r>
      <w:r>
        <w:rPr>
          <w:bCs/>
          <w:iCs/>
        </w:rPr>
        <w:t xml:space="preserve">Vzdělávání těchto dětí je zcela přizpůsobeno vždy potřebám dítěte a to zajištěním převážně individuální péče. V rámci správného působení na dítě je velmi </w:t>
      </w:r>
      <w:r>
        <w:rPr>
          <w:b/>
          <w:iCs/>
        </w:rPr>
        <w:t>nutná dobrá spolupráce s rodiči</w:t>
      </w:r>
      <w:r>
        <w:rPr>
          <w:b/>
          <w:bCs/>
          <w:iCs/>
        </w:rPr>
        <w:t>.</w:t>
      </w:r>
    </w:p>
    <w:p w:rsidR="001D17AC" w:rsidRDefault="001D17AC" w:rsidP="001D17AC">
      <w:pPr>
        <w:pStyle w:val="Bezmezer"/>
        <w:rPr>
          <w:b/>
          <w:bCs/>
        </w:rPr>
      </w:pPr>
      <w:r>
        <w:rPr>
          <w:b/>
          <w:bCs/>
        </w:rPr>
        <w:t xml:space="preserve">  </w:t>
      </w:r>
    </w:p>
    <w:p w:rsidR="001D17AC" w:rsidRDefault="001D17AC" w:rsidP="001D17AC">
      <w:pPr>
        <w:pStyle w:val="Bezmezer"/>
        <w:jc w:val="both"/>
        <w:rPr>
          <w:bCs/>
        </w:rPr>
      </w:pPr>
      <w:r>
        <w:rPr>
          <w:b/>
          <w:bCs/>
        </w:rPr>
        <w:t xml:space="preserve">Se všemi dětmi provádíme každodenní </w:t>
      </w:r>
      <w:r>
        <w:t>logopedickou prevenci. U dětí s vadou řečí doporučujeme rodičům návštěvě logopeda.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-142"/>
        <w:jc w:val="both"/>
        <w:rPr>
          <w:bCs/>
          <w:iCs/>
        </w:rPr>
      </w:pPr>
      <w:r>
        <w:rPr>
          <w:bCs/>
          <w:iCs/>
        </w:rPr>
        <w:t xml:space="preserve">  Ve vzdělávání </w:t>
      </w:r>
      <w:r>
        <w:rPr>
          <w:b/>
          <w:iCs/>
        </w:rPr>
        <w:t>talentovaných dětí, ale i ostatních,</w:t>
      </w:r>
      <w:r>
        <w:rPr>
          <w:bCs/>
          <w:iCs/>
        </w:rPr>
        <w:t xml:space="preserve"> nabízíme další aktivity formou </w:t>
      </w:r>
      <w:r>
        <w:rPr>
          <w:iCs/>
        </w:rPr>
        <w:t>zábavných aktivit,</w:t>
      </w:r>
      <w:r>
        <w:rPr>
          <w:bCs/>
          <w:iCs/>
        </w:rPr>
        <w:t xml:space="preserve"> které vedou </w:t>
      </w:r>
      <w:proofErr w:type="gramStart"/>
      <w:r>
        <w:rPr>
          <w:bCs/>
          <w:iCs/>
        </w:rPr>
        <w:t>zdarma  paní</w:t>
      </w:r>
      <w:proofErr w:type="gramEnd"/>
      <w:r>
        <w:rPr>
          <w:bCs/>
          <w:iCs/>
        </w:rPr>
        <w:t xml:space="preserve"> učitelky naší MŠ. </w:t>
      </w:r>
    </w:p>
    <w:p w:rsidR="001D17AC" w:rsidRDefault="001D17AC" w:rsidP="001D17AC">
      <w:pPr>
        <w:pStyle w:val="Zkladntextodsazen2"/>
        <w:spacing w:before="100" w:beforeAutospacing="1" w:line="360" w:lineRule="auto"/>
        <w:ind w:left="-142"/>
        <w:jc w:val="both"/>
        <w:rPr>
          <w:iCs/>
        </w:rPr>
      </w:pPr>
      <w:r>
        <w:rPr>
          <w:bCs/>
          <w:iCs/>
        </w:rPr>
        <w:t xml:space="preserve">  Individuálních vzdělávacích plánů využíváme také k rozvoji dětí </w:t>
      </w:r>
      <w:r>
        <w:rPr>
          <w:iCs/>
        </w:rPr>
        <w:t>s odkladem školní docházky.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-142"/>
        <w:jc w:val="both"/>
        <w:rPr>
          <w:b/>
          <w:iCs/>
        </w:rPr>
      </w:pPr>
      <w:r>
        <w:rPr>
          <w:bCs/>
          <w:iCs/>
        </w:rPr>
        <w:t xml:space="preserve">  Je zajištěn pravidelný denní rytmus a řád, který je však současně natolik flexibilní, že umožňuje </w:t>
      </w:r>
      <w:proofErr w:type="gramStart"/>
      <w:r>
        <w:rPr>
          <w:bCs/>
          <w:iCs/>
        </w:rPr>
        <w:t>organizaci  jednotlivých</w:t>
      </w:r>
      <w:proofErr w:type="gramEnd"/>
      <w:r>
        <w:rPr>
          <w:bCs/>
          <w:iCs/>
        </w:rPr>
        <w:t xml:space="preserve"> činností v průběhu dne zcela </w:t>
      </w:r>
      <w:r>
        <w:rPr>
          <w:b/>
          <w:iCs/>
        </w:rPr>
        <w:t>přizpůsobit potřebám a aktuální situaci jak dětí, tak i rodičů či neplánovaným událostem v životě mateřské školy.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-142"/>
        <w:jc w:val="both"/>
        <w:rPr>
          <w:bCs/>
          <w:iCs/>
        </w:rPr>
      </w:pPr>
      <w:r>
        <w:rPr>
          <w:bCs/>
          <w:iCs/>
        </w:rPr>
        <w:t xml:space="preserve">  V denním programu je respektována individuální </w:t>
      </w:r>
      <w:r>
        <w:rPr>
          <w:b/>
          <w:iCs/>
        </w:rPr>
        <w:t>potřeba aktivity a odpočinku</w:t>
      </w:r>
      <w:r>
        <w:rPr>
          <w:iCs/>
        </w:rPr>
        <w:t xml:space="preserve"> </w:t>
      </w:r>
      <w:r>
        <w:rPr>
          <w:bCs/>
          <w:iCs/>
        </w:rPr>
        <w:t>jednotlivých dětí.</w:t>
      </w:r>
    </w:p>
    <w:p w:rsidR="001D17AC" w:rsidRDefault="001D17AC" w:rsidP="001D17AC">
      <w:pPr>
        <w:pStyle w:val="Zkladntextodsazen2"/>
        <w:spacing w:before="100" w:beforeAutospacing="1" w:line="240" w:lineRule="auto"/>
        <w:ind w:left="-142"/>
        <w:jc w:val="both"/>
        <w:rPr>
          <w:bCs/>
          <w:iCs/>
        </w:rPr>
      </w:pPr>
      <w:r>
        <w:rPr>
          <w:bCs/>
          <w:iCs/>
        </w:rPr>
        <w:t xml:space="preserve">  Mezi oblíbené formy naplňující záměry vzdělávání patří </w:t>
      </w:r>
      <w:r>
        <w:rPr>
          <w:b/>
          <w:iCs/>
        </w:rPr>
        <w:t>množství nadstandardních aktivit</w:t>
      </w:r>
      <w:r>
        <w:rPr>
          <w:bCs/>
          <w:iCs/>
        </w:rPr>
        <w:t xml:space="preserve"> (výlety, sportovní a kulturní </w:t>
      </w:r>
      <w:proofErr w:type="gramStart"/>
      <w:r>
        <w:rPr>
          <w:bCs/>
          <w:iCs/>
        </w:rPr>
        <w:t>akce,..).</w:t>
      </w:r>
      <w:proofErr w:type="gramEnd"/>
    </w:p>
    <w:p w:rsidR="001D17AC" w:rsidRDefault="001D17AC" w:rsidP="001D17AC">
      <w:pPr>
        <w:pStyle w:val="Nadpis6"/>
        <w:spacing w:before="100" w:beforeAutospacing="1"/>
        <w:ind w:left="-142"/>
        <w:rPr>
          <w:color w:val="000000" w:themeColor="text1"/>
        </w:rPr>
      </w:pPr>
      <w:r>
        <w:rPr>
          <w:color w:val="000000" w:themeColor="text1"/>
        </w:rPr>
        <w:t xml:space="preserve">  </w:t>
      </w:r>
      <w:r>
        <w:rPr>
          <w:color w:val="000000" w:themeColor="text1"/>
        </w:rPr>
        <w:sym w:font="Symbol" w:char="F0DE"/>
      </w:r>
      <w:r>
        <w:rPr>
          <w:color w:val="000000" w:themeColor="text1"/>
        </w:rPr>
        <w:t xml:space="preserve">  základní principy vzdělávání</w:t>
      </w:r>
    </w:p>
    <w:p w:rsidR="001D17AC" w:rsidRDefault="001D17AC" w:rsidP="001D17AC">
      <w:pPr>
        <w:ind w:left="-142"/>
        <w:jc w:val="both"/>
        <w:rPr>
          <w:b/>
          <w:bCs/>
          <w:color w:val="000000" w:themeColor="text1"/>
          <w:u w:val="single"/>
        </w:rPr>
      </w:pPr>
    </w:p>
    <w:p w:rsidR="001D17AC" w:rsidRDefault="001D17AC" w:rsidP="001D17AC">
      <w:pPr>
        <w:ind w:left="-142"/>
        <w:jc w:val="both"/>
        <w:rPr>
          <w:b/>
          <w:bCs/>
          <w:u w:val="single"/>
        </w:rPr>
      </w:pPr>
      <w:r>
        <w:rPr>
          <w:b/>
          <w:bCs/>
        </w:rPr>
        <w:t xml:space="preserve">  </w:t>
      </w:r>
      <w:r>
        <w:rPr>
          <w:b/>
          <w:bCs/>
          <w:u w:val="single"/>
        </w:rPr>
        <w:t>Mezi základní principy patří:</w:t>
      </w:r>
    </w:p>
    <w:p w:rsidR="001D17AC" w:rsidRDefault="001D17AC" w:rsidP="001D17AC">
      <w:pPr>
        <w:ind w:left="-142"/>
        <w:jc w:val="both"/>
        <w:rPr>
          <w:b/>
          <w:bCs/>
        </w:rPr>
      </w:pPr>
    </w:p>
    <w:p w:rsidR="001D17AC" w:rsidRDefault="001D17AC" w:rsidP="001D17AC">
      <w:pPr>
        <w:ind w:left="-142"/>
        <w:jc w:val="both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zdravý životní styl - propojenost tělesných a duševních potřeb dítěte - příprava na život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respektování osobnosti, tvořivosti a iniciativy dítěte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svobodná volba práce, důraz na duševní hygienu</w:t>
      </w:r>
    </w:p>
    <w:p w:rsidR="001D17AC" w:rsidRDefault="001D17AC" w:rsidP="001D17AC">
      <w:pPr>
        <w:ind w:left="-142"/>
        <w:jc w:val="center"/>
      </w:pPr>
      <w:r>
        <w:rPr>
          <w:bCs/>
        </w:rPr>
        <w:t>20.</w:t>
      </w:r>
    </w:p>
    <w:p w:rsidR="001D17AC" w:rsidRDefault="001D17AC" w:rsidP="001D17AC">
      <w:pPr>
        <w:ind w:left="-142"/>
      </w:pPr>
      <w:r>
        <w:rPr>
          <w:b/>
          <w:bCs/>
        </w:rPr>
        <w:lastRenderedPageBreak/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podnětné prostředí pro činnosti dětí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řád svobody a povinnosti, dostatek prostoru k pohybovým aktivitám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sledování a pozorování dětí - určující pro další práci s dětmi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samostatné, zdravě asertivní, empatické chování  - dodržování stanovených pravidel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vzbuzení zájmu a koncentrace pozornosti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souznění psychického a tělesného, výchova ke zdravému životnímu stylu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prostor ke hře, odpočinku, soukromí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volný pohyb po školce (v rámci možností)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spolupráce dětí ve skupině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osobnost zaměstnanců školy, jejich zájmy, vztahy k dětem, jednotnost působení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otevřený dialog školka + rodina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vybavenost tříd podnětnými učebními pomůckami</w:t>
      </w:r>
    </w:p>
    <w:p w:rsidR="001D17AC" w:rsidRDefault="001D17AC" w:rsidP="001D17AC">
      <w:pPr>
        <w:ind w:left="-142"/>
      </w:pPr>
      <w:r>
        <w:rPr>
          <w:b/>
          <w:bCs/>
        </w:rPr>
        <w:t xml:space="preserve">  </w:t>
      </w:r>
      <w:r>
        <w:rPr>
          <w:b/>
          <w:bCs/>
        </w:rPr>
        <w:sym w:font="Symbol" w:char="F02A"/>
      </w:r>
      <w:r>
        <w:rPr>
          <w:b/>
          <w:bCs/>
        </w:rPr>
        <w:t xml:space="preserve"> </w:t>
      </w:r>
      <w:r>
        <w:t>prostředí naplněné otevřenou náručí - dítě se obrací na dospělého s důvěrou</w:t>
      </w:r>
    </w:p>
    <w:p w:rsidR="001D17AC" w:rsidRDefault="001D17AC" w:rsidP="001D17AC">
      <w:pPr>
        <w:pStyle w:val="Nadpis6"/>
        <w:spacing w:line="480" w:lineRule="auto"/>
        <w:rPr>
          <w:i w:val="0"/>
          <w:iCs w:val="0"/>
          <w:color w:val="000000" w:themeColor="text1"/>
          <w:u w:val="single"/>
        </w:rPr>
      </w:pPr>
      <w:r>
        <w:rPr>
          <w:color w:val="000000" w:themeColor="text1"/>
        </w:rPr>
        <w:sym w:font="Symbol" w:char="F0DE"/>
      </w:r>
      <w:r>
        <w:rPr>
          <w:color w:val="000000" w:themeColor="text1"/>
        </w:rPr>
        <w:t xml:space="preserve">  ostatní podmínky vzdělávání</w:t>
      </w:r>
    </w:p>
    <w:p w:rsidR="001D17AC" w:rsidRDefault="001D17AC" w:rsidP="001D17AC">
      <w:pPr>
        <w:pStyle w:val="Zkladntextodsazen"/>
        <w:ind w:left="0"/>
        <w:jc w:val="both"/>
        <w:rPr>
          <w:bCs/>
          <w:iCs/>
        </w:rPr>
      </w:pPr>
      <w:r>
        <w:rPr>
          <w:b/>
          <w:iCs/>
          <w:u w:val="single"/>
        </w:rPr>
        <w:t>Psychohygiena: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 xml:space="preserve">Je zajištěn pravidelný denní řád, který je ale natolik flexibilní, že umožňuje organizaci činností dětí v průběhu dne přizpůsobit potřebám a aktuální situaci. 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 xml:space="preserve">Děti jsou každodenně venku, vždy s ohledem na okamžitý stav ovzduší či jiné přírodní překážky jako </w:t>
      </w:r>
      <w:proofErr w:type="gramStart"/>
      <w:r>
        <w:rPr>
          <w:bCs/>
          <w:iCs/>
        </w:rPr>
        <w:t>je  silný</w:t>
      </w:r>
      <w:proofErr w:type="gramEnd"/>
      <w:r>
        <w:rPr>
          <w:bCs/>
          <w:iCs/>
        </w:rPr>
        <w:t xml:space="preserve"> vítr, mráz pod - 10 stupňů, náledí, déšť, inverze,…. 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Děti mají dostatek volného pohybu nejen na zahradě, ale v rámci možnosti i v MŠ.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Spací aktivity dětí jsou upraveny dle individuálních potřeb dětí, všechny děti odpočívají. Do spaní v MŠ nikdo děti nenutí.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Všichni zaměstnanci školy respektují individuální potřeby dětí, reagují na ně a napomáhají v jejich uspokojování. Nově příchozím dětem nabízíme adaptační režim.</w:t>
      </w:r>
    </w:p>
    <w:p w:rsidR="001D17AC" w:rsidRDefault="001D17AC" w:rsidP="001D17AC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before="100" w:before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Závěr:</w:t>
            </w:r>
          </w:p>
        </w:tc>
      </w:tr>
    </w:tbl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 xml:space="preserve">Dbát na to, aby děti za normálních příznivých podmínek byly v dopoledních hodinách minimálně 1 - 1, 5 hodiny venku - </w:t>
      </w:r>
      <w:r>
        <w:rPr>
          <w:b/>
          <w:bCs/>
          <w:iCs/>
        </w:rPr>
        <w:t>nezkracovat tento pobyt,</w:t>
      </w:r>
      <w:r>
        <w:rPr>
          <w:bCs/>
          <w:iCs/>
        </w:rPr>
        <w:t xml:space="preserve"> vedením MŠ je doporučeno přenášet různé vzdělávací aktivity i na tuto část dne.</w:t>
      </w:r>
    </w:p>
    <w:p w:rsidR="001D17AC" w:rsidRDefault="001D17AC" w:rsidP="001D17AC">
      <w:pPr>
        <w:pStyle w:val="Zkladntextodsazen"/>
        <w:spacing w:before="100" w:beforeAutospacing="1" w:line="360" w:lineRule="auto"/>
        <w:ind w:left="0"/>
        <w:rPr>
          <w:b/>
          <w:u w:val="single"/>
        </w:rPr>
      </w:pPr>
      <w:r>
        <w:rPr>
          <w:b/>
          <w:iCs/>
          <w:u w:val="single"/>
        </w:rPr>
        <w:t>Životospráva:</w:t>
      </w:r>
    </w:p>
    <w:p w:rsidR="001D17AC" w:rsidRDefault="001D17AC" w:rsidP="001D17AC">
      <w:pPr>
        <w:pStyle w:val="Zkladntextodsazen"/>
        <w:ind w:left="0"/>
        <w:jc w:val="both"/>
        <w:rPr>
          <w:bCs/>
          <w:iCs/>
        </w:rPr>
      </w:pPr>
      <w:r>
        <w:rPr>
          <w:bCs/>
          <w:iCs/>
        </w:rPr>
        <w:t>Dětem je poskytována plnohodnotná a vyvážená strava dle příslušných předpisů.</w:t>
      </w:r>
    </w:p>
    <w:p w:rsidR="001D17AC" w:rsidRDefault="001D17AC" w:rsidP="001D17AC">
      <w:pPr>
        <w:pStyle w:val="Zkladntextodsazen"/>
        <w:ind w:left="0"/>
        <w:jc w:val="both"/>
        <w:rPr>
          <w:bCs/>
          <w:iCs/>
        </w:rPr>
      </w:pPr>
      <w:r>
        <w:rPr>
          <w:bCs/>
          <w:iCs/>
        </w:rPr>
        <w:t>Je zachována vhodná skladba jídelníčku, dodržovány technologie přípravy pokrmů a nápojů.</w:t>
      </w:r>
    </w:p>
    <w:p w:rsidR="001D17AC" w:rsidRDefault="001D17AC" w:rsidP="001D17AC">
      <w:pPr>
        <w:pStyle w:val="Zkladntextodsazen"/>
        <w:ind w:left="0"/>
        <w:rPr>
          <w:bCs/>
          <w:iCs/>
        </w:rPr>
      </w:pPr>
      <w:r>
        <w:rPr>
          <w:bCs/>
          <w:iCs/>
        </w:rPr>
        <w:t>Je zajištěn dostatečný pitný režim v průběhu celého dne dítěte v mateřské škole.</w:t>
      </w:r>
    </w:p>
    <w:p w:rsidR="001D17AC" w:rsidRDefault="001D17AC" w:rsidP="001D17AC">
      <w:pPr>
        <w:pStyle w:val="Zkladntextodsazen"/>
        <w:ind w:left="0"/>
        <w:jc w:val="both"/>
        <w:rPr>
          <w:bCs/>
          <w:iCs/>
        </w:rPr>
      </w:pPr>
      <w:r>
        <w:rPr>
          <w:bCs/>
          <w:iCs/>
        </w:rPr>
        <w:t>Dětem je podávána ranní svačina (přesnídávka), oběd, odpolední svačina. Mezi jednotlivými jídly jsou dodržovány vhodné intervaly.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Děti nikdy nenutíme do jídla, ale snažíme se, aby všechno alespoň ochutnaly a naučily se tak zdravému stravování.</w:t>
      </w:r>
    </w:p>
    <w:p w:rsidR="001D17AC" w:rsidRDefault="001D17AC" w:rsidP="001D17AC">
      <w:pPr>
        <w:pStyle w:val="Bezmezer"/>
        <w:jc w:val="center"/>
      </w:pPr>
    </w:p>
    <w:p w:rsidR="001D17AC" w:rsidRDefault="001D17AC" w:rsidP="001D17AC">
      <w:pPr>
        <w:pStyle w:val="Bezmezer"/>
        <w:jc w:val="center"/>
      </w:pPr>
    </w:p>
    <w:p w:rsidR="001D17AC" w:rsidRDefault="001D17AC" w:rsidP="001D17AC">
      <w:pPr>
        <w:pStyle w:val="Bezmezer"/>
        <w:jc w:val="center"/>
      </w:pPr>
    </w:p>
    <w:p w:rsidR="001D17AC" w:rsidRDefault="001D17AC" w:rsidP="001D17AC">
      <w:pPr>
        <w:pStyle w:val="Bezmezer"/>
        <w:jc w:val="center"/>
      </w:pPr>
    </w:p>
    <w:p w:rsidR="001D17AC" w:rsidRDefault="001D17AC" w:rsidP="001D17AC">
      <w:pPr>
        <w:pStyle w:val="Bezmezer"/>
        <w:jc w:val="center"/>
      </w:pPr>
    </w:p>
    <w:p w:rsidR="001D17AC" w:rsidRDefault="001D17AC" w:rsidP="001D17AC">
      <w:pPr>
        <w:pStyle w:val="Bezmezer"/>
        <w:jc w:val="center"/>
      </w:pPr>
    </w:p>
    <w:p w:rsidR="001D17AC" w:rsidRDefault="001D17AC" w:rsidP="001D17AC">
      <w:pPr>
        <w:pStyle w:val="Bezmezer"/>
        <w:jc w:val="center"/>
      </w:pPr>
      <w:r>
        <w:t>21.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before="100" w:before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Závěr:</w:t>
            </w:r>
          </w:p>
        </w:tc>
      </w:tr>
    </w:tbl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Stále více dětí nemá z rodiny vypěstované správné stravovací návyky - odmítají mléčné výrobky, luštěniny, pomazánky, ryby, polévky, ovoce, zeleninu.</w:t>
      </w:r>
    </w:p>
    <w:p w:rsidR="001D17AC" w:rsidRDefault="001D17AC" w:rsidP="001D17AC">
      <w:pPr>
        <w:pStyle w:val="Zkladntextodsazen"/>
        <w:ind w:left="0"/>
        <w:jc w:val="both"/>
        <w:rPr>
          <w:bCs/>
          <w:iCs/>
        </w:rPr>
      </w:pPr>
      <w:r>
        <w:rPr>
          <w:bCs/>
          <w:iCs/>
        </w:rPr>
        <w:t xml:space="preserve">Zaměříme se více na podávání ryb v bohatší úpravě (nakupovat ryby, které budou bez kostí a děti se nebudou bát je jíst). </w:t>
      </w:r>
    </w:p>
    <w:p w:rsidR="001D17AC" w:rsidRDefault="001D17AC" w:rsidP="001D17AC">
      <w:pPr>
        <w:pStyle w:val="Zkladntextodsazen"/>
        <w:ind w:left="0"/>
        <w:jc w:val="both"/>
        <w:rPr>
          <w:bCs/>
          <w:iCs/>
        </w:rPr>
      </w:pPr>
      <w:r>
        <w:rPr>
          <w:bCs/>
          <w:iCs/>
        </w:rPr>
        <w:t>Snažíme se děti motivovat od nejmladší věkové skupiny tak, aby výstupní kompetence dětí byly co nejlepší.</w:t>
      </w:r>
    </w:p>
    <w:p w:rsidR="001D17AC" w:rsidRPr="00E830A1" w:rsidRDefault="001D17AC" w:rsidP="001D17AC">
      <w:pPr>
        <w:pStyle w:val="Zkladntextodsazen"/>
        <w:ind w:left="0"/>
        <w:jc w:val="both"/>
        <w:rPr>
          <w:b/>
          <w:iCs/>
          <w:u w:val="single"/>
        </w:rPr>
      </w:pPr>
      <w:r w:rsidRPr="00E830A1">
        <w:rPr>
          <w:b/>
          <w:bCs/>
          <w:iCs/>
        </w:rPr>
        <w:t>Ve spolupráci s</w:t>
      </w:r>
      <w:r>
        <w:rPr>
          <w:b/>
          <w:bCs/>
          <w:iCs/>
        </w:rPr>
        <w:t> </w:t>
      </w:r>
      <w:r w:rsidRPr="00E830A1">
        <w:rPr>
          <w:b/>
          <w:bCs/>
          <w:iCs/>
        </w:rPr>
        <w:t>rodiči</w:t>
      </w:r>
      <w:r>
        <w:rPr>
          <w:b/>
          <w:bCs/>
          <w:iCs/>
        </w:rPr>
        <w:t xml:space="preserve"> neustále</w:t>
      </w:r>
      <w:r w:rsidRPr="00E830A1">
        <w:rPr>
          <w:b/>
          <w:bCs/>
          <w:iCs/>
        </w:rPr>
        <w:t xml:space="preserve"> sledovat děti, které mají alergii na některé potraviny.</w:t>
      </w:r>
    </w:p>
    <w:p w:rsidR="001D17AC" w:rsidRDefault="001D17AC" w:rsidP="001D17AC">
      <w:pPr>
        <w:pStyle w:val="Zkladntextodsazen"/>
        <w:spacing w:before="100" w:beforeAutospacing="1" w:line="360" w:lineRule="auto"/>
        <w:ind w:left="0"/>
        <w:rPr>
          <w:bCs/>
          <w:iCs/>
        </w:rPr>
      </w:pPr>
      <w:r>
        <w:rPr>
          <w:b/>
          <w:iCs/>
          <w:u w:val="single"/>
        </w:rPr>
        <w:t>Psychosociální podmínky:</w:t>
      </w:r>
    </w:p>
    <w:p w:rsidR="001D17AC" w:rsidRDefault="001D17AC" w:rsidP="001D17AC">
      <w:pPr>
        <w:pStyle w:val="Zkladntextodsazen"/>
        <w:ind w:left="0"/>
        <w:jc w:val="both"/>
        <w:rPr>
          <w:iCs/>
        </w:rPr>
      </w:pPr>
      <w:r>
        <w:rPr>
          <w:bCs/>
          <w:iCs/>
        </w:rPr>
        <w:t>Všichni zaměstnanci školy vytváří dětem takové prostředí, aby se zde cítily spokojeně, jistě a bezpečně.</w:t>
      </w:r>
    </w:p>
    <w:p w:rsidR="001D17AC" w:rsidRDefault="001D17AC" w:rsidP="001D17AC">
      <w:pPr>
        <w:pStyle w:val="Zkladntextodsazen"/>
        <w:ind w:left="0"/>
        <w:jc w:val="both"/>
        <w:rPr>
          <w:iCs/>
        </w:rPr>
      </w:pPr>
      <w:r>
        <w:rPr>
          <w:iCs/>
        </w:rPr>
        <w:t>Ve vztazích mezi dospělými i mezi dětmi se projevuje vzájemná důvěra, tolerance, ohleduplnost a zdvořilost.</w:t>
      </w:r>
    </w:p>
    <w:p w:rsidR="001D17AC" w:rsidRDefault="001D17AC" w:rsidP="001D17AC">
      <w:pPr>
        <w:pStyle w:val="Zkladntextodsazen"/>
        <w:spacing w:before="100" w:beforeAutospacing="1" w:line="360" w:lineRule="auto"/>
        <w:ind w:left="0"/>
        <w:jc w:val="both"/>
        <w:rPr>
          <w:iCs/>
        </w:rPr>
      </w:pPr>
      <w:r>
        <w:rPr>
          <w:iCs/>
        </w:rPr>
        <w:t>Dospělí se chovají spolehlivě, důvěryhodně.</w:t>
      </w:r>
    </w:p>
    <w:p w:rsidR="001D17AC" w:rsidRDefault="001D17AC" w:rsidP="001D17AC">
      <w:pPr>
        <w:pStyle w:val="Zkladntextodsazen"/>
        <w:ind w:left="0"/>
        <w:jc w:val="both"/>
        <w:rPr>
          <w:bCs/>
          <w:iCs/>
        </w:rPr>
      </w:pPr>
      <w:r>
        <w:rPr>
          <w:bCs/>
          <w:iCs/>
        </w:rPr>
        <w:t>Všechny děti mají v naší škole stejná práva, stejné možnosti i stejné povinnosti. Nikdo není znevýhodňován či zvýhodňován.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Převažují pozitivní hodnocení, pochvaly, podporujeme dítě nebát se, pracovat samostatně</w:t>
      </w:r>
      <w:r>
        <w:rPr>
          <w:bCs/>
          <w:i/>
          <w:iCs/>
        </w:rPr>
        <w:t xml:space="preserve">, </w:t>
      </w:r>
      <w:r>
        <w:rPr>
          <w:bCs/>
          <w:iCs/>
        </w:rPr>
        <w:t>důvěřovat si.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V dětech rozvíjíme citlivost pro vzájemnou toleranci, ohleduplnost, zdvořilost, vzájemnou pomoc a podporu.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Děti jsou seznamovány s jasnými pravidly chování ve skupině tak, aby se ve třídách vytvořil kolektiv dobrých kamarádů, kde jsou všichni rádi.</w:t>
      </w:r>
    </w:p>
    <w:p w:rsidR="001D17AC" w:rsidRDefault="001D17AC" w:rsidP="001D17AC">
      <w:pPr>
        <w:pStyle w:val="Zkladntextodsazen"/>
        <w:ind w:left="0"/>
        <w:jc w:val="both"/>
        <w:rPr>
          <w:bCs/>
          <w:iCs/>
        </w:rPr>
      </w:pPr>
      <w:r>
        <w:rPr>
          <w:bCs/>
          <w:iCs/>
        </w:rPr>
        <w:t>Pedagogové se dostatečně věnují vztahům ve třídě, nenásilně tyto vztahy ovlivňují prosociálním směrem (prevence šikany).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Laskavou důsledností se snaží dospělí u dětí uplatňovat řád svobody a povinností, rozvíjet samostatné, zdravě asertivní chování, dodržovat stanovená pravidla a nést odpovědnost za své chování.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 xml:space="preserve">Zaměstnanci se věnují cíleně neformálním vtahům dětí ve třídě a nenásilně </w:t>
      </w:r>
      <w:proofErr w:type="gramStart"/>
      <w:r>
        <w:rPr>
          <w:bCs/>
          <w:iCs/>
        </w:rPr>
        <w:t>ovlivňují v  prevenci</w:t>
      </w:r>
      <w:proofErr w:type="gramEnd"/>
      <w:r>
        <w:rPr>
          <w:bCs/>
          <w:iCs/>
        </w:rPr>
        <w:t xml:space="preserve"> šikany a ubližování a jiných sociálně patologických jevů u dětí.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Dospělí se vyhýbají negativním slovním komentářům, oceňují u dětí samostatné pokusy, projevy, výkony, snaží se vyvarovat paušálních pochval stejně jako odsudků.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>Dětem i dospělým se dostává srozumitelných a jasných pokynů, třída a celá školka je kamarádským společenstvím, kde se cítí všichni dobře.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before="100" w:before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Závěr:</w:t>
            </w:r>
          </w:p>
        </w:tc>
      </w:tr>
    </w:tbl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iCs/>
        </w:rPr>
      </w:pPr>
      <w:r>
        <w:rPr>
          <w:iCs/>
        </w:rPr>
        <w:t>Dospělí respektují potřeby dětí, pružně a citlivě na ně reagují, napomáhají v jejich uspokojování, navozují klidové aktivity, pohodové situace, nezatěžují děti spěchem a chvatem, postupují v souladu s přáním rodiny.</w:t>
      </w:r>
    </w:p>
    <w:p w:rsidR="001D17AC" w:rsidRDefault="001D17AC" w:rsidP="001D17AC">
      <w:pPr>
        <w:pStyle w:val="Zkladntextodsazen"/>
        <w:spacing w:before="100" w:beforeAutospacing="1"/>
        <w:ind w:left="0"/>
        <w:jc w:val="center"/>
        <w:rPr>
          <w:iCs/>
        </w:rPr>
      </w:pPr>
    </w:p>
    <w:p w:rsidR="001D17AC" w:rsidRDefault="001D17AC" w:rsidP="001D17AC">
      <w:pPr>
        <w:pStyle w:val="Zkladntextodsazen"/>
        <w:spacing w:before="100" w:beforeAutospacing="1"/>
        <w:ind w:left="0"/>
        <w:jc w:val="center"/>
        <w:rPr>
          <w:iCs/>
        </w:rPr>
      </w:pPr>
      <w:r>
        <w:rPr>
          <w:iCs/>
        </w:rPr>
        <w:t>22.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lastRenderedPageBreak/>
        <w:t>Nově přijímané děti mají možnost pozvolné adaptace v novém prostředí za asistence rodiče, rodiče nabídku vítají a využívají, děti školce přivykají podle svého temperamentu rozdílně.</w:t>
      </w:r>
    </w:p>
    <w:p w:rsidR="001D17AC" w:rsidRDefault="001D17AC" w:rsidP="001D17AC">
      <w:pPr>
        <w:pStyle w:val="Zkladntextodsazen"/>
        <w:spacing w:before="100" w:beforeAutospacing="1"/>
        <w:ind w:left="0"/>
        <w:rPr>
          <w:bCs/>
          <w:iCs/>
        </w:rPr>
      </w:pPr>
      <w:r>
        <w:rPr>
          <w:bCs/>
          <w:iCs/>
        </w:rPr>
        <w:t>Děti i dospělí se cítí v MŠ bezpečně, jistě, spokojeně.</w:t>
      </w:r>
    </w:p>
    <w:p w:rsidR="001D17AC" w:rsidRDefault="001D17AC" w:rsidP="001D17AC">
      <w:pPr>
        <w:pStyle w:val="Bezmezer"/>
        <w:rPr>
          <w:b/>
          <w:bCs/>
          <w:u w:val="single"/>
        </w:rPr>
      </w:pPr>
      <w:r>
        <w:rPr>
          <w:b/>
          <w:u w:val="single"/>
        </w:rPr>
        <w:t>Spoluúčast rodičů:</w:t>
      </w:r>
      <w:r>
        <w:rPr>
          <w:b/>
          <w:bCs/>
          <w:u w:val="single"/>
        </w:rPr>
        <w:t xml:space="preserve"> 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 xml:space="preserve">Snažíme se, aby mezi učitelkami a rodiči panovala oboustranná důvěra a otevřenost, vstřícnost, porozumění, respekt a ochota spolupracovat. 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 xml:space="preserve">Sledujeme konkrétní potřeby jednotlivých dětí, případně rodin, chceme jim porozumět a dle možností vyhovět. 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 xml:space="preserve">Rodiče jsou informování o dění v MŠ, </w:t>
      </w:r>
      <w:proofErr w:type="gramStart"/>
      <w:r>
        <w:rPr>
          <w:bCs/>
          <w:iCs/>
        </w:rPr>
        <w:t>projeví-li</w:t>
      </w:r>
      <w:proofErr w:type="gramEnd"/>
      <w:r>
        <w:rPr>
          <w:bCs/>
          <w:iCs/>
        </w:rPr>
        <w:t xml:space="preserve"> zájem </w:t>
      </w:r>
      <w:proofErr w:type="gramStart"/>
      <w:r>
        <w:rPr>
          <w:bCs/>
          <w:iCs/>
        </w:rPr>
        <w:t>mohou</w:t>
      </w:r>
      <w:proofErr w:type="gramEnd"/>
      <w:r>
        <w:rPr>
          <w:bCs/>
          <w:iCs/>
        </w:rPr>
        <w:t xml:space="preserve"> spolurozhodovat při plánování programu MŠ, při řešení vzniklých problémů,… .</w:t>
      </w:r>
    </w:p>
    <w:p w:rsidR="001D17AC" w:rsidRDefault="001D17AC" w:rsidP="001D17AC">
      <w:pPr>
        <w:pStyle w:val="Bezmez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before="100" w:before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Závěr:</w:t>
            </w:r>
          </w:p>
        </w:tc>
      </w:tr>
    </w:tbl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 xml:space="preserve">Učitelky dle potřeby informují rodiče o prospívání jejich dítěte i o jeho individuálních pokrocích v rozvoji učení. </w:t>
      </w:r>
    </w:p>
    <w:p w:rsidR="001D17AC" w:rsidRDefault="001D17AC" w:rsidP="001D17AC">
      <w:pPr>
        <w:pStyle w:val="Zkladntextodsazen"/>
        <w:spacing w:before="100" w:beforeAutospacing="1" w:line="360" w:lineRule="auto"/>
        <w:ind w:left="0"/>
        <w:jc w:val="both"/>
        <w:rPr>
          <w:bCs/>
          <w:iCs/>
        </w:rPr>
      </w:pPr>
      <w:r>
        <w:rPr>
          <w:bCs/>
          <w:iCs/>
        </w:rPr>
        <w:t xml:space="preserve">Domlouvají se s rodiči o společném postupu při jeho vzdělávání a výchově. </w:t>
      </w:r>
    </w:p>
    <w:p w:rsidR="001D17AC" w:rsidRDefault="001D17AC" w:rsidP="001D17AC">
      <w:pPr>
        <w:pStyle w:val="Zkladntextodsazen"/>
        <w:spacing w:before="100" w:beforeAutospacing="1"/>
        <w:ind w:left="0"/>
        <w:jc w:val="both"/>
        <w:rPr>
          <w:bCs/>
          <w:iCs/>
        </w:rPr>
      </w:pPr>
      <w:r>
        <w:rPr>
          <w:bCs/>
          <w:iCs/>
        </w:rPr>
        <w:t xml:space="preserve">Dbají, aby chránily přitom soukromí rodiny, zachovávaly patřičnou mlčenlivost o jejich vnitřních záležitostech, snaží se vyvarovat přílišné horlivosti a poskytování nevyžádaných </w:t>
      </w:r>
      <w:proofErr w:type="gramStart"/>
      <w:r>
        <w:rPr>
          <w:bCs/>
          <w:iCs/>
        </w:rPr>
        <w:t>rad,.. .</w:t>
      </w:r>
      <w:proofErr w:type="gramEnd"/>
    </w:p>
    <w:p w:rsidR="001D17AC" w:rsidRDefault="001D17AC" w:rsidP="001D17AC">
      <w:pPr>
        <w:pStyle w:val="Nadpis2"/>
        <w:spacing w:before="100" w:beforeAutospacing="1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Zábavné zájmové aktivity v naší mateřské škole:</w:t>
      </w:r>
    </w:p>
    <w:p w:rsidR="001D17AC" w:rsidRDefault="001D17AC" w:rsidP="001D17AC">
      <w:pPr>
        <w:spacing w:before="100" w:beforeAutospacing="1"/>
        <w:rPr>
          <w:b/>
        </w:rPr>
      </w:pPr>
      <w:r>
        <w:rPr>
          <w:b/>
        </w:rPr>
        <w:t>MŠ Jiráskova</w:t>
      </w:r>
    </w:p>
    <w:p w:rsidR="001D17AC" w:rsidRDefault="001D17AC" w:rsidP="001D17AC">
      <w:pPr>
        <w:spacing w:before="100" w:beforeAutospacing="1"/>
      </w:pPr>
      <w:r>
        <w:t>- zpívání</w:t>
      </w:r>
    </w:p>
    <w:p w:rsidR="001D17AC" w:rsidRDefault="001D17AC" w:rsidP="001D17AC">
      <w:pPr>
        <w:pStyle w:val="Bezmezer"/>
      </w:pPr>
      <w:r>
        <w:t>- malování a tvoření</w:t>
      </w:r>
    </w:p>
    <w:p w:rsidR="001D17AC" w:rsidRDefault="001D17AC" w:rsidP="001D17AC">
      <w:pPr>
        <w:pStyle w:val="Bezmezer"/>
      </w:pPr>
      <w:r>
        <w:t>- tancování</w:t>
      </w:r>
    </w:p>
    <w:p w:rsidR="001D17AC" w:rsidRDefault="001D17AC" w:rsidP="001D17AC">
      <w:pPr>
        <w:pStyle w:val="Bezmezer"/>
      </w:pPr>
      <w:r>
        <w:t>- seznamování s anglickým jazykem</w:t>
      </w:r>
    </w:p>
    <w:p w:rsidR="001D17AC" w:rsidRDefault="001D17AC" w:rsidP="001D17AC">
      <w:pPr>
        <w:pStyle w:val="Bezmezer"/>
      </w:pPr>
      <w:r>
        <w:t xml:space="preserve">- </w:t>
      </w:r>
      <w:proofErr w:type="spellStart"/>
      <w:r>
        <w:t>logohrátky</w:t>
      </w:r>
      <w:proofErr w:type="spellEnd"/>
    </w:p>
    <w:p w:rsidR="001D17AC" w:rsidRDefault="001D17AC" w:rsidP="001D17AC">
      <w:pPr>
        <w:spacing w:before="100" w:beforeAutospacing="1"/>
        <w:rPr>
          <w:b/>
        </w:rPr>
      </w:pPr>
      <w:r>
        <w:rPr>
          <w:b/>
        </w:rPr>
        <w:t>MŠ Sídliště</w:t>
      </w:r>
    </w:p>
    <w:p w:rsidR="001D17AC" w:rsidRDefault="001D17AC" w:rsidP="001D17AC"/>
    <w:p w:rsidR="001D17AC" w:rsidRDefault="001D17AC" w:rsidP="001D17AC">
      <w:pPr>
        <w:pStyle w:val="Bezmezer"/>
      </w:pPr>
      <w:r>
        <w:t>- hrajeme divadlo</w:t>
      </w:r>
    </w:p>
    <w:p w:rsidR="001D17AC" w:rsidRDefault="001D17AC" w:rsidP="001D17AC">
      <w:pPr>
        <w:pStyle w:val="Bezmezer"/>
      </w:pPr>
      <w:r>
        <w:t>- Kuliferda</w:t>
      </w:r>
    </w:p>
    <w:p w:rsidR="001D17AC" w:rsidRDefault="001D17AC" w:rsidP="001D17AC">
      <w:r>
        <w:t>- Na slovíčko</w:t>
      </w:r>
    </w:p>
    <w:p w:rsidR="001D17AC" w:rsidRDefault="001D17AC" w:rsidP="001D17AC"/>
    <w:p w:rsidR="001D17AC" w:rsidRDefault="001D17AC" w:rsidP="001D17AC">
      <w:pPr>
        <w:rPr>
          <w:b/>
          <w:u w:val="single"/>
        </w:rPr>
      </w:pPr>
      <w:r>
        <w:rPr>
          <w:b/>
          <w:u w:val="single"/>
        </w:rPr>
        <w:t>2. 3 Třídní vzdělávací plány</w:t>
      </w:r>
    </w:p>
    <w:p w:rsidR="001D17AC" w:rsidRDefault="001D17AC" w:rsidP="001D17AC">
      <w:pPr>
        <w:rPr>
          <w:b/>
          <w:u w:val="single"/>
        </w:rPr>
      </w:pPr>
    </w:p>
    <w:p w:rsidR="001D17AC" w:rsidRDefault="001D17AC" w:rsidP="001D17AC">
      <w:pPr>
        <w:jc w:val="both"/>
      </w:pPr>
      <w:r>
        <w:t>TVP vychází ze ŠVP a je přizpůsoben konkrétním podmínkám třídy tak, aby učitelky mohly dostatečně respektovat dynamiku i stupeň rozvoje a učení dětí ve třídě.</w:t>
      </w:r>
    </w:p>
    <w:p w:rsidR="001D17AC" w:rsidRDefault="001D17AC" w:rsidP="001D17AC">
      <w:r>
        <w:t>TVP je otevřený pracovní plán učitelek ve třídě, který se dotváří postupně.</w:t>
      </w:r>
    </w:p>
    <w:p w:rsidR="001D17AC" w:rsidRDefault="001D17AC" w:rsidP="001D17AC">
      <w:pPr>
        <w:jc w:val="both"/>
      </w:pPr>
      <w:r>
        <w:t>TVP zpracovávají učitelky písemně, průběžně propojují vzájemné plánování, realizaci a evaluaci.</w:t>
      </w:r>
    </w:p>
    <w:p w:rsidR="001D17AC" w:rsidRDefault="001D17AC" w:rsidP="001D17AC">
      <w:pPr>
        <w:rPr>
          <w:b/>
          <w:u w:val="single"/>
        </w:rPr>
      </w:pPr>
    </w:p>
    <w:p w:rsidR="001D17AC" w:rsidRDefault="001D17AC" w:rsidP="001D17AC">
      <w:pPr>
        <w:rPr>
          <w:b/>
          <w:u w:val="single"/>
        </w:rPr>
      </w:pPr>
      <w:r>
        <w:rPr>
          <w:b/>
          <w:u w:val="single"/>
        </w:rPr>
        <w:t>Při tvorbě vždy berou paní učitelky na zřetel:</w:t>
      </w:r>
    </w:p>
    <w:p w:rsidR="001D17AC" w:rsidRDefault="001D17AC" w:rsidP="001D17AC">
      <w:r>
        <w:sym w:font="Symbol" w:char="F02A"/>
      </w:r>
      <w:r>
        <w:t xml:space="preserve"> věkové a sociální složení třídy</w:t>
      </w:r>
    </w:p>
    <w:p w:rsidR="001D17AC" w:rsidRDefault="001D17AC" w:rsidP="001D17AC">
      <w:r>
        <w:sym w:font="Symbol" w:char="F02A"/>
      </w:r>
      <w:r>
        <w:t xml:space="preserve"> zdravotní znevýhodnění (brýle, logopedické vady, alergie,…)</w:t>
      </w:r>
    </w:p>
    <w:p w:rsidR="001D17AC" w:rsidRDefault="001D17AC" w:rsidP="001D17AC">
      <w:r>
        <w:sym w:font="Symbol" w:char="F02A"/>
      </w:r>
      <w:r>
        <w:t xml:space="preserve"> odklady školní docházky - individuální plány</w:t>
      </w:r>
    </w:p>
    <w:p w:rsidR="001D17AC" w:rsidRDefault="001D17AC" w:rsidP="001D17AC">
      <w:r>
        <w:sym w:font="Symbol" w:char="F02A"/>
      </w:r>
      <w:r>
        <w:t xml:space="preserve"> počet chlapců a děvčat</w:t>
      </w:r>
    </w:p>
    <w:p w:rsidR="001D17AC" w:rsidRDefault="001D17AC" w:rsidP="001D17AC">
      <w:pPr>
        <w:jc w:val="center"/>
      </w:pPr>
      <w:r>
        <w:t>23.</w:t>
      </w:r>
    </w:p>
    <w:p w:rsidR="001D17AC" w:rsidRDefault="001D17AC" w:rsidP="001D17AC">
      <w:r>
        <w:lastRenderedPageBreak/>
        <w:sym w:font="Symbol" w:char="F02A"/>
      </w:r>
      <w:r>
        <w:t xml:space="preserve"> lateralitu</w:t>
      </w:r>
    </w:p>
    <w:p w:rsidR="001D17AC" w:rsidRDefault="001D17AC" w:rsidP="001D17AC">
      <w:r>
        <w:sym w:font="Symbol" w:char="F02A"/>
      </w:r>
      <w:r>
        <w:t xml:space="preserve"> výslovnost dětí</w:t>
      </w:r>
    </w:p>
    <w:p w:rsidR="001D17AC" w:rsidRDefault="001D17AC" w:rsidP="001D17AC">
      <w:r>
        <w:sym w:font="Symbol" w:char="F02A"/>
      </w:r>
      <w:r>
        <w:t xml:space="preserve"> péči o talentované a o </w:t>
      </w:r>
      <w:proofErr w:type="gramStart"/>
      <w:r>
        <w:t>dětí</w:t>
      </w:r>
      <w:proofErr w:type="gramEnd"/>
      <w:r>
        <w:t xml:space="preserve"> se specifickými problémy</w:t>
      </w:r>
    </w:p>
    <w:p w:rsidR="001D17AC" w:rsidRDefault="001D17AC" w:rsidP="001D17AC">
      <w:r>
        <w:sym w:font="Symbol" w:char="F02A"/>
      </w:r>
      <w:r>
        <w:t xml:space="preserve"> spolupráci rodiči</w:t>
      </w:r>
    </w:p>
    <w:p w:rsidR="001D17AC" w:rsidRDefault="001D17AC" w:rsidP="001D17AC">
      <w:r>
        <w:sym w:font="Symbol" w:char="F02A"/>
      </w:r>
      <w:r>
        <w:t xml:space="preserve"> vzdělávání dětí s OMJ</w:t>
      </w:r>
    </w:p>
    <w:p w:rsidR="001D17AC" w:rsidRDefault="001D17AC" w:rsidP="001D17AC">
      <w:r>
        <w:sym w:font="Symbol" w:char="F02A"/>
      </w:r>
      <w:r>
        <w:t xml:space="preserve"> účast na různých akcích, přehlídkách, soutěžích,…</w:t>
      </w:r>
    </w:p>
    <w:p w:rsidR="001D17AC" w:rsidRDefault="001D17AC" w:rsidP="001D17AC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7"/>
      </w:tblGrid>
      <w:tr w:rsidR="001D17AC" w:rsidTr="008C5145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Evaluace:</w:t>
            </w:r>
          </w:p>
        </w:tc>
      </w:tr>
    </w:tbl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 xml:space="preserve">Současná koncepce mateřské školy je vyhovující a úspěšná, školka se dobře prezentuje na veřejnosti. </w:t>
      </w:r>
    </w:p>
    <w:p w:rsidR="001D17AC" w:rsidRDefault="001D17AC" w:rsidP="001D17AC">
      <w:pPr>
        <w:jc w:val="both"/>
      </w:pPr>
      <w:r>
        <w:t xml:space="preserve">Kapacitu školy se daří každý rok naplňovat. </w:t>
      </w:r>
    </w:p>
    <w:p w:rsidR="001D17AC" w:rsidRDefault="001D17AC" w:rsidP="001D17AC">
      <w:pPr>
        <w:jc w:val="both"/>
      </w:pPr>
      <w:r>
        <w:t xml:space="preserve">Osvědčuje se i náš ŠVP </w:t>
      </w:r>
      <w:r>
        <w:rPr>
          <w:b/>
        </w:rPr>
        <w:t>„Objevujeme svět kolem nás“,</w:t>
      </w:r>
      <w:r>
        <w:t xml:space="preserve"> který se snažíme stále vylepšovat. 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 xml:space="preserve">Mateřská škola pracuje podle školního vzdělávacího programu pro předškolní vzdělávání. </w:t>
      </w:r>
    </w:p>
    <w:p w:rsidR="001D17AC" w:rsidRDefault="001D17AC" w:rsidP="001D17AC">
      <w:pPr>
        <w:jc w:val="both"/>
      </w:pPr>
      <w:r>
        <w:t>Je to dokument, který tvoří obsahový základ výchovné a vzdělávací práce mateřské školy. S tímto dokumentem je neustále pracováno a dle aktuálních nápadů je doplňován.</w:t>
      </w:r>
    </w:p>
    <w:p w:rsidR="001D17AC" w:rsidRDefault="001D17AC" w:rsidP="001D17AC">
      <w:pPr>
        <w:pStyle w:val="Zkladntextodsazen"/>
        <w:ind w:left="0"/>
        <w:jc w:val="both"/>
      </w:pPr>
    </w:p>
    <w:p w:rsidR="001D17AC" w:rsidRDefault="001D17AC" w:rsidP="001D17AC">
      <w:pPr>
        <w:jc w:val="both"/>
      </w:pPr>
      <w:r>
        <w:t>Cíle vzdělávání jsou přiměřené věku a individuálním potřebám dětí.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 xml:space="preserve">Rodiče i děti velmi oceňují nabídku zábavných zájmových aktivit, ve kterých chceme i nadále pokračovat. 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 xml:space="preserve">Při činnostech je využíváno velké množství pomůcek (obrazové materiály, pracovní listy, CD přehrávače, </w:t>
      </w:r>
      <w:proofErr w:type="spellStart"/>
      <w:r>
        <w:t>Magic</w:t>
      </w:r>
      <w:proofErr w:type="spellEnd"/>
      <w:r>
        <w:t xml:space="preserve"> Box, digitální pomůcky,…). U dětí je při činnostech respektováno jejich individuální tempo, dle potřeby je zařazována relaxace. 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>Při práci s dětmi je vhodně střídána skupinová a individuální činnost.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rPr>
          <w:b/>
          <w:bCs/>
        </w:rPr>
        <w:t>U všech pedagogických zaměstnanců</w:t>
      </w:r>
      <w:r>
        <w:t xml:space="preserve"> se výrazně zlepšily formy a metody práce, které jsou založeny na prožitkovém poznávání, experimentování a objevování. </w:t>
      </w:r>
    </w:p>
    <w:p w:rsidR="001D17AC" w:rsidRDefault="001D17AC" w:rsidP="001D17AC">
      <w:pPr>
        <w:jc w:val="both"/>
      </w:pPr>
      <w:r>
        <w:t xml:space="preserve">Ve většině sledovaných </w:t>
      </w:r>
      <w:proofErr w:type="gramStart"/>
      <w:r>
        <w:t>činnostech</w:t>
      </w:r>
      <w:proofErr w:type="gramEnd"/>
      <w:r>
        <w:t xml:space="preserve"> bylo klima třídy příznivé, byla akceptována pravidla komunikace mezi učitelkou a dětmi, mezi dětmi navzájem. </w:t>
      </w:r>
    </w:p>
    <w:p w:rsidR="001D17AC" w:rsidRDefault="001D17AC" w:rsidP="001D17AC">
      <w:pPr>
        <w:jc w:val="both"/>
      </w:pPr>
      <w:r>
        <w:t xml:space="preserve">Učitelky se snažily o </w:t>
      </w:r>
      <w:proofErr w:type="gramStart"/>
      <w:r>
        <w:t>vyváženost  řečových</w:t>
      </w:r>
      <w:proofErr w:type="gramEnd"/>
      <w:r>
        <w:t xml:space="preserve"> projevů jednotlivých dětí. </w:t>
      </w:r>
    </w:p>
    <w:p w:rsidR="001D17AC" w:rsidRDefault="001D17AC" w:rsidP="001D17AC">
      <w:pPr>
        <w:jc w:val="both"/>
        <w:rPr>
          <w:bCs/>
        </w:rPr>
      </w:pPr>
    </w:p>
    <w:p w:rsidR="001D17AC" w:rsidRDefault="001D17AC" w:rsidP="001D17AC">
      <w:pPr>
        <w:jc w:val="both"/>
      </w:pPr>
      <w:r>
        <w:rPr>
          <w:b/>
          <w:bCs/>
        </w:rPr>
        <w:t>Závěrem lze konstatovat,</w:t>
      </w:r>
      <w:r>
        <w:t xml:space="preserve"> že v posledních letech je velmi špatná jazyková a řečová úroveň nastupujících dětí, ale i dětí, které již docházejí do MŠ (nutno zařazovat více logopedických aktivit a především vhodně působit na rodiče - u některých dětí doporučujeme návštěvu logopeda). Rodiče této skutečnost věnují velmi malou pozornost.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>Při různorodých aktivitách jsou děti velmi hlučné - dbát na přiměřený hlasový projev při hrách,…., tak, aby nedocházelo k přepínání hlasivek. Více dětem nabízet klidové aktivity.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>Při slovním hodnocení dětí bylo vždy patrné ocenění jejich pokroku, u starších dětí se při některých činnostech přistupovalo i k sebehodnocení.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rPr>
          <w:b/>
        </w:rPr>
        <w:t>Na škole panuje dobré psychosociální klima,</w:t>
      </w:r>
      <w:r>
        <w:t xml:space="preserve"> vedením je podporováno odborné vzdělávání, tvůrčí myšlení, vnášení nových poznatků do života školy, otevřená spolupráce s rodinou.</w:t>
      </w:r>
    </w:p>
    <w:p w:rsidR="001D17AC" w:rsidRDefault="001D17AC" w:rsidP="001D17AC">
      <w:pPr>
        <w:rPr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Závěr:</w:t>
            </w:r>
          </w:p>
        </w:tc>
      </w:tr>
    </w:tbl>
    <w:p w:rsidR="001D17AC" w:rsidRDefault="001D17AC" w:rsidP="001D17AC">
      <w:pPr>
        <w:pStyle w:val="Zkladntext"/>
      </w:pPr>
    </w:p>
    <w:p w:rsidR="001D17AC" w:rsidRDefault="001D17AC" w:rsidP="001D17AC">
      <w:pPr>
        <w:pStyle w:val="Zkladntext"/>
      </w:pPr>
      <w:r>
        <w:t>Týdenním plánům věnuje většina učitelek velkou pozornost.</w:t>
      </w:r>
    </w:p>
    <w:p w:rsidR="001D17AC" w:rsidRDefault="001D17AC" w:rsidP="001D17AC">
      <w:pPr>
        <w:pStyle w:val="Zkladntext"/>
        <w:jc w:val="center"/>
      </w:pPr>
    </w:p>
    <w:p w:rsidR="001D17AC" w:rsidRDefault="001D17AC" w:rsidP="001D17AC">
      <w:pPr>
        <w:pStyle w:val="Zkladntext"/>
      </w:pPr>
      <w:r>
        <w:t>Paní učitelky více pracují i s počítačem.</w:t>
      </w:r>
    </w:p>
    <w:p w:rsidR="001D17AC" w:rsidRDefault="001D17AC" w:rsidP="001D17AC">
      <w:pPr>
        <w:pStyle w:val="Zkladntext"/>
      </w:pPr>
    </w:p>
    <w:p w:rsidR="001D17AC" w:rsidRDefault="001D17AC" w:rsidP="001D17AC">
      <w:pPr>
        <w:jc w:val="center"/>
      </w:pPr>
      <w:r>
        <w:t>24.</w:t>
      </w:r>
    </w:p>
    <w:p w:rsidR="001D17AC" w:rsidRDefault="001D17AC" w:rsidP="001D17AC">
      <w:pPr>
        <w:jc w:val="both"/>
      </w:pPr>
      <w:r>
        <w:lastRenderedPageBreak/>
        <w:t xml:space="preserve">Zaměřit se na rozvíjení jazykového projevu dětí - na samostatné vyprávění dětí, individuální logopedické procvičování, přiměřený hlasový projev - nepřepínání hlasivek, rozvíjet komunikativní dovednosti, rozvíjet </w:t>
      </w:r>
      <w:proofErr w:type="spellStart"/>
      <w:r>
        <w:t>grafomotoriku</w:t>
      </w:r>
      <w:proofErr w:type="spellEnd"/>
      <w:r>
        <w:t xml:space="preserve">, vytvářet zdravé životní návyky. Vést děti k tomu, aby si více vážily hraček a neničily je. </w:t>
      </w:r>
    </w:p>
    <w:p w:rsidR="001D17AC" w:rsidRDefault="001D17AC" w:rsidP="001D17AC">
      <w:pPr>
        <w:jc w:val="both"/>
      </w:pPr>
      <w:r>
        <w:t>Snažit se zajistit, aby pedagogické pracovnice, (které ho ještě nemají) absolvovaly kurz logopedické prevence.</w:t>
      </w:r>
    </w:p>
    <w:p w:rsidR="001D17AC" w:rsidRDefault="001D17AC" w:rsidP="001D17AC">
      <w:pPr>
        <w:ind w:left="227" w:hanging="227"/>
        <w:jc w:val="center"/>
      </w:pPr>
    </w:p>
    <w:p w:rsidR="001D17AC" w:rsidRDefault="001D17AC" w:rsidP="001D17AC">
      <w:pPr>
        <w:ind w:left="227" w:hanging="227"/>
        <w:rPr>
          <w:b/>
          <w:sz w:val="28"/>
          <w:u w:val="single"/>
        </w:rPr>
      </w:pPr>
      <w:proofErr w:type="gramStart"/>
      <w:r>
        <w:rPr>
          <w:b/>
          <w:sz w:val="28"/>
          <w:u w:val="single"/>
        </w:rPr>
        <w:t>3.  SPOLUPRÁCE</w:t>
      </w:r>
      <w:proofErr w:type="gramEnd"/>
      <w:r>
        <w:rPr>
          <w:b/>
          <w:sz w:val="28"/>
          <w:u w:val="single"/>
        </w:rPr>
        <w:t xml:space="preserve">  ŠKOLY  S RODIČI  A  DALŠÍMI  INSTITUCEMI</w:t>
      </w:r>
    </w:p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3. 1 Spolupráce školy s rodiči </w:t>
      </w:r>
    </w:p>
    <w:p w:rsidR="001D17AC" w:rsidRDefault="001D17AC" w:rsidP="001D17AC">
      <w:pPr>
        <w:rPr>
          <w:b/>
          <w:bCs/>
          <w:u w:val="single"/>
        </w:rPr>
      </w:pPr>
    </w:p>
    <w:tbl>
      <w:tblPr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7229"/>
      </w:tblGrid>
      <w:tr w:rsidR="001D17AC" w:rsidTr="008C5145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pStyle w:val="Nadpis1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Formy spolupráce: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pStyle w:val="Nadpis1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Komentář:</w:t>
            </w:r>
          </w:p>
        </w:tc>
      </w:tr>
      <w:tr w:rsidR="001D17AC" w:rsidTr="008C5145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Třídní schůzky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AE4DA1" w:rsidRDefault="001D17AC" w:rsidP="008C5145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 xml:space="preserve">- rodiče jsou informování o vnitřních směrnicích MŠ, akcích pro děti, platbách v MŠ,…  </w:t>
            </w:r>
          </w:p>
        </w:tc>
      </w:tr>
      <w:tr w:rsidR="001D17AC" w:rsidTr="008C5145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Konzultace pro rodiče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AE4DA1" w:rsidRDefault="001D17AC" w:rsidP="008C5145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- jsou poskytovány rodičům dle jejich požadavků (při požádání o radu, při řešení různých problémů s dětmi,…).</w:t>
            </w:r>
          </w:p>
        </w:tc>
      </w:tr>
      <w:tr w:rsidR="001D17AC" w:rsidTr="008C5145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Školní akce pro rodiče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- odpolední akce pro rodiče a děti</w:t>
            </w:r>
          </w:p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- vánoční zpívání ve cvikovském kostele</w:t>
            </w:r>
          </w:p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- sobotní a odpolední výlety s rodiči</w:t>
            </w:r>
          </w:p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 xml:space="preserve">- vystoupení k Svátku matek </w:t>
            </w:r>
          </w:p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 xml:space="preserve">- rozloučení s předškoláky,……. </w:t>
            </w:r>
          </w:p>
        </w:tc>
      </w:tr>
      <w:tr w:rsidR="001D17AC" w:rsidTr="008C5145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Přednášky pro rodiče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AE4DA1" w:rsidRDefault="001D17AC" w:rsidP="008C5145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- děti, které odcházejí do ZŠ - „Co by mělo dítě umět před vstupem do ZŠ“.</w:t>
            </w:r>
          </w:p>
        </w:tc>
      </w:tr>
      <w:tr w:rsidR="001D17AC" w:rsidTr="008C5145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>Informativní schůzky pro rodiče</w:t>
            </w:r>
          </w:p>
          <w:p w:rsidR="001D17AC" w:rsidRPr="00AE4DA1" w:rsidRDefault="001D17AC" w:rsidP="008C5145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Pr="00AE4DA1" w:rsidRDefault="001D17AC" w:rsidP="008C5145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AE4DA1">
              <w:rPr>
                <w:sz w:val="22"/>
                <w:szCs w:val="22"/>
                <w:lang w:eastAsia="en-US"/>
              </w:rPr>
              <w:t xml:space="preserve">- rodiče nově přijatých dětí jsou informováni o organizaci školního roku, o vnitřních směrnicích MŠ, akcích pro děti, platbách v MŠ,…  </w:t>
            </w:r>
          </w:p>
        </w:tc>
      </w:tr>
    </w:tbl>
    <w:p w:rsidR="001D17AC" w:rsidRDefault="001D17AC" w:rsidP="001D17AC"/>
    <w:p w:rsidR="001D17AC" w:rsidRDefault="001D17AC" w:rsidP="001D17AC">
      <w:pPr>
        <w:rPr>
          <w:b/>
        </w:rPr>
      </w:pPr>
      <w:r>
        <w:rPr>
          <w:b/>
        </w:rPr>
        <w:t>Učitelky se snaží dodržovat následující zásady:</w:t>
      </w:r>
    </w:p>
    <w:p w:rsidR="001D17AC" w:rsidRDefault="001D17AC" w:rsidP="001D17AC">
      <w:pPr>
        <w:jc w:val="both"/>
        <w:rPr>
          <w:bCs/>
        </w:rPr>
      </w:pPr>
      <w:r>
        <w:rPr>
          <w:bCs/>
        </w:rPr>
        <w:t>• usilují o vytváření partnerských vztahů mezi školou a rodiči na základě partnerství, otevřenosti, vstřícnosti, porozumění, respektu a oboustranné důvěře</w:t>
      </w:r>
    </w:p>
    <w:p w:rsidR="001D17AC" w:rsidRDefault="001D17AC" w:rsidP="001D17AC">
      <w:pPr>
        <w:jc w:val="both"/>
        <w:rPr>
          <w:bCs/>
        </w:rPr>
      </w:pPr>
      <w:r>
        <w:rPr>
          <w:bCs/>
        </w:rPr>
        <w:t>• umožňují rodičům postupné zvykání jejich dítěte na prostředí MŠ a pobyt s dítětem na zahradě či v prostorách MŠ</w:t>
      </w:r>
    </w:p>
    <w:p w:rsidR="001D17AC" w:rsidRDefault="001D17AC" w:rsidP="001D17AC">
      <w:pPr>
        <w:rPr>
          <w:bCs/>
        </w:rPr>
      </w:pPr>
      <w:r>
        <w:rPr>
          <w:bCs/>
        </w:rPr>
        <w:t>• konzultují s rodiči individuální plány dětí</w:t>
      </w:r>
    </w:p>
    <w:p w:rsidR="001D17AC" w:rsidRDefault="001D17AC" w:rsidP="001D17AC">
      <w:pPr>
        <w:jc w:val="both"/>
      </w:pPr>
      <w:r>
        <w:rPr>
          <w:bCs/>
        </w:rPr>
        <w:t>• připravují ukázky vzdělávacích činností s dětmi pro rodiče, využívají zápisu, besídek</w:t>
      </w:r>
    </w:p>
    <w:p w:rsidR="001D17AC" w:rsidRDefault="001D17AC" w:rsidP="001D17AC">
      <w:pPr>
        <w:rPr>
          <w:bCs/>
        </w:rPr>
      </w:pPr>
      <w:r>
        <w:rPr>
          <w:bCs/>
        </w:rPr>
        <w:t>• spolupracují při sběru papíru a PET, všech akcí školy, sponzorování</w:t>
      </w:r>
    </w:p>
    <w:p w:rsidR="001D17AC" w:rsidRDefault="001D17AC" w:rsidP="001D17AC">
      <w:pPr>
        <w:jc w:val="both"/>
        <w:rPr>
          <w:bCs/>
        </w:rPr>
      </w:pPr>
      <w:r>
        <w:rPr>
          <w:bCs/>
        </w:rPr>
        <w:t>• vedou s rodiči průběžný, otevřený dialog o dítěti, jeho prospívání, chování, rozvoji, potřebách, prožívání</w:t>
      </w:r>
    </w:p>
    <w:p w:rsidR="001D17AC" w:rsidRDefault="001D17AC" w:rsidP="001D17AC">
      <w:pPr>
        <w:rPr>
          <w:bCs/>
        </w:rPr>
      </w:pPr>
      <w:r>
        <w:rPr>
          <w:bCs/>
        </w:rPr>
        <w:t>• navrhují konzultace u odborných lékařů, SPC, PPP, logopedů,….</w:t>
      </w:r>
    </w:p>
    <w:p w:rsidR="001D17AC" w:rsidRDefault="001D17AC" w:rsidP="001D17AC">
      <w:pPr>
        <w:rPr>
          <w:bCs/>
        </w:rPr>
      </w:pPr>
      <w:r>
        <w:rPr>
          <w:bCs/>
        </w:rPr>
        <w:t xml:space="preserve">• nabízí rodičům spolupráci při tvorbě ŠVP </w:t>
      </w:r>
    </w:p>
    <w:p w:rsidR="001D17AC" w:rsidRDefault="001D17AC" w:rsidP="001D17AC">
      <w:pPr>
        <w:rPr>
          <w:bCs/>
        </w:rPr>
      </w:pPr>
      <w:r>
        <w:rPr>
          <w:bCs/>
        </w:rPr>
        <w:t>• nabízí rodičům k zapůjčení odbornou literaturu a časopisy</w:t>
      </w:r>
    </w:p>
    <w:p w:rsidR="001D17AC" w:rsidRDefault="001D17AC" w:rsidP="001D17AC">
      <w:pPr>
        <w:jc w:val="both"/>
        <w:rPr>
          <w:bCs/>
        </w:rPr>
      </w:pPr>
      <w:r>
        <w:rPr>
          <w:bCs/>
        </w:rPr>
        <w:t>• chrání soukromí rodiny a zachovávají diskrétnost ve svěřených vnitřních záležitostech, pracují s důvěrnými informacemi, nezasahují do života a soukromí rodiny, snaží se vyvarovat přílišné horlivosti a poskytování nevyžádaných rad.</w:t>
      </w:r>
    </w:p>
    <w:p w:rsidR="001D17AC" w:rsidRDefault="001D17AC" w:rsidP="001D17AC">
      <w:pPr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</w:tblGrid>
      <w:tr w:rsidR="001D17AC" w:rsidTr="008C5145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Evaluace:</w:t>
            </w:r>
          </w:p>
        </w:tc>
      </w:tr>
    </w:tbl>
    <w:p w:rsidR="001D17AC" w:rsidRDefault="001D17AC" w:rsidP="001D17AC">
      <w:pPr>
        <w:pStyle w:val="Vchoz"/>
        <w:widowControl/>
        <w:autoSpaceDE/>
        <w:jc w:val="both"/>
      </w:pPr>
      <w:r>
        <w:t>Spolupráce s většinou rodičů je dobrá (90%) - zapojují se do všech aktivit školy, čtou pravidelně informace na nástěnkách, mají zájem o předškolní vzdělávání svých dětí. Najdou se i rodiče, kteří nespolupracují a školka se pro ně stává „odkládacím“ zařízením - tito rodiče vznášejí nejvíce problémů k chodu mateřských škol.</w:t>
      </w:r>
    </w:p>
    <w:p w:rsidR="001D17AC" w:rsidRDefault="001D17AC" w:rsidP="001D17AC">
      <w:pPr>
        <w:pStyle w:val="Vchoz"/>
        <w:widowControl/>
        <w:autoSpaceDE/>
        <w:jc w:val="both"/>
      </w:pPr>
    </w:p>
    <w:p w:rsidR="001D17AC" w:rsidRDefault="001D17AC" w:rsidP="001D17AC">
      <w:pPr>
        <w:pStyle w:val="Vchoz"/>
        <w:widowControl/>
        <w:autoSpaceDE/>
        <w:jc w:val="both"/>
      </w:pPr>
      <w:r>
        <w:t xml:space="preserve">Přestože hodnotíme spolupráci jako dobrou, najdou se vždy rodiče, kteří nečtou informace na internetových stránkách, v šatnách, nereagují na informace,….). </w:t>
      </w:r>
    </w:p>
    <w:p w:rsidR="001D17AC" w:rsidRDefault="001D17AC" w:rsidP="001D17AC">
      <w:pPr>
        <w:pStyle w:val="Vchoz"/>
        <w:widowControl/>
        <w:autoSpaceDE/>
        <w:jc w:val="both"/>
      </w:pP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szCs w:val="24"/>
          <w:lang w:eastAsia="cs-CZ"/>
        </w:rPr>
      </w:pPr>
      <w:r>
        <w:t>Většina rodičů je s prací mateřské školy spokojena.</w:t>
      </w: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szCs w:val="24"/>
          <w:lang w:eastAsia="cs-CZ"/>
        </w:rPr>
      </w:pP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b/>
          <w:bCs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 xml:space="preserve">Pro rodiče jsou pořádány třídní schůzky, různé akce, odpolední a sobotní výlety, přednášky a dle jejich požadavků jsou jim poskytovány i konzultace. </w:t>
      </w:r>
      <w:r>
        <w:rPr>
          <w:rFonts w:eastAsia="Times New Roman"/>
          <w:b/>
          <w:bCs/>
          <w:szCs w:val="24"/>
          <w:lang w:eastAsia="cs-CZ"/>
        </w:rPr>
        <w:t>Je hodně rodičů, kteří se těchto akcí zúčastňují</w:t>
      </w:r>
      <w:r>
        <w:rPr>
          <w:rFonts w:eastAsia="Times New Roman"/>
          <w:szCs w:val="24"/>
          <w:lang w:eastAsia="cs-CZ"/>
        </w:rPr>
        <w:t xml:space="preserve"> </w:t>
      </w:r>
      <w:r>
        <w:rPr>
          <w:rFonts w:eastAsia="Times New Roman"/>
          <w:b/>
          <w:bCs/>
          <w:szCs w:val="24"/>
          <w:lang w:eastAsia="cs-CZ"/>
        </w:rPr>
        <w:t xml:space="preserve">s radostí a ochotou. </w:t>
      </w: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b/>
          <w:bCs/>
          <w:szCs w:val="24"/>
          <w:lang w:eastAsia="cs-CZ"/>
        </w:rPr>
      </w:pPr>
    </w:p>
    <w:p w:rsidR="001D17AC" w:rsidRDefault="001D17AC" w:rsidP="001D17AC">
      <w:pPr>
        <w:pStyle w:val="Vchoz"/>
        <w:widowControl/>
        <w:autoSpaceDE/>
        <w:jc w:val="center"/>
        <w:rPr>
          <w:rFonts w:eastAsia="Times New Roman"/>
          <w:bCs/>
          <w:szCs w:val="24"/>
          <w:lang w:eastAsia="cs-CZ"/>
        </w:rPr>
      </w:pPr>
      <w:r>
        <w:rPr>
          <w:rFonts w:eastAsia="Times New Roman"/>
          <w:bCs/>
          <w:szCs w:val="24"/>
          <w:lang w:eastAsia="cs-CZ"/>
        </w:rPr>
        <w:t>25.</w:t>
      </w: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b/>
          <w:bCs/>
          <w:szCs w:val="24"/>
          <w:lang w:eastAsia="cs-CZ"/>
        </w:rPr>
        <w:lastRenderedPageBreak/>
        <w:t>Bohužel se vždy najde i několik rodičů, kteří mají připomínky a nedokáží je řešit „z očí do očí“.</w:t>
      </w: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b/>
          <w:bCs/>
          <w:szCs w:val="24"/>
          <w:lang w:eastAsia="cs-CZ"/>
        </w:rPr>
      </w:pP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b/>
          <w:bCs/>
          <w:szCs w:val="24"/>
          <w:lang w:eastAsia="cs-CZ"/>
        </w:rPr>
        <w:t xml:space="preserve">Průběžně jsou rodiče o dění v mateřské škole informováni prostřednictvím aplikace </w:t>
      </w:r>
      <w:proofErr w:type="spellStart"/>
      <w:r>
        <w:rPr>
          <w:rFonts w:eastAsia="Times New Roman"/>
          <w:b/>
          <w:bCs/>
          <w:szCs w:val="24"/>
          <w:lang w:eastAsia="cs-CZ"/>
        </w:rPr>
        <w:t>Twigsee</w:t>
      </w:r>
      <w:proofErr w:type="spellEnd"/>
      <w:r>
        <w:rPr>
          <w:rFonts w:eastAsia="Times New Roman"/>
          <w:b/>
          <w:bCs/>
          <w:szCs w:val="24"/>
          <w:lang w:eastAsia="cs-CZ"/>
        </w:rPr>
        <w:t>,</w:t>
      </w:r>
      <w:r>
        <w:rPr>
          <w:rFonts w:eastAsia="Times New Roman"/>
          <w:szCs w:val="24"/>
          <w:lang w:eastAsia="cs-CZ"/>
        </w:rPr>
        <w:t xml:space="preserve"> na nástěnce u vstupní chodby a nástěnek v šatnách dětí a u jednotlivých tříd. Dále prostřednictvím internetových stránek MŠ.</w:t>
      </w: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szCs w:val="24"/>
          <w:lang w:eastAsia="cs-CZ"/>
        </w:rPr>
      </w:pP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Mnoho rodičů nám pomáhá i sponzorsky - papíry na volné kreslení, sladkosti,</w:t>
      </w:r>
      <w:proofErr w:type="gramStart"/>
      <w:r>
        <w:rPr>
          <w:rFonts w:eastAsia="Times New Roman"/>
          <w:szCs w:val="24"/>
          <w:lang w:eastAsia="cs-CZ"/>
        </w:rPr>
        <w:t>…. .</w:t>
      </w:r>
      <w:proofErr w:type="gramEnd"/>
    </w:p>
    <w:p w:rsidR="001D17AC" w:rsidRDefault="001D17AC" w:rsidP="001D17AC">
      <w:pPr>
        <w:rPr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Závěr:</w:t>
            </w:r>
          </w:p>
        </w:tc>
      </w:tr>
    </w:tbl>
    <w:p w:rsidR="001D17AC" w:rsidRDefault="001D17AC" w:rsidP="001D17AC">
      <w:pPr>
        <w:pStyle w:val="Vchoz"/>
        <w:widowControl/>
        <w:autoSpaceDE/>
        <w:rPr>
          <w:rFonts w:eastAsia="Times New Roman"/>
          <w:bCs/>
          <w:szCs w:val="24"/>
          <w:lang w:eastAsia="cs-CZ"/>
        </w:rPr>
      </w:pP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bCs/>
          <w:szCs w:val="24"/>
          <w:lang w:eastAsia="cs-CZ"/>
        </w:rPr>
      </w:pPr>
      <w:r>
        <w:rPr>
          <w:rFonts w:eastAsia="Times New Roman"/>
          <w:bCs/>
          <w:szCs w:val="24"/>
          <w:lang w:eastAsia="cs-CZ"/>
        </w:rPr>
        <w:t xml:space="preserve">Vhodnými pohovory (individuálním pozváním, častými rozhovory, pozváním do třídy,…) zapojit do spolupráce i rodiče, kteří nemají o dění v mateřské škole velký zájem. </w:t>
      </w: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bCs/>
          <w:szCs w:val="24"/>
          <w:lang w:eastAsia="cs-CZ"/>
        </w:rPr>
      </w:pPr>
    </w:p>
    <w:p w:rsidR="001D17AC" w:rsidRDefault="001D17AC" w:rsidP="001D17AC">
      <w:pPr>
        <w:pStyle w:val="Vchoz"/>
        <w:widowControl/>
        <w:autoSpaceDE/>
        <w:spacing w:line="360" w:lineRule="auto"/>
        <w:jc w:val="both"/>
        <w:rPr>
          <w:i/>
          <w:iCs/>
        </w:rPr>
      </w:pPr>
      <w:r>
        <w:t>Více nabízet rodičům odbornou literaturu a časopisy.</w:t>
      </w:r>
    </w:p>
    <w:p w:rsidR="001D17AC" w:rsidRDefault="001D17AC" w:rsidP="001D17AC">
      <w:pPr>
        <w:pStyle w:val="Zkladntextodsazen"/>
        <w:ind w:left="0"/>
        <w:jc w:val="both"/>
        <w:rPr>
          <w:bCs/>
          <w:iCs/>
        </w:rPr>
      </w:pPr>
      <w:r>
        <w:rPr>
          <w:bCs/>
          <w:iCs/>
        </w:rPr>
        <w:t xml:space="preserve">Je třeba rodiče více motivovat k častému sledování nástěnek u tříd. </w:t>
      </w:r>
    </w:p>
    <w:p w:rsidR="001D17AC" w:rsidRDefault="001D17AC" w:rsidP="001D17AC">
      <w:pPr>
        <w:pStyle w:val="Vchoz"/>
        <w:widowControl/>
        <w:autoSpaceDE/>
        <w:jc w:val="both"/>
        <w:rPr>
          <w:rFonts w:eastAsia="Times New Roman"/>
          <w:szCs w:val="24"/>
          <w:lang w:eastAsia="cs-CZ"/>
        </w:rPr>
      </w:pPr>
      <w:r>
        <w:rPr>
          <w:bCs/>
        </w:rPr>
        <w:t xml:space="preserve">Vést všechny rodiče při řešení problému k férovému jednání „z očí do </w:t>
      </w:r>
      <w:proofErr w:type="gramStart"/>
      <w:r>
        <w:rPr>
          <w:bCs/>
        </w:rPr>
        <w:t>očí“ .</w:t>
      </w:r>
      <w:proofErr w:type="gramEnd"/>
    </w:p>
    <w:p w:rsidR="001D17AC" w:rsidRDefault="001D17AC" w:rsidP="001D17AC">
      <w:pPr>
        <w:rPr>
          <w:bCs/>
        </w:rPr>
      </w:pPr>
      <w:r>
        <w:rPr>
          <w:bCs/>
        </w:rPr>
        <w:t xml:space="preserve"> </w:t>
      </w:r>
    </w:p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>3. 2 Spolupráce s jinými organizacemi</w:t>
      </w:r>
    </w:p>
    <w:p w:rsidR="001D17AC" w:rsidRDefault="001D17AC" w:rsidP="001D17AC"/>
    <w:p w:rsidR="001D17AC" w:rsidRDefault="001D17AC" w:rsidP="001D17AC">
      <w:r>
        <w:t>Mateřská škola spolupracuje i s níže uvedenými organizacemi:</w:t>
      </w:r>
    </w:p>
    <w:p w:rsidR="001D17AC" w:rsidRDefault="001D17AC" w:rsidP="001D17AC">
      <w:r>
        <w:t>- Základní škola Cvikov</w:t>
      </w:r>
    </w:p>
    <w:p w:rsidR="001D17AC" w:rsidRDefault="001D17AC" w:rsidP="001D17AC">
      <w:r>
        <w:t>- Základní umělecká škola Cvikov</w:t>
      </w:r>
    </w:p>
    <w:p w:rsidR="001D17AC" w:rsidRDefault="001D17AC" w:rsidP="001D17AC">
      <w:r>
        <w:t>- Kulturní centrum Sever</w:t>
      </w:r>
    </w:p>
    <w:p w:rsidR="001D17AC" w:rsidRDefault="001D17AC" w:rsidP="001D17AC">
      <w:r>
        <w:t>- Městská knihovna ve Cvikově</w:t>
      </w:r>
    </w:p>
    <w:p w:rsidR="001D17AC" w:rsidRDefault="001D17AC" w:rsidP="001D17AC">
      <w:r>
        <w:t>- Městský úřad - komise pro občanské záležitosti</w:t>
      </w:r>
    </w:p>
    <w:p w:rsidR="001D17AC" w:rsidRDefault="001D17AC" w:rsidP="001D17AC">
      <w:pPr>
        <w:pStyle w:val="Nadpis1"/>
        <w:rPr>
          <w:b w:val="0"/>
        </w:rPr>
      </w:pPr>
      <w:r>
        <w:rPr>
          <w:b w:val="0"/>
        </w:rPr>
        <w:t>- sponzoři MŠ</w:t>
      </w:r>
    </w:p>
    <w:p w:rsidR="001D17AC" w:rsidRDefault="001D17AC" w:rsidP="001D17AC">
      <w:r>
        <w:t xml:space="preserve">- DDM </w:t>
      </w:r>
      <w:proofErr w:type="spellStart"/>
      <w:r>
        <w:t>Cvikováček</w:t>
      </w:r>
      <w:proofErr w:type="spellEnd"/>
      <w:r>
        <w:t xml:space="preserve"> - vyvěšování jejich akcí,</w:t>
      </w:r>
      <w:proofErr w:type="gramStart"/>
      <w:r>
        <w:t>…..</w:t>
      </w:r>
      <w:proofErr w:type="gramEnd"/>
    </w:p>
    <w:p w:rsidR="001D17AC" w:rsidRDefault="001D17AC" w:rsidP="001D17AC">
      <w:r>
        <w:t>- účast na výtvarných soutěžích vyhlašovaných různými institucemi</w:t>
      </w:r>
    </w:p>
    <w:p w:rsidR="001D17AC" w:rsidRDefault="001D17AC" w:rsidP="001D17AC">
      <w:pPr>
        <w:jc w:val="both"/>
      </w:pPr>
      <w:r>
        <w:t xml:space="preserve">- </w:t>
      </w:r>
      <w:proofErr w:type="spellStart"/>
      <w:r>
        <w:t>SPgŠ</w:t>
      </w:r>
      <w:proofErr w:type="spellEnd"/>
      <w:r>
        <w:t xml:space="preserve"> - umožňování studentkám pedagogických škol praxi podle potřeb </w:t>
      </w:r>
    </w:p>
    <w:p w:rsidR="001D17AC" w:rsidRDefault="001D17AC" w:rsidP="001D17AC">
      <w:r>
        <w:t xml:space="preserve">- Mrkvička, Střevlík,… - semináře, vzdělávací akce pro </w:t>
      </w:r>
      <w:proofErr w:type="spellStart"/>
      <w:r>
        <w:t>enviromentální</w:t>
      </w:r>
      <w:proofErr w:type="spellEnd"/>
      <w:r>
        <w:t xml:space="preserve"> vzdělávání</w:t>
      </w:r>
    </w:p>
    <w:p w:rsidR="001D17AC" w:rsidRDefault="001D17AC" w:rsidP="001D17AC">
      <w:r>
        <w:t xml:space="preserve">- spolupráce s dalšími MŠ </w:t>
      </w:r>
    </w:p>
    <w:p w:rsidR="001D17AC" w:rsidRDefault="001D17AC" w:rsidP="001D17AC">
      <w:r>
        <w:t xml:space="preserve">- </w:t>
      </w:r>
      <w:proofErr w:type="spellStart"/>
      <w:r>
        <w:t>MěÚ</w:t>
      </w:r>
      <w:proofErr w:type="spellEnd"/>
      <w:r>
        <w:t xml:space="preserve"> -  spolupráce při zařazování občanů na veřejně prospěšné práce,</w:t>
      </w:r>
      <w:proofErr w:type="gramStart"/>
      <w:r>
        <w:t>…..</w:t>
      </w:r>
      <w:proofErr w:type="gramEnd"/>
    </w:p>
    <w:p w:rsidR="001D17AC" w:rsidRDefault="001D17AC" w:rsidP="001D17AC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pStyle w:val="Nadpis1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Závěr:</w:t>
            </w:r>
          </w:p>
        </w:tc>
      </w:tr>
    </w:tbl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jc w:val="both"/>
      </w:pPr>
      <w:r>
        <w:t>Pokračovat ve stávající velmi dobré spolupráci s uvedenými organizacemi i sponzory MŠ. Získávat i nové zájemce, kteří jsou ochotní MŠ sponzorovat.</w:t>
      </w:r>
    </w:p>
    <w:p w:rsidR="001D17AC" w:rsidRDefault="001D17AC" w:rsidP="001D17AC">
      <w:pPr>
        <w:pStyle w:val="Zkladntextodsazen3"/>
        <w:ind w:left="0"/>
        <w:rPr>
          <w:sz w:val="24"/>
          <w:szCs w:val="24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</w:p>
    <w:p w:rsidR="001D17AC" w:rsidRDefault="001D17AC" w:rsidP="001D17AC">
      <w:pPr>
        <w:pStyle w:val="Zkladntextodsazen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26.</w:t>
      </w:r>
    </w:p>
    <w:p w:rsidR="001D17AC" w:rsidRDefault="001D17AC" w:rsidP="001D17AC">
      <w:pPr>
        <w:pStyle w:val="Zkladntextodsazen3"/>
        <w:ind w:left="0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 xml:space="preserve">4. </w:t>
      </w:r>
      <w:proofErr w:type="gramStart"/>
      <w:r>
        <w:rPr>
          <w:b/>
          <w:sz w:val="28"/>
          <w:u w:val="single"/>
        </w:rPr>
        <w:t>ŘÍZENÍ  ŠKOLY</w:t>
      </w:r>
      <w:proofErr w:type="gramEnd"/>
      <w:r>
        <w:rPr>
          <w:b/>
          <w:sz w:val="28"/>
          <w:u w:val="single"/>
        </w:rPr>
        <w:t>,  KVALITA  PERSONÁLNÍ  PRÁCE</w:t>
      </w:r>
    </w:p>
    <w:p w:rsidR="001D17AC" w:rsidRDefault="001D17AC" w:rsidP="001D17AC">
      <w:pPr>
        <w:rPr>
          <w:b/>
          <w:bCs/>
          <w:u w:val="single"/>
        </w:rPr>
      </w:pPr>
    </w:p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>4. 1 Kvalita řízení a plánování</w:t>
      </w:r>
    </w:p>
    <w:p w:rsidR="001D17AC" w:rsidRDefault="001D17AC" w:rsidP="001D17AC">
      <w:pPr>
        <w:pStyle w:val="Zkladntextodsazen"/>
        <w:ind w:left="0"/>
        <w:rPr>
          <w:b/>
          <w:u w:val="single"/>
        </w:rPr>
      </w:pPr>
    </w:p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rPr>
          <w:bCs/>
        </w:rPr>
        <w:t>Povinnosti, pravomoci a úkoly všech pracovníků jsou jasně vymezeny - pracovní náplně.</w:t>
      </w:r>
    </w:p>
    <w:p w:rsidR="001D17AC" w:rsidRDefault="001D17AC" w:rsidP="001D17AC">
      <w:pPr>
        <w:pStyle w:val="Nadpis4"/>
        <w:spacing w:before="100" w:beforeAutospacing="1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Model řízení Mateřské školy Cvikov, Jiráskova 88/I, příspěvková organizace </w:t>
      </w:r>
    </w:p>
    <w:p w:rsidR="001D17AC" w:rsidRDefault="001D17AC" w:rsidP="001D17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2"/>
        <w:gridCol w:w="3538"/>
        <w:gridCol w:w="3070"/>
      </w:tblGrid>
      <w:tr w:rsidR="001D17AC" w:rsidTr="008C5145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Kateřina Kovalevová  ředitelka MŠ</w:t>
            </w:r>
          </w:p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</w:tr>
      <w:tr w:rsidR="001D17AC" w:rsidTr="008C5145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Bc. Kotěborská Jana</w:t>
            </w:r>
          </w:p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 zastupuje ředitelku v době její nepřítomnosti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</w:tr>
      <w:tr w:rsidR="001D17AC" w:rsidTr="008C5145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Bc. Kotěborská Jana</w:t>
            </w:r>
          </w:p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vedoucí učitelka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Boudová Hana</w:t>
            </w:r>
          </w:p>
          <w:p w:rsidR="001D17AC" w:rsidRDefault="001D17AC" w:rsidP="008C514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účetní</w:t>
            </w:r>
          </w:p>
        </w:tc>
      </w:tr>
      <w:tr w:rsidR="001D17AC" w:rsidTr="008C5145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zaměstnanci </w:t>
            </w:r>
            <w:proofErr w:type="gramStart"/>
            <w:r>
              <w:rPr>
                <w:bCs/>
                <w:lang w:eastAsia="en-US"/>
              </w:rPr>
              <w:t>MŠ  Jiráskova</w:t>
            </w:r>
            <w:proofErr w:type="gramEnd"/>
            <w:r>
              <w:rPr>
                <w:bCs/>
                <w:lang w:eastAsia="en-US"/>
              </w:rPr>
              <w:t xml:space="preserve"> + Lindava</w:t>
            </w:r>
          </w:p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Tomková Kateřina</w:t>
            </w:r>
          </w:p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vedoucí učitelka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D17AC" w:rsidTr="008C5145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zaměstnanci MŠ Sídliště</w:t>
            </w:r>
          </w:p>
          <w:p w:rsidR="001D17AC" w:rsidRDefault="001D17AC" w:rsidP="008C514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D17AC" w:rsidTr="008C5145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zaměstnanci ŠJ</w:t>
            </w:r>
          </w:p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D17AC" w:rsidTr="008C5145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vedoucí školní jídelny</w:t>
            </w:r>
          </w:p>
          <w:p w:rsidR="001D17AC" w:rsidRDefault="001D17AC" w:rsidP="008C5145">
            <w:pPr>
              <w:spacing w:line="276" w:lineRule="auto"/>
              <w:jc w:val="center"/>
              <w:rPr>
                <w:i/>
                <w:lang w:eastAsia="en-US"/>
              </w:rPr>
            </w:pPr>
            <w:proofErr w:type="spellStart"/>
            <w:r>
              <w:rPr>
                <w:lang w:eastAsia="en-US"/>
              </w:rPr>
              <w:t>Kubějová</w:t>
            </w:r>
            <w:proofErr w:type="spellEnd"/>
            <w:r>
              <w:rPr>
                <w:lang w:eastAsia="en-US"/>
              </w:rPr>
              <w:t xml:space="preserve"> Pavlína</w:t>
            </w:r>
          </w:p>
        </w:tc>
      </w:tr>
      <w:tr w:rsidR="001D17AC" w:rsidTr="008C5145"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kuchařky MŠ Jiráskova + Lindava + Sídliště</w:t>
            </w:r>
          </w:p>
        </w:tc>
      </w:tr>
    </w:tbl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</w:tblGrid>
      <w:tr w:rsidR="001D17AC" w:rsidTr="008C5145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pStyle w:val="Nadpis1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Evaluace:</w:t>
            </w:r>
          </w:p>
        </w:tc>
      </w:tr>
    </w:tbl>
    <w:p w:rsidR="001D17AC" w:rsidRDefault="001D17AC" w:rsidP="001D17AC"/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rPr>
          <w:bCs/>
        </w:rPr>
        <w:t>• je vytvořen funkční vnitřní a vnější informační systém</w:t>
      </w:r>
    </w:p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rPr>
          <w:bCs/>
        </w:rPr>
        <w:t>• jsou vypracovány vnitřní směrnice školy, které jsou průběžně aktualizovány a zaměstnanci jsou s nimi seznámeni</w:t>
      </w:r>
    </w:p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rPr>
          <w:bCs/>
        </w:rPr>
        <w:t>• při vedení zaměstnanců ředitelka ponechává spolupracovníkům dostatek pravomocí, respektuje jejich názory a podněcuje je k hlubšímu zájmu o veškeré dění ve škole</w:t>
      </w:r>
    </w:p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rPr>
          <w:bCs/>
        </w:rPr>
        <w:t>• ředitelka zapojuje všechny členy týmu do rozhodování o zásadních otázkách školního vzdělávacího programu. Dle potřeby je zapojuje i do řízení školy.</w:t>
      </w:r>
    </w:p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rPr>
          <w:bCs/>
        </w:rPr>
        <w:t>• ředitelka s vedoucími učitelkami kontroluje a vyhodnocuje práci všech zaměstnanců, pozitivně zaměstnance motivuje a podporuje vzájemnou spolupráci</w:t>
      </w:r>
    </w:p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rPr>
          <w:bCs/>
        </w:rPr>
        <w:t>• ŠVP navrhuje ředitelka školy, na jeho konečné podobě se podílejí všichni zaměstnanci, učitelky vypracovávají TVP</w:t>
      </w:r>
    </w:p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rPr>
          <w:bCs/>
        </w:rPr>
        <w:t>• všechny učitelky pracují jako tým, v případě potřeby spolupracují s rodinou a různorodými institucemi</w:t>
      </w:r>
    </w:p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rPr>
          <w:bCs/>
        </w:rPr>
        <w:t>• kontrolní a evaluační činnosti zahrnují veškerý chod MŠ a z příslušných výsledků jsou vyvozovány závěry pro další práci</w:t>
      </w:r>
    </w:p>
    <w:p w:rsidR="001D17AC" w:rsidRDefault="001D17AC" w:rsidP="001D17AC">
      <w:pPr>
        <w:pStyle w:val="Bezmezer"/>
        <w:jc w:val="center"/>
      </w:pPr>
      <w:r>
        <w:t>27.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pStyle w:val="Nadpis1"/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Závěr:</w:t>
            </w:r>
          </w:p>
        </w:tc>
      </w:tr>
    </w:tbl>
    <w:p w:rsidR="001D17AC" w:rsidRDefault="001D17AC" w:rsidP="001D17AC">
      <w:pPr>
        <w:pStyle w:val="Zkladntextodsazen"/>
        <w:spacing w:before="100" w:beforeAutospacing="1"/>
        <w:ind w:left="0"/>
        <w:jc w:val="both"/>
      </w:pPr>
      <w:r>
        <w:t xml:space="preserve">Vytvořený funkční informační systém uvnitř školy včasně reaguje na aktuální změny. Vedením pedagogických i provozních porad je dosahováno potřebných cílů. </w:t>
      </w:r>
    </w:p>
    <w:p w:rsidR="001D17AC" w:rsidRDefault="001D17AC" w:rsidP="001D17AC">
      <w:pPr>
        <w:pStyle w:val="Zkladntextodsazen"/>
        <w:ind w:left="0"/>
        <w:jc w:val="both"/>
        <w:rPr>
          <w:bCs/>
        </w:rPr>
      </w:pPr>
      <w:r>
        <w:t xml:space="preserve">Mezi všemi zaměstnanci je dostatečná spolupráce. </w:t>
      </w:r>
    </w:p>
    <w:p w:rsidR="001D17AC" w:rsidRDefault="001D17AC" w:rsidP="001D17AC">
      <w:pPr>
        <w:rPr>
          <w:b/>
          <w:bCs/>
          <w:u w:val="single"/>
        </w:rPr>
      </w:pPr>
      <w:r>
        <w:rPr>
          <w:bCs/>
        </w:rPr>
        <w:t>Uvažovat o pravidelných měsíčních poradách ředitelky se zástupkyněmi tříd.</w:t>
      </w:r>
    </w:p>
    <w:p w:rsidR="001D17AC" w:rsidRDefault="001D17AC" w:rsidP="001D17AC">
      <w:pPr>
        <w:rPr>
          <w:b/>
          <w:bCs/>
          <w:u w:val="single"/>
        </w:rPr>
      </w:pPr>
    </w:p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>4. 2 Hospitační a kontrolní činnost</w:t>
      </w:r>
    </w:p>
    <w:p w:rsidR="001D17AC" w:rsidRDefault="001D17AC" w:rsidP="001D17AC">
      <w:pPr>
        <w:rPr>
          <w:b/>
          <w:bCs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43"/>
        <w:gridCol w:w="2342"/>
        <w:gridCol w:w="2200"/>
        <w:gridCol w:w="2301"/>
      </w:tblGrid>
      <w:tr w:rsidR="001D17AC" w:rsidTr="008C514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lang w:eastAsia="en-US"/>
              </w:rPr>
              <w:t>Pracovník: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MŠ Jiráskova: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MŠ Lindava: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MŠ Sídliště:</w:t>
            </w:r>
          </w:p>
        </w:tc>
      </w:tr>
      <w:tr w:rsidR="001D17AC" w:rsidTr="008C514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ředitelka školy: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 (provoz)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15 (provoz)</w:t>
            </w:r>
          </w:p>
        </w:tc>
      </w:tr>
      <w:tr w:rsidR="001D17AC" w:rsidTr="008C514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vedoucí učitelka školy: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1D17AC" w:rsidTr="008C514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ostatní pracovníci: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1x měsíčně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1x měsíčně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1x měsíčně </w:t>
            </w:r>
          </w:p>
        </w:tc>
      </w:tr>
      <w:tr w:rsidR="001D17AC" w:rsidTr="008C514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sz w:val="28"/>
                <w:u w:val="singl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sz w:val="28"/>
                <w:u w:val="single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sz w:val="28"/>
                <w:u w:val="single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sz w:val="28"/>
                <w:u w:val="single"/>
                <w:lang w:eastAsia="en-US"/>
              </w:rPr>
            </w:pPr>
          </w:p>
        </w:tc>
      </w:tr>
      <w:tr w:rsidR="001D17AC" w:rsidTr="008C514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Celkem: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10 + 1x měsíčně u </w:t>
            </w:r>
            <w:proofErr w:type="gramStart"/>
            <w:r>
              <w:rPr>
                <w:b/>
                <w:bCs/>
                <w:lang w:eastAsia="en-US"/>
              </w:rPr>
              <w:t>OP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2 + 1x měsíčně u </w:t>
            </w:r>
            <w:proofErr w:type="gramStart"/>
            <w:r>
              <w:rPr>
                <w:b/>
                <w:bCs/>
                <w:lang w:eastAsia="en-US"/>
              </w:rPr>
              <w:t>OP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6 + 1x měsíčně u </w:t>
            </w:r>
            <w:proofErr w:type="gramStart"/>
            <w:r>
              <w:rPr>
                <w:b/>
                <w:bCs/>
                <w:lang w:eastAsia="en-US"/>
              </w:rPr>
              <w:t>OP</w:t>
            </w:r>
            <w:proofErr w:type="gramEnd"/>
          </w:p>
        </w:tc>
      </w:tr>
    </w:tbl>
    <w:p w:rsidR="001D17AC" w:rsidRDefault="001D17AC" w:rsidP="001D17AC">
      <w:pPr>
        <w:rPr>
          <w:b/>
          <w:bCs/>
          <w:i/>
          <w:iCs/>
          <w:u w:val="single"/>
        </w:rPr>
      </w:pPr>
    </w:p>
    <w:p w:rsidR="001D17AC" w:rsidRDefault="001D17AC" w:rsidP="001D17AC">
      <w:pPr>
        <w:rPr>
          <w:b/>
          <w:bCs/>
        </w:rPr>
      </w:pPr>
      <w:r>
        <w:rPr>
          <w:b/>
          <w:bCs/>
        </w:rPr>
        <w:sym w:font="Symbol" w:char="F02A"/>
      </w:r>
      <w:r>
        <w:rPr>
          <w:b/>
          <w:bCs/>
        </w:rPr>
        <w:t xml:space="preserve"> Hospitace ředitelky či vedoucích učitelek byly zaměřeny na různé oblasti: </w:t>
      </w:r>
    </w:p>
    <w:p w:rsidR="001D17AC" w:rsidRDefault="001D17AC" w:rsidP="001D17AC"/>
    <w:p w:rsidR="001D17AC" w:rsidRDefault="001D17AC" w:rsidP="001D17AC">
      <w:r>
        <w:t xml:space="preserve">- hygienické návyky, sebeobsluha, úroveň stolování </w:t>
      </w:r>
    </w:p>
    <w:p w:rsidR="001D17AC" w:rsidRDefault="001D17AC" w:rsidP="001D17AC">
      <w:pPr>
        <w:pStyle w:val="Zkladntext"/>
      </w:pPr>
      <w:r>
        <w:t>- cílené činnosti (výtvarný projev, pěvecké dovednosti, jazykové schopnosti, pohybové aktivity,….)</w:t>
      </w:r>
    </w:p>
    <w:p w:rsidR="001D17AC" w:rsidRDefault="001D17AC" w:rsidP="001D17AC">
      <w:pPr>
        <w:pStyle w:val="Vchoz"/>
        <w:widowControl/>
        <w:autoSpaceDE/>
        <w:rPr>
          <w:rFonts w:eastAsia="Times New Roman"/>
          <w:bCs/>
          <w:iCs/>
          <w:szCs w:val="24"/>
          <w:lang w:eastAsia="cs-CZ"/>
        </w:rPr>
      </w:pPr>
      <w:r>
        <w:rPr>
          <w:rFonts w:eastAsia="Times New Roman"/>
          <w:bCs/>
          <w:iCs/>
          <w:szCs w:val="24"/>
          <w:lang w:eastAsia="cs-CZ"/>
        </w:rPr>
        <w:t>- spolupráci dětí s učitelkou</w:t>
      </w:r>
    </w:p>
    <w:p w:rsidR="001D17AC" w:rsidRDefault="001D17AC" w:rsidP="001D17AC">
      <w:r>
        <w:t>- atmosféra ve třídě</w:t>
      </w:r>
    </w:p>
    <w:p w:rsidR="001D17AC" w:rsidRDefault="001D17AC" w:rsidP="001D17AC">
      <w:pPr>
        <w:rPr>
          <w:bCs/>
        </w:rPr>
      </w:pPr>
      <w:r>
        <w:rPr>
          <w:bCs/>
        </w:rPr>
        <w:t>- zapojení dětí do činností</w:t>
      </w:r>
    </w:p>
    <w:p w:rsidR="001D17AC" w:rsidRDefault="001D17AC" w:rsidP="001D17AC">
      <w:pPr>
        <w:rPr>
          <w:bCs/>
        </w:rPr>
      </w:pPr>
      <w:r>
        <w:rPr>
          <w:bCs/>
        </w:rPr>
        <w:t>- samostatnost dětí při práci</w:t>
      </w:r>
    </w:p>
    <w:p w:rsidR="001D17AC" w:rsidRDefault="001D17AC" w:rsidP="001D17AC">
      <w:pPr>
        <w:rPr>
          <w:bCs/>
        </w:rPr>
      </w:pPr>
      <w:r>
        <w:rPr>
          <w:bCs/>
        </w:rPr>
        <w:t>- kladení přiměřených požadavků na děti</w:t>
      </w:r>
    </w:p>
    <w:p w:rsidR="001D17AC" w:rsidRDefault="001D17AC" w:rsidP="001D17AC">
      <w:pPr>
        <w:rPr>
          <w:bCs/>
        </w:rPr>
      </w:pPr>
      <w:r>
        <w:rPr>
          <w:bCs/>
        </w:rPr>
        <w:t>- pestrost aktivit</w:t>
      </w:r>
    </w:p>
    <w:p w:rsidR="001D17AC" w:rsidRDefault="001D17AC" w:rsidP="001D17AC">
      <w:pPr>
        <w:rPr>
          <w:bCs/>
        </w:rPr>
      </w:pPr>
      <w:r>
        <w:rPr>
          <w:bCs/>
        </w:rPr>
        <w:t>- dodržování bezpečnosti</w:t>
      </w:r>
    </w:p>
    <w:p w:rsidR="001D17AC" w:rsidRDefault="001D17AC" w:rsidP="001D17AC">
      <w:pPr>
        <w:rPr>
          <w:bCs/>
        </w:rPr>
      </w:pPr>
      <w:r>
        <w:rPr>
          <w:bCs/>
        </w:rPr>
        <w:t>- respektování individuálního tempa</w:t>
      </w:r>
    </w:p>
    <w:p w:rsidR="001D17AC" w:rsidRDefault="001D17AC" w:rsidP="001D17AC">
      <w:pPr>
        <w:pStyle w:val="Zkladntext"/>
      </w:pPr>
      <w:r>
        <w:t>- kontrola vedení třídní a jiné svěřené dokumentace, diagnostické záznamy, individuální vzdělávací plány pro děti s odkladem školní docházky</w:t>
      </w:r>
    </w:p>
    <w:p w:rsidR="001D17AC" w:rsidRDefault="001D17AC" w:rsidP="001D17AC">
      <w:pPr>
        <w:pStyle w:val="Zkladntext"/>
        <w:rPr>
          <w:bCs/>
        </w:rPr>
      </w:pPr>
      <w:r>
        <w:t>- ranní hry dětí</w:t>
      </w:r>
    </w:p>
    <w:p w:rsidR="001D17AC" w:rsidRDefault="001D17AC" w:rsidP="001D17AC">
      <w:pPr>
        <w:pStyle w:val="Bezmezer"/>
      </w:pPr>
      <w:r>
        <w:t>- hodnocení kvality práce zájmových aktivit (kroužků) pololetní a roční zhodnocení vzdělávacího procesu v MŠ - návrhy na zlepšení</w:t>
      </w:r>
    </w:p>
    <w:p w:rsidR="001D17AC" w:rsidRDefault="001D17AC" w:rsidP="001D17AC">
      <w:pPr>
        <w:pStyle w:val="Zkladntextodsazen"/>
        <w:spacing w:line="240" w:lineRule="atLeast"/>
        <w:ind w:left="0"/>
        <w:jc w:val="both"/>
        <w:rPr>
          <w:bCs/>
        </w:rPr>
      </w:pPr>
      <w:r>
        <w:rPr>
          <w:bCs/>
        </w:rPr>
        <w:t>- kontroly dodržování vnitřních norem školy, pracovního a organizačního řádu školy a plnění pracovních náplní,……</w:t>
      </w:r>
    </w:p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>4. 3 Údaje o výsledcích kontrol a inspekcí.</w:t>
      </w:r>
    </w:p>
    <w:p w:rsidR="001D17AC" w:rsidRDefault="001D17AC" w:rsidP="001D17AC">
      <w:pPr>
        <w:rPr>
          <w:u w:val="single"/>
        </w:rPr>
      </w:pPr>
    </w:p>
    <w:p w:rsidR="001D17AC" w:rsidRDefault="001D17AC" w:rsidP="001D17AC">
      <w:pPr>
        <w:pStyle w:val="Zkladntext2"/>
        <w:spacing w:line="240" w:lineRule="auto"/>
        <w:ind w:right="215"/>
        <w:jc w:val="both"/>
      </w:pPr>
      <w:r>
        <w:t>Ve školním roce proběhla na mateřské škole tato kontrola:</w:t>
      </w:r>
    </w:p>
    <w:p w:rsidR="001D17AC" w:rsidRDefault="001D17AC" w:rsidP="001D17AC">
      <w:pPr>
        <w:pStyle w:val="Zkladntext2"/>
        <w:spacing w:line="240" w:lineRule="auto"/>
        <w:ind w:right="215"/>
        <w:jc w:val="both"/>
      </w:pPr>
      <w:r>
        <w:t>- veřejnoprávní  kontrola - audit - 3/2025</w:t>
      </w:r>
    </w:p>
    <w:p w:rsidR="001D17AC" w:rsidRDefault="001D17AC" w:rsidP="001D17AC">
      <w:pPr>
        <w:pStyle w:val="Zkladntext2"/>
        <w:spacing w:before="100" w:beforeAutospacing="1" w:line="240" w:lineRule="auto"/>
        <w:ind w:right="215"/>
        <w:jc w:val="both"/>
        <w:rPr>
          <w:b/>
          <w:u w:val="single"/>
        </w:rPr>
      </w:pPr>
      <w:proofErr w:type="gramStart"/>
      <w:r>
        <w:rPr>
          <w:b/>
          <w:u w:val="single"/>
        </w:rPr>
        <w:t>Zprávy o  kontrolách</w:t>
      </w:r>
      <w:proofErr w:type="gramEnd"/>
      <w:r>
        <w:rPr>
          <w:b/>
          <w:u w:val="single"/>
        </w:rPr>
        <w:t>:</w:t>
      </w:r>
    </w:p>
    <w:p w:rsidR="001D17AC" w:rsidRDefault="001D17AC" w:rsidP="001D17AC">
      <w:pPr>
        <w:pStyle w:val="Zkladntext2"/>
        <w:spacing w:line="240" w:lineRule="auto"/>
        <w:ind w:right="215"/>
        <w:jc w:val="both"/>
      </w:pPr>
      <w:r>
        <w:t>- nebyly zjištěny žádné závažné nedostatky.</w:t>
      </w:r>
    </w:p>
    <w:p w:rsidR="001D17AC" w:rsidRDefault="001D17AC" w:rsidP="001D17AC">
      <w:pPr>
        <w:spacing w:before="100" w:beforeAutospacing="1"/>
        <w:ind w:left="227" w:hanging="227"/>
        <w:jc w:val="center"/>
        <w:rPr>
          <w:bCs/>
        </w:rPr>
      </w:pPr>
    </w:p>
    <w:p w:rsidR="001D17AC" w:rsidRDefault="001D17AC" w:rsidP="001D17AC">
      <w:pPr>
        <w:spacing w:before="100" w:beforeAutospacing="1"/>
        <w:ind w:left="227" w:hanging="227"/>
        <w:jc w:val="center"/>
        <w:rPr>
          <w:bCs/>
        </w:rPr>
      </w:pPr>
    </w:p>
    <w:p w:rsidR="001D17AC" w:rsidRDefault="001D17AC" w:rsidP="001D17AC">
      <w:pPr>
        <w:spacing w:before="100" w:beforeAutospacing="1"/>
        <w:ind w:left="227" w:hanging="227"/>
        <w:jc w:val="center"/>
        <w:rPr>
          <w:bCs/>
        </w:rPr>
      </w:pPr>
    </w:p>
    <w:p w:rsidR="001D17AC" w:rsidRDefault="001D17AC" w:rsidP="001D17AC">
      <w:pPr>
        <w:spacing w:before="100" w:beforeAutospacing="1"/>
        <w:ind w:left="227" w:hanging="227"/>
        <w:jc w:val="center"/>
        <w:rPr>
          <w:bCs/>
        </w:rPr>
      </w:pPr>
      <w:r>
        <w:rPr>
          <w:bCs/>
        </w:rPr>
        <w:t>28.</w:t>
      </w:r>
    </w:p>
    <w:p w:rsidR="001D17AC" w:rsidRDefault="001D17AC" w:rsidP="001D17AC">
      <w:pPr>
        <w:spacing w:before="100" w:beforeAutospacing="1"/>
        <w:ind w:left="227" w:hanging="227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4. 4 Kontrola provozních zaměstnanců.</w:t>
      </w:r>
    </w:p>
    <w:p w:rsidR="001D17AC" w:rsidRDefault="001D17AC" w:rsidP="001D17AC"/>
    <w:p w:rsidR="001D17AC" w:rsidRDefault="001D17AC" w:rsidP="001D17AC">
      <w:pPr>
        <w:ind w:left="227" w:hanging="227"/>
      </w:pPr>
      <w:r>
        <w:t>- je prováděna každý měsíc s jiným zaměřením</w:t>
      </w:r>
    </w:p>
    <w:p w:rsidR="001D17AC" w:rsidRDefault="001D17AC" w:rsidP="001D17AC">
      <w:r>
        <w:t>- připravenost na zahájení školního roku (úklid všech prostor)</w:t>
      </w:r>
    </w:p>
    <w:p w:rsidR="001D17AC" w:rsidRDefault="001D17AC" w:rsidP="001D17AC">
      <w:r>
        <w:t>- dodržování kritických bodů v kuchyni, vyváženost stravy</w:t>
      </w:r>
    </w:p>
    <w:p w:rsidR="001D17AC" w:rsidRDefault="001D17AC" w:rsidP="001D17AC">
      <w:r>
        <w:t>- nakládání s prádlem</w:t>
      </w:r>
    </w:p>
    <w:p w:rsidR="001D17AC" w:rsidRDefault="001D17AC" w:rsidP="001D17AC">
      <w:r>
        <w:t>- přítomnost na pracovišti</w:t>
      </w:r>
    </w:p>
    <w:p w:rsidR="001D17AC" w:rsidRDefault="001D17AC" w:rsidP="001D17AC">
      <w:r>
        <w:t>- vybavení lékárniček</w:t>
      </w:r>
    </w:p>
    <w:p w:rsidR="001D17AC" w:rsidRDefault="001D17AC" w:rsidP="001D17AC">
      <w:r>
        <w:t>- provoz kotelny</w:t>
      </w:r>
    </w:p>
    <w:p w:rsidR="001D17AC" w:rsidRDefault="001D17AC" w:rsidP="001D17AC">
      <w:r>
        <w:t>- kontrola stavu potravin ve skladě</w:t>
      </w:r>
    </w:p>
    <w:p w:rsidR="001D17AC" w:rsidRDefault="001D17AC" w:rsidP="001D17AC">
      <w:r>
        <w:t>- sanitace kuchyně, kuchyněk a ostatních prostor školy</w:t>
      </w:r>
    </w:p>
    <w:p w:rsidR="001D17AC" w:rsidRDefault="001D17AC" w:rsidP="001D17AC">
      <w:r>
        <w:t>- používání OOPP, dodržování pracovní doby,</w:t>
      </w:r>
      <w:proofErr w:type="gramStart"/>
      <w:r>
        <w:t>…. .</w:t>
      </w:r>
      <w:proofErr w:type="gramEnd"/>
    </w:p>
    <w:p w:rsidR="001D17AC" w:rsidRDefault="001D17AC" w:rsidP="001D17AC"/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>4. 5 Kontrola zaměřená na ekonomiku, účetnictví a správu majetku.</w:t>
      </w:r>
    </w:p>
    <w:p w:rsidR="001D17AC" w:rsidRDefault="001D17AC" w:rsidP="001D17AC">
      <w:pPr>
        <w:rPr>
          <w:u w:val="single"/>
        </w:rPr>
      </w:pPr>
      <w:r>
        <w:rPr>
          <w:u w:val="single"/>
        </w:rPr>
        <w:t xml:space="preserve"> </w:t>
      </w:r>
    </w:p>
    <w:p w:rsidR="001D17AC" w:rsidRDefault="001D17AC" w:rsidP="001D17AC">
      <w:r>
        <w:t>- úroveň správy majetku, nakládání s majetkem, zajištění a ochrana majetku</w:t>
      </w:r>
    </w:p>
    <w:p w:rsidR="001D17AC" w:rsidRDefault="001D17AC" w:rsidP="001D17AC">
      <w:r>
        <w:t>- vedení účetní a majetkové evidence</w:t>
      </w:r>
    </w:p>
    <w:p w:rsidR="001D17AC" w:rsidRDefault="001D17AC" w:rsidP="001D17AC">
      <w:r>
        <w:t>- výsledky inventarizace</w:t>
      </w:r>
    </w:p>
    <w:p w:rsidR="001D17AC" w:rsidRDefault="001D17AC" w:rsidP="001D17AC">
      <w:pPr>
        <w:pStyle w:val="Zkladntext"/>
      </w:pPr>
      <w:r>
        <w:t>- čerpání mzdových, provozních prostředků, dodržování rozpočtové kázně, zachovávání účelovosti vynakládání prostředků, efektivnost jejich čerpání</w:t>
      </w:r>
    </w:p>
    <w:p w:rsidR="001D17AC" w:rsidRDefault="001D17AC" w:rsidP="001D17AC">
      <w:r>
        <w:t>- pokladní činnost</w:t>
      </w:r>
    </w:p>
    <w:p w:rsidR="001D17AC" w:rsidRDefault="001D17AC" w:rsidP="001D17AC">
      <w:r>
        <w:t>- dodržování zákonných norem</w:t>
      </w:r>
    </w:p>
    <w:p w:rsidR="001D17AC" w:rsidRDefault="001D17AC" w:rsidP="001D17AC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pStyle w:val="Nadpis1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Závěr: </w:t>
            </w:r>
          </w:p>
        </w:tc>
      </w:tr>
    </w:tbl>
    <w:p w:rsidR="001D17AC" w:rsidRDefault="001D17AC" w:rsidP="001D17AC">
      <w:pPr>
        <w:pStyle w:val="Zkladntext"/>
      </w:pPr>
    </w:p>
    <w:p w:rsidR="001D17AC" w:rsidRDefault="001D17AC" w:rsidP="001D17AC">
      <w:pPr>
        <w:pStyle w:val="Zkladntext"/>
      </w:pPr>
      <w:r>
        <w:t xml:space="preserve">Všechny kontroly ze strany ředitelky či vedoucích učitelek </w:t>
      </w:r>
      <w:proofErr w:type="gramStart"/>
      <w:r>
        <w:t>jsou</w:t>
      </w:r>
      <w:proofErr w:type="gramEnd"/>
      <w:r>
        <w:t xml:space="preserve"> prováděny pravidelně </w:t>
      </w:r>
      <w:r>
        <w:sym w:font="Symbol" w:char="F0DE"/>
      </w:r>
      <w:r>
        <w:t xml:space="preserve"> závěry </w:t>
      </w:r>
      <w:proofErr w:type="gramStart"/>
      <w:r>
        <w:t>jsou</w:t>
      </w:r>
      <w:proofErr w:type="gramEnd"/>
      <w:r>
        <w:t xml:space="preserve"> napsány v sešitě kontrol či v záznamech o hospitacích. </w:t>
      </w:r>
    </w:p>
    <w:p w:rsidR="001D17AC" w:rsidRDefault="001D17AC" w:rsidP="001D17AC">
      <w:pPr>
        <w:pStyle w:val="Zkladntext"/>
      </w:pPr>
    </w:p>
    <w:p w:rsidR="001D17AC" w:rsidRDefault="001D17AC" w:rsidP="001D17AC">
      <w:pPr>
        <w:pStyle w:val="Zkladntext"/>
      </w:pPr>
      <w:r>
        <w:t>Při kontrolách prováděných ze strany jiných institucí nebyly shledány žádné závažné nedostatky (audit).</w:t>
      </w:r>
    </w:p>
    <w:p w:rsidR="001D17AC" w:rsidRDefault="001D17AC" w:rsidP="001D17AC">
      <w:pPr>
        <w:rPr>
          <w:b/>
          <w:bCs/>
          <w:sz w:val="28"/>
          <w:u w:val="single"/>
        </w:rPr>
      </w:pPr>
    </w:p>
    <w:p w:rsidR="001D17AC" w:rsidRDefault="001D17AC" w:rsidP="001D17AC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5. </w:t>
      </w:r>
      <w:proofErr w:type="gramStart"/>
      <w:r>
        <w:rPr>
          <w:b/>
          <w:bCs/>
          <w:sz w:val="28"/>
          <w:u w:val="single"/>
        </w:rPr>
        <w:t>DALŠÍ  VZDĚLÁVÁNÍ</w:t>
      </w:r>
      <w:proofErr w:type="gramEnd"/>
      <w:r>
        <w:rPr>
          <w:b/>
          <w:bCs/>
          <w:sz w:val="28"/>
          <w:u w:val="single"/>
        </w:rPr>
        <w:t xml:space="preserve">  PEDAGOGICKÝCH  PRACOVNÍKŮ</w:t>
      </w:r>
    </w:p>
    <w:p w:rsidR="001D17AC" w:rsidRDefault="001D17AC" w:rsidP="001D17AC"/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>5. 1 Výchozí stav</w:t>
      </w:r>
    </w:p>
    <w:p w:rsidR="001D17AC" w:rsidRDefault="001D17AC" w:rsidP="001D17AC">
      <w:pPr>
        <w:rPr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0"/>
      </w:tblGrid>
      <w:tr w:rsidR="001D17AC" w:rsidTr="008C5145"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pStyle w:val="Nadpis1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Pojmenování výchozího stavu</w:t>
            </w:r>
          </w:p>
        </w:tc>
      </w:tr>
      <w:tr w:rsidR="001D17AC" w:rsidTr="008C5145">
        <w:tc>
          <w:tcPr>
            <w:tcW w:w="9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Většina paní učitelek v jednotlivých součástech mateřské školy má odpovídající odborné vzdělání podle zákona o pedagogických pracovnících. </w:t>
            </w:r>
          </w:p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Jedna pedagogická pracovnice je nekvalifikovaná – ale studující.</w:t>
            </w:r>
          </w:p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Ředitelka mateřské školy splňuje předpoklady pro výkon funkce ředitelky školy podle § 5 odst. 2 zákona č. 563/2004 Sb., o pedagogických pracovnících.</w:t>
            </w:r>
          </w:p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Ředitelka  má</w:t>
            </w:r>
            <w:proofErr w:type="gramEnd"/>
            <w:r>
              <w:rPr>
                <w:lang w:eastAsia="en-US"/>
              </w:rPr>
              <w:t xml:space="preserve"> funkční studium pro ředitele škol.</w:t>
            </w:r>
          </w:p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Dvě paní učitelky mají vysokoškolské - bakalářské vzdělání, </w:t>
            </w:r>
            <w:proofErr w:type="gramStart"/>
            <w:r>
              <w:rPr>
                <w:lang w:eastAsia="en-US"/>
              </w:rPr>
              <w:t>jedna</w:t>
            </w:r>
            <w:proofErr w:type="gramEnd"/>
            <w:r>
              <w:rPr>
                <w:lang w:eastAsia="en-US"/>
              </w:rPr>
              <w:t xml:space="preserve"> Dis.</w:t>
            </w:r>
          </w:p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rPr>
          <w:b/>
          <w:bCs/>
          <w:u w:val="single"/>
        </w:rPr>
      </w:pPr>
    </w:p>
    <w:p w:rsidR="001D17AC" w:rsidRDefault="001D17AC" w:rsidP="001D17AC">
      <w:pPr>
        <w:rPr>
          <w:b/>
          <w:bCs/>
          <w:u w:val="single"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  <w:r>
        <w:rPr>
          <w:bCs/>
        </w:rPr>
        <w:t>29.</w:t>
      </w:r>
    </w:p>
    <w:p w:rsidR="001D17AC" w:rsidRDefault="001D17AC" w:rsidP="001D17AC">
      <w:pPr>
        <w:rPr>
          <w:b/>
          <w:bCs/>
          <w:u w:val="single"/>
        </w:rPr>
      </w:pPr>
    </w:p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5. 2 Studium k prohlubování odborné kvalifikace      </w:t>
      </w:r>
    </w:p>
    <w:p w:rsidR="001D17AC" w:rsidRDefault="001D17AC" w:rsidP="001D17AC">
      <w:pPr>
        <w:rPr>
          <w:u w:val="single"/>
        </w:rPr>
      </w:pPr>
    </w:p>
    <w:p w:rsidR="001D17AC" w:rsidRDefault="001D17AC" w:rsidP="001D17AC">
      <w:pPr>
        <w:pStyle w:val="Zkladntext"/>
      </w:pPr>
      <w:r>
        <w:t xml:space="preserve">Organizovaných vzdělávacích akcí bylo ve školním roce 2024/2025 - 31 a zúčastnilo se jich 100% pedagogických i provozních zaměstnanců. Konaly se i akce, kterých jsme se zúčastnili a byly určeny pro provozní zaměstnance - týkaly se stravování v MŠ a Agresor v MŠ. Probíhaly převážně formou seminářů a </w:t>
      </w:r>
      <w:proofErr w:type="spellStart"/>
      <w:r>
        <w:t>webinářů</w:t>
      </w:r>
      <w:proofErr w:type="spellEnd"/>
      <w:r>
        <w:t xml:space="preserve"> a zaměřovaly se na pracovní aktivity; osobnostní rozvoj učitelů; spolupráci MŠ a rodiny; novinky v legislativě; pohybové aktivity; podpora </w:t>
      </w:r>
      <w:proofErr w:type="spellStart"/>
      <w:r>
        <w:t>autoevaluace</w:t>
      </w:r>
      <w:proofErr w:type="spellEnd"/>
      <w:r>
        <w:t xml:space="preserve"> MŠ; výchovu dětí; emoční a sociální potřeby dětí; vzdělávání cizinců; vzdělávání dětí s autismem; novely právních předpisů; hudební aktivity; dopravní výchovu; pedagogické hodnocení dětí;</w:t>
      </w:r>
      <w:proofErr w:type="gramStart"/>
      <w:r>
        <w:t>…..</w:t>
      </w:r>
      <w:proofErr w:type="gramEnd"/>
    </w:p>
    <w:p w:rsidR="001D17AC" w:rsidRDefault="001D17AC" w:rsidP="001D17AC"/>
    <w:p w:rsidR="001D17AC" w:rsidRDefault="001D17AC" w:rsidP="001D17AC">
      <w:pPr>
        <w:jc w:val="both"/>
      </w:pPr>
      <w:r>
        <w:t xml:space="preserve">Akce byly placeny z peněz KÚ určené na ONIV a zřizovatele - </w:t>
      </w:r>
      <w:proofErr w:type="spellStart"/>
      <w:r>
        <w:t>MěÚ</w:t>
      </w:r>
      <w:proofErr w:type="spellEnd"/>
      <w:r>
        <w:t xml:space="preserve"> Cvikov. Některé akce byly zdarma, většinou financovány z evropských fondů,</w:t>
      </w:r>
      <w:proofErr w:type="gramStart"/>
      <w:r>
        <w:t>… .</w:t>
      </w:r>
      <w:proofErr w:type="gramEnd"/>
    </w:p>
    <w:p w:rsidR="001D17AC" w:rsidRDefault="001D17AC" w:rsidP="001D17AC">
      <w:pPr>
        <w:rPr>
          <w:b/>
          <w:bCs/>
          <w:u w:val="single"/>
        </w:rPr>
      </w:pPr>
    </w:p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>5. 3 Samostudium</w:t>
      </w:r>
    </w:p>
    <w:p w:rsidR="001D17AC" w:rsidRDefault="001D17AC" w:rsidP="001D17AC">
      <w:pPr>
        <w:rPr>
          <w:b/>
          <w:bCs/>
          <w:i/>
          <w:iCs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0"/>
      </w:tblGrid>
      <w:tr w:rsidR="001D17AC" w:rsidTr="008C5145"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pStyle w:val="Vchoz"/>
              <w:widowControl/>
              <w:autoSpaceDE/>
              <w:spacing w:line="276" w:lineRule="auto"/>
              <w:rPr>
                <w:rFonts w:eastAsia="Times New Roman"/>
                <w:szCs w:val="24"/>
                <w:lang w:eastAsia="cs-CZ"/>
              </w:rPr>
            </w:pPr>
            <w:r>
              <w:rPr>
                <w:rFonts w:eastAsia="Times New Roman"/>
                <w:szCs w:val="24"/>
                <w:lang w:eastAsia="cs-CZ"/>
              </w:rPr>
              <w:t>Odborná literatura na MŠ.</w:t>
            </w:r>
          </w:p>
        </w:tc>
      </w:tr>
      <w:tr w:rsidR="001D17AC" w:rsidTr="008C5145"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pStyle w:val="Vchoz"/>
              <w:widowControl/>
              <w:autoSpaceDE/>
              <w:spacing w:line="276" w:lineRule="auto"/>
              <w:jc w:val="both"/>
              <w:rPr>
                <w:rFonts w:eastAsia="Times New Roman"/>
                <w:szCs w:val="24"/>
                <w:lang w:eastAsia="cs-CZ"/>
              </w:rPr>
            </w:pPr>
            <w:r>
              <w:rPr>
                <w:rFonts w:eastAsia="Times New Roman"/>
                <w:szCs w:val="24"/>
                <w:lang w:eastAsia="cs-CZ"/>
              </w:rPr>
              <w:t>Inspirace pro práci s dětmi z internetu.</w:t>
            </w:r>
          </w:p>
        </w:tc>
      </w:tr>
      <w:tr w:rsidR="001D17AC" w:rsidTr="008C5145"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Vnitřní směrnice a předpisy.</w:t>
            </w:r>
          </w:p>
        </w:tc>
      </w:tr>
      <w:tr w:rsidR="001D17AC" w:rsidTr="008C5145"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BOZP a ochrana zdraví.</w:t>
            </w:r>
          </w:p>
        </w:tc>
      </w:tr>
      <w:tr w:rsidR="001D17AC" w:rsidTr="008C5145"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Požární ochrana.</w:t>
            </w:r>
          </w:p>
        </w:tc>
      </w:tr>
      <w:tr w:rsidR="001D17AC" w:rsidTr="008C5145"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Tvorba třídních programů.</w:t>
            </w:r>
          </w:p>
        </w:tc>
      </w:tr>
      <w:tr w:rsidR="001D17AC" w:rsidTr="008C5145"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ŠVP MŠ.</w:t>
            </w:r>
          </w:p>
        </w:tc>
      </w:tr>
      <w:tr w:rsidR="001D17AC" w:rsidTr="008C5145"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Odborné časopisy.</w:t>
            </w:r>
          </w:p>
        </w:tc>
      </w:tr>
    </w:tbl>
    <w:p w:rsidR="001D17AC" w:rsidRDefault="001D17AC" w:rsidP="001D17AC">
      <w:pPr>
        <w:jc w:val="both"/>
      </w:pPr>
    </w:p>
    <w:p w:rsidR="001D17AC" w:rsidRDefault="001D17AC" w:rsidP="001D17AC">
      <w:pPr>
        <w:jc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4"/>
      </w:tblGrid>
      <w:tr w:rsidR="001D17AC" w:rsidTr="008C5145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Evaluace:</w:t>
            </w:r>
          </w:p>
        </w:tc>
      </w:tr>
    </w:tbl>
    <w:p w:rsidR="001D17AC" w:rsidRDefault="001D17AC" w:rsidP="001D17AC">
      <w:pPr>
        <w:jc w:val="both"/>
        <w:rPr>
          <w:b/>
          <w:bCs/>
          <w:u w:val="single"/>
        </w:rPr>
      </w:pPr>
    </w:p>
    <w:p w:rsidR="001D17AC" w:rsidRDefault="001D17AC" w:rsidP="001D17AC">
      <w:pPr>
        <w:jc w:val="both"/>
      </w:pPr>
      <w:r>
        <w:t xml:space="preserve">Všichni zájemci z řad pedagogického sboru mají možnost se zapojit do různých forem dalšího vzdělávání. 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 xml:space="preserve">Další vzdělávání pracovníků je zajišťováno na základě individuálního výběru (každý si vybírá dle svého zájmu). </w:t>
      </w:r>
      <w:r>
        <w:rPr>
          <w:b/>
          <w:bCs/>
        </w:rPr>
        <w:t>Bylo by dobré,</w:t>
      </w:r>
      <w:r>
        <w:t xml:space="preserve"> aby se jednotlivé pracovnice zaměřily i na akce, které nemají u nich takovou důvěru a získaly tak nové poznatky z jiné oblasti. Na pedagogických poradách jednotlivé pracovnice, které se zúčastnily vzdělávacích akcí, předávají ostatním zaměstnancům slovní informace.</w:t>
      </w:r>
    </w:p>
    <w:p w:rsidR="001D17AC" w:rsidRDefault="001D17AC" w:rsidP="001D17AC">
      <w:pPr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4"/>
      </w:tblGrid>
      <w:tr w:rsidR="001D17AC" w:rsidTr="008C5145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Závěr:</w:t>
            </w:r>
          </w:p>
        </w:tc>
      </w:tr>
    </w:tbl>
    <w:p w:rsidR="001D17AC" w:rsidRDefault="001D17AC" w:rsidP="001D17AC">
      <w:pPr>
        <w:pStyle w:val="Zkladntext"/>
      </w:pPr>
    </w:p>
    <w:p w:rsidR="001D17AC" w:rsidRDefault="001D17AC" w:rsidP="001D17AC">
      <w:pPr>
        <w:pStyle w:val="Zkladntext"/>
      </w:pPr>
      <w:r>
        <w:t xml:space="preserve">Většina zaměstnanců má ochotu vzdělávat se na vzdělávacích akcích. </w:t>
      </w:r>
    </w:p>
    <w:p w:rsidR="001D17AC" w:rsidRDefault="001D17AC" w:rsidP="001D17AC">
      <w:pPr>
        <w:pStyle w:val="Zkladntext"/>
        <w:rPr>
          <w:b/>
        </w:rPr>
      </w:pPr>
    </w:p>
    <w:p w:rsidR="001D17AC" w:rsidRDefault="001D17AC" w:rsidP="001D17AC">
      <w:pPr>
        <w:pStyle w:val="Zkladntext"/>
        <w:rPr>
          <w:b/>
          <w:u w:val="single"/>
        </w:rPr>
      </w:pPr>
    </w:p>
    <w:p w:rsidR="001D17AC" w:rsidRDefault="001D17AC" w:rsidP="001D17AC">
      <w:pPr>
        <w:pStyle w:val="Zkladntext"/>
        <w:rPr>
          <w:b/>
          <w:bCs/>
        </w:rPr>
      </w:pPr>
      <w:r>
        <w:rPr>
          <w:b/>
          <w:bCs/>
        </w:rPr>
        <w:t xml:space="preserve">Vzhledem k tomu, že peněz na DVPP z KÚ není mnoho </w:t>
      </w:r>
      <w:r>
        <w:rPr>
          <w:bCs/>
        </w:rPr>
        <w:t xml:space="preserve">(většina peněz je použita na náhrady PN), </w:t>
      </w:r>
      <w:r>
        <w:rPr>
          <w:b/>
          <w:bCs/>
        </w:rPr>
        <w:t>snažíme se hledat akce, které někdo organizuje z peněz EU,… - tyto akce většinou bývají zdarma a v letošním školním roce je MŠ využila.</w:t>
      </w: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  <w:r>
        <w:rPr>
          <w:bCs/>
        </w:rPr>
        <w:t>30.</w:t>
      </w: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6. </w:t>
      </w:r>
      <w:proofErr w:type="gramStart"/>
      <w:r>
        <w:rPr>
          <w:b/>
          <w:bCs/>
          <w:sz w:val="28"/>
          <w:u w:val="single"/>
        </w:rPr>
        <w:t>AKCE  ŠKOLY</w:t>
      </w:r>
      <w:proofErr w:type="gramEnd"/>
      <w:r>
        <w:rPr>
          <w:b/>
          <w:bCs/>
          <w:sz w:val="28"/>
          <w:u w:val="single"/>
        </w:rPr>
        <w:t xml:space="preserve"> (výlety, koncerty, vystoupení, soutěže,….).</w:t>
      </w:r>
    </w:p>
    <w:p w:rsidR="001D17AC" w:rsidRDefault="001D17AC" w:rsidP="001D17AC">
      <w:pPr>
        <w:rPr>
          <w:b/>
          <w:bCs/>
          <w:iCs/>
        </w:rPr>
      </w:pPr>
    </w:p>
    <w:p w:rsidR="001D17AC" w:rsidRDefault="001D17AC" w:rsidP="001D17AC">
      <w:pPr>
        <w:rPr>
          <w:b/>
          <w:bCs/>
          <w:iCs/>
        </w:rPr>
      </w:pPr>
      <w:r>
        <w:rPr>
          <w:b/>
          <w:bCs/>
          <w:iCs/>
        </w:rPr>
        <w:t>6. 1 Akce mateřských škol</w:t>
      </w:r>
    </w:p>
    <w:p w:rsidR="001D17AC" w:rsidRDefault="001D17AC" w:rsidP="001D17AC">
      <w:pPr>
        <w:rPr>
          <w:b/>
          <w:bCs/>
          <w:i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61"/>
        <w:gridCol w:w="7425"/>
      </w:tblGrid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MŠ: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Akce: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MŠ Jiráskova: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Září: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Plavání dětí - bazén Česká Lípa - Sever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Vyhodnocení Běhu Cvikovem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Sportovní a zábavné dopoledne - všechny třídy 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Pečení štrůdlu - 4. třída; 2.třída ( pro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rodiče )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Placená akce - hudební pořad: „Já jsem muzikant“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Putování za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zvířátky – 4.třída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Ochutnej, co jsem připravil - 3.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třída ( pro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iCs/>
                <w:sz w:val="20"/>
                <w:szCs w:val="20"/>
                <w:lang w:eastAsia="en-US"/>
              </w:rPr>
              <w:t>rodíče</w:t>
            </w:r>
            <w:proofErr w:type="spellEnd"/>
            <w:r>
              <w:rPr>
                <w:iCs/>
                <w:sz w:val="20"/>
                <w:szCs w:val="20"/>
                <w:lang w:eastAsia="en-US"/>
              </w:rPr>
              <w:t>)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Vitamínový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den – 3.třída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Houbaření – 2.třída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 xml:space="preserve">;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3.třída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 xml:space="preserve">;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4.třída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Říjen: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Plavání dětí - bazén Česká Lípa - Sever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Houbaření - výlet na houby – 4. třída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Placená akce - pohádka: „Líný Honza“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Tvoření z 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přírodnin , dlabání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 xml:space="preserve"> dýní - všechny třídy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Pouštění draků - všechny třídy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Strašidelná stezka – odpolední akce pro rodiče s dětmi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Vycházka s Městskou policií - 4. třída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Listopad: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iCs/>
                <w:sz w:val="20"/>
                <w:szCs w:val="20"/>
                <w:lang w:eastAsia="en-US"/>
              </w:rPr>
              <w:t>Větrníkový</w:t>
            </w:r>
            <w:proofErr w:type="spellEnd"/>
            <w:r>
              <w:rPr>
                <w:iCs/>
                <w:sz w:val="20"/>
                <w:szCs w:val="20"/>
                <w:lang w:eastAsia="en-US"/>
              </w:rPr>
              <w:t xml:space="preserve"> den – všechny třídy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Placená akce - pohádka - „O chameleonovi“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Svatomartinská nadílka v pečovatelském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domě – 3.třída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„Vítáme advent“ - dopolední akce pro děti - soutěže, úkoly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lesnický den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Čtvero ročních období – ekologický program pro předškoláky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Vánoční fotografování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Putování za podzimem - 4. třída + přípravná třída ZŠ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Děti žerou dinosaury – naučný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Prosinec: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Mikulášská nadílka - setkání s Mikulášem, čertem a andělem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Vánoční zpívání ve cvikovském kostele - odpolední akce pro rodiče a veřejnost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Zpívání v pečovatelském domě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Vánoční besídky - všechny třídy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Tvořivá vánoční dílna – odpolední akce pro rodiče s 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dětmi 2.třída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>; 4. třída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Zdobení stromečků lesním zvířátkům - krmení lesní zvěře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Účast na výtvarné  soutěží  - „O nejkrásnějšího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vánočního  kapra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>“ - 3. třída - získala 2. místo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divadlo „O veselém vánočním stromečku“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Leden: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Tříkrálový den v MŠ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Čtvero ročních období – ekologický program pro předškoláky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Zimní olympiáda - „Kdo dojede nejdál“ - závody v bobování a na ježdících - dopolední akce pro děti - všechny třídy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Sněhové radovánky - stavění sněhuláků - dopolední akce pro všechny třídy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Logopedické hrátky - dopolední akce pro děti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MŠ ( předškoláci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>)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Princové jsou na draka – zábavné dopoledne v MŠ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Vznik písma + Seznámení s pohádkou – program v knihovně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Únor: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Sněhové radovánky - závody v bobování, stavění sněhuláků - dopolední akce pro děti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Projektový den –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řemesla – 2.třída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>;1.třída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Cesta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skřítků – 2.třída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Maškarní karneval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Exkurze v květinářství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Vznik písma + Seznámení s pohádkou – program v knihovně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Soutěž sněhuláků + vyhodnocení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Projektový den „Z pohádky do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pohádky“ – 4.třída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Březen: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Hravé smysly – 3. + 4. třída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Návštěva v městské knihovně - 1. + 2 třída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Placená akce - hudební pořad: „O čarovné vrbě“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Návštěva v 1. třídě ZŠ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Čtvero ročních období – ekologický program pro předškoláky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Vznik písma + Seznámení s pohádkou – program v knihovně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8"/>
                <w:u w:val="single"/>
                <w:lang w:eastAsia="en-US"/>
              </w:rPr>
            </w:pPr>
            <w:r>
              <w:rPr>
                <w:b/>
                <w:iCs/>
                <w:lang w:eastAsia="en-US"/>
              </w:rPr>
              <w:t>Duben: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pečení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perníčků – 2.třída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Koncert v ZUŠ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Velikonoční stezka – odpolední akce pro rodiče s dětmi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>Otevření cyklostezky – jízda vláčkem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Velikonoční cesta za zajíčkem – dopolední akce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divadlo „Mluvící pták“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Čarodějnický rej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Ukliďme Cvikov - Den Země - všechny třídy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Vznik písma + Seznámení s pohádkou – program v knihovně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Květen: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Bylinná zahrada - založení záhonků na zahradě MŠ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Kreslení v našem městě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Závody na koloběžkách a </w:t>
            </w:r>
            <w:proofErr w:type="spellStart"/>
            <w:r>
              <w:rPr>
                <w:iCs/>
                <w:sz w:val="20"/>
                <w:szCs w:val="20"/>
                <w:lang w:eastAsia="en-US"/>
              </w:rPr>
              <w:t>odrážedlech</w:t>
            </w:r>
            <w:proofErr w:type="spell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Sportovní olympiáda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Fotografování tříd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Vystoupení k Svátku matek a Dni rodiny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Oslavy dne dětí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Policie v MŠ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Odpolední výlet s rodiči do okolí našeho města - plnění úkolů, opékání vuřtů - 3. třída;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4.třída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Plotovka – Den rodiny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Poznávání jarní přírody- </w:t>
            </w:r>
            <w:proofErr w:type="spellStart"/>
            <w:r>
              <w:rPr>
                <w:iCs/>
                <w:sz w:val="20"/>
                <w:szCs w:val="20"/>
                <w:lang w:eastAsia="en-US"/>
              </w:rPr>
              <w:t>šipkovaná</w:t>
            </w:r>
            <w:proofErr w:type="spellEnd"/>
            <w:r>
              <w:rPr>
                <w:iCs/>
                <w:sz w:val="20"/>
                <w:szCs w:val="20"/>
                <w:lang w:eastAsia="en-US"/>
              </w:rPr>
              <w:t xml:space="preserve"> v lese s plněním nejrůznějších úkolů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Červen: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Rozloučení s MŠ - předškoláci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Třídní výlety všech tříd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Rozlučková diskotéka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Sportování se Sokolem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u w:val="single"/>
                <w:lang w:eastAsia="en-US"/>
              </w:rPr>
              <w:lastRenderedPageBreak/>
              <w:t>MŠ Lindava: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Září: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Čtvero ročních období – </w:t>
            </w:r>
            <w:proofErr w:type="spellStart"/>
            <w:r>
              <w:rPr>
                <w:iCs/>
                <w:sz w:val="20"/>
                <w:szCs w:val="20"/>
                <w:lang w:eastAsia="en-US"/>
              </w:rPr>
              <w:t>eko</w:t>
            </w:r>
            <w:proofErr w:type="spellEnd"/>
            <w:r>
              <w:rPr>
                <w:iCs/>
                <w:sz w:val="20"/>
                <w:szCs w:val="20"/>
                <w:lang w:eastAsia="en-US"/>
              </w:rPr>
              <w:t xml:space="preserve">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iCs/>
                <w:sz w:val="20"/>
                <w:szCs w:val="20"/>
                <w:lang w:eastAsia="en-US"/>
              </w:rPr>
              <w:t>Šipkovaná</w:t>
            </w:r>
            <w:proofErr w:type="spell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Výprava na houby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Říjen: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Pohádka: „O líném Honzovi“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Pouštění draků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Halloween 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Listopad: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Martin na bílém koni – odpoledne pro rodiče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„Děti žerou dinosaury“ – naučný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Podzimní usínání - akce s rodiči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Den čertíků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Fotografování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Dobrou noc ježci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Čajovna v Lindavě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Prosinec: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Mikulášská nadílka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Zdobení vánočního stromečku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Pohádka: „O veselém vánočním stromečku“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Vánoční besídka s nadílkou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Vystoupení v kostele – akce pro rodiče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Leden: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Den hraček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Čtvero ročních období – </w:t>
            </w:r>
            <w:proofErr w:type="spellStart"/>
            <w:r>
              <w:rPr>
                <w:iCs/>
                <w:sz w:val="20"/>
                <w:szCs w:val="20"/>
                <w:lang w:eastAsia="en-US"/>
              </w:rPr>
              <w:t>eko</w:t>
            </w:r>
            <w:proofErr w:type="spellEnd"/>
            <w:r>
              <w:rPr>
                <w:iCs/>
                <w:sz w:val="20"/>
                <w:szCs w:val="20"/>
                <w:lang w:eastAsia="en-US"/>
              </w:rPr>
              <w:t xml:space="preserve">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U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krmelce-projektový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 xml:space="preserve"> den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Zimní olympiáda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Myslivec ve školce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Návštěva knihovny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Únor: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Dnes tu máme karneval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Návštěva pošty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Březen: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Vynášení Morany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Návštěva truhlárny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Moje nejmilejší knížka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Placená akce - pohádka: „O čarovné vrbě“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Čtvero ročních období – </w:t>
            </w:r>
            <w:proofErr w:type="spellStart"/>
            <w:r>
              <w:rPr>
                <w:iCs/>
                <w:sz w:val="20"/>
                <w:szCs w:val="20"/>
                <w:lang w:eastAsia="en-US"/>
              </w:rPr>
              <w:t>eko</w:t>
            </w:r>
            <w:proofErr w:type="spellEnd"/>
            <w:r>
              <w:rPr>
                <w:iCs/>
                <w:sz w:val="20"/>
                <w:szCs w:val="20"/>
                <w:lang w:eastAsia="en-US"/>
              </w:rPr>
              <w:t xml:space="preserve">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Vystoupení k MDŽ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both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Ježci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vstávejte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Duben: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Čarodějnický den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Na tom šťastném dvoře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Den Země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Velikonoční návštěva - zajíček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Divadlo „Mluvící pták“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Květen: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/>
                <w:iCs/>
                <w:sz w:val="20"/>
                <w:szCs w:val="20"/>
                <w:u w:val="single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iCs/>
                <w:sz w:val="20"/>
                <w:szCs w:val="20"/>
                <w:lang w:eastAsia="en-US"/>
              </w:rPr>
              <w:t>Šipkovaná</w:t>
            </w:r>
            <w:proofErr w:type="spellEnd"/>
            <w:r>
              <w:rPr>
                <w:iCs/>
                <w:sz w:val="20"/>
                <w:szCs w:val="20"/>
                <w:lang w:eastAsia="en-US"/>
              </w:rPr>
              <w:t xml:space="preserve"> - akce s rodiči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iCs/>
                <w:sz w:val="20"/>
                <w:szCs w:val="20"/>
                <w:lang w:eastAsia="en-US"/>
              </w:rPr>
              <w:t>Vystoupení  pro</w:t>
            </w:r>
            <w:proofErr w:type="gramEnd"/>
            <w:r>
              <w:rPr>
                <w:iCs/>
                <w:sz w:val="20"/>
                <w:szCs w:val="20"/>
                <w:lang w:eastAsia="en-US"/>
              </w:rPr>
              <w:t xml:space="preserve"> maminky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Pyžamový den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Hasiči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Den dětí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lastRenderedPageBreak/>
              <w:t>Červen: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Letní olympiáda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Výlet – výprava za rytířem 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Pasování předškoláků - cirkus pro rodiče  - odpolední akce 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Jedeme na zmrzlinu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Dnes děláme oběd  my - palačinky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sym w:font="Symbol" w:char="F0B7"/>
            </w:r>
            <w:r>
              <w:rPr>
                <w:iCs/>
                <w:sz w:val="20"/>
                <w:szCs w:val="20"/>
                <w:lang w:eastAsia="en-US"/>
              </w:rPr>
              <w:t xml:space="preserve"> Zahradní slavnost - akce pro rodiče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  <w:p w:rsidR="001D17AC" w:rsidRDefault="001D17AC" w:rsidP="008C5145">
            <w:pPr>
              <w:spacing w:line="276" w:lineRule="auto"/>
              <w:rPr>
                <w:iCs/>
                <w:sz w:val="20"/>
                <w:szCs w:val="20"/>
                <w:lang w:eastAsia="en-US"/>
              </w:rPr>
            </w:pPr>
          </w:p>
        </w:tc>
      </w:tr>
    </w:tbl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850"/>
        <w:gridCol w:w="7436"/>
      </w:tblGrid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MŠ Sídliště: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Září: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Vítáme vás, kamarádi - společná seznamovací  </w:t>
            </w:r>
            <w:proofErr w:type="spellStart"/>
            <w:r>
              <w:rPr>
                <w:sz w:val="20"/>
                <w:szCs w:val="20"/>
                <w:lang w:eastAsia="en-US"/>
              </w:rPr>
              <w:t>párty</w:t>
            </w:r>
            <w:proofErr w:type="spell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Jablíčkový den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Placená akce - hudební pořad: „Já jsem muzikant“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Říjen: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Houbový bál 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Placená akce - pohádka: „Líný Honza“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Halloween - hry, soutěže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Čtvero ročních období – </w:t>
            </w:r>
            <w:proofErr w:type="spellStart"/>
            <w:r>
              <w:rPr>
                <w:sz w:val="20"/>
                <w:szCs w:val="20"/>
                <w:lang w:eastAsia="en-US"/>
              </w:rPr>
              <w:t>eko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Listopad: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Čajový dýchánek - ochutnávka bylinných čajů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Svatomartinská slavnost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Děti žerou dinosaury – naučný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Placená akce - pohádka: „Trápení malého chameleona“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Prosinec: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Vánoční </w:t>
            </w:r>
            <w:proofErr w:type="gramStart"/>
            <w:r>
              <w:rPr>
                <w:sz w:val="20"/>
                <w:szCs w:val="20"/>
                <w:lang w:eastAsia="en-US"/>
              </w:rPr>
              <w:t>koncert  ZUŠ</w:t>
            </w:r>
            <w:proofErr w:type="gram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Den čertíků - hry a soutěže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Placená akce - pohádka: „O veselém vánočním stromečku“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Mikulášská besídka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Vánoční besídka s nadílkou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Vánoční dílničky - 2. třída - odpolední akce pro rodiče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Leden: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Cesta tří králů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Den hraček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Čtvero ročních období – </w:t>
            </w:r>
            <w:proofErr w:type="spellStart"/>
            <w:r>
              <w:rPr>
                <w:sz w:val="20"/>
                <w:szCs w:val="20"/>
                <w:lang w:eastAsia="en-US"/>
              </w:rPr>
              <w:t>eko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Knihovna – Vývoj písma + seznámení s pohádkou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Únor: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Knihovna – Vývoj písma + seznámení s pohádkou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Maškarní karneval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Sněhohrátky</w:t>
            </w:r>
            <w:proofErr w:type="spellEnd"/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Březen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Placená akce - pohádka: „O čarovné vrbě“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Ponožkový den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Návštěva městské knihovny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Návštěva v 1. třídě ZŠ - děti odcházející letos do ZŠ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Knihovna – Vývoj písma + seznámení s pohádkou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Muzeum Česká Lípa – Jak rostliny léčí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Čtvero ročních období – </w:t>
            </w:r>
            <w:proofErr w:type="spellStart"/>
            <w:r>
              <w:rPr>
                <w:sz w:val="20"/>
                <w:szCs w:val="20"/>
                <w:lang w:eastAsia="en-US"/>
              </w:rPr>
              <w:t>eko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Duben: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Dopravní školička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Čarodějnický rej 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Muzeum Česká Lípa – Jak rostliny léčí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Velikonoční zajíček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Pr="000165F7" w:rsidRDefault="001D17AC" w:rsidP="008C5145">
            <w:pPr>
              <w:rPr>
                <w:sz w:val="20"/>
                <w:szCs w:val="20"/>
                <w:lang w:eastAsia="en-US"/>
              </w:rPr>
            </w:pPr>
            <w:r w:rsidRPr="000165F7">
              <w:rPr>
                <w:sz w:val="20"/>
                <w:szCs w:val="20"/>
                <w:lang w:eastAsia="en-US"/>
              </w:rPr>
              <w:t>Divadelní představení „Mluvící pták“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Pr="000165F7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Otevření cyklostezky – Jízda vláčkem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Den Země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Jarní koncert v ZUŠ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Knihovna – Vývoj písma + seznámení s pohádkou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Květen: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Malování na chodník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Besídky pro maminky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Indiánský den dětí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Policie v MŠ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Dopravní školička – odpolední akce pro rodiče s dětmi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Den dětí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Knihovna – Vývoj písma + seznámení s pohádkou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Čtvero ročních období – </w:t>
            </w:r>
            <w:proofErr w:type="spellStart"/>
            <w:r>
              <w:rPr>
                <w:sz w:val="20"/>
                <w:szCs w:val="20"/>
                <w:lang w:eastAsia="en-US"/>
              </w:rPr>
              <w:t>eko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program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Červen: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Výlet s překvapením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Pyžamkový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den s plyšáky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Zahradní piknik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Pasování na školáky - odpolední akce pro rodiče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Sportování se Sokolem</w:t>
            </w: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  <w:tr w:rsidR="001D17AC" w:rsidTr="008C514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b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rPr>
                <w:sz w:val="20"/>
                <w:szCs w:val="20"/>
                <w:lang w:eastAsia="en-US"/>
              </w:rPr>
            </w:pPr>
          </w:p>
        </w:tc>
      </w:tr>
    </w:tbl>
    <w:p w:rsidR="001D17AC" w:rsidRDefault="001D17AC" w:rsidP="001D17AC">
      <w:pPr>
        <w:rPr>
          <w:u w:val="single"/>
        </w:rPr>
      </w:pPr>
    </w:p>
    <w:p w:rsidR="001D17AC" w:rsidRDefault="001D17AC" w:rsidP="001D17AC">
      <w:pPr>
        <w:rPr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4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Evaluace: </w:t>
            </w:r>
          </w:p>
        </w:tc>
      </w:tr>
    </w:tbl>
    <w:p w:rsidR="001D17AC" w:rsidRDefault="001D17AC" w:rsidP="001D17AC">
      <w:pPr>
        <w:rPr>
          <w:u w:val="single"/>
        </w:rPr>
      </w:pPr>
    </w:p>
    <w:p w:rsidR="001D17AC" w:rsidRDefault="001D17AC" w:rsidP="001D17AC">
      <w:pPr>
        <w:jc w:val="both"/>
      </w:pPr>
      <w:r>
        <w:t xml:space="preserve">Naše mateřská škola se </w:t>
      </w:r>
      <w:r>
        <w:rPr>
          <w:b/>
          <w:bCs/>
        </w:rPr>
        <w:t xml:space="preserve">prezentuje při různých společenských akcích </w:t>
      </w:r>
      <w:r>
        <w:t xml:space="preserve">v našem městě. 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rPr>
          <w:b/>
          <w:bCs/>
        </w:rPr>
        <w:t>Zapojuje se i do soutěží</w:t>
      </w:r>
      <w:r>
        <w:t xml:space="preserve"> pořádaných různými institucemi.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t>Mateřská škola je zapojená do projektu „</w:t>
      </w:r>
      <w:r>
        <w:rPr>
          <w:b/>
        </w:rPr>
        <w:t xml:space="preserve">Zelená škola“ - </w:t>
      </w:r>
      <w:r>
        <w:t>při kterém se děti seznamují jak ekologicky naložit s elektroodpadem a bateriemi.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  <w:rPr>
          <w:b/>
        </w:rPr>
      </w:pPr>
      <w:r>
        <w:t>Mateřská škola je zapojena do projektu „</w:t>
      </w:r>
      <w:r>
        <w:rPr>
          <w:b/>
        </w:rPr>
        <w:t>Svět nekončí za vrátky, cvičíme se zvířátky“.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  <w:r>
        <w:rPr>
          <w:b/>
          <w:bCs/>
        </w:rPr>
        <w:t>Pro děti pořádáme</w:t>
      </w:r>
      <w:r>
        <w:t xml:space="preserve"> velké množství kulturních, sportovních a vzdělávacích akcí ve všech ročních obdobích.</w:t>
      </w:r>
    </w:p>
    <w:p w:rsidR="001D17AC" w:rsidRDefault="001D17AC" w:rsidP="001D17AC">
      <w:pPr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</w:tblGrid>
      <w:tr w:rsidR="001D17AC" w:rsidTr="008C514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Závěr:</w:t>
            </w:r>
          </w:p>
        </w:tc>
      </w:tr>
    </w:tbl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pStyle w:val="Vchoz"/>
        <w:widowControl/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I nadále se snažit pro děti organizovat dostatek dopoledních akcí a zohlednit požadavky rodičů.</w:t>
      </w:r>
    </w:p>
    <w:p w:rsidR="001D17AC" w:rsidRDefault="001D17AC" w:rsidP="001D17AC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7. TREND DALŠÍHO VÝVOJE A SMĚROVÁNÍ MATEŘSKÉ ŠKOLY</w:t>
      </w:r>
    </w:p>
    <w:p w:rsidR="001D17AC" w:rsidRDefault="001D17AC" w:rsidP="001D17AC">
      <w:pPr>
        <w:jc w:val="both"/>
      </w:pPr>
      <w:r>
        <w:t xml:space="preserve">Jako základní a neměnný výkonový ukazatel je nutno chápat počet dětí v jednotlivých třídách, tomu pak musíme podřídit i organizaci výchovně vzdělávacího procesu naší mateřské školy. </w:t>
      </w:r>
    </w:p>
    <w:p w:rsidR="001D17AC" w:rsidRDefault="001D17AC" w:rsidP="001D17AC">
      <w:pPr>
        <w:jc w:val="both"/>
        <w:rPr>
          <w:b/>
          <w:bCs/>
          <w:u w:val="single"/>
        </w:rPr>
      </w:pPr>
    </w:p>
    <w:p w:rsidR="001D17AC" w:rsidRDefault="001D17AC" w:rsidP="001D17AC">
      <w:pPr>
        <w:jc w:val="both"/>
      </w:pPr>
      <w:r>
        <w:rPr>
          <w:b/>
          <w:bCs/>
          <w:u w:val="single"/>
        </w:rPr>
        <w:t>Prioritou je</w:t>
      </w:r>
      <w:r>
        <w:t>:</w:t>
      </w:r>
    </w:p>
    <w:p w:rsidR="001D17AC" w:rsidRDefault="001D17AC" w:rsidP="001D17AC">
      <w:pPr>
        <w:numPr>
          <w:ilvl w:val="0"/>
          <w:numId w:val="1"/>
        </w:numPr>
        <w:jc w:val="both"/>
      </w:pPr>
      <w:r>
        <w:t>udržet současný počet zaměstnanců tak, aby nemuselo docházet ke snižování úvazků či propouštění</w:t>
      </w:r>
    </w:p>
    <w:p w:rsidR="001D17AC" w:rsidRDefault="001D17AC" w:rsidP="001D17AC">
      <w:pPr>
        <w:numPr>
          <w:ilvl w:val="0"/>
          <w:numId w:val="1"/>
        </w:numPr>
        <w:jc w:val="both"/>
      </w:pPr>
      <w:r>
        <w:t>snížení počtu dětí ve třídách a to na počet 24 (ve všech součástech MŠ - vytvářet příjemné a podnětné prostředí, které bude nabízet dostatek tvořivých aktivit pro všechny děti a zaměstnance v naší mateřské škole</w:t>
      </w:r>
    </w:p>
    <w:p w:rsidR="001D17AC" w:rsidRDefault="001D17AC" w:rsidP="001D17AC">
      <w:pPr>
        <w:jc w:val="both"/>
      </w:pPr>
    </w:p>
    <w:p w:rsidR="001D17AC" w:rsidRDefault="001D17AC" w:rsidP="001D17AC">
      <w:pPr>
        <w:jc w:val="both"/>
      </w:pPr>
    </w:p>
    <w:p w:rsidR="001D17AC" w:rsidRDefault="001D17AC" w:rsidP="001D17AC">
      <w:pPr>
        <w:ind w:left="720"/>
        <w:jc w:val="center"/>
      </w:pPr>
    </w:p>
    <w:p w:rsidR="001D17AC" w:rsidRDefault="001D17AC" w:rsidP="001D17AC">
      <w:pPr>
        <w:ind w:left="720"/>
        <w:jc w:val="center"/>
      </w:pPr>
    </w:p>
    <w:p w:rsidR="001D17AC" w:rsidRDefault="001D17AC" w:rsidP="001D17AC">
      <w:pPr>
        <w:ind w:left="720"/>
        <w:jc w:val="center"/>
      </w:pPr>
    </w:p>
    <w:p w:rsidR="001D17AC" w:rsidRDefault="001D17AC" w:rsidP="001D17AC">
      <w:pPr>
        <w:ind w:left="720"/>
        <w:jc w:val="center"/>
      </w:pPr>
    </w:p>
    <w:p w:rsidR="001D17AC" w:rsidRDefault="001D17AC" w:rsidP="001D17AC">
      <w:pPr>
        <w:ind w:left="720"/>
        <w:jc w:val="center"/>
      </w:pPr>
    </w:p>
    <w:p w:rsidR="001D17AC" w:rsidRDefault="001D17AC" w:rsidP="001D17AC">
      <w:pPr>
        <w:ind w:left="720"/>
        <w:jc w:val="center"/>
      </w:pPr>
      <w:r>
        <w:t>35.</w:t>
      </w:r>
    </w:p>
    <w:p w:rsidR="001D17AC" w:rsidRDefault="001D17AC" w:rsidP="001D17AC">
      <w:pPr>
        <w:numPr>
          <w:ilvl w:val="0"/>
          <w:numId w:val="1"/>
        </w:numPr>
        <w:jc w:val="both"/>
      </w:pPr>
      <w:r>
        <w:lastRenderedPageBreak/>
        <w:t>poskytovat všem dětem dle jejich možností dostatek výchovných a vzdělávacích podnětů, které povedou k jejich celkovému rozvoji</w:t>
      </w:r>
    </w:p>
    <w:p w:rsidR="001D17AC" w:rsidRDefault="001D17AC" w:rsidP="001D17AC">
      <w:pPr>
        <w:numPr>
          <w:ilvl w:val="0"/>
          <w:numId w:val="1"/>
        </w:numPr>
        <w:jc w:val="both"/>
      </w:pPr>
      <w:r>
        <w:t>motivovat zaměstnance k většímu využívání počítačové techniky</w:t>
      </w:r>
    </w:p>
    <w:p w:rsidR="001D17AC" w:rsidRDefault="001D17AC" w:rsidP="001D17AC">
      <w:pPr>
        <w:pStyle w:val="Vchoz"/>
        <w:widowControl/>
        <w:numPr>
          <w:ilvl w:val="0"/>
          <w:numId w:val="1"/>
        </w:numPr>
        <w:autoSpaceDE/>
        <w:rPr>
          <w:rFonts w:eastAsia="Times New Roman"/>
          <w:szCs w:val="24"/>
          <w:lang w:eastAsia="cs-CZ"/>
        </w:rPr>
      </w:pPr>
      <w:proofErr w:type="gramStart"/>
      <w:r>
        <w:rPr>
          <w:rFonts w:eastAsia="Times New Roman"/>
          <w:szCs w:val="24"/>
          <w:lang w:eastAsia="cs-CZ"/>
        </w:rPr>
        <w:t>i  nadále</w:t>
      </w:r>
      <w:proofErr w:type="gramEnd"/>
      <w:r>
        <w:rPr>
          <w:rFonts w:eastAsia="Times New Roman"/>
          <w:szCs w:val="24"/>
          <w:lang w:eastAsia="cs-CZ"/>
        </w:rPr>
        <w:t xml:space="preserve"> zvelebovat technický stav budov a zahrad</w:t>
      </w:r>
    </w:p>
    <w:p w:rsidR="001D17AC" w:rsidRDefault="001D17AC" w:rsidP="001D17AC">
      <w:pPr>
        <w:pStyle w:val="Vchoz"/>
        <w:widowControl/>
        <w:numPr>
          <w:ilvl w:val="0"/>
          <w:numId w:val="1"/>
        </w:numPr>
        <w:autoSpaceDE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prezentovat dobré jméno mateřské školy na veřejnosti</w:t>
      </w:r>
    </w:p>
    <w:p w:rsidR="001D17AC" w:rsidRDefault="001D17AC" w:rsidP="001D17AC">
      <w:pPr>
        <w:pStyle w:val="Vchoz"/>
        <w:widowControl/>
        <w:numPr>
          <w:ilvl w:val="0"/>
          <w:numId w:val="1"/>
        </w:numPr>
        <w:autoSpaceDE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dobrá spolupráce s rodiči, snaha o jejich větší zapojení do vzdělávacího procesu i mimoškolních aktivit s dětmi</w:t>
      </w:r>
    </w:p>
    <w:p w:rsidR="001D17AC" w:rsidRDefault="001D17AC" w:rsidP="001D17AC">
      <w:pPr>
        <w:pStyle w:val="Vchoz"/>
        <w:widowControl/>
        <w:numPr>
          <w:ilvl w:val="0"/>
          <w:numId w:val="1"/>
        </w:numPr>
        <w:autoSpaceDE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zaměření se na vzdělávání dětí s OMJ</w:t>
      </w:r>
    </w:p>
    <w:p w:rsidR="001D17AC" w:rsidRDefault="001D17AC" w:rsidP="001D17AC">
      <w:pPr>
        <w:pStyle w:val="Vchoz"/>
        <w:widowControl/>
        <w:numPr>
          <w:ilvl w:val="0"/>
          <w:numId w:val="1"/>
        </w:numPr>
        <w:autoSpaceDE/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 xml:space="preserve">dobrá spolupráce se zřizovatelem - </w:t>
      </w:r>
      <w:proofErr w:type="spellStart"/>
      <w:r>
        <w:rPr>
          <w:rFonts w:eastAsia="Times New Roman"/>
          <w:szCs w:val="24"/>
          <w:lang w:eastAsia="cs-CZ"/>
        </w:rPr>
        <w:t>MěÚ</w:t>
      </w:r>
      <w:proofErr w:type="spellEnd"/>
      <w:r>
        <w:rPr>
          <w:rFonts w:eastAsia="Times New Roman"/>
          <w:szCs w:val="24"/>
          <w:lang w:eastAsia="cs-CZ"/>
        </w:rPr>
        <w:t xml:space="preserve"> Cvikov, </w:t>
      </w:r>
      <w:proofErr w:type="spellStart"/>
      <w:r>
        <w:rPr>
          <w:rFonts w:eastAsia="Times New Roman"/>
          <w:szCs w:val="24"/>
          <w:lang w:eastAsia="cs-CZ"/>
        </w:rPr>
        <w:t>MěÚ</w:t>
      </w:r>
      <w:proofErr w:type="spellEnd"/>
      <w:r>
        <w:rPr>
          <w:rFonts w:eastAsia="Times New Roman"/>
          <w:szCs w:val="24"/>
          <w:lang w:eastAsia="cs-CZ"/>
        </w:rPr>
        <w:t xml:space="preserve"> Nový Bor - odbor školství, KÚ Liberec, ZŠ Cvikov, ZUŠ Cvikov, městskou knihovnou, Kulturním centrem Sever ve Cvikově,</w:t>
      </w:r>
      <w:proofErr w:type="gramStart"/>
      <w:r>
        <w:rPr>
          <w:rFonts w:eastAsia="Times New Roman"/>
          <w:szCs w:val="24"/>
          <w:lang w:eastAsia="cs-CZ"/>
        </w:rPr>
        <w:t>…  .</w:t>
      </w:r>
      <w:proofErr w:type="gramEnd"/>
    </w:p>
    <w:p w:rsidR="001D17AC" w:rsidRDefault="001D17AC" w:rsidP="001D17AC">
      <w:pPr>
        <w:pStyle w:val="Vchoz"/>
        <w:widowControl/>
        <w:autoSpaceDE/>
        <w:jc w:val="center"/>
        <w:rPr>
          <w:rFonts w:eastAsia="Times New Roman"/>
          <w:szCs w:val="24"/>
          <w:lang w:eastAsia="cs-CZ"/>
        </w:rPr>
      </w:pPr>
    </w:p>
    <w:p w:rsidR="001D17AC" w:rsidRDefault="001D17AC" w:rsidP="001D17AC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ZPRÁVA O HOSPODAŘENÍ ŠKOLY ZA ROK 2024.</w:t>
      </w:r>
    </w:p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t>Čerpání rozpočtu KÚ:</w:t>
      </w:r>
    </w:p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rPr>
          <w:b/>
          <w:bCs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3227"/>
        <w:gridCol w:w="850"/>
        <w:gridCol w:w="2268"/>
        <w:gridCol w:w="2410"/>
        <w:gridCol w:w="1843"/>
      </w:tblGrid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Rozpočet: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Čerpání: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Zůstatek:</w:t>
            </w: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Limit počtu pracovníků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24, 73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NIV celkem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14 825 289, 00 Kč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14 825 289, 00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 toho: platy P + 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10 943 478, 00 Kč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10 943 478, 00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OON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  0, 00 Kč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     0, 00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Odvody pojistné 33, 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3 698 896, 00 Kč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0065A6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 w:rsidRPr="000065A6">
              <w:rPr>
                <w:b/>
                <w:bCs/>
                <w:lang w:eastAsia="en-US"/>
              </w:rPr>
              <w:t xml:space="preserve">    3 649 216, 00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0065A6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 w:rsidRPr="000065A6">
              <w:rPr>
                <w:b/>
                <w:bCs/>
                <w:lang w:eastAsia="en-US"/>
              </w:rPr>
              <w:t xml:space="preserve">  49 680, 00 Kč</w:t>
            </w: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1D17AC">
            <w:pPr>
              <w:pStyle w:val="Odstavecseseznamem"/>
              <w:numPr>
                <w:ilvl w:val="0"/>
                <w:numId w:val="1"/>
              </w:num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soc. pojistné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0065A6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065A6">
              <w:rPr>
                <w:b/>
                <w:bCs/>
                <w:lang w:eastAsia="en-US"/>
              </w:rPr>
              <w:t>2 670 935, 00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Pr="000065A6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1D17AC">
            <w:pPr>
              <w:pStyle w:val="Odstavecseseznamem"/>
              <w:numPr>
                <w:ilvl w:val="0"/>
                <w:numId w:val="1"/>
              </w:num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zdrav. </w:t>
            </w:r>
            <w:proofErr w:type="gramStart"/>
            <w:r>
              <w:rPr>
                <w:bCs/>
                <w:lang w:eastAsia="en-US"/>
              </w:rPr>
              <w:t>pojistné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0065A6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065A6">
              <w:rPr>
                <w:b/>
                <w:bCs/>
                <w:lang w:eastAsia="en-US"/>
              </w:rPr>
              <w:t xml:space="preserve">   978 281, 00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Pr="000065A6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pStyle w:val="Odstavecseseznamem"/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FKSP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109 435, 00 Kč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1642F2" w:rsidRDefault="001D17AC" w:rsidP="008C5145">
            <w:pPr>
              <w:spacing w:line="276" w:lineRule="auto"/>
              <w:rPr>
                <w:b/>
                <w:bCs/>
                <w:color w:val="000000" w:themeColor="text1"/>
                <w:lang w:eastAsia="en-US"/>
              </w:rPr>
            </w:pPr>
            <w:r>
              <w:rPr>
                <w:b/>
                <w:bCs/>
                <w:color w:val="000000" w:themeColor="text1"/>
                <w:lang w:eastAsia="en-US"/>
              </w:rPr>
              <w:t xml:space="preserve">       109 434, 78</w:t>
            </w:r>
            <w:r w:rsidRPr="001642F2">
              <w:rPr>
                <w:b/>
                <w:bCs/>
                <w:color w:val="000000" w:themeColor="text1"/>
                <w:lang w:eastAsia="en-US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1642F2" w:rsidRDefault="001D17AC" w:rsidP="008C5145">
            <w:pPr>
              <w:spacing w:line="276" w:lineRule="auto"/>
              <w:rPr>
                <w:b/>
                <w:bCs/>
                <w:color w:val="000000" w:themeColor="text1"/>
                <w:lang w:eastAsia="en-US"/>
              </w:rPr>
            </w:pPr>
            <w:r>
              <w:rPr>
                <w:b/>
                <w:bCs/>
                <w:color w:val="000000" w:themeColor="text1"/>
                <w:lang w:eastAsia="en-US"/>
              </w:rPr>
              <w:t>0,22</w:t>
            </w:r>
            <w:r w:rsidRPr="001642F2">
              <w:rPr>
                <w:b/>
                <w:bCs/>
                <w:color w:val="000000" w:themeColor="text1"/>
                <w:lang w:eastAsia="en-US"/>
              </w:rPr>
              <w:t>Kč</w:t>
            </w: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ONIV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73 480, 00 Kč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0065A6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065A6">
              <w:rPr>
                <w:b/>
                <w:bCs/>
                <w:lang w:eastAsia="en-US"/>
              </w:rPr>
              <w:t xml:space="preserve">   123 160,22 Kč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0065A6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 w:rsidRPr="000065A6">
              <w:rPr>
                <w:b/>
                <w:bCs/>
                <w:lang w:eastAsia="en-US"/>
              </w:rPr>
              <w:t>- 49 680,22Kč</w:t>
            </w: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 toho: zákonné pojištění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Pr="009157B3" w:rsidRDefault="001D17AC" w:rsidP="008C5145">
            <w:pPr>
              <w:spacing w:line="276" w:lineRule="auto"/>
              <w:jc w:val="center"/>
              <w:rPr>
                <w:b/>
                <w:bCs/>
                <w:color w:val="FF0000"/>
                <w:lang w:eastAsia="en-US"/>
              </w:rPr>
            </w:pPr>
            <w:r>
              <w:rPr>
                <w:b/>
                <w:bCs/>
                <w:color w:val="FF0000"/>
                <w:lang w:eastAsia="en-US"/>
              </w:rPr>
              <w:t xml:space="preserve">          </w:t>
            </w:r>
            <w:r w:rsidRPr="000065A6">
              <w:rPr>
                <w:b/>
                <w:bCs/>
                <w:lang w:eastAsia="en-US"/>
              </w:rPr>
              <w:t xml:space="preserve">45 742,00 Kč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Pr="009157B3" w:rsidRDefault="001D17AC" w:rsidP="008C5145">
            <w:pPr>
              <w:spacing w:line="276" w:lineRule="auto"/>
              <w:jc w:val="center"/>
              <w:rPr>
                <w:b/>
                <w:bCs/>
                <w:color w:val="FF0000"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učební pomůcky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</w:t>
            </w:r>
            <w:proofErr w:type="gramStart"/>
            <w:r>
              <w:rPr>
                <w:b/>
                <w:bCs/>
                <w:lang w:eastAsia="en-US"/>
              </w:rPr>
              <w:t>53 578,80   Kč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DVPP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12 100, 00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1D17AC" w:rsidTr="008C514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ochranné </w:t>
            </w:r>
            <w:proofErr w:type="spellStart"/>
            <w:r>
              <w:rPr>
                <w:b/>
                <w:bCs/>
                <w:lang w:eastAsia="en-US"/>
              </w:rPr>
              <w:t>prac</w:t>
            </w:r>
            <w:proofErr w:type="spellEnd"/>
            <w:r>
              <w:rPr>
                <w:b/>
                <w:bCs/>
                <w:lang w:eastAsia="en-US"/>
              </w:rPr>
              <w:t>. pom.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11 739, 42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</w:tbl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rPr>
          <w:b/>
          <w:bCs/>
        </w:rPr>
      </w:pPr>
      <w:r>
        <w:rPr>
          <w:b/>
          <w:bCs/>
        </w:rPr>
        <w:t>Rozpočet byl vyčerpán.</w:t>
      </w:r>
    </w:p>
    <w:p w:rsidR="001D17AC" w:rsidRDefault="001D17AC" w:rsidP="001D17AC">
      <w:pPr>
        <w:pStyle w:val="Bezmezer"/>
      </w:pPr>
    </w:p>
    <w:p w:rsidR="001D17AC" w:rsidRDefault="001D17AC" w:rsidP="001D17AC">
      <w:pPr>
        <w:rPr>
          <w:bCs/>
          <w:sz w:val="20"/>
          <w:szCs w:val="20"/>
        </w:rPr>
      </w:pPr>
    </w:p>
    <w:p w:rsidR="001D17AC" w:rsidRDefault="001D17AC" w:rsidP="001D17AC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Finanční prostředky operačního programu Jan Ámos Komenský (OP JAK) na projekt s názvem „MŠ Cvikov Personální </w:t>
      </w:r>
      <w:proofErr w:type="gramStart"/>
      <w:r>
        <w:rPr>
          <w:b/>
          <w:bCs/>
          <w:sz w:val="20"/>
          <w:szCs w:val="20"/>
          <w:u w:val="single"/>
        </w:rPr>
        <w:t>podpora“ s </w:t>
      </w:r>
      <w:proofErr w:type="spellStart"/>
      <w:r>
        <w:rPr>
          <w:b/>
          <w:bCs/>
          <w:sz w:val="20"/>
          <w:szCs w:val="20"/>
          <w:u w:val="single"/>
        </w:rPr>
        <w:t>reg</w:t>
      </w:r>
      <w:proofErr w:type="spellEnd"/>
      <w:proofErr w:type="gramEnd"/>
      <w:r>
        <w:rPr>
          <w:b/>
          <w:bCs/>
          <w:sz w:val="20"/>
          <w:szCs w:val="20"/>
          <w:u w:val="single"/>
        </w:rPr>
        <w:t>. Č. „CZ.</w:t>
      </w:r>
      <w:proofErr w:type="gramStart"/>
      <w:r>
        <w:rPr>
          <w:b/>
          <w:bCs/>
          <w:sz w:val="20"/>
          <w:szCs w:val="20"/>
          <w:u w:val="single"/>
        </w:rPr>
        <w:t>02.02.03/0.0/0.0/20  80/0018645“ .</w:t>
      </w:r>
      <w:proofErr w:type="gramEnd"/>
    </w:p>
    <w:p w:rsidR="001D17AC" w:rsidRDefault="001D17AC" w:rsidP="001D17AC">
      <w:pPr>
        <w:rPr>
          <w:b/>
          <w:bCs/>
          <w:sz w:val="20"/>
          <w:szCs w:val="20"/>
          <w:u w:val="single"/>
        </w:rPr>
      </w:pPr>
    </w:p>
    <w:p w:rsidR="001D17AC" w:rsidRDefault="001D17AC" w:rsidP="001D17A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V roce 2022 byla rozhodnutím o poskytnutí dotace č. 22</w:t>
      </w:r>
      <w:r>
        <w:rPr>
          <w:bCs/>
          <w:sz w:val="20"/>
          <w:szCs w:val="20"/>
        </w:rPr>
        <w:softHyphen/>
        <w:t xml:space="preserve">_002/0000720-01, č. j. MŠMT-19811/202-2 organizaci přidělena dotace ve </w:t>
      </w:r>
      <w:r w:rsidRPr="0023142F">
        <w:rPr>
          <w:b/>
          <w:bCs/>
          <w:sz w:val="20"/>
          <w:szCs w:val="20"/>
        </w:rPr>
        <w:t>výši 765 693,- Kč</w:t>
      </w:r>
      <w:r>
        <w:rPr>
          <w:bCs/>
          <w:sz w:val="20"/>
          <w:szCs w:val="20"/>
        </w:rPr>
        <w:t xml:space="preserve">, jejichž fyzická realizace proběhne od </w:t>
      </w:r>
      <w:proofErr w:type="gramStart"/>
      <w:r>
        <w:rPr>
          <w:bCs/>
          <w:sz w:val="20"/>
          <w:szCs w:val="20"/>
        </w:rPr>
        <w:t>1.1.2023</w:t>
      </w:r>
      <w:proofErr w:type="gramEnd"/>
      <w:r>
        <w:rPr>
          <w:bCs/>
          <w:sz w:val="20"/>
          <w:szCs w:val="20"/>
        </w:rPr>
        <w:t xml:space="preserve"> do 28.2.2025.</w:t>
      </w:r>
    </w:p>
    <w:p w:rsidR="001D17AC" w:rsidRDefault="001D17AC" w:rsidP="001D17AC">
      <w:pPr>
        <w:rPr>
          <w:bCs/>
          <w:sz w:val="20"/>
          <w:szCs w:val="20"/>
        </w:rPr>
      </w:pPr>
    </w:p>
    <w:p w:rsidR="001D17AC" w:rsidRDefault="001D17AC" w:rsidP="001D17A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Dne 11. 11. 2022 byla celková částka poukázána na účet organizace. Přijatá částka byla zaúčtována na účet 472.002.</w:t>
      </w:r>
    </w:p>
    <w:p w:rsidR="001D17AC" w:rsidRDefault="001D17AC" w:rsidP="001D17AC">
      <w:pPr>
        <w:rPr>
          <w:bCs/>
          <w:sz w:val="20"/>
          <w:szCs w:val="20"/>
        </w:rPr>
      </w:pPr>
    </w:p>
    <w:p w:rsidR="001D17AC" w:rsidRDefault="001D17AC" w:rsidP="001D17AC">
      <w:pPr>
        <w:jc w:val="center"/>
        <w:rPr>
          <w:b/>
          <w:bCs/>
          <w:u w:val="single"/>
        </w:rPr>
      </w:pPr>
    </w:p>
    <w:p w:rsidR="001D17AC" w:rsidRDefault="001D17AC" w:rsidP="001D17AC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Finanční prostředky operačního programu Jan Ámos Komenský (OP JAK II) na projekt s </w:t>
      </w:r>
      <w:proofErr w:type="gramStart"/>
      <w:r>
        <w:rPr>
          <w:b/>
          <w:bCs/>
          <w:sz w:val="20"/>
          <w:szCs w:val="20"/>
          <w:u w:val="single"/>
        </w:rPr>
        <w:t>názvem  Personální</w:t>
      </w:r>
      <w:proofErr w:type="gramEnd"/>
      <w:r>
        <w:rPr>
          <w:b/>
          <w:bCs/>
          <w:sz w:val="20"/>
          <w:szCs w:val="20"/>
          <w:u w:val="single"/>
        </w:rPr>
        <w:t xml:space="preserve"> podpora MŠ Cvikov II“ s </w:t>
      </w:r>
      <w:proofErr w:type="spellStart"/>
      <w:r>
        <w:rPr>
          <w:b/>
          <w:bCs/>
          <w:sz w:val="20"/>
          <w:szCs w:val="20"/>
          <w:u w:val="single"/>
        </w:rPr>
        <w:t>reg</w:t>
      </w:r>
      <w:proofErr w:type="spellEnd"/>
      <w:r>
        <w:rPr>
          <w:b/>
          <w:bCs/>
          <w:sz w:val="20"/>
          <w:szCs w:val="20"/>
          <w:u w:val="single"/>
        </w:rPr>
        <w:t>. Č. „CZ.</w:t>
      </w:r>
      <w:proofErr w:type="gramStart"/>
      <w:r>
        <w:rPr>
          <w:b/>
          <w:bCs/>
          <w:sz w:val="20"/>
          <w:szCs w:val="20"/>
          <w:u w:val="single"/>
        </w:rPr>
        <w:t>02.02.03/00/24_034/0010223“ .</w:t>
      </w:r>
      <w:proofErr w:type="gramEnd"/>
    </w:p>
    <w:p w:rsidR="001D17AC" w:rsidRDefault="001D17AC" w:rsidP="001D17AC">
      <w:pPr>
        <w:rPr>
          <w:b/>
          <w:bCs/>
          <w:sz w:val="20"/>
          <w:szCs w:val="20"/>
          <w:u w:val="single"/>
        </w:rPr>
      </w:pPr>
    </w:p>
    <w:p w:rsidR="001D17AC" w:rsidRDefault="001D17AC" w:rsidP="001D17A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V roce 2025 byla rozhodnutím o poskytnutí dotace č. 224_034/0010223-01, č. j. MŠMT-19740/2024-2 organizaci přidělena dotace ve </w:t>
      </w:r>
      <w:r>
        <w:rPr>
          <w:b/>
          <w:bCs/>
          <w:sz w:val="20"/>
          <w:szCs w:val="20"/>
        </w:rPr>
        <w:t>výši 544 104,89</w:t>
      </w:r>
      <w:r w:rsidRPr="0023142F">
        <w:rPr>
          <w:b/>
          <w:bCs/>
          <w:sz w:val="20"/>
          <w:szCs w:val="20"/>
        </w:rPr>
        <w:t>,- Kč</w:t>
      </w:r>
      <w:r>
        <w:rPr>
          <w:bCs/>
          <w:sz w:val="20"/>
          <w:szCs w:val="20"/>
        </w:rPr>
        <w:t xml:space="preserve">, jejichž fyzická realizace proběhne od </w:t>
      </w:r>
      <w:proofErr w:type="gramStart"/>
      <w:r>
        <w:rPr>
          <w:bCs/>
          <w:sz w:val="20"/>
          <w:szCs w:val="20"/>
        </w:rPr>
        <w:t>1.3.2025</w:t>
      </w:r>
      <w:proofErr w:type="gramEnd"/>
      <w:r>
        <w:rPr>
          <w:bCs/>
          <w:sz w:val="20"/>
          <w:szCs w:val="20"/>
        </w:rPr>
        <w:t xml:space="preserve"> do 28.2.2027.</w:t>
      </w:r>
    </w:p>
    <w:p w:rsidR="001D17AC" w:rsidRDefault="001D17AC" w:rsidP="001D17AC">
      <w:pPr>
        <w:jc w:val="center"/>
        <w:rPr>
          <w:b/>
          <w:bCs/>
          <w:u w:val="single"/>
        </w:rPr>
      </w:pPr>
    </w:p>
    <w:p w:rsidR="001D17AC" w:rsidRDefault="001D17AC" w:rsidP="001D17AC">
      <w:pPr>
        <w:jc w:val="center"/>
        <w:rPr>
          <w:bCs/>
        </w:rPr>
      </w:pPr>
      <w:r>
        <w:rPr>
          <w:bCs/>
        </w:rPr>
        <w:t>36.</w:t>
      </w: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jc w:val="center"/>
        <w:rPr>
          <w:bCs/>
        </w:rPr>
      </w:pPr>
    </w:p>
    <w:p w:rsidR="001D17AC" w:rsidRDefault="001D17AC" w:rsidP="001D17A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Čerpání rozpočtu Města Cvikov:</w:t>
      </w:r>
    </w:p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rPr>
          <w:b/>
          <w:bCs/>
        </w:rPr>
      </w:pPr>
      <w:r>
        <w:rPr>
          <w:b/>
          <w:bCs/>
        </w:rPr>
        <w:t>Čerpání rozpočtu - Jiráskova 88/I</w:t>
      </w:r>
    </w:p>
    <w:p w:rsidR="001D17AC" w:rsidRDefault="001D17AC" w:rsidP="001D17AC">
      <w:pPr>
        <w:rPr>
          <w:b/>
          <w:b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8"/>
        <w:gridCol w:w="5552"/>
        <w:gridCol w:w="3070"/>
      </w:tblGrid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1.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Ochranné pomůcky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8 399,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Prádlo, oděv, obuv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2 500,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3.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Knihy, učební pomůcky, tisk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40 128,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DDHM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color w:val="FF0000"/>
                <w:lang w:eastAsia="en-US"/>
              </w:rPr>
              <w:t xml:space="preserve">  </w:t>
            </w:r>
            <w:r w:rsidRPr="00D7687A">
              <w:rPr>
                <w:bCs/>
                <w:lang w:eastAsia="en-US"/>
              </w:rPr>
              <w:t xml:space="preserve">78 350, 91 </w:t>
            </w:r>
            <w:r>
              <w:rPr>
                <w:bCs/>
                <w:lang w:eastAsia="en-US"/>
              </w:rPr>
              <w:t>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Nákup materiálu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92 761,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Voda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75 129,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7.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Plyn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327 156, 53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8.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Elektřina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134 608,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9.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Pohonné hmoty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 w:rsidRPr="009025D4">
              <w:rPr>
                <w:bCs/>
                <w:lang w:eastAsia="en-US"/>
              </w:rPr>
              <w:t xml:space="preserve">       718, 00 </w:t>
            </w:r>
            <w:r>
              <w:rPr>
                <w:bCs/>
                <w:lang w:eastAsia="en-US"/>
              </w:rPr>
              <w:t>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Služby pošt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95,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Služby telekomunikací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16 428, 75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Služby peněžních ústavů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17 329, 44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Nákup služeb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245 445, 21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Opravy, udržování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159 383, 76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Programové vybavení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25 915, 30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Odpisy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386 219, 67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Jiné náklady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27 774,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Příjmy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290 150,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Ostatní příjmy - nekryté odpisy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</w:t>
            </w:r>
            <w:r>
              <w:rPr>
                <w:bCs/>
                <w:color w:val="FF0000"/>
                <w:lang w:eastAsia="en-US"/>
              </w:rPr>
              <w:t xml:space="preserve">        </w:t>
            </w:r>
            <w:r w:rsidRPr="00D7687A">
              <w:rPr>
                <w:bCs/>
                <w:lang w:eastAsia="en-US"/>
              </w:rPr>
              <w:t xml:space="preserve">50, 00 </w:t>
            </w:r>
            <w:r>
              <w:rPr>
                <w:bCs/>
                <w:lang w:eastAsia="en-US"/>
              </w:rPr>
              <w:t>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Úroky přijaté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290, 64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21.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Pohoštění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1 392,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Platy zaměstnanců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36 521,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Pojistné na sociální pojištění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Pojistné na zdravotní pojištění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Převod do FKSP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Čerpání fondů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129 070, 70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27.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Stravné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630 925, 00 Kč</w:t>
            </w:r>
          </w:p>
        </w:tc>
      </w:tr>
    </w:tbl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rPr>
          <w:b/>
          <w:bCs/>
        </w:rPr>
      </w:pPr>
      <w:r>
        <w:rPr>
          <w:bCs/>
        </w:rPr>
        <w:t xml:space="preserve">Hospodaření v roce 2024 skončilo s hospodářským výsledkem: </w:t>
      </w:r>
      <w:r w:rsidRPr="00217932">
        <w:rPr>
          <w:b/>
          <w:bCs/>
        </w:rPr>
        <w:t xml:space="preserve"> </w:t>
      </w:r>
      <w:r>
        <w:rPr>
          <w:b/>
          <w:bCs/>
        </w:rPr>
        <w:t>4 073, 34 Kč.</w:t>
      </w:r>
    </w:p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  <w:r>
        <w:t>37.</w:t>
      </w:r>
    </w:p>
    <w:p w:rsidR="001D17AC" w:rsidRDefault="001D17AC" w:rsidP="001D17AC">
      <w:pPr>
        <w:jc w:val="center"/>
      </w:pPr>
    </w:p>
    <w:p w:rsidR="001D17AC" w:rsidRDefault="001D17AC" w:rsidP="001D17AC">
      <w:pPr>
        <w:rPr>
          <w:b/>
          <w:bCs/>
        </w:rPr>
      </w:pPr>
      <w:r>
        <w:rPr>
          <w:b/>
          <w:bCs/>
        </w:rPr>
        <w:lastRenderedPageBreak/>
        <w:t>Čerpání rozpočtu - Lindava 278</w:t>
      </w:r>
    </w:p>
    <w:p w:rsidR="001D17AC" w:rsidRDefault="001D17AC" w:rsidP="001D17AC">
      <w:pPr>
        <w:rPr>
          <w:b/>
          <w:b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8"/>
        <w:gridCol w:w="5552"/>
        <w:gridCol w:w="3070"/>
      </w:tblGrid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1.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Ochranné pomůcky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1 000,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Prádlo, oděv, obuv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3.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Knihy, učební pomůcky, tisk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15 288, 80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DDHM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34 606,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Nákup materiálu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30 391,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Voda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5 604,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7.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Plyn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8.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Elektřina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141 180,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9.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Pohonné hmoty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166,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Služby pošt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Služby telekomunikací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9 732, 11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Služby peněžních ústavů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Nákup služeb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88 365, 49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Opravy, udržování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15 384, 40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Programové vybavení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Odpisy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239 076,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Příjmy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 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Ostatní příjmy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Úroky přijaté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 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Ostatní výnosy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21.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Dary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Stravné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Tržby z pronájmu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Platy zaměstnanců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25.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Pojistné na sociální pojištění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Pojistné na zdravotní pojištění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27.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Převod do FKSP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Os. </w:t>
            </w:r>
            <w:proofErr w:type="gramStart"/>
            <w:r>
              <w:rPr>
                <w:bCs/>
                <w:lang w:eastAsia="en-US"/>
              </w:rPr>
              <w:t>pojistné</w:t>
            </w:r>
            <w:proofErr w:type="gramEnd"/>
            <w:r>
              <w:rPr>
                <w:bCs/>
                <w:lang w:eastAsia="en-US"/>
              </w:rPr>
              <w:t xml:space="preserve"> hrazené z-</w:t>
            </w:r>
            <w:proofErr w:type="spellStart"/>
            <w:r>
              <w:rPr>
                <w:bCs/>
                <w:lang w:eastAsia="en-US"/>
              </w:rPr>
              <w:t>telem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Jiné náklady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2 840,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30.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Čerpání fondů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6 600, 00 Kč</w:t>
            </w:r>
          </w:p>
        </w:tc>
      </w:tr>
    </w:tbl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rPr>
          <w:bCs/>
        </w:rPr>
      </w:pPr>
    </w:p>
    <w:p w:rsidR="001D17AC" w:rsidRDefault="001D17AC" w:rsidP="001D17AC">
      <w:pPr>
        <w:rPr>
          <w:bCs/>
        </w:rPr>
      </w:pPr>
    </w:p>
    <w:p w:rsidR="001D17AC" w:rsidRDefault="001D17AC" w:rsidP="001D17AC">
      <w:pPr>
        <w:rPr>
          <w:b/>
          <w:bCs/>
        </w:rPr>
      </w:pPr>
      <w:r>
        <w:rPr>
          <w:bCs/>
        </w:rPr>
        <w:t>Hospodaření v roce 2024 skončilo s hospodářským výsledkem:  -</w:t>
      </w:r>
      <w:r>
        <w:rPr>
          <w:b/>
          <w:bCs/>
        </w:rPr>
        <w:t>73 369,36 Kč</w:t>
      </w:r>
    </w:p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  <w:r>
        <w:t>38.</w:t>
      </w:r>
    </w:p>
    <w:p w:rsidR="001D17AC" w:rsidRDefault="001D17AC" w:rsidP="001D17AC">
      <w:pPr>
        <w:jc w:val="center"/>
      </w:pPr>
    </w:p>
    <w:p w:rsidR="001D17AC" w:rsidRDefault="001D17AC" w:rsidP="001D17AC">
      <w:pPr>
        <w:rPr>
          <w:b/>
          <w:bCs/>
        </w:rPr>
      </w:pPr>
      <w:r>
        <w:rPr>
          <w:b/>
          <w:bCs/>
        </w:rPr>
        <w:lastRenderedPageBreak/>
        <w:t>Čerpání rozpočtu – Sídliště 592/II</w:t>
      </w:r>
    </w:p>
    <w:p w:rsidR="001D17AC" w:rsidRDefault="001D17AC" w:rsidP="001D17AC">
      <w:pPr>
        <w:rPr>
          <w:b/>
          <w:b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8"/>
        <w:gridCol w:w="5552"/>
        <w:gridCol w:w="3070"/>
      </w:tblGrid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1.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Ochranné pomůcky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5 463, 54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Prádlo, oděv, obuv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2 500,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3.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Knihy, učební pomůcky, tisk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31 516, 40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DDHM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17 841,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Nákup materiálu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77 879, 80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Voda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69 003,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7.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Plyn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145 329,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8.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Elektřina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110 983,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9.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Pohonné hmoty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1 847,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Služby pošt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Služby telekomunikací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12 327, 31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Služby peněžních ústavů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13.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Nákup služeb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156 001, 83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Opravy, udržování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96 156, 40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Programové vybavení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Odpisy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273 831, 24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Jiné náklady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4 711,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Příjmy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107 800,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19.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Ostatní příjmy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 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Ostatní výnosy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15 584,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21.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Dary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 -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Platy zaměstnanců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296 969,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23.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Pojistné na sociální pojištění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73 022,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Pojistné na zdravotní pojištění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26 499,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Stravné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390 828,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Pojistné hrazené z-</w:t>
            </w:r>
            <w:proofErr w:type="spellStart"/>
            <w:r>
              <w:rPr>
                <w:bCs/>
                <w:lang w:eastAsia="en-US"/>
              </w:rPr>
              <w:t>telem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4 192, 69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27.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Čerpání fondů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56 000, 00 Kč</w:t>
            </w:r>
          </w:p>
        </w:tc>
      </w:tr>
      <w:tr w:rsidR="001D17AC" w:rsidTr="008C514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1D17AC" w:rsidRDefault="001D17AC" w:rsidP="001D17AC">
      <w:pPr>
        <w:rPr>
          <w:b/>
          <w:bCs/>
        </w:rPr>
      </w:pPr>
    </w:p>
    <w:p w:rsidR="001D17AC" w:rsidRDefault="001D17AC" w:rsidP="001D17AC">
      <w:pPr>
        <w:rPr>
          <w:b/>
          <w:bCs/>
        </w:rPr>
      </w:pPr>
    </w:p>
    <w:p w:rsidR="001D17AC" w:rsidRDefault="001D17AC" w:rsidP="001D17AC"/>
    <w:p w:rsidR="001D17AC" w:rsidRPr="0011175D" w:rsidRDefault="001D17AC" w:rsidP="001D17AC">
      <w:pPr>
        <w:rPr>
          <w:b/>
          <w:bCs/>
        </w:rPr>
      </w:pPr>
      <w:r>
        <w:rPr>
          <w:bCs/>
        </w:rPr>
        <w:t>Hospodaření v roce 2024 skončilo s hospodářským výsledkem: 72 528,55</w:t>
      </w:r>
      <w:r w:rsidRPr="0011175D">
        <w:rPr>
          <w:b/>
          <w:bCs/>
        </w:rPr>
        <w:t xml:space="preserve"> Kč.</w:t>
      </w:r>
    </w:p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  <w:bookmarkStart w:id="0" w:name="_GoBack"/>
      <w:bookmarkEnd w:id="0"/>
      <w:r>
        <w:t>39.</w:t>
      </w:r>
    </w:p>
    <w:p w:rsidR="001D17AC" w:rsidRDefault="001D17AC" w:rsidP="001D17AC">
      <w:pPr>
        <w:jc w:val="center"/>
      </w:pPr>
    </w:p>
    <w:p w:rsidR="001D17AC" w:rsidRDefault="001D17AC" w:rsidP="001D17A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HOSPODÁŘSKÝ VÝSLEDEK:</w:t>
      </w:r>
    </w:p>
    <w:p w:rsidR="001D17AC" w:rsidRDefault="001D17AC" w:rsidP="001D17AC">
      <w:pPr>
        <w:rPr>
          <w:b/>
          <w:sz w:val="28"/>
          <w:szCs w:val="28"/>
          <w:u w:val="single"/>
        </w:rPr>
      </w:pPr>
    </w:p>
    <w:p w:rsidR="001D17AC" w:rsidRDefault="001D17AC" w:rsidP="001D17AC"/>
    <w:tbl>
      <w:tblPr>
        <w:tblW w:w="0" w:type="auto"/>
        <w:tblInd w:w="38" w:type="dxa"/>
        <w:tblLook w:val="04A0" w:firstRow="1" w:lastRow="0" w:firstColumn="1" w:lastColumn="0" w:noHBand="0" w:noVBand="1"/>
      </w:tblPr>
      <w:tblGrid>
        <w:gridCol w:w="6145"/>
        <w:gridCol w:w="3103"/>
      </w:tblGrid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HOSPODÁŘSKÝ VÝSLEDEK ZA JEDNOTLIVÉ MŠ: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u w:val="single"/>
                <w:lang w:eastAsia="en-US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MŠ Jiráskova: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       4 073,34 Kč</w:t>
            </w: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MŠ Lindava: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bCs/>
                <w:lang w:eastAsia="en-US"/>
              </w:rPr>
              <w:t>-   73 389</w:t>
            </w:r>
            <w:proofErr w:type="gramEnd"/>
            <w:r>
              <w:rPr>
                <w:bCs/>
                <w:lang w:eastAsia="en-US"/>
              </w:rPr>
              <w:t>, 36 Kč</w:t>
            </w: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MŠ Sídliště: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    72 528, 55 Kč</w:t>
            </w: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HOSPODÁŘSKÝ VÝSLEDEK Z HLAVNÍ ČINNOSTI: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0, 00 Kč</w:t>
            </w: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HOSPODÁŘSKÁ ČINNOST - hospodářský výsledek </w:t>
            </w:r>
          </w:p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z doplňkové činnosti: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+    3 588</w:t>
            </w:r>
            <w:proofErr w:type="gramEnd"/>
            <w:r>
              <w:rPr>
                <w:lang w:eastAsia="en-US"/>
              </w:rPr>
              <w:t>, 00 Kč</w:t>
            </w: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C" w:rsidRDefault="001D17AC" w:rsidP="008C5145">
            <w:pPr>
              <w:spacing w:line="276" w:lineRule="auto"/>
              <w:rPr>
                <w:lang w:eastAsia="en-US"/>
              </w:rPr>
            </w:pPr>
          </w:p>
        </w:tc>
      </w:tr>
      <w:tr w:rsidR="001D17AC" w:rsidTr="008C5145"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HOSPODÁŘSKÝ VÝSLEDEK ZA ORGANIZACI CELKEM: 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AC" w:rsidRDefault="001D17AC" w:rsidP="008C5145">
            <w:pPr>
              <w:spacing w:line="276" w:lineRule="auto"/>
              <w:rPr>
                <w:b/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+     6 820,53</w:t>
            </w:r>
            <w:proofErr w:type="gramEnd"/>
            <w:r>
              <w:rPr>
                <w:b/>
                <w:lang w:eastAsia="en-US"/>
              </w:rPr>
              <w:t xml:space="preserve"> Kč</w:t>
            </w:r>
          </w:p>
        </w:tc>
      </w:tr>
    </w:tbl>
    <w:p w:rsidR="001D17AC" w:rsidRDefault="001D17AC" w:rsidP="001D17AC"/>
    <w:p w:rsidR="001D17AC" w:rsidRDefault="001D17AC" w:rsidP="001D17AC">
      <w:pPr>
        <w:jc w:val="center"/>
      </w:pPr>
    </w:p>
    <w:p w:rsidR="001D17AC" w:rsidRDefault="001D17AC" w:rsidP="001D17AC">
      <w:r>
        <w:t>Vlastní hodnocení vypracovala v době letních prázdnin: Kateřina Kovalevová - ředitelka MŠ</w:t>
      </w: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pPr>
        <w:jc w:val="center"/>
      </w:pPr>
    </w:p>
    <w:p w:rsidR="001D17AC" w:rsidRDefault="001D17AC" w:rsidP="001D17AC">
      <w:r>
        <w:t>Cvikov 28. 08. 2025</w:t>
      </w:r>
    </w:p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1D17AC" w:rsidRDefault="001D17AC" w:rsidP="001D17AC"/>
    <w:p w:rsidR="002878D5" w:rsidRDefault="002878D5" w:rsidP="001D17AC">
      <w:pPr>
        <w:jc w:val="center"/>
      </w:pPr>
    </w:p>
    <w:sectPr w:rsidR="002878D5" w:rsidSect="002878D5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813D5"/>
    <w:multiLevelType w:val="hybridMultilevel"/>
    <w:tmpl w:val="004EEE74"/>
    <w:lvl w:ilvl="0" w:tplc="88AA608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9A065B2">
      <w:start w:val="5"/>
      <w:numFmt w:val="bullet"/>
      <w:lvlText w:val=""/>
      <w:lvlJc w:val="left"/>
      <w:pPr>
        <w:tabs>
          <w:tab w:val="num" w:pos="1455"/>
        </w:tabs>
        <w:ind w:left="1455" w:hanging="375"/>
      </w:pPr>
      <w:rPr>
        <w:rFonts w:ascii="Symbol" w:eastAsia="Times New Roman" w:hAnsi="Symbol" w:cs="Times New Roman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D5"/>
    <w:rsid w:val="001D17AC"/>
    <w:rsid w:val="002878D5"/>
    <w:rsid w:val="006B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7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878D5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878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1D17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2878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1D17A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878D5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Vchoz">
    <w:name w:val="Výchozí"/>
    <w:uiPriority w:val="99"/>
    <w:semiHidden/>
    <w:rsid w:val="002878D5"/>
    <w:pPr>
      <w:widowControl w:val="0"/>
      <w:autoSpaceDE w:val="0"/>
      <w:autoSpaceDN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zh-C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878D5"/>
    <w:pPr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878D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titul">
    <w:name w:val="Subtitle"/>
    <w:basedOn w:val="Normln"/>
    <w:link w:val="PodtitulChar"/>
    <w:uiPriority w:val="99"/>
    <w:qFormat/>
    <w:rsid w:val="002878D5"/>
    <w:pPr>
      <w:jc w:val="center"/>
    </w:pPr>
    <w:rPr>
      <w:b/>
      <w:bCs/>
      <w:sz w:val="32"/>
      <w:u w:val="single"/>
    </w:rPr>
  </w:style>
  <w:style w:type="character" w:customStyle="1" w:styleId="PodtitulChar">
    <w:name w:val="Podtitul Char"/>
    <w:basedOn w:val="Standardnpsmoodstavce"/>
    <w:link w:val="Podtitul"/>
    <w:uiPriority w:val="99"/>
    <w:rsid w:val="002878D5"/>
    <w:rPr>
      <w:rFonts w:ascii="Times New Roman" w:eastAsia="Times New Roman" w:hAnsi="Times New Roman" w:cs="Times New Roman"/>
      <w:b/>
      <w:bCs/>
      <w:sz w:val="32"/>
      <w:szCs w:val="24"/>
      <w:u w:val="single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878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878D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878D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878D5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2878D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78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78D5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287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2878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1D17A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1D17AC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1D17A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1D17A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1D17A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1D17A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1D17AC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1D17AC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1D17AC"/>
    <w:pPr>
      <w:ind w:left="720"/>
      <w:contextualSpacing/>
    </w:pPr>
  </w:style>
  <w:style w:type="table" w:styleId="Mkatabulky">
    <w:name w:val="Table Grid"/>
    <w:basedOn w:val="Normlntabulka"/>
    <w:uiPriority w:val="59"/>
    <w:rsid w:val="001D17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7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878D5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878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1D17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2878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1D17A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878D5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Vchoz">
    <w:name w:val="Výchozí"/>
    <w:uiPriority w:val="99"/>
    <w:semiHidden/>
    <w:rsid w:val="002878D5"/>
    <w:pPr>
      <w:widowControl w:val="0"/>
      <w:autoSpaceDE w:val="0"/>
      <w:autoSpaceDN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zh-C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878D5"/>
    <w:pPr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878D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titul">
    <w:name w:val="Subtitle"/>
    <w:basedOn w:val="Normln"/>
    <w:link w:val="PodtitulChar"/>
    <w:uiPriority w:val="99"/>
    <w:qFormat/>
    <w:rsid w:val="002878D5"/>
    <w:pPr>
      <w:jc w:val="center"/>
    </w:pPr>
    <w:rPr>
      <w:b/>
      <w:bCs/>
      <w:sz w:val="32"/>
      <w:u w:val="single"/>
    </w:rPr>
  </w:style>
  <w:style w:type="character" w:customStyle="1" w:styleId="PodtitulChar">
    <w:name w:val="Podtitul Char"/>
    <w:basedOn w:val="Standardnpsmoodstavce"/>
    <w:link w:val="Podtitul"/>
    <w:uiPriority w:val="99"/>
    <w:rsid w:val="002878D5"/>
    <w:rPr>
      <w:rFonts w:ascii="Times New Roman" w:eastAsia="Times New Roman" w:hAnsi="Times New Roman" w:cs="Times New Roman"/>
      <w:b/>
      <w:bCs/>
      <w:sz w:val="32"/>
      <w:szCs w:val="24"/>
      <w:u w:val="single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878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878D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878D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878D5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2878D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78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78D5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287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2878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1D17A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1D17AC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1D17A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1D17A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1D17A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1D17A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1D17AC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1D17AC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1D17AC"/>
    <w:pPr>
      <w:ind w:left="720"/>
      <w:contextualSpacing/>
    </w:pPr>
  </w:style>
  <w:style w:type="table" w:styleId="Mkatabulky">
    <w:name w:val="Table Grid"/>
    <w:basedOn w:val="Normlntabulka"/>
    <w:uiPriority w:val="59"/>
    <w:rsid w:val="001D17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jiraskova.cvikov.cz/o-skolce/prezentece-skoly/skolka%20jiraskova%20001.jpg?attredirects=0" TargetMode="External"/><Relationship Id="rId13" Type="http://schemas.openxmlformats.org/officeDocument/2006/relationships/hyperlink" Target="http://msjiraskova.cvikov.cz/o-skolce/prezentece-skoly/P3040014.JPG?attredirects=0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http://msjiraskova.cvikov.cz/_/rsrc/1301655989111/o-skolce/prezentece-skoly/%C5%A1kolka-Jir%C3%A1skova-1950.jpg?height=142&amp;width=200" TargetMode="External"/><Relationship Id="rId12" Type="http://schemas.openxmlformats.org/officeDocument/2006/relationships/image" Target="http://msjiraskova.cvikov.cz/_/rsrc/1302255166527/o-skolce/prezentece-skoly/%C5%A1kolka-Jir%C3%A1skova-2.jpg?height=138&amp;width=200" TargetMode="Externa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http://msjiraskova.cvikov.cz/_/rsrc/1301655828367/o-skolce/prezentece-skoly/P3040014.JPG?height=150&amp;width=20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sjiraskova.cvikov.cz/o-skolce/prezentece-skoly/%C5%A1kolka-Jir%C3%A1skova-2.jpg?attredirects=0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39</Pages>
  <Words>9822</Words>
  <Characters>57955</Characters>
  <Application>Microsoft Office Word</Application>
  <DocSecurity>0</DocSecurity>
  <Lines>482</Lines>
  <Paragraphs>135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2025-09-17T05:09:00Z</dcterms:created>
  <dcterms:modified xsi:type="dcterms:W3CDTF">2025-09-17T05:27:00Z</dcterms:modified>
</cp:coreProperties>
</file>