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57" w:rsidRDefault="00DA1F57" w:rsidP="000A42A6">
      <w:pPr>
        <w:rPr>
          <w:b/>
          <w:sz w:val="32"/>
          <w:szCs w:val="32"/>
        </w:rPr>
      </w:pPr>
      <w:bookmarkStart w:id="0" w:name="_GoBack"/>
      <w:bookmarkEnd w:id="0"/>
    </w:p>
    <w:p w:rsidR="000A42A6" w:rsidRDefault="000A42A6" w:rsidP="000A42A6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75E29973" wp14:editId="1125C4B2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1803400" cy="1368425"/>
            <wp:effectExtent l="0" t="0" r="6350" b="3175"/>
            <wp:wrapSquare wrapText="bothSides"/>
            <wp:docPr id="1" name="il_fi" descr="http://www.pharmaround.cz/static/img/partner-lip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harmaround.cz/static/img/partner-lipo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6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2A6" w:rsidRDefault="000A42A6" w:rsidP="000A42A6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10536E81" wp14:editId="6BC2F62B">
            <wp:simplePos x="0" y="0"/>
            <wp:positionH relativeFrom="column">
              <wp:posOffset>3623945</wp:posOffset>
            </wp:positionH>
            <wp:positionV relativeFrom="paragraph">
              <wp:posOffset>5715</wp:posOffset>
            </wp:positionV>
            <wp:extent cx="2090058" cy="723900"/>
            <wp:effectExtent l="0" t="0" r="571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880" w:rsidRDefault="00AF7880" w:rsidP="00AF7880">
      <w:pPr>
        <w:jc w:val="center"/>
        <w:rPr>
          <w:b/>
          <w:sz w:val="32"/>
          <w:szCs w:val="32"/>
        </w:rPr>
      </w:pPr>
    </w:p>
    <w:p w:rsidR="00AF7880" w:rsidRDefault="00AF7880" w:rsidP="00AF7880">
      <w:pPr>
        <w:jc w:val="center"/>
        <w:rPr>
          <w:b/>
          <w:sz w:val="32"/>
          <w:szCs w:val="32"/>
        </w:rPr>
      </w:pPr>
    </w:p>
    <w:p w:rsidR="00AF7880" w:rsidRDefault="00AF7880" w:rsidP="00AF7880">
      <w:pPr>
        <w:jc w:val="center"/>
        <w:rPr>
          <w:b/>
          <w:sz w:val="32"/>
          <w:szCs w:val="32"/>
        </w:rPr>
      </w:pPr>
    </w:p>
    <w:p w:rsidR="00AF7880" w:rsidRDefault="00AF7880" w:rsidP="00AF7880">
      <w:pPr>
        <w:jc w:val="center"/>
        <w:rPr>
          <w:b/>
          <w:sz w:val="32"/>
          <w:szCs w:val="32"/>
        </w:rPr>
      </w:pPr>
    </w:p>
    <w:p w:rsidR="00AF7880" w:rsidRDefault="00AF7880" w:rsidP="00AF7880">
      <w:pPr>
        <w:jc w:val="center"/>
        <w:rPr>
          <w:b/>
          <w:sz w:val="32"/>
          <w:szCs w:val="32"/>
        </w:rPr>
      </w:pPr>
    </w:p>
    <w:p w:rsidR="00AF7880" w:rsidRDefault="00AF7880" w:rsidP="00AF7880">
      <w:pPr>
        <w:jc w:val="center"/>
        <w:rPr>
          <w:b/>
          <w:sz w:val="32"/>
          <w:szCs w:val="32"/>
        </w:rPr>
      </w:pPr>
    </w:p>
    <w:p w:rsidR="00AF7880" w:rsidRDefault="00AF7880" w:rsidP="00AF7880">
      <w:pPr>
        <w:jc w:val="center"/>
        <w:rPr>
          <w:b/>
          <w:sz w:val="32"/>
          <w:szCs w:val="32"/>
        </w:rPr>
      </w:pPr>
    </w:p>
    <w:p w:rsidR="00AF7880" w:rsidRDefault="00AF7880" w:rsidP="00AF78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Koncepce rozvoje</w:t>
      </w:r>
    </w:p>
    <w:p w:rsidR="00AF7880" w:rsidRDefault="00AF7880" w:rsidP="004173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417391">
        <w:rPr>
          <w:b/>
          <w:sz w:val="32"/>
          <w:szCs w:val="32"/>
        </w:rPr>
        <w:t>yšší odborné školy zdravotnické Brno,</w:t>
      </w:r>
    </w:p>
    <w:p w:rsidR="00417391" w:rsidRDefault="00417391" w:rsidP="004173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příspěvkové organizace</w:t>
      </w:r>
      <w:r w:rsidR="000A42A6">
        <w:rPr>
          <w:b/>
          <w:sz w:val="32"/>
          <w:szCs w:val="32"/>
        </w:rPr>
        <w:t>,</w:t>
      </w:r>
    </w:p>
    <w:p w:rsidR="00417391" w:rsidRDefault="00417391" w:rsidP="004173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Kounicova 16, Brno</w:t>
      </w: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AF7880" w:rsidP="00AF7880">
      <w:pPr>
        <w:spacing w:after="0" w:line="240" w:lineRule="auto"/>
        <w:jc w:val="center"/>
        <w:rPr>
          <w:b/>
          <w:sz w:val="32"/>
          <w:szCs w:val="32"/>
        </w:rPr>
      </w:pPr>
    </w:p>
    <w:p w:rsidR="00AF7880" w:rsidRDefault="001C0E10" w:rsidP="00AF788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Květen</w:t>
      </w:r>
      <w:r w:rsidR="00417391">
        <w:rPr>
          <w:b/>
          <w:sz w:val="32"/>
          <w:szCs w:val="32"/>
        </w:rPr>
        <w:t xml:space="preserve"> 2015</w:t>
      </w:r>
      <w:r w:rsidR="00AF7880">
        <w:rPr>
          <w:b/>
          <w:sz w:val="32"/>
          <w:szCs w:val="32"/>
        </w:rPr>
        <w:tab/>
      </w:r>
      <w:r w:rsidR="00AF7880">
        <w:rPr>
          <w:b/>
          <w:sz w:val="32"/>
          <w:szCs w:val="32"/>
        </w:rPr>
        <w:tab/>
      </w:r>
      <w:r w:rsidR="00AF7880">
        <w:rPr>
          <w:b/>
          <w:sz w:val="32"/>
          <w:szCs w:val="32"/>
        </w:rPr>
        <w:tab/>
      </w:r>
      <w:r w:rsidR="00AF7880">
        <w:rPr>
          <w:b/>
          <w:sz w:val="32"/>
          <w:szCs w:val="32"/>
        </w:rPr>
        <w:tab/>
      </w:r>
      <w:r w:rsidR="00AF7880">
        <w:rPr>
          <w:b/>
          <w:sz w:val="32"/>
          <w:szCs w:val="32"/>
        </w:rPr>
        <w:tab/>
      </w:r>
      <w:r w:rsidR="00AF7880">
        <w:rPr>
          <w:b/>
          <w:sz w:val="32"/>
          <w:szCs w:val="32"/>
        </w:rPr>
        <w:tab/>
        <w:t>PhDr. Petr Hruška, MBA</w:t>
      </w:r>
    </w:p>
    <w:p w:rsidR="00417391" w:rsidRDefault="00417391" w:rsidP="00AF788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ředitel školy</w:t>
      </w:r>
    </w:p>
    <w:p w:rsidR="00AF7880" w:rsidRDefault="00AF7880" w:rsidP="00AF7880">
      <w:pPr>
        <w:spacing w:after="0" w:line="240" w:lineRule="auto"/>
        <w:rPr>
          <w:b/>
          <w:sz w:val="32"/>
          <w:szCs w:val="32"/>
        </w:rPr>
      </w:pPr>
    </w:p>
    <w:p w:rsidR="00B651A1" w:rsidRDefault="00B651A1" w:rsidP="00AF7880">
      <w:pPr>
        <w:spacing w:after="0" w:line="240" w:lineRule="auto"/>
        <w:rPr>
          <w:b/>
          <w:sz w:val="32"/>
          <w:szCs w:val="32"/>
        </w:rPr>
      </w:pPr>
    </w:p>
    <w:p w:rsidR="00B651A1" w:rsidRDefault="00B651A1" w:rsidP="00AF7880">
      <w:pPr>
        <w:spacing w:after="0" w:line="240" w:lineRule="auto"/>
        <w:rPr>
          <w:b/>
          <w:sz w:val="32"/>
          <w:szCs w:val="32"/>
        </w:rPr>
      </w:pPr>
    </w:p>
    <w:p w:rsidR="00B651A1" w:rsidRDefault="00B651A1" w:rsidP="00AF7880">
      <w:pPr>
        <w:spacing w:after="0" w:line="240" w:lineRule="auto"/>
        <w:rPr>
          <w:b/>
          <w:sz w:val="32"/>
          <w:szCs w:val="32"/>
        </w:rPr>
      </w:pPr>
    </w:p>
    <w:p w:rsidR="00AF7880" w:rsidRDefault="00AF7880" w:rsidP="00AF7880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Základní charakteristika školy</w:t>
      </w:r>
    </w:p>
    <w:p w:rsidR="00AF7880" w:rsidRDefault="00AF7880" w:rsidP="00AF7880">
      <w:pPr>
        <w:spacing w:after="0" w:line="240" w:lineRule="auto"/>
        <w:ind w:left="708"/>
        <w:rPr>
          <w:sz w:val="24"/>
          <w:szCs w:val="24"/>
        </w:rPr>
      </w:pPr>
    </w:p>
    <w:p w:rsidR="00417391" w:rsidRPr="00161A0C" w:rsidRDefault="00417391" w:rsidP="00417391">
      <w:pPr>
        <w:pStyle w:val="Bezmezer"/>
        <w:spacing w:before="240" w:after="24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Vyšší odborná škola zdravotnická Brno, příspěvková organizace, Kounicova 16, je umístěna v šesti podlažích novorenesanční budovy, jejíž průčelí vyzdobil svými plastikami F. Úprka. Dokončení budovy je datováno k roku 1911. V současné době je budova majetkem </w:t>
      </w:r>
      <w:r w:rsidRPr="00161A0C">
        <w:rPr>
          <w:rFonts w:ascii="Times New Roman" w:hAnsi="Times New Roman" w:cs="Times New Roman"/>
          <w:sz w:val="24"/>
          <w:szCs w:val="24"/>
        </w:rPr>
        <w:t>Jihomoravského kraje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Usnesením Zastupitelstva Jihomoravského kraje č.462/13/Z 6 ze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               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června 2013 a dodatkem ke zřizovací listině </w:t>
      </w:r>
      <w:r w:rsidRPr="00161A0C">
        <w:rPr>
          <w:rFonts w:ascii="Times New Roman" w:hAnsi="Times New Roman" w:cs="Times New Roman"/>
          <w:sz w:val="24"/>
          <w:szCs w:val="24"/>
        </w:rPr>
        <w:t>byla</w:t>
      </w:r>
      <w:r>
        <w:rPr>
          <w:rFonts w:ascii="Times New Roman" w:hAnsi="Times New Roman" w:cs="Times New Roman"/>
          <w:sz w:val="24"/>
          <w:szCs w:val="24"/>
        </w:rPr>
        <w:t xml:space="preserve"> budova</w:t>
      </w:r>
      <w:r w:rsidRPr="00161A0C">
        <w:rPr>
          <w:rFonts w:ascii="Times New Roman" w:hAnsi="Times New Roman" w:cs="Times New Roman"/>
          <w:sz w:val="24"/>
          <w:szCs w:val="24"/>
        </w:rPr>
        <w:t xml:space="preserve"> svěřena k užívání </w:t>
      </w:r>
      <w:r>
        <w:rPr>
          <w:rFonts w:ascii="Times New Roman" w:hAnsi="Times New Roman" w:cs="Times New Roman"/>
          <w:sz w:val="24"/>
          <w:szCs w:val="24"/>
        </w:rPr>
        <w:t>VOŠZ Brno</w:t>
      </w:r>
      <w:r w:rsidRPr="00161A0C">
        <w:rPr>
          <w:rFonts w:ascii="Times New Roman" w:hAnsi="Times New Roman" w:cs="Times New Roman"/>
          <w:sz w:val="24"/>
          <w:szCs w:val="24"/>
        </w:rPr>
        <w:t xml:space="preserve"> na dobu neurčitou. </w:t>
      </w:r>
    </w:p>
    <w:p w:rsidR="001C0E10" w:rsidRDefault="001C0E10" w:rsidP="001C0E10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má k dispozici:</w:t>
      </w:r>
    </w:p>
    <w:p w:rsidR="001C0E10" w:rsidRPr="009C37FD" w:rsidRDefault="001C0E10" w:rsidP="001C0E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7FD">
        <w:rPr>
          <w:rFonts w:ascii="Times New Roman" w:hAnsi="Times New Roman" w:cs="Times New Roman"/>
          <w:sz w:val="24"/>
          <w:szCs w:val="24"/>
        </w:rPr>
        <w:t>dvacet čtyři učeben, včetně sedmi odborných učeben pro výuku ošetřovatelství, záchranářů, první pomoci, psychologie a výpočetní techniky</w:t>
      </w:r>
      <w:r w:rsidRPr="001C0E10">
        <w:rPr>
          <w:rFonts w:ascii="Times New Roman" w:hAnsi="Times New Roman" w:cs="Times New Roman"/>
          <w:sz w:val="24"/>
          <w:szCs w:val="24"/>
        </w:rPr>
        <w:t>;</w:t>
      </w:r>
    </w:p>
    <w:p w:rsidR="001C0E10" w:rsidRPr="00E27AC1" w:rsidRDefault="001C0E10" w:rsidP="001C0E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7AC1">
        <w:rPr>
          <w:rFonts w:ascii="Times New Roman" w:hAnsi="Times New Roman" w:cs="Times New Roman"/>
          <w:sz w:val="24"/>
          <w:szCs w:val="24"/>
        </w:rPr>
        <w:t>osluchárnu pro výuku</w:t>
      </w:r>
      <w:r>
        <w:rPr>
          <w:rFonts w:ascii="Times New Roman" w:hAnsi="Times New Roman" w:cs="Times New Roman"/>
          <w:sz w:val="24"/>
          <w:szCs w:val="24"/>
        </w:rPr>
        <w:t xml:space="preserve"> medicínských předmětů</w:t>
      </w:r>
      <w:r w:rsidRPr="001C0E10">
        <w:rPr>
          <w:rFonts w:ascii="Times New Roman" w:hAnsi="Times New Roman" w:cs="Times New Roman"/>
          <w:sz w:val="24"/>
          <w:szCs w:val="24"/>
        </w:rPr>
        <w:t>;</w:t>
      </w:r>
    </w:p>
    <w:p w:rsidR="001C0E10" w:rsidRPr="001C0E10" w:rsidRDefault="001C0E10" w:rsidP="001C0E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10">
        <w:rPr>
          <w:rFonts w:ascii="Times New Roman" w:hAnsi="Times New Roman" w:cs="Times New Roman"/>
          <w:sz w:val="24"/>
          <w:szCs w:val="24"/>
        </w:rPr>
        <w:t>mediální centrum pro studenty a vyučující, včetně studovny s celodenním provozem;</w:t>
      </w:r>
    </w:p>
    <w:p w:rsidR="001C0E10" w:rsidRPr="007A42D7" w:rsidRDefault="001C0E10" w:rsidP="001C0E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2D7">
        <w:rPr>
          <w:rFonts w:ascii="Times New Roman" w:hAnsi="Times New Roman" w:cs="Times New Roman"/>
          <w:sz w:val="24"/>
          <w:szCs w:val="24"/>
        </w:rPr>
        <w:t>dvacet sedm kabinetů a kanceláří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0E10" w:rsidRPr="007A42D7" w:rsidRDefault="001C0E10" w:rsidP="001C0E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2D7">
        <w:rPr>
          <w:rFonts w:ascii="Times New Roman" w:hAnsi="Times New Roman" w:cs="Times New Roman"/>
          <w:sz w:val="24"/>
          <w:szCs w:val="24"/>
        </w:rPr>
        <w:t>prostory pro potřebu údržby, dílnu a sklad</w:t>
      </w:r>
      <w:r w:rsidRPr="007A42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C0E10" w:rsidRPr="007A42D7" w:rsidRDefault="001C0E10" w:rsidP="001C0E10">
      <w:pPr>
        <w:pStyle w:val="Bezmezer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91B">
        <w:rPr>
          <w:rFonts w:ascii="Times New Roman" w:hAnsi="Times New Roman" w:cs="Times New Roman"/>
          <w:sz w:val="24"/>
          <w:szCs w:val="24"/>
          <w:lang w:val="es-ES"/>
        </w:rPr>
        <w:t>tělocvičnu, posilovnu a venkovní hřiště.</w:t>
      </w:r>
    </w:p>
    <w:p w:rsidR="001C0E10" w:rsidRPr="00041C16" w:rsidRDefault="001C0E10" w:rsidP="00A83F19">
      <w:pPr>
        <w:pStyle w:val="Bezmezer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MŠMT ČR svým rozhodnutím </w:t>
      </w:r>
      <w:proofErr w:type="gramStart"/>
      <w:r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12 661/2007-21, spis. zn. M-07-12-661/2007-21 s účinností od 1. 9. 2010 povolilo na základě žádosti školy cílovou kapacitu školy </w:t>
      </w:r>
      <w:r w:rsidR="00A83F19">
        <w:rPr>
          <w:rFonts w:ascii="Times New Roman" w:hAnsi="Times New Roman" w:cs="Times New Roman"/>
          <w:sz w:val="24"/>
          <w:szCs w:val="24"/>
        </w:rPr>
        <w:t>900 studentů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F19" w:rsidRDefault="00A83F19" w:rsidP="00A83F19">
      <w:pPr>
        <w:pStyle w:val="Bezmezer"/>
        <w:spacing w:before="240"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vznikla 1. září 1990 jako střední zdravotnická škola odloučením od zdravotnické školy na Jaselské. Zásluhu na vzniku naší školy mají brněnští pedagogové a zdravotníci, z nichž mnozí na škole pracovali nebo se jinak zapsali do jejích dějin. Jsou </w:t>
      </w:r>
      <w:r>
        <w:rPr>
          <w:rFonts w:ascii="Times New Roman" w:hAnsi="Times New Roman" w:cs="Times New Roman"/>
          <w:sz w:val="24"/>
          <w:szCs w:val="24"/>
        </w:rPr>
        <w:lastRenderedPageBreak/>
        <w:t>to zejména první ředitelka školy Mgr. Naděžda Tomková a pan Ing. Pavel Podsedník, po jehož otci nesla škola jméno.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Organizačně byla škola řízena Krajským ústavem národního zdraví, ten však byl koncem roku 1990 zrušen a zřizovatelem se stal Okresní úřad v Brně, později Úřad města Brna. 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prvních letech svého působení se škola specializovala na výchovu dětských sester a ženských sester, jak se absolventkám oboru porodní asistentka říkalo. Středoškolský způsob studentského života byl doplňován vlastivědnými zájezdy do Prahy a jiných míst republiky, připravovali jsme stužkovací a maturitní večírky, obdivovali jsme naše tabla v brněnských ulicích. 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 době se už škola specializovala na pomaturitní specializační studium v oborech všeobecná a dětská sestra, porodní asistentka, a po dlouhých přípravách bylo otevřeno specializační studium na oboru sestra pro intenzivní péči a sestra pro psychiatrii. Prioritní však byly přípravy k zahájení výuky na vyšší zdravotnické škole.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Rozhodnutím Ministerstva zdravotnictví České republiky byla k 1. 9. 1996 zřízena Střední zdravotnická škola a Vyšší zdravotnická škola Josefa Podsedníka, jak zněl celý oficiální název školy, která se stala samostatným právním subjektem v působnosti Ministerstva zdravotnictví. Ale již za dva měsíce byly všechny střední zdravotnické školy převedeny do působnosti Ministerstva školství, mládeže a tělovýchovy. 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1997 se škola jako Vyšší zdravotnická škola Josefa Podsedníka zaměřovala jen na vyšší odborné studium ve čtyřech, později v šesti zdravotnických oborech. Byli jsme jednou ze dvou škol v České republice, která vzdělávala zdravotnické pracovníky ve vyšším odborném studiu. 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 době probíhala výuka v pěti odborných učebnách, moderní učebně informatiky a výpočetní techniky; škola měla a má k dispozici mediální centrum s knihovnou a studovnou. Studentky a studenti se pravidelně zúčastňují soutěží první pomoci, charitativních akcí Bílá pastelka, Květinový den, sportovních a odborných kurzů.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1. února 1999 se na základě konkurzního řízení ujala funkce ředitelky školy PhDr. Miroslava Markvartová. Život školy však byl poznamenán dalšími změnami. V roce 2006 naposledy absolvovaly na naší škole studentky oboru diplomovaná dětská sestra, porodní asistentka, sestra pro psychiatrii a o rok dříve tolik potřebné sestry pro intenzivní péči.</w:t>
      </w:r>
    </w:p>
    <w:p w:rsidR="00A83F19" w:rsidRPr="00DE4BE3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1. 2. 2007 je ředitelem školy PhDr. Petr Hruška, MBA. Pod jeho vedením Vyšší odborná škola zdravotnická, p. o., připravila k akreditaci vzdělávací obory diplomová všeobecná sestra a  diplomovaný zdravotnický </w:t>
      </w:r>
      <w:r w:rsidRPr="00100004">
        <w:rPr>
          <w:rFonts w:ascii="Times New Roman" w:hAnsi="Times New Roman" w:cs="Times New Roman"/>
          <w:sz w:val="24"/>
          <w:szCs w:val="24"/>
        </w:rPr>
        <w:t>záchranář a postoupila je k akreditačnímu řízení na Mi</w:t>
      </w:r>
      <w:r>
        <w:rPr>
          <w:rFonts w:ascii="Times New Roman" w:hAnsi="Times New Roman" w:cs="Times New Roman"/>
          <w:sz w:val="24"/>
          <w:szCs w:val="24"/>
        </w:rPr>
        <w:t>nisterstvo školství, mládeže a </w:t>
      </w:r>
      <w:r w:rsidRPr="00100004">
        <w:rPr>
          <w:rFonts w:ascii="Times New Roman" w:hAnsi="Times New Roman" w:cs="Times New Roman"/>
          <w:sz w:val="24"/>
          <w:szCs w:val="24"/>
        </w:rPr>
        <w:t>tělovýchovy. Dne 4. 9. 2007 udělilo MŠMT ČR škole akreditaci k provádění vzdělávacích programů akreditovaných pro účely zákona č. 563/2004 Sb., s pla</w:t>
      </w:r>
      <w:r>
        <w:rPr>
          <w:rFonts w:ascii="Times New Roman" w:hAnsi="Times New Roman" w:cs="Times New Roman"/>
          <w:sz w:val="24"/>
          <w:szCs w:val="24"/>
        </w:rPr>
        <w:t>tností do 3. 9. 2013. Dne 3. 4. </w:t>
      </w:r>
      <w:r w:rsidRPr="00100004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udělilo MŠMT ČR škole akreditaci pro vzdělávací program 53-41-N/11 Diplomovaná všeobecná sestra, forma vzdělávání denní, </w:t>
      </w:r>
      <w:r w:rsidRPr="00DE4BE3">
        <w:rPr>
          <w:rFonts w:ascii="Times New Roman" w:hAnsi="Times New Roman" w:cs="Times New Roman"/>
          <w:sz w:val="24"/>
          <w:szCs w:val="24"/>
        </w:rPr>
        <w:t>a pro vzdělávací program 53-41-N/21 Diplomovaný zdravotnický záchranář, forma vzdělávaní denní. Na základě žádosti ze dne 26. 11. 2012 podané na MZČR a následně dne 23. 4. 2013 na MŠMT ČR o prodloužení akreditace vzdělávacího programu Diplomovaný zdravotnický záchranář 53-41-N/2, forma vzdělávání denní, byla akreditace vzdělávacího programu prodloužena rozhodnutím ze dne 25. 6. 2013 do 31. 8. 2017. Na</w:t>
      </w:r>
      <w:r w:rsidRPr="00C82EC8">
        <w:rPr>
          <w:rFonts w:ascii="Times New Roman" w:hAnsi="Times New Roman" w:cs="Times New Roman"/>
          <w:sz w:val="24"/>
          <w:szCs w:val="24"/>
        </w:rPr>
        <w:t xml:space="preserve"> základě žádosti podané na MŠMT ČR o prodloužení akreditace vzdělávacího program Diplomovaná všeobecná sestra 53-41-N/11, forma vzdělávání denní byla akreditace vzdělávacího programu prodloužena dne 20.11.2014 </w:t>
      </w:r>
      <w:proofErr w:type="gramStart"/>
      <w:r w:rsidRPr="00C82EC8">
        <w:rPr>
          <w:rFonts w:ascii="Times New Roman" w:hAnsi="Times New Roman" w:cs="Times New Roman"/>
          <w:sz w:val="24"/>
          <w:szCs w:val="24"/>
        </w:rPr>
        <w:t>č.j.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EC8">
        <w:rPr>
          <w:rFonts w:ascii="Times New Roman" w:hAnsi="Times New Roman" w:cs="Times New Roman"/>
          <w:sz w:val="24"/>
          <w:szCs w:val="24"/>
        </w:rPr>
        <w:t>MSMT-34223/2014 s platností od 1. září 2015 do 31. srpna 202</w:t>
      </w:r>
      <w:r w:rsidRPr="000F6F60">
        <w:rPr>
          <w:rFonts w:ascii="Times New Roman" w:hAnsi="Times New Roman" w:cs="Times New Roman"/>
          <w:sz w:val="24"/>
          <w:szCs w:val="24"/>
        </w:rPr>
        <w:t>1.</w:t>
      </w:r>
      <w:r w:rsidRPr="000F6F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4BE3">
        <w:rPr>
          <w:rFonts w:ascii="Times New Roman" w:hAnsi="Times New Roman" w:cs="Times New Roman"/>
          <w:sz w:val="24"/>
          <w:szCs w:val="24"/>
        </w:rPr>
        <w:t xml:space="preserve">Na základě žádosti podané na MŠMT ČR o prodloužení akreditace vzdělávacího programu Diplomovaný zdravotnický záchranář 53-41-N/2, forma vzdělávání denní, byla akreditace vzdělávacího programu prodloužena rozhodnutím </w:t>
      </w:r>
      <w:proofErr w:type="gramStart"/>
      <w:r w:rsidRPr="00DE4BE3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E4BE3">
        <w:rPr>
          <w:rFonts w:ascii="Times New Roman" w:hAnsi="Times New Roman" w:cs="Times New Roman"/>
          <w:sz w:val="24"/>
          <w:szCs w:val="24"/>
        </w:rPr>
        <w:t xml:space="preserve"> MSMT-24197/2015 ze dne 7. 9. 2015 s platností od 1. září 2016 do 31. srpna 2022.</w:t>
      </w:r>
    </w:p>
    <w:p w:rsidR="00A83F19" w:rsidRPr="00100004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</w:t>
      </w:r>
      <w:r w:rsidRPr="00100004">
        <w:rPr>
          <w:rFonts w:ascii="Times New Roman" w:hAnsi="Times New Roman" w:cs="Times New Roman"/>
          <w:sz w:val="24"/>
          <w:szCs w:val="24"/>
        </w:rPr>
        <w:t xml:space="preserve"> vzdělávání pedagogických pracovníků udělilo MŠMT ČR škole akreditaci pro vzdělávací programy Zdravotník zotavovacích akcí a škol v přírodě (dne 4. 9. 2007 s platností do 3. 9. 2010)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0004">
        <w:rPr>
          <w:rFonts w:ascii="Times New Roman" w:hAnsi="Times New Roman" w:cs="Times New Roman"/>
          <w:sz w:val="24"/>
          <w:szCs w:val="24"/>
        </w:rPr>
        <w:t xml:space="preserve">Výchova k reprodukčnímu zdraví (dne 29. 2. 2008 s platností do 28. </w:t>
      </w:r>
      <w:r>
        <w:rPr>
          <w:rFonts w:ascii="Times New Roman" w:hAnsi="Times New Roman" w:cs="Times New Roman"/>
          <w:sz w:val="24"/>
          <w:szCs w:val="24"/>
        </w:rPr>
        <w:t>2. 2011). Ke</w:t>
      </w:r>
      <w:r w:rsidRPr="00100004">
        <w:rPr>
          <w:rFonts w:ascii="Times New Roman" w:hAnsi="Times New Roman" w:cs="Times New Roman"/>
          <w:sz w:val="24"/>
          <w:szCs w:val="24"/>
        </w:rPr>
        <w:t xml:space="preserve"> vzdělávání jednotlivců a skupin zájemců udělilo MŠMT ČR </w:t>
      </w:r>
      <w:r w:rsidRPr="00100004">
        <w:rPr>
          <w:rFonts w:ascii="Times New Roman" w:hAnsi="Times New Roman" w:cs="Times New Roman"/>
          <w:sz w:val="24"/>
          <w:szCs w:val="24"/>
        </w:rPr>
        <w:lastRenderedPageBreak/>
        <w:t xml:space="preserve">škole akreditaci pro vzdělávací program Zdravotník zotavovacích akcí (dne 9. 6. 2009 s platností do 9. 6. 2012). </w:t>
      </w:r>
    </w:p>
    <w:p w:rsidR="00A83F19" w:rsidRPr="00D7258A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A">
        <w:rPr>
          <w:rFonts w:ascii="Times New Roman" w:hAnsi="Times New Roman" w:cs="Times New Roman"/>
          <w:sz w:val="24"/>
          <w:szCs w:val="24"/>
        </w:rPr>
        <w:t>Na základě žádosti ze dne 29. 4. 2013, podané na MŠMT ČR, o akreditaci vzdělávacího programu Zdravotník zotavovacích akcí, byla akreditace vzdělávacího programu prodloužena rozhodnutím ze dne 23. 7. 2013 do 23. 7. 2016. Dne 19. 4. 2016 bylo požádáno o akreditaci vzdělávacího programu Zdravotník zotavovacích akcí MŠMT ČR.</w:t>
      </w:r>
      <w:r>
        <w:rPr>
          <w:rFonts w:ascii="Times New Roman" w:hAnsi="Times New Roman" w:cs="Times New Roman"/>
          <w:sz w:val="24"/>
          <w:szCs w:val="24"/>
        </w:rPr>
        <w:t xml:space="preserve"> Akreditační řízení doposud řešeno.</w:t>
      </w:r>
    </w:p>
    <w:p w:rsidR="00A83F19" w:rsidRPr="000F6F60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2D31">
        <w:rPr>
          <w:rFonts w:ascii="Times New Roman" w:hAnsi="Times New Roman" w:cs="Times New Roman"/>
          <w:sz w:val="24"/>
          <w:szCs w:val="24"/>
        </w:rPr>
        <w:t>Na základě žádosti, která byla předložena 9. 9. 2009 na MZ ČR, o udělení akreditace pro specializační vzdělávání vzdělávacího programu Ošetřovatelská péče v pediatrii – Dětská sestra, vydalo MZ ČR 28. 12. 2009 rozhodnutí o akreditaci k tomuto vzdělávacímu programu do 14. 1. 2016.</w:t>
      </w:r>
      <w:r w:rsidRPr="00FB02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6F60">
        <w:rPr>
          <w:rFonts w:ascii="Times New Roman" w:hAnsi="Times New Roman" w:cs="Times New Roman"/>
          <w:sz w:val="24"/>
          <w:szCs w:val="24"/>
        </w:rPr>
        <w:t xml:space="preserve">Dne 11. 2. 2009 udělilo MŠMT ČR škole akreditaci pro vzdělávací program 53 -41-N/11 Diplomovaná všeobecná sestra, forma vzdělávání kombinovaná, 25. 2. 2010 pro vzdělávací program 53-41-N/21 Diplomovaný zdravotnický záchranář, forma vzdělávání kombinovaná. Na základě žádosti podané na MŠMT ČR o prodloužení akreditace vzdělávacího programu Diplomovaná všeobecná sestra 53-41-N/11, forma vzdělávání kombinovaná bylo vyhověno a akreditace byla prodloužena dne 24. 11. 2014 pod </w:t>
      </w:r>
      <w:proofErr w:type="gramStart"/>
      <w:r w:rsidRPr="000F6F60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0F6F60">
        <w:rPr>
          <w:rFonts w:ascii="Times New Roman" w:hAnsi="Times New Roman" w:cs="Times New Roman"/>
          <w:sz w:val="24"/>
          <w:szCs w:val="24"/>
        </w:rPr>
        <w:t xml:space="preserve"> MSMT-34224/2014, a to s platností od 1. září 2015 do 31. srpna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BE3">
        <w:rPr>
          <w:rFonts w:ascii="Times New Roman" w:hAnsi="Times New Roman" w:cs="Times New Roman"/>
          <w:sz w:val="24"/>
          <w:szCs w:val="24"/>
        </w:rPr>
        <w:t xml:space="preserve">Na základě žádosti podané na MŠMT ČR o prodloužení akreditace vzdělávacího programu 53-41-N/21 Diplomovaný zdravotnický záchranář, forma vzdělávání kombinovaná byla akreditace vzdělávacího programu prodloužena rozhodnutím ze dne 7.9.2015 pod </w:t>
      </w:r>
      <w:proofErr w:type="gramStart"/>
      <w:r w:rsidRPr="00DE4BE3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DE4BE3">
        <w:rPr>
          <w:rFonts w:ascii="Times New Roman" w:hAnsi="Times New Roman" w:cs="Times New Roman"/>
          <w:sz w:val="24"/>
          <w:szCs w:val="24"/>
        </w:rPr>
        <w:t xml:space="preserve"> MSMT-24199/2015 s platností od 1. září 2016 do 31. srpna 2023.</w:t>
      </w:r>
      <w:r w:rsidRPr="009C37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83F19" w:rsidRPr="00100004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04">
        <w:rPr>
          <w:rFonts w:ascii="Times New Roman" w:hAnsi="Times New Roman" w:cs="Times New Roman"/>
          <w:sz w:val="24"/>
          <w:szCs w:val="24"/>
        </w:rPr>
        <w:t xml:space="preserve">Od roku 2012 získala naše škola k užívání prostory </w:t>
      </w:r>
      <w:r>
        <w:rPr>
          <w:rFonts w:ascii="Times New Roman" w:hAnsi="Times New Roman" w:cs="Times New Roman"/>
          <w:sz w:val="24"/>
          <w:szCs w:val="24"/>
        </w:rPr>
        <w:t>SPŠEIT</w:t>
      </w:r>
      <w:r w:rsidRPr="00100004">
        <w:rPr>
          <w:rFonts w:ascii="Times New Roman" w:hAnsi="Times New Roman" w:cs="Times New Roman"/>
          <w:sz w:val="24"/>
          <w:szCs w:val="24"/>
        </w:rPr>
        <w:t xml:space="preserve"> na ulici Kounicova 1</w:t>
      </w:r>
      <w:r>
        <w:rPr>
          <w:rFonts w:ascii="Times New Roman" w:hAnsi="Times New Roman" w:cs="Times New Roman"/>
          <w:sz w:val="24"/>
          <w:szCs w:val="24"/>
        </w:rPr>
        <w:t>6, Brno (3. patro budovy). SPŠEIT se postupně stěhovala</w:t>
      </w:r>
      <w:r w:rsidRPr="00100004">
        <w:rPr>
          <w:rFonts w:ascii="Times New Roman" w:hAnsi="Times New Roman" w:cs="Times New Roman"/>
          <w:sz w:val="24"/>
          <w:szCs w:val="24"/>
        </w:rPr>
        <w:t xml:space="preserve"> do prostor školy na ulici Purkyňova 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100004">
        <w:rPr>
          <w:rFonts w:ascii="Times New Roman" w:hAnsi="Times New Roman" w:cs="Times New Roman"/>
          <w:sz w:val="24"/>
          <w:szCs w:val="24"/>
        </w:rPr>
        <w:t xml:space="preserve"> v Brně. </w:t>
      </w:r>
    </w:p>
    <w:p w:rsidR="00A83F19" w:rsidRPr="00100004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004">
        <w:rPr>
          <w:rFonts w:ascii="Times New Roman" w:hAnsi="Times New Roman" w:cs="Times New Roman"/>
          <w:sz w:val="24"/>
          <w:szCs w:val="24"/>
        </w:rPr>
        <w:t>K datu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2013 bylo </w:t>
      </w:r>
      <w:r w:rsidRPr="00100004">
        <w:rPr>
          <w:rFonts w:ascii="Times New Roman" w:hAnsi="Times New Roman" w:cs="Times New Roman"/>
          <w:sz w:val="24"/>
          <w:szCs w:val="24"/>
        </w:rPr>
        <w:t>dokončeno stěhování VOŠZ na ulici K</w:t>
      </w:r>
      <w:r>
        <w:rPr>
          <w:rFonts w:ascii="Times New Roman" w:hAnsi="Times New Roman" w:cs="Times New Roman"/>
          <w:sz w:val="24"/>
          <w:szCs w:val="24"/>
        </w:rPr>
        <w:t>ounicova 16 a již od</w:t>
      </w:r>
      <w:r w:rsidRPr="00100004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4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004">
        <w:rPr>
          <w:rFonts w:ascii="Times New Roman" w:hAnsi="Times New Roman" w:cs="Times New Roman"/>
          <w:sz w:val="24"/>
          <w:szCs w:val="24"/>
        </w:rPr>
        <w:t>2013 byla</w:t>
      </w:r>
      <w:r>
        <w:rPr>
          <w:rFonts w:ascii="Times New Roman" w:hAnsi="Times New Roman" w:cs="Times New Roman"/>
          <w:sz w:val="24"/>
          <w:szCs w:val="24"/>
        </w:rPr>
        <w:t xml:space="preserve"> zahájena výuka</w:t>
      </w:r>
      <w:r w:rsidRPr="00100004">
        <w:rPr>
          <w:rFonts w:ascii="Times New Roman" w:hAnsi="Times New Roman" w:cs="Times New Roman"/>
          <w:sz w:val="24"/>
          <w:szCs w:val="24"/>
        </w:rPr>
        <w:t xml:space="preserve"> v nových prostorách školy.</w:t>
      </w:r>
    </w:p>
    <w:p w:rsidR="00A83F19" w:rsidRDefault="00A83F19" w:rsidP="00A83F19">
      <w:pPr>
        <w:pStyle w:val="Bezmezer"/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celou dobu existence vychovávala škola, ať se její názvy stále měnily či pár roků zůstávaly, kvalitní zdravotnické pracovníky, o něž je v brněnských i mimobrněnských nemocnicích a jiných zdravotnických zařízeních značný zájem. Svědčí to o dobrém jménu, které si škola získala svým seriózním, poctivým a náročným přístupem ke studentům, k jejich výchově a vzdělávání, k široké veřejnosti. </w:t>
      </w:r>
    </w:p>
    <w:p w:rsidR="00A83F19" w:rsidRDefault="00A83F19" w:rsidP="00A83F1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 školním roce 2013/2014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VOŠZ Brno zapojila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 xml:space="preserve"> do p</w:t>
      </w:r>
      <w:r>
        <w:rPr>
          <w:rFonts w:ascii="Times New Roman" w:hAnsi="Times New Roman" w:cs="Times New Roman"/>
          <w:color w:val="000000"/>
          <w:sz w:val="24"/>
          <w:szCs w:val="24"/>
        </w:rPr>
        <w:t>rojektu Světová škola se zájmem a 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>snahou z</w:t>
      </w:r>
      <w:r>
        <w:rPr>
          <w:rFonts w:ascii="Times New Roman" w:hAnsi="Times New Roman" w:cs="Times New Roman"/>
          <w:color w:val="000000"/>
          <w:sz w:val="24"/>
          <w:szCs w:val="24"/>
        </w:rPr>
        <w:t>ískat tento titul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>. Po roční cestě pln</w:t>
      </w:r>
      <w:r>
        <w:rPr>
          <w:rFonts w:ascii="Times New Roman" w:hAnsi="Times New Roman" w:cs="Times New Roman"/>
          <w:color w:val="000000"/>
          <w:sz w:val="24"/>
          <w:szCs w:val="24"/>
        </w:rPr>
        <w:t>ění všech úkolů a požadavků bylo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 xml:space="preserve"> dne 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 xml:space="preserve">2014 toto </w:t>
      </w:r>
      <w:r>
        <w:rPr>
          <w:rFonts w:ascii="Times New Roman" w:hAnsi="Times New Roman" w:cs="Times New Roman"/>
          <w:color w:val="000000"/>
          <w:sz w:val="24"/>
          <w:szCs w:val="24"/>
        </w:rPr>
        <w:t>označení „Světová škola“ získáno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>Certifikát „Světová škola“ uděluje společnost Člověk v tísni, o.p.s. ve spolupráci s ADRA, o.p.s. a dalšími nevládními neziskovými organizacemi.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3F19" w:rsidRPr="00F95AF6" w:rsidRDefault="00A83F19" w:rsidP="00A83F1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AF6">
        <w:rPr>
          <w:rFonts w:ascii="Times New Roman" w:hAnsi="Times New Roman" w:cs="Times New Roman"/>
          <w:color w:val="000000"/>
          <w:sz w:val="24"/>
          <w:szCs w:val="24"/>
        </w:rPr>
        <w:t>Základní filozofie podp</w:t>
      </w:r>
      <w:r>
        <w:rPr>
          <w:rFonts w:ascii="Times New Roman" w:hAnsi="Times New Roman" w:cs="Times New Roman"/>
          <w:color w:val="000000"/>
          <w:sz w:val="24"/>
          <w:szCs w:val="24"/>
        </w:rPr>
        <w:t>oruje vzdělávání a přípravu studentů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 xml:space="preserve"> na reálný život v globalizovaném světě a opírá se o jednodu</w:t>
      </w:r>
      <w:r>
        <w:rPr>
          <w:rFonts w:ascii="Times New Roman" w:hAnsi="Times New Roman" w:cs="Times New Roman"/>
          <w:color w:val="000000"/>
          <w:sz w:val="24"/>
          <w:szCs w:val="24"/>
        </w:rPr>
        <w:t>chou metodologii tří kroků</w:t>
      </w:r>
      <w:r w:rsidRPr="00F95AF6">
        <w:rPr>
          <w:rFonts w:ascii="Times New Roman" w:hAnsi="Times New Roman" w:cs="Times New Roman"/>
          <w:color w:val="000000"/>
          <w:sz w:val="24"/>
          <w:szCs w:val="24"/>
        </w:rPr>
        <w:t xml:space="preserve">: uč se – zjišťuj – jednej. </w:t>
      </w:r>
    </w:p>
    <w:p w:rsidR="00A83F19" w:rsidRDefault="00A83F19" w:rsidP="00A83F19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Zapojení</w:t>
      </w:r>
      <w:r w:rsidRPr="00F95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do sítě Světových škol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přineslo škole</w:t>
      </w:r>
      <w:r w:rsidRPr="00F95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kromě prestižního ocenění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i </w:t>
      </w:r>
      <w:r w:rsidRPr="00F95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metodickou podporu při zařazování průřezových témat do výuky (metodické materiály), konzultace při začleňování GRV témat do výukových modulů a další možnost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zdarma se účastnit </w:t>
      </w:r>
      <w:r w:rsidRPr="00F95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akreditovaných seminářů a kurzů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na globální témata.</w:t>
      </w:r>
    </w:p>
    <w:p w:rsidR="00A83F19" w:rsidRDefault="00A83F19" w:rsidP="00A83F19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Ve školním roce 2015/2016 jsme certifikát Světová škola obhájili s platností do roku 2021.</w:t>
      </w:r>
    </w:p>
    <w:p w:rsidR="00A83F19" w:rsidRPr="00F95AF6" w:rsidRDefault="00A83F19" w:rsidP="00A83F19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Změna názvu školy na Vyšší odbornou školu zdravotnickou Brno, příspěvková organizace byla schválena Zastupitelstvem Jihomoravského kraje usnesením č. 1800/15/Z18 ze dne 30. dubna 2015 na dobu neurčitou.</w:t>
      </w:r>
    </w:p>
    <w:p w:rsidR="003960CE" w:rsidRDefault="003960CE" w:rsidP="003960CE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PEST analýza</w:t>
      </w:r>
    </w:p>
    <w:p w:rsidR="003960CE" w:rsidRDefault="003960CE" w:rsidP="003960CE">
      <w:pPr>
        <w:pStyle w:val="Odstavecseseznamem"/>
        <w:spacing w:after="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Základním faktorem, který dlouhodobě ovlivňuje činnost všech škol, je </w:t>
      </w:r>
      <w:r>
        <w:rPr>
          <w:b/>
          <w:sz w:val="24"/>
          <w:szCs w:val="24"/>
        </w:rPr>
        <w:t>politické prostředí</w:t>
      </w:r>
      <w:r>
        <w:rPr>
          <w:sz w:val="24"/>
          <w:szCs w:val="24"/>
        </w:rPr>
        <w:t xml:space="preserve">, které se odráží v platné legislativě. Pro vyšší odborné školy zdravotnické mělo přelomový význam </w:t>
      </w:r>
      <w:r w:rsidR="00004D71">
        <w:rPr>
          <w:sz w:val="24"/>
          <w:szCs w:val="24"/>
        </w:rPr>
        <w:t>schválení zákona č. 96/2004 Sb., o podmínkách získá</w:t>
      </w:r>
      <w:r w:rsidR="00004D71">
        <w:rPr>
          <w:sz w:val="24"/>
          <w:szCs w:val="24"/>
        </w:rPr>
        <w:lastRenderedPageBreak/>
        <w:t>vání a uznávání způsobilosti k výkonu nelékařských zdravotnických povolání a k výkonu činností souvisejících s poskytováním zdravotní péče a o změně některých souvisejících zákonů (zákon o nelékařských zdravotnických povoláních). Pro řadu zdravotnických odborných způsobilostí bylo stanoveno absolvování akreditovaného zdravotnického bakalářského</w:t>
      </w:r>
      <w:r w:rsidR="00D57C1B">
        <w:rPr>
          <w:sz w:val="24"/>
          <w:szCs w:val="24"/>
        </w:rPr>
        <w:t xml:space="preserve"> studijního oboru na vysokých školách. </w:t>
      </w:r>
      <w:r w:rsidR="00004D71">
        <w:rPr>
          <w:sz w:val="24"/>
          <w:szCs w:val="24"/>
        </w:rPr>
        <w:t>Tím došlo k</w:t>
      </w:r>
      <w:r w:rsidR="00D57C1B">
        <w:rPr>
          <w:sz w:val="24"/>
          <w:szCs w:val="24"/>
        </w:rPr>
        <w:t> zásadnímu omezení nabídky studijních oborů na vyšších odborných školách. Pokud by nový zákon tyto podmínky ještě více zpřísnil, bylo by to vážné ohrožení pro existenci zdravotnických vyšších odborných škol.</w:t>
      </w:r>
    </w:p>
    <w:p w:rsidR="00D57C1B" w:rsidRDefault="00D57C1B" w:rsidP="003960CE">
      <w:pPr>
        <w:pStyle w:val="Odstavecseseznamem"/>
        <w:spacing w:after="0" w:line="360" w:lineRule="auto"/>
        <w:ind w:left="0" w:firstLine="708"/>
        <w:jc w:val="both"/>
        <w:rPr>
          <w:sz w:val="24"/>
          <w:szCs w:val="24"/>
        </w:rPr>
      </w:pPr>
    </w:p>
    <w:p w:rsidR="00D57C1B" w:rsidRDefault="006A7E80" w:rsidP="003960CE">
      <w:pPr>
        <w:pStyle w:val="Odstavecseseznamem"/>
        <w:spacing w:after="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Existenčně důležité je pro školu </w:t>
      </w:r>
      <w:r>
        <w:rPr>
          <w:b/>
          <w:sz w:val="24"/>
          <w:szCs w:val="24"/>
        </w:rPr>
        <w:t>ekonomické prostředí</w:t>
      </w:r>
      <w:r>
        <w:rPr>
          <w:sz w:val="24"/>
          <w:szCs w:val="24"/>
        </w:rPr>
        <w:t>. Základní pravidla jsou dána v zákoně č. 561/2004 Sb., o předškolním, základním, středním, vyšším odborném a jiném vzdělávání (školský zákon), v platném znění, a v zákoně č. 250</w:t>
      </w:r>
      <w:r w:rsidR="005170CB">
        <w:rPr>
          <w:sz w:val="24"/>
          <w:szCs w:val="24"/>
        </w:rPr>
        <w:t xml:space="preserve">/2000 Sb., </w:t>
      </w:r>
      <w:r w:rsidR="005170CB" w:rsidRPr="005170CB">
        <w:rPr>
          <w:sz w:val="24"/>
          <w:szCs w:val="24"/>
        </w:rPr>
        <w:t>o rozpočtových pravidlech územních rozpočtů, v platném znění</w:t>
      </w:r>
      <w:r w:rsidR="005170CB">
        <w:rPr>
          <w:sz w:val="24"/>
          <w:szCs w:val="24"/>
        </w:rPr>
        <w:t>. Škola je příspěvkovou organizací, je financována formou příspěvku od zřizovatele</w:t>
      </w:r>
      <w:r w:rsidR="00556F24">
        <w:rPr>
          <w:sz w:val="24"/>
          <w:szCs w:val="24"/>
        </w:rPr>
        <w:t xml:space="preserve"> a prostředky ze státního rozpočtu na přímé náklady na vzdělávání. V souladu s vyhláškou MŠMT ČR č. 10/2005 Sb., o vyšším odborném vzdělávání, vybírá škola od studentů školné ve výši 3.000,- Kč za školní rok. </w:t>
      </w:r>
    </w:p>
    <w:p w:rsidR="00556F24" w:rsidRDefault="00556F24" w:rsidP="003960CE">
      <w:pPr>
        <w:pStyle w:val="Odstavecseseznamem"/>
        <w:spacing w:after="0" w:line="360" w:lineRule="auto"/>
        <w:ind w:left="0" w:firstLine="708"/>
        <w:jc w:val="both"/>
        <w:rPr>
          <w:sz w:val="24"/>
          <w:szCs w:val="24"/>
        </w:rPr>
      </w:pPr>
    </w:p>
    <w:p w:rsidR="00AE4BC3" w:rsidRDefault="00556F24" w:rsidP="0071010C">
      <w:pPr>
        <w:spacing w:line="360" w:lineRule="auto"/>
        <w:ind w:firstLine="708"/>
        <w:jc w:val="both"/>
        <w:rPr>
          <w:sz w:val="24"/>
          <w:szCs w:val="24"/>
        </w:rPr>
      </w:pPr>
      <w:r w:rsidRPr="0071010C">
        <w:rPr>
          <w:sz w:val="24"/>
          <w:szCs w:val="24"/>
        </w:rPr>
        <w:t>V </w:t>
      </w:r>
      <w:r w:rsidRPr="0071010C">
        <w:rPr>
          <w:b/>
          <w:sz w:val="24"/>
          <w:szCs w:val="24"/>
        </w:rPr>
        <w:t>oblasti sociální a kulturní</w:t>
      </w:r>
      <w:r w:rsidRPr="0071010C">
        <w:rPr>
          <w:sz w:val="24"/>
          <w:szCs w:val="24"/>
        </w:rPr>
        <w:t xml:space="preserve"> vyvíjí škola celou řadu aktivit. Škola spolupracuje se státním zdravotním ústavem v</w:t>
      </w:r>
      <w:r w:rsidR="00FD375B" w:rsidRPr="0071010C">
        <w:rPr>
          <w:sz w:val="24"/>
          <w:szCs w:val="24"/>
        </w:rPr>
        <w:t> </w:t>
      </w:r>
      <w:r w:rsidRPr="0071010C">
        <w:rPr>
          <w:sz w:val="24"/>
          <w:szCs w:val="24"/>
        </w:rPr>
        <w:t>Praze</w:t>
      </w:r>
      <w:r w:rsidR="00FD375B" w:rsidRPr="0071010C">
        <w:rPr>
          <w:sz w:val="24"/>
          <w:szCs w:val="24"/>
        </w:rPr>
        <w:t>, s Kanceláří Brno – Zdravé město, každoročně se aktivně účastní veřejné sbírky Bílá pastelka, kterou pořádá Sjednocená organizace nevidomých a slabozrakých, spolupracuje se Zdravotně sociální fakultou Jihočeské univerzity na výzkumném projektu "Postavení sestry v multidisciplinárním týmu"</w:t>
      </w:r>
      <w:r w:rsidR="00AE4BC3" w:rsidRPr="0071010C">
        <w:rPr>
          <w:sz w:val="24"/>
          <w:szCs w:val="24"/>
        </w:rPr>
        <w:t xml:space="preserve">, podílí se na pořádání soutěží “Hlídek mladých zdravotníků“ s oblastním spolkem ČČK Brno-město, spolupracuje </w:t>
      </w:r>
      <w:r w:rsidR="0071010C">
        <w:rPr>
          <w:sz w:val="24"/>
          <w:szCs w:val="24"/>
        </w:rPr>
        <w:t xml:space="preserve">na projektu </w:t>
      </w:r>
      <w:r w:rsidR="00AE4BC3" w:rsidRPr="0071010C">
        <w:rPr>
          <w:sz w:val="24"/>
          <w:szCs w:val="24"/>
        </w:rPr>
        <w:t>“Zvířátka také nekouří“</w:t>
      </w:r>
      <w:r w:rsidR="0071010C">
        <w:rPr>
          <w:sz w:val="24"/>
          <w:szCs w:val="24"/>
        </w:rPr>
        <w:t xml:space="preserve">. Pro děti z mateřských a základních škol každoročně pořádáme Nemocnici zvířátek, projekt zaměřený na </w:t>
      </w:r>
      <w:r w:rsidR="00010F05">
        <w:rPr>
          <w:sz w:val="24"/>
          <w:szCs w:val="24"/>
        </w:rPr>
        <w:t xml:space="preserve">prevenci v oblasti </w:t>
      </w:r>
      <w:r w:rsidR="006B2D98">
        <w:rPr>
          <w:sz w:val="24"/>
          <w:szCs w:val="24"/>
        </w:rPr>
        <w:t xml:space="preserve">výchovy dětí ke </w:t>
      </w:r>
      <w:r w:rsidR="00010F05">
        <w:rPr>
          <w:sz w:val="24"/>
          <w:szCs w:val="24"/>
        </w:rPr>
        <w:t>zdraví.</w:t>
      </w:r>
    </w:p>
    <w:p w:rsidR="00611D15" w:rsidRDefault="00611D15" w:rsidP="0071010C">
      <w:pPr>
        <w:spacing w:line="360" w:lineRule="auto"/>
        <w:ind w:firstLine="708"/>
        <w:jc w:val="both"/>
        <w:rPr>
          <w:sz w:val="24"/>
          <w:szCs w:val="24"/>
        </w:rPr>
      </w:pPr>
    </w:p>
    <w:p w:rsidR="00611D15" w:rsidRDefault="00611D15" w:rsidP="0071010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 hlediska </w:t>
      </w:r>
      <w:r w:rsidRPr="00611D15">
        <w:rPr>
          <w:b/>
          <w:sz w:val="24"/>
          <w:szCs w:val="24"/>
        </w:rPr>
        <w:t xml:space="preserve">technického </w:t>
      </w:r>
      <w:r>
        <w:rPr>
          <w:b/>
          <w:sz w:val="24"/>
          <w:szCs w:val="24"/>
        </w:rPr>
        <w:t xml:space="preserve">a materiálního </w:t>
      </w:r>
      <w:r w:rsidRPr="00611D15">
        <w:rPr>
          <w:b/>
          <w:sz w:val="24"/>
          <w:szCs w:val="24"/>
        </w:rPr>
        <w:t>vybavení</w:t>
      </w:r>
      <w:r>
        <w:rPr>
          <w:sz w:val="24"/>
          <w:szCs w:val="24"/>
        </w:rPr>
        <w:t xml:space="preserve"> je škola na velmi dobré úrovni. Škola se postupně vybavuje moderními učebními pomůckami, které odpovídají potřebám moderního pojetí vyučovaných zdravotnických oborů. Studenti mají k dispozici kvalitně vybavenou odbornou knihovnu s dvanácti tisíci svazky knih. Průběžně probíhá modernizace </w:t>
      </w:r>
      <w:proofErr w:type="gramStart"/>
      <w:r>
        <w:rPr>
          <w:sz w:val="24"/>
          <w:szCs w:val="24"/>
        </w:rPr>
        <w:t>počítačového</w:t>
      </w:r>
      <w:r w:rsidR="00A83F19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a programového</w:t>
      </w:r>
      <w:proofErr w:type="gramEnd"/>
      <w:r>
        <w:rPr>
          <w:sz w:val="24"/>
          <w:szCs w:val="24"/>
        </w:rPr>
        <w:t xml:space="preserve"> vybavení, studenti mají k dispozici bezdrátové připojení k interne</w:t>
      </w:r>
      <w:r w:rsidR="00A83F19">
        <w:rPr>
          <w:sz w:val="24"/>
          <w:szCs w:val="24"/>
        </w:rPr>
        <w:t>tu. Velkým úkolem pro školu bylo</w:t>
      </w:r>
      <w:r>
        <w:rPr>
          <w:sz w:val="24"/>
          <w:szCs w:val="24"/>
        </w:rPr>
        <w:t xml:space="preserve"> její kompletní přestěhování do budovy na Kounicově 16.</w:t>
      </w:r>
    </w:p>
    <w:p w:rsidR="00500503" w:rsidRDefault="00500503" w:rsidP="0071010C">
      <w:pPr>
        <w:spacing w:line="360" w:lineRule="auto"/>
        <w:ind w:firstLine="708"/>
        <w:jc w:val="both"/>
        <w:rPr>
          <w:sz w:val="24"/>
          <w:szCs w:val="24"/>
        </w:rPr>
      </w:pPr>
    </w:p>
    <w:p w:rsidR="00B651A1" w:rsidRDefault="00B651A1" w:rsidP="0071010C">
      <w:pPr>
        <w:spacing w:line="360" w:lineRule="auto"/>
        <w:ind w:firstLine="708"/>
        <w:jc w:val="both"/>
        <w:rPr>
          <w:sz w:val="24"/>
          <w:szCs w:val="24"/>
        </w:rPr>
      </w:pPr>
    </w:p>
    <w:p w:rsidR="00500503" w:rsidRDefault="00500503" w:rsidP="0050050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SWOT analýza školy</w:t>
      </w:r>
    </w:p>
    <w:p w:rsidR="00500503" w:rsidRPr="00500503" w:rsidRDefault="00500503" w:rsidP="0050050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00503">
        <w:rPr>
          <w:rFonts w:ascii="Times New Roman" w:hAnsi="Times New Roman"/>
          <w:b/>
          <w:sz w:val="24"/>
          <w:szCs w:val="24"/>
        </w:rPr>
        <w:t>Silné stránky:</w:t>
      </w:r>
    </w:p>
    <w:p w:rsidR="00500503" w:rsidRDefault="00500503" w:rsidP="00500503">
      <w:pPr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Škola je vyhledávána</w:t>
      </w:r>
      <w:r w:rsidRPr="00500503">
        <w:rPr>
          <w:sz w:val="24"/>
          <w:szCs w:val="24"/>
        </w:rPr>
        <w:t xml:space="preserve"> středoškoláky s praktickým zaměřením, kteří plánují pokračovat ve studiu se zaměřením na </w:t>
      </w:r>
      <w:r>
        <w:rPr>
          <w:sz w:val="24"/>
          <w:szCs w:val="24"/>
        </w:rPr>
        <w:t>práci zdravotní sestry a zdravotnického záchranáře.</w:t>
      </w:r>
    </w:p>
    <w:p w:rsidR="00500503" w:rsidRDefault="00500503" w:rsidP="00500503">
      <w:pPr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Škola má kvalitní a zkušený pedagogický sbor.</w:t>
      </w:r>
    </w:p>
    <w:p w:rsidR="00500503" w:rsidRDefault="00500503" w:rsidP="00500503">
      <w:pPr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O studium je trvale mimořádně velký zájem. Počet uchazečů výrazně převyšuje </w:t>
      </w:r>
      <w:r w:rsidR="00AF24AB">
        <w:rPr>
          <w:sz w:val="24"/>
          <w:szCs w:val="24"/>
        </w:rPr>
        <w:t>počet volných míst v prvních ročnících studia.</w:t>
      </w:r>
    </w:p>
    <w:p w:rsidR="00AF24AB" w:rsidRDefault="00AF24AB" w:rsidP="00500503">
      <w:pPr>
        <w:numPr>
          <w:ilvl w:val="0"/>
          <w:numId w:val="5"/>
        </w:numPr>
        <w:spacing w:after="0" w:line="360" w:lineRule="auto"/>
        <w:ind w:left="714" w:hanging="357"/>
        <w:rPr>
          <w:sz w:val="24"/>
          <w:szCs w:val="24"/>
        </w:rPr>
      </w:pPr>
      <w:r w:rsidRPr="00AF24AB">
        <w:rPr>
          <w:sz w:val="24"/>
          <w:szCs w:val="24"/>
        </w:rPr>
        <w:t>Studenti pravidelně zakončují svá studia s velmi dobrými výsledky při absolutoriích.</w:t>
      </w:r>
    </w:p>
    <w:p w:rsidR="00AF24AB" w:rsidRPr="00AF24AB" w:rsidRDefault="00AF24AB" w:rsidP="00AF24AB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AF24AB">
        <w:rPr>
          <w:sz w:val="24"/>
          <w:szCs w:val="24"/>
        </w:rPr>
        <w:t>Škola má moderní materiální, technické a odborné vybavení pro teoretickou i praktickou výuku.</w:t>
      </w:r>
    </w:p>
    <w:p w:rsidR="00AF24AB" w:rsidRDefault="001D63BD" w:rsidP="00AF24AB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 učebních dokumentech je v</w:t>
      </w:r>
      <w:r w:rsidR="00AF24AB" w:rsidRPr="00AF24AB">
        <w:rPr>
          <w:sz w:val="24"/>
          <w:szCs w:val="24"/>
        </w:rPr>
        <w:t xml:space="preserve">elký hodinový podíl praktické výuky, která z velké části probíhá pod vedením </w:t>
      </w:r>
      <w:r>
        <w:rPr>
          <w:sz w:val="24"/>
          <w:szCs w:val="24"/>
        </w:rPr>
        <w:t xml:space="preserve">kvalifikovaných </w:t>
      </w:r>
      <w:r w:rsidR="00AF24AB" w:rsidRPr="00AF24AB">
        <w:rPr>
          <w:sz w:val="24"/>
          <w:szCs w:val="24"/>
        </w:rPr>
        <w:t>odborných učitelek.</w:t>
      </w:r>
    </w:p>
    <w:p w:rsidR="001D63BD" w:rsidRDefault="001D63BD" w:rsidP="00AF24AB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Škola je zapojena do projektů </w:t>
      </w:r>
      <w:r w:rsidR="00527842">
        <w:rPr>
          <w:sz w:val="24"/>
          <w:szCs w:val="24"/>
        </w:rPr>
        <w:t>ESF Investice do rozvoje vzdělávání a Vzdělávání pro konkurenceschopnost.</w:t>
      </w:r>
    </w:p>
    <w:p w:rsidR="00527842" w:rsidRPr="00527842" w:rsidRDefault="00527842" w:rsidP="00AF24AB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527842">
        <w:rPr>
          <w:sz w:val="24"/>
          <w:szCs w:val="24"/>
        </w:rPr>
        <w:t xml:space="preserve">V rámci projektu </w:t>
      </w:r>
      <w:r>
        <w:rPr>
          <w:sz w:val="24"/>
          <w:szCs w:val="24"/>
        </w:rPr>
        <w:t>„</w:t>
      </w:r>
      <w:r w:rsidRPr="00527842">
        <w:rPr>
          <w:rFonts w:eastAsia="SimSun"/>
          <w:sz w:val="24"/>
          <w:szCs w:val="24"/>
        </w:rPr>
        <w:t xml:space="preserve">Inovace vzdělávacích programů VOŠ v oborech diplomovaný zdravotnický záchranář, diplomovaný nutriční terapeut, diplomovaný farmaceutický asistent, diplomovaný zdravotnický laborant, diplomovaný </w:t>
      </w:r>
      <w:r w:rsidRPr="00527842">
        <w:rPr>
          <w:rFonts w:eastAsia="SimSun"/>
          <w:sz w:val="24"/>
          <w:szCs w:val="24"/>
        </w:rPr>
        <w:lastRenderedPageBreak/>
        <w:t>zubní technik a diplomovaná dentální hygienistka</w:t>
      </w:r>
      <w:r>
        <w:rPr>
          <w:rFonts w:eastAsia="SimSun"/>
          <w:sz w:val="24"/>
          <w:szCs w:val="24"/>
        </w:rPr>
        <w:t>“ je škola odborným garantem oboru diplomovaný zdravotnický záchranář pro všechny VOŠZ v ČR.</w:t>
      </w:r>
    </w:p>
    <w:p w:rsidR="001D63BD" w:rsidRDefault="001D63BD" w:rsidP="00AF24AB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Škola má navázané rozsáhlé mezinárodní kontakty. </w:t>
      </w:r>
    </w:p>
    <w:p w:rsidR="001D63BD" w:rsidRDefault="001D63BD" w:rsidP="00AF24AB">
      <w:pPr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Studenti mají možnost se zúčastnit řady zahraničních stáží a exkurzí.</w:t>
      </w:r>
    </w:p>
    <w:p w:rsidR="00527842" w:rsidRPr="00527842" w:rsidRDefault="00527842" w:rsidP="0052784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27842">
        <w:rPr>
          <w:sz w:val="24"/>
          <w:szCs w:val="24"/>
        </w:rPr>
        <w:t>Téměř 100% absolventů nastupuje po ukončení studia do praxe.</w:t>
      </w:r>
    </w:p>
    <w:p w:rsidR="00527842" w:rsidRDefault="00527842" w:rsidP="00527842">
      <w:pPr>
        <w:spacing w:after="0" w:line="240" w:lineRule="auto"/>
      </w:pPr>
    </w:p>
    <w:p w:rsidR="0090311F" w:rsidRDefault="0090311F" w:rsidP="00527842">
      <w:pPr>
        <w:spacing w:after="0" w:line="360" w:lineRule="auto"/>
        <w:rPr>
          <w:b/>
          <w:sz w:val="24"/>
          <w:szCs w:val="24"/>
        </w:rPr>
      </w:pPr>
    </w:p>
    <w:p w:rsidR="00527842" w:rsidRDefault="00527842" w:rsidP="00527842">
      <w:pPr>
        <w:spacing w:after="0" w:line="360" w:lineRule="auto"/>
        <w:rPr>
          <w:b/>
          <w:sz w:val="24"/>
          <w:szCs w:val="24"/>
        </w:rPr>
      </w:pPr>
      <w:r w:rsidRPr="00527842">
        <w:rPr>
          <w:b/>
          <w:sz w:val="24"/>
          <w:szCs w:val="24"/>
        </w:rPr>
        <w:t>Slabé stránky</w:t>
      </w:r>
      <w:r>
        <w:rPr>
          <w:b/>
          <w:sz w:val="24"/>
          <w:szCs w:val="24"/>
        </w:rPr>
        <w:t>:</w:t>
      </w:r>
    </w:p>
    <w:p w:rsidR="00527842" w:rsidRDefault="00EB5149" w:rsidP="00527842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Označ</w:t>
      </w:r>
      <w:r w:rsidR="00E56B1B">
        <w:rPr>
          <w:sz w:val="24"/>
          <w:szCs w:val="24"/>
        </w:rPr>
        <w:t>ení diplomovaný specialista (DiS</w:t>
      </w:r>
      <w:r>
        <w:rPr>
          <w:sz w:val="24"/>
          <w:szCs w:val="24"/>
        </w:rPr>
        <w:t>.) je ve v rámci EU nestandardní a ani v ČR nemá takovou prestiž jako titul Bc. z bakalářského studia na vysoké škole</w:t>
      </w:r>
      <w:r w:rsidR="00536C0D">
        <w:rPr>
          <w:sz w:val="24"/>
          <w:szCs w:val="24"/>
        </w:rPr>
        <w:t>.</w:t>
      </w:r>
    </w:p>
    <w:p w:rsidR="00EB5149" w:rsidRDefault="00141EF4" w:rsidP="00527842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141EF4">
        <w:rPr>
          <w:sz w:val="24"/>
          <w:szCs w:val="24"/>
        </w:rPr>
        <w:t>V případě požadavku ze strany zaměstnavatele na dosažení odborné vysokoškolské kvalifikace je nucen pracovník absolvovat d</w:t>
      </w:r>
      <w:r>
        <w:rPr>
          <w:sz w:val="24"/>
          <w:szCs w:val="24"/>
        </w:rPr>
        <w:t>alší specializační studium na vysoké škole</w:t>
      </w:r>
      <w:r w:rsidR="006123AA">
        <w:rPr>
          <w:sz w:val="24"/>
          <w:szCs w:val="24"/>
        </w:rPr>
        <w:t>.</w:t>
      </w:r>
    </w:p>
    <w:p w:rsidR="00141EF4" w:rsidRDefault="002E17C6" w:rsidP="00527842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 interním pedagogickém kolektivu je velmi málo mužů (9%)</w:t>
      </w:r>
      <w:r w:rsidR="002A6168">
        <w:rPr>
          <w:sz w:val="24"/>
          <w:szCs w:val="24"/>
        </w:rPr>
        <w:t>, v následujících letech bude potřebné počet mužů navýšit.</w:t>
      </w:r>
    </w:p>
    <w:p w:rsidR="006123AA" w:rsidRDefault="006123AA" w:rsidP="006123AA">
      <w:pPr>
        <w:spacing w:after="0" w:line="360" w:lineRule="auto"/>
        <w:rPr>
          <w:sz w:val="24"/>
          <w:szCs w:val="24"/>
        </w:rPr>
      </w:pPr>
    </w:p>
    <w:p w:rsidR="0090311F" w:rsidRDefault="0090311F" w:rsidP="006123AA">
      <w:pPr>
        <w:spacing w:after="0" w:line="360" w:lineRule="auto"/>
        <w:rPr>
          <w:sz w:val="24"/>
          <w:szCs w:val="24"/>
        </w:rPr>
      </w:pPr>
    </w:p>
    <w:p w:rsidR="006123AA" w:rsidRDefault="006123AA" w:rsidP="006123AA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Příležitosti:</w:t>
      </w:r>
    </w:p>
    <w:p w:rsidR="003A390D" w:rsidRPr="003A390D" w:rsidRDefault="003A390D" w:rsidP="000C55F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 w:rsidRPr="003A390D">
        <w:rPr>
          <w:sz w:val="24"/>
          <w:szCs w:val="24"/>
        </w:rPr>
        <w:t>Široké uplatnění absolventů na trhu práce</w:t>
      </w:r>
      <w:r>
        <w:rPr>
          <w:sz w:val="24"/>
          <w:szCs w:val="24"/>
        </w:rPr>
        <w:t>.</w:t>
      </w:r>
    </w:p>
    <w:p w:rsidR="006123AA" w:rsidRPr="000C55FE" w:rsidRDefault="006123AA" w:rsidP="000C55F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 w:rsidRPr="000C55FE">
        <w:rPr>
          <w:sz w:val="24"/>
          <w:szCs w:val="24"/>
        </w:rPr>
        <w:t>Zdravotnická zařízení mají trvale velký zájem o absolventy školy</w:t>
      </w:r>
      <w:r w:rsidR="000C55FE" w:rsidRPr="000C55FE">
        <w:rPr>
          <w:sz w:val="24"/>
          <w:szCs w:val="24"/>
        </w:rPr>
        <w:t>.</w:t>
      </w:r>
    </w:p>
    <w:p w:rsidR="006123AA" w:rsidRPr="000C55FE" w:rsidRDefault="006123AA" w:rsidP="000C55FE">
      <w:pPr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 w:rsidRPr="000C55FE">
        <w:rPr>
          <w:sz w:val="24"/>
          <w:szCs w:val="24"/>
        </w:rPr>
        <w:t xml:space="preserve">Absolventi jsou prakticky zaměření, lépe se adaptují na požadavky pracovní pozice </w:t>
      </w:r>
      <w:r w:rsidR="000C55FE">
        <w:rPr>
          <w:sz w:val="24"/>
          <w:szCs w:val="24"/>
        </w:rPr>
        <w:t xml:space="preserve">                     </w:t>
      </w:r>
      <w:r w:rsidRPr="000C55FE">
        <w:rPr>
          <w:sz w:val="24"/>
          <w:szCs w:val="24"/>
        </w:rPr>
        <w:t>a mají krátkou dobu zapracování.</w:t>
      </w:r>
    </w:p>
    <w:p w:rsidR="006123AA" w:rsidRDefault="00DE09BF" w:rsidP="000C55F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Kombinovaná forma studia nabízí možnost vzdělávání pro zaměstnané uchazeče.</w:t>
      </w:r>
    </w:p>
    <w:p w:rsidR="00DE09BF" w:rsidRDefault="00DE09BF" w:rsidP="000C55F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Škola má mimořádný potenciál pro nabídku výchovných a vzdělávacích programů pro veřejnost.</w:t>
      </w:r>
    </w:p>
    <w:p w:rsidR="002A6168" w:rsidRDefault="00784E6C" w:rsidP="000C55F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Rozvíjet</w:t>
      </w:r>
      <w:r w:rsidR="002A6168">
        <w:rPr>
          <w:sz w:val="24"/>
          <w:szCs w:val="24"/>
        </w:rPr>
        <w:t xml:space="preserve"> navázané mezinárodní kontakty (Belgie, Bulharsko, Finsko, Německo, Rakousko, Turecko, Velká Británie), </w:t>
      </w:r>
      <w:r w:rsidR="00CE163E">
        <w:rPr>
          <w:sz w:val="24"/>
          <w:szCs w:val="24"/>
        </w:rPr>
        <w:t xml:space="preserve">které </w:t>
      </w:r>
      <w:r>
        <w:rPr>
          <w:sz w:val="24"/>
          <w:szCs w:val="24"/>
        </w:rPr>
        <w:t xml:space="preserve">škola </w:t>
      </w:r>
      <w:r w:rsidR="00CE163E">
        <w:rPr>
          <w:sz w:val="24"/>
          <w:szCs w:val="24"/>
        </w:rPr>
        <w:t>může i do budoucna využívat k realizaci společných mezinárodních projektů.</w:t>
      </w:r>
    </w:p>
    <w:p w:rsidR="00CE163E" w:rsidRDefault="00CE163E" w:rsidP="000C55F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Pořádáním výchovných a vzdělávacích akcí pro žáky základních a středních škol získávat nové uchazeče o studium.</w:t>
      </w:r>
    </w:p>
    <w:p w:rsidR="00B651A1" w:rsidRDefault="00B651A1" w:rsidP="000C55FE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V rámci celoživotního vzdělávání rozšířit nabídku vzdělávacích kurzů a atestačního studia.</w:t>
      </w:r>
    </w:p>
    <w:p w:rsidR="00A31BA0" w:rsidRDefault="00A31BA0" w:rsidP="00A31BA0">
      <w:pPr>
        <w:spacing w:after="0" w:line="360" w:lineRule="auto"/>
        <w:rPr>
          <w:sz w:val="24"/>
          <w:szCs w:val="24"/>
        </w:rPr>
      </w:pPr>
    </w:p>
    <w:p w:rsidR="00A31BA0" w:rsidRDefault="00A31BA0" w:rsidP="00A31BA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Hrozby:</w:t>
      </w:r>
    </w:p>
    <w:p w:rsidR="00A31BA0" w:rsidRDefault="00A31BA0" w:rsidP="00A31BA0">
      <w:pPr>
        <w:pStyle w:val="Odstavecseseznamem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Změna zákona o nelékařských zdravotnických povoláních může zásadním způsobem ohrozit činnost školy.</w:t>
      </w:r>
    </w:p>
    <w:p w:rsidR="00A31BA0" w:rsidRPr="00A44530" w:rsidRDefault="00A31BA0" w:rsidP="00A4453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rPr>
          <w:sz w:val="24"/>
          <w:szCs w:val="24"/>
        </w:rPr>
      </w:pPr>
      <w:r w:rsidRPr="00A44530">
        <w:rPr>
          <w:sz w:val="24"/>
          <w:szCs w:val="24"/>
        </w:rPr>
        <w:t xml:space="preserve">Bakalářské studium oborů všeobecná sestra a zdravotnický záchranář na Lékařské fakultě Masarykovy univerzity v Brně může být pro školu vážnou konkurencí v případě </w:t>
      </w:r>
      <w:r w:rsidR="00A44530" w:rsidRPr="00A44530">
        <w:rPr>
          <w:sz w:val="24"/>
          <w:szCs w:val="24"/>
        </w:rPr>
        <w:t>rozšíření počtu přijímaných studentů do prvního ročníku.</w:t>
      </w:r>
    </w:p>
    <w:p w:rsidR="00A44530" w:rsidRDefault="00A44530" w:rsidP="00A44530">
      <w:pPr>
        <w:numPr>
          <w:ilvl w:val="0"/>
          <w:numId w:val="8"/>
        </w:numPr>
        <w:spacing w:after="0" w:line="360" w:lineRule="auto"/>
        <w:ind w:left="714" w:hanging="357"/>
        <w:rPr>
          <w:sz w:val="24"/>
          <w:szCs w:val="24"/>
        </w:rPr>
      </w:pPr>
      <w:r w:rsidRPr="00A44530">
        <w:rPr>
          <w:sz w:val="24"/>
          <w:szCs w:val="24"/>
        </w:rPr>
        <w:t xml:space="preserve">Problematické zajišťování praxe </w:t>
      </w:r>
      <w:r>
        <w:rPr>
          <w:sz w:val="24"/>
          <w:szCs w:val="24"/>
        </w:rPr>
        <w:t xml:space="preserve">studentů oboru diplomovaný zdravotnický záchranář </w:t>
      </w:r>
      <w:r w:rsidRPr="00A44530">
        <w:rPr>
          <w:sz w:val="24"/>
          <w:szCs w:val="24"/>
        </w:rPr>
        <w:t xml:space="preserve">v jiných krajích. Vedení ZZS jednotlivých krajů většinou požadují platby za absolvované dny praxe studentů na jejich výjezdových stanovištích, případně odmítají studenty z jiných krajů z důvodu naplnění kapacity míst pro </w:t>
      </w:r>
      <w:r w:rsidR="0016237F">
        <w:rPr>
          <w:sz w:val="24"/>
          <w:szCs w:val="24"/>
        </w:rPr>
        <w:t>absolvování odborné praxe</w:t>
      </w:r>
      <w:r w:rsidRPr="00A44530">
        <w:rPr>
          <w:sz w:val="24"/>
          <w:szCs w:val="24"/>
        </w:rPr>
        <w:t>.</w:t>
      </w:r>
    </w:p>
    <w:p w:rsidR="00B651A1" w:rsidRPr="00A44530" w:rsidRDefault="00B651A1" w:rsidP="00B651A1">
      <w:pPr>
        <w:spacing w:after="0" w:line="360" w:lineRule="auto"/>
        <w:ind w:left="714"/>
        <w:rPr>
          <w:sz w:val="24"/>
          <w:szCs w:val="24"/>
        </w:rPr>
      </w:pPr>
    </w:p>
    <w:p w:rsidR="003A4829" w:rsidRDefault="003A4829" w:rsidP="003A4829">
      <w:pPr>
        <w:pStyle w:val="Odstavecseseznamem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Strategické cíle školy</w:t>
      </w:r>
    </w:p>
    <w:p w:rsidR="003A4829" w:rsidRPr="00B651A1" w:rsidRDefault="003A4829" w:rsidP="006451D2">
      <w:pPr>
        <w:pStyle w:val="Odstavecseseznamem"/>
        <w:spacing w:after="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situaci je pro školu nejvhodnější uplatňovat </w:t>
      </w:r>
      <w:r>
        <w:rPr>
          <w:b/>
          <w:sz w:val="24"/>
          <w:szCs w:val="24"/>
        </w:rPr>
        <w:t>strategii soustředění</w:t>
      </w:r>
      <w:r>
        <w:rPr>
          <w:sz w:val="24"/>
          <w:szCs w:val="24"/>
        </w:rPr>
        <w:t xml:space="preserve">. Je jedinou vyšší odbornou školou </w:t>
      </w:r>
      <w:r w:rsidR="006451D2">
        <w:rPr>
          <w:sz w:val="24"/>
          <w:szCs w:val="24"/>
        </w:rPr>
        <w:t xml:space="preserve">v Jihomoravském kraji, která vyučuje obor diplomovaný zdravotnický záchranář, obor diplomovaná všeobecná sestra je vzděláván ještě na </w:t>
      </w:r>
      <w:r w:rsidR="006451D2" w:rsidRPr="00B651A1">
        <w:rPr>
          <w:sz w:val="24"/>
          <w:szCs w:val="24"/>
        </w:rPr>
        <w:t>Střední zdravotnické škole a V</w:t>
      </w:r>
      <w:r w:rsidR="00B651A1" w:rsidRPr="00B651A1">
        <w:rPr>
          <w:sz w:val="24"/>
          <w:szCs w:val="24"/>
        </w:rPr>
        <w:t>yšší odborné škole zdravotnické</w:t>
      </w:r>
      <w:r w:rsidR="006451D2" w:rsidRPr="00B651A1">
        <w:rPr>
          <w:sz w:val="24"/>
          <w:szCs w:val="24"/>
        </w:rPr>
        <w:t>, Znojmo, Jana Palacha 8, a Vyšší odborné škole ekonomické a zdravotnické</w:t>
      </w:r>
      <w:r w:rsidR="00B651A1" w:rsidRPr="00B651A1">
        <w:rPr>
          <w:sz w:val="24"/>
          <w:szCs w:val="24"/>
        </w:rPr>
        <w:t xml:space="preserve"> a Střední škole</w:t>
      </w:r>
      <w:r w:rsidR="00B651A1">
        <w:rPr>
          <w:sz w:val="24"/>
          <w:szCs w:val="24"/>
        </w:rPr>
        <w:t xml:space="preserve">, Boskovice, </w:t>
      </w:r>
      <w:r w:rsidR="006451D2" w:rsidRPr="00B651A1">
        <w:rPr>
          <w:sz w:val="24"/>
          <w:szCs w:val="24"/>
        </w:rPr>
        <w:t xml:space="preserve">Hybešova 53. </w:t>
      </w:r>
    </w:p>
    <w:p w:rsidR="00F877CF" w:rsidRPr="00B651A1" w:rsidRDefault="00F877CF" w:rsidP="006451D2">
      <w:pPr>
        <w:pStyle w:val="Odstavecseseznamem"/>
        <w:spacing w:after="0" w:line="360" w:lineRule="auto"/>
        <w:ind w:left="0" w:firstLine="708"/>
        <w:jc w:val="both"/>
        <w:rPr>
          <w:b/>
          <w:sz w:val="24"/>
          <w:szCs w:val="24"/>
        </w:rPr>
      </w:pPr>
      <w:r w:rsidRPr="00B651A1">
        <w:rPr>
          <w:b/>
          <w:sz w:val="24"/>
          <w:szCs w:val="24"/>
        </w:rPr>
        <w:t>Hlavní dlouhodobé cíle:</w:t>
      </w:r>
    </w:p>
    <w:p w:rsidR="00F877CF" w:rsidRDefault="00F877CF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Klást důraz na kvalitu školy, získat certifikát kvality ISO 9001.</w:t>
      </w:r>
    </w:p>
    <w:p w:rsidR="00F877CF" w:rsidRDefault="00F877CF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Rozvíjet kulturu školy</w:t>
      </w:r>
      <w:r w:rsidR="00137B29">
        <w:rPr>
          <w:sz w:val="24"/>
          <w:szCs w:val="24"/>
        </w:rPr>
        <w:t>, podporovat rozvoj vnitřního prostředí školy.</w:t>
      </w:r>
    </w:p>
    <w:p w:rsidR="00137B29" w:rsidRDefault="00137B29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Vytvářet podmínky pro další profesní růst pracovníků školy.</w:t>
      </w:r>
    </w:p>
    <w:p w:rsidR="00137B29" w:rsidRDefault="00137B29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Umožnit další vzdělávání pedagogů přímo ve škole.</w:t>
      </w:r>
    </w:p>
    <w:p w:rsidR="00F877CF" w:rsidRDefault="00137B29" w:rsidP="005816C5">
      <w:pPr>
        <w:pStyle w:val="Odstavecseseznamem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Rozvíjet zapojení školy do projektů</w:t>
      </w:r>
      <w:r w:rsidR="005816C5">
        <w:rPr>
          <w:sz w:val="24"/>
          <w:szCs w:val="24"/>
        </w:rPr>
        <w:t xml:space="preserve"> v rámci </w:t>
      </w:r>
      <w:r w:rsidR="00851914">
        <w:rPr>
          <w:sz w:val="24"/>
          <w:szCs w:val="24"/>
        </w:rPr>
        <w:t>OP VVV.</w:t>
      </w:r>
    </w:p>
    <w:p w:rsidR="00137B29" w:rsidRDefault="00137B29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Rozvíjet spolupráci se zahraničními školami a zdravotnickými zařízeními.</w:t>
      </w:r>
    </w:p>
    <w:p w:rsidR="00B651A1" w:rsidRDefault="00B651A1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Realizovat meziná</w:t>
      </w:r>
      <w:r w:rsidR="00A83F19">
        <w:rPr>
          <w:sz w:val="24"/>
          <w:szCs w:val="24"/>
        </w:rPr>
        <w:t xml:space="preserve">rodní projekty v rámci programu Erasmus+ </w:t>
      </w:r>
      <w:r>
        <w:rPr>
          <w:sz w:val="24"/>
          <w:szCs w:val="24"/>
        </w:rPr>
        <w:t>apod.</w:t>
      </w:r>
    </w:p>
    <w:p w:rsidR="00137B29" w:rsidRDefault="00137B29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Pokračovat v poskytování výchovných a vzdělávacích programů pro veřejnost.</w:t>
      </w:r>
    </w:p>
    <w:p w:rsidR="00137B29" w:rsidRDefault="00137B29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Zkvalitňovat prezentaci školy na veřejnosti. </w:t>
      </w:r>
    </w:p>
    <w:p w:rsidR="00137B29" w:rsidRDefault="00137B29" w:rsidP="00F877CF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Modernizovat materiálně technické vybavení školy.</w:t>
      </w:r>
    </w:p>
    <w:p w:rsidR="00137B29" w:rsidRDefault="00137B29" w:rsidP="00137B29">
      <w:pPr>
        <w:spacing w:after="0" w:line="360" w:lineRule="auto"/>
        <w:jc w:val="both"/>
        <w:rPr>
          <w:sz w:val="24"/>
          <w:szCs w:val="24"/>
        </w:rPr>
      </w:pPr>
    </w:p>
    <w:p w:rsidR="00137B29" w:rsidRDefault="00137B29" w:rsidP="00137B2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Operační a taktické cíle</w:t>
      </w:r>
    </w:p>
    <w:p w:rsidR="00137B29" w:rsidRDefault="00137B29" w:rsidP="00137B29">
      <w:pPr>
        <w:spacing w:after="0" w:line="360" w:lineRule="auto"/>
        <w:ind w:firstLine="708"/>
        <w:jc w:val="both"/>
        <w:rPr>
          <w:sz w:val="24"/>
          <w:szCs w:val="24"/>
        </w:rPr>
      </w:pPr>
      <w:r w:rsidRPr="00137B29">
        <w:rPr>
          <w:sz w:val="24"/>
          <w:szCs w:val="24"/>
        </w:rPr>
        <w:t xml:space="preserve">Krátkodobé </w:t>
      </w:r>
      <w:r w:rsidRPr="00B651A1">
        <w:rPr>
          <w:b/>
          <w:sz w:val="24"/>
          <w:szCs w:val="24"/>
        </w:rPr>
        <w:t>operační a taktické cíle</w:t>
      </w:r>
      <w:r w:rsidRPr="00137B29">
        <w:rPr>
          <w:sz w:val="24"/>
          <w:szCs w:val="24"/>
        </w:rPr>
        <w:t xml:space="preserve"> konkretizují dlouhodobé strategické cíle a jsou s nimi vnitřně svázány. </w:t>
      </w:r>
      <w:r>
        <w:rPr>
          <w:sz w:val="24"/>
          <w:szCs w:val="24"/>
        </w:rPr>
        <w:t>Z tohoto hlediska je pro školu důležité:</w:t>
      </w:r>
    </w:p>
    <w:p w:rsidR="00344AB9" w:rsidRDefault="00004519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60EE">
        <w:rPr>
          <w:sz w:val="24"/>
          <w:szCs w:val="24"/>
        </w:rPr>
        <w:t>Realizovat</w:t>
      </w:r>
      <w:r>
        <w:rPr>
          <w:sz w:val="24"/>
          <w:szCs w:val="24"/>
        </w:rPr>
        <w:t xml:space="preserve"> kompletní výuku v budově </w:t>
      </w:r>
      <w:r w:rsidR="00D460EE">
        <w:rPr>
          <w:sz w:val="24"/>
          <w:szCs w:val="24"/>
        </w:rPr>
        <w:t>školy na Kounicově</w:t>
      </w:r>
      <w:r>
        <w:rPr>
          <w:sz w:val="24"/>
          <w:szCs w:val="24"/>
        </w:rPr>
        <w:t xml:space="preserve"> 16.</w:t>
      </w:r>
    </w:p>
    <w:p w:rsidR="00527842" w:rsidRDefault="00344AB9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Pokračovat v r</w:t>
      </w:r>
      <w:r w:rsidR="00B651A1">
        <w:rPr>
          <w:sz w:val="24"/>
          <w:szCs w:val="24"/>
        </w:rPr>
        <w:t>ealizaci pravidelné autoevaluace</w:t>
      </w:r>
      <w:r>
        <w:rPr>
          <w:sz w:val="24"/>
          <w:szCs w:val="24"/>
        </w:rPr>
        <w:t xml:space="preserve"> školy.</w:t>
      </w:r>
    </w:p>
    <w:p w:rsidR="00344AB9" w:rsidRDefault="00344AB9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Zabezpečit řádné plnění plánu činnosti na školní rok.</w:t>
      </w:r>
    </w:p>
    <w:p w:rsidR="00004519" w:rsidRDefault="00004519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Cíleně podporovat další vzdělávání učitelů a jejich účast na odborných konferencích.</w:t>
      </w:r>
    </w:p>
    <w:p w:rsidR="00004519" w:rsidRDefault="00004519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Rozvíjet spolupráci se základními, středními a vyššími odbornými školami, s Lékařskou fakultou MU Brno.</w:t>
      </w:r>
    </w:p>
    <w:p w:rsidR="00004519" w:rsidRDefault="00D460EE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Obhájit ocenění Světová škola. </w:t>
      </w:r>
    </w:p>
    <w:p w:rsidR="00004519" w:rsidRDefault="00004519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Podporovat mimoškolní akce, kurzy a projekty.</w:t>
      </w:r>
    </w:p>
    <w:p w:rsidR="00004519" w:rsidRDefault="00A17103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Pravidelně aktualizovat webové stránky školy.</w:t>
      </w:r>
    </w:p>
    <w:p w:rsidR="00A17103" w:rsidRDefault="00A17103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Doplňovat školní knihovnu novými odbornými publikacemi.</w:t>
      </w:r>
    </w:p>
    <w:p w:rsidR="00A17103" w:rsidRPr="00344AB9" w:rsidRDefault="00A17103" w:rsidP="00527842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 modernizovat vybavení školy nákupem nových moderních učebních </w:t>
      </w:r>
      <w:proofErr w:type="gramStart"/>
      <w:r>
        <w:rPr>
          <w:sz w:val="24"/>
          <w:szCs w:val="24"/>
        </w:rPr>
        <w:t xml:space="preserve">pomůcek </w:t>
      </w:r>
      <w:r w:rsidR="00D460EE">
        <w:rPr>
          <w:sz w:val="24"/>
          <w:szCs w:val="24"/>
        </w:rPr>
        <w:t xml:space="preserve">         </w:t>
      </w:r>
      <w:r>
        <w:rPr>
          <w:sz w:val="24"/>
          <w:szCs w:val="24"/>
        </w:rPr>
        <w:t>a školních</w:t>
      </w:r>
      <w:proofErr w:type="gramEnd"/>
      <w:r>
        <w:rPr>
          <w:sz w:val="24"/>
          <w:szCs w:val="24"/>
        </w:rPr>
        <w:t xml:space="preserve"> potřeb.</w:t>
      </w:r>
    </w:p>
    <w:p w:rsidR="00556F24" w:rsidRDefault="00556F24" w:rsidP="00527842">
      <w:pPr>
        <w:pStyle w:val="Odstavecseseznamem"/>
        <w:spacing w:after="0" w:line="360" w:lineRule="auto"/>
        <w:ind w:left="0" w:firstLine="708"/>
        <w:jc w:val="both"/>
        <w:rPr>
          <w:sz w:val="24"/>
          <w:szCs w:val="24"/>
        </w:rPr>
      </w:pPr>
    </w:p>
    <w:p w:rsidR="00B651A1" w:rsidRDefault="00B651A1" w:rsidP="00527842">
      <w:pPr>
        <w:pStyle w:val="Odstavecseseznamem"/>
        <w:spacing w:after="0" w:line="360" w:lineRule="auto"/>
        <w:ind w:left="0" w:firstLine="708"/>
        <w:jc w:val="both"/>
        <w:rPr>
          <w:sz w:val="24"/>
          <w:szCs w:val="24"/>
        </w:rPr>
      </w:pPr>
    </w:p>
    <w:sectPr w:rsidR="00B651A1" w:rsidSect="00B651A1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828"/>
    <w:multiLevelType w:val="hybridMultilevel"/>
    <w:tmpl w:val="1E4478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B373C"/>
    <w:multiLevelType w:val="hybridMultilevel"/>
    <w:tmpl w:val="787A8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759"/>
    <w:multiLevelType w:val="hybridMultilevel"/>
    <w:tmpl w:val="E1889D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3D223F"/>
    <w:multiLevelType w:val="hybridMultilevel"/>
    <w:tmpl w:val="B32C2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3372"/>
    <w:multiLevelType w:val="hybridMultilevel"/>
    <w:tmpl w:val="B9187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82F18"/>
    <w:multiLevelType w:val="hybridMultilevel"/>
    <w:tmpl w:val="480A35E8"/>
    <w:lvl w:ilvl="0" w:tplc="7040B288">
      <w:start w:val="1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7791B"/>
    <w:multiLevelType w:val="hybridMultilevel"/>
    <w:tmpl w:val="A9A24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43692"/>
    <w:multiLevelType w:val="hybridMultilevel"/>
    <w:tmpl w:val="8A5E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833EB"/>
    <w:multiLevelType w:val="hybridMultilevel"/>
    <w:tmpl w:val="FDEC0D98"/>
    <w:lvl w:ilvl="0" w:tplc="101EBD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714414F"/>
    <w:multiLevelType w:val="hybridMultilevel"/>
    <w:tmpl w:val="88B07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97B31"/>
    <w:multiLevelType w:val="hybridMultilevel"/>
    <w:tmpl w:val="9A44B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80"/>
    <w:rsid w:val="00004519"/>
    <w:rsid w:val="00004D71"/>
    <w:rsid w:val="00010F05"/>
    <w:rsid w:val="0003583A"/>
    <w:rsid w:val="000A42A6"/>
    <w:rsid w:val="000C55FE"/>
    <w:rsid w:val="00137B29"/>
    <w:rsid w:val="00141EF4"/>
    <w:rsid w:val="00161073"/>
    <w:rsid w:val="0016237F"/>
    <w:rsid w:val="001A3360"/>
    <w:rsid w:val="001C0E10"/>
    <w:rsid w:val="001D63BD"/>
    <w:rsid w:val="00210052"/>
    <w:rsid w:val="00276D42"/>
    <w:rsid w:val="002A6168"/>
    <w:rsid w:val="002E17C6"/>
    <w:rsid w:val="00344AB9"/>
    <w:rsid w:val="00357AB2"/>
    <w:rsid w:val="003960CE"/>
    <w:rsid w:val="003A390D"/>
    <w:rsid w:val="003A4829"/>
    <w:rsid w:val="00417391"/>
    <w:rsid w:val="00500503"/>
    <w:rsid w:val="005170CB"/>
    <w:rsid w:val="00527842"/>
    <w:rsid w:val="00536C0D"/>
    <w:rsid w:val="00556F24"/>
    <w:rsid w:val="00561427"/>
    <w:rsid w:val="005816C5"/>
    <w:rsid w:val="00611D15"/>
    <w:rsid w:val="006123AA"/>
    <w:rsid w:val="006451D2"/>
    <w:rsid w:val="00681218"/>
    <w:rsid w:val="006A7E80"/>
    <w:rsid w:val="006B2D98"/>
    <w:rsid w:val="0071010C"/>
    <w:rsid w:val="00784E6C"/>
    <w:rsid w:val="00851914"/>
    <w:rsid w:val="008F2CD4"/>
    <w:rsid w:val="0090311F"/>
    <w:rsid w:val="009A2E02"/>
    <w:rsid w:val="00A17103"/>
    <w:rsid w:val="00A31BA0"/>
    <w:rsid w:val="00A44530"/>
    <w:rsid w:val="00A83F19"/>
    <w:rsid w:val="00AE4BC3"/>
    <w:rsid w:val="00AF24AB"/>
    <w:rsid w:val="00AF7880"/>
    <w:rsid w:val="00B35524"/>
    <w:rsid w:val="00B42E18"/>
    <w:rsid w:val="00B651A1"/>
    <w:rsid w:val="00CE163E"/>
    <w:rsid w:val="00D460EE"/>
    <w:rsid w:val="00D57C1B"/>
    <w:rsid w:val="00DA1F57"/>
    <w:rsid w:val="00DE09BF"/>
    <w:rsid w:val="00E56B1B"/>
    <w:rsid w:val="00E96FEF"/>
    <w:rsid w:val="00EB5149"/>
    <w:rsid w:val="00F877CF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6C8FC-57F7-4AC5-943D-5A1531EC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880"/>
    <w:pPr>
      <w:ind w:left="720"/>
      <w:contextualSpacing/>
    </w:pPr>
  </w:style>
  <w:style w:type="paragraph" w:styleId="Bezmezer">
    <w:name w:val="No Spacing"/>
    <w:uiPriority w:val="1"/>
    <w:qFormat/>
    <w:rsid w:val="009A2E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2480</Words>
  <Characters>14636</Characters>
  <Application>Microsoft Office Word</Application>
  <DocSecurity>4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VOSZ Brno</Company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Hruška Petr, PhDr., MBA</dc:creator>
  <cp:lastModifiedBy>Bencalíková Júlia, ing.</cp:lastModifiedBy>
  <cp:revision>2</cp:revision>
  <dcterms:created xsi:type="dcterms:W3CDTF">2016-12-14T07:15:00Z</dcterms:created>
  <dcterms:modified xsi:type="dcterms:W3CDTF">2016-12-14T07:15:00Z</dcterms:modified>
</cp:coreProperties>
</file>