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B6E" w:rsidRDefault="00775B6E">
      <w:pPr>
        <w:pStyle w:val="Standard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0E1C6A" w:rsidRDefault="000E1C6A">
      <w:pPr>
        <w:pStyle w:val="Standard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0E1C6A" w:rsidRPr="00C32BF1" w:rsidRDefault="001E7082" w:rsidP="001E30E3">
      <w:pPr>
        <w:pStyle w:val="Standard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b/>
          <w:bCs/>
          <w:sz w:val="24"/>
          <w:szCs w:val="24"/>
        </w:rPr>
        <w:t>Školní vzdělávací program pro předškolní vzdělávání</w:t>
      </w:r>
    </w:p>
    <w:p w:rsidR="000E1C6A" w:rsidRPr="00C32BF1" w:rsidRDefault="000E1C6A" w:rsidP="003E2022">
      <w:pPr>
        <w:pStyle w:val="Standard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0E1C6A" w:rsidRPr="00C32BF1" w:rsidRDefault="001E7082" w:rsidP="001E30E3">
      <w:pPr>
        <w:pStyle w:val="Standard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b/>
          <w:bCs/>
          <w:sz w:val="24"/>
          <w:szCs w:val="24"/>
        </w:rPr>
        <w:t>s názvem</w:t>
      </w:r>
    </w:p>
    <w:p w:rsidR="00A04667" w:rsidRPr="00C32BF1" w:rsidRDefault="00A04667" w:rsidP="00A361AB">
      <w:pPr>
        <w:pStyle w:val="Standard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0E1C6A" w:rsidRPr="00C32BF1" w:rsidRDefault="000E1C6A" w:rsidP="00823218">
      <w:pPr>
        <w:pStyle w:val="Standard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1E30E3" w:rsidRPr="007E625B" w:rsidRDefault="001E30E3" w:rsidP="001E30E3">
      <w:pPr>
        <w:jc w:val="center"/>
        <w:rPr>
          <w:sz w:val="72"/>
          <w:szCs w:val="72"/>
        </w:rPr>
      </w:pPr>
      <w:r w:rsidRPr="007E625B">
        <w:rPr>
          <w:color w:val="FF0000"/>
          <w:sz w:val="72"/>
          <w:szCs w:val="72"/>
        </w:rPr>
        <w:t>„H</w:t>
      </w:r>
      <w:r w:rsidRPr="007E625B">
        <w:rPr>
          <w:color w:val="FFC000"/>
          <w:sz w:val="72"/>
          <w:szCs w:val="72"/>
        </w:rPr>
        <w:t>r</w:t>
      </w:r>
      <w:r w:rsidRPr="007E625B">
        <w:rPr>
          <w:color w:val="FFFF00"/>
          <w:sz w:val="72"/>
          <w:szCs w:val="72"/>
        </w:rPr>
        <w:t>a</w:t>
      </w:r>
      <w:r w:rsidRPr="007E625B">
        <w:rPr>
          <w:color w:val="92D050"/>
          <w:sz w:val="72"/>
          <w:szCs w:val="72"/>
        </w:rPr>
        <w:t>j</w:t>
      </w:r>
      <w:r w:rsidRPr="007E625B">
        <w:rPr>
          <w:color w:val="0070C0"/>
          <w:sz w:val="72"/>
          <w:szCs w:val="72"/>
        </w:rPr>
        <w:t>e</w:t>
      </w:r>
      <w:r w:rsidRPr="007E625B">
        <w:rPr>
          <w:color w:val="7030A0"/>
          <w:sz w:val="72"/>
          <w:szCs w:val="72"/>
        </w:rPr>
        <w:t>m</w:t>
      </w:r>
      <w:r w:rsidRPr="007E625B">
        <w:rPr>
          <w:color w:val="00B050"/>
          <w:sz w:val="72"/>
          <w:szCs w:val="72"/>
        </w:rPr>
        <w:t>e</w:t>
      </w:r>
      <w:r w:rsidRPr="007E625B">
        <w:rPr>
          <w:sz w:val="72"/>
          <w:szCs w:val="72"/>
        </w:rPr>
        <w:t xml:space="preserve"> </w:t>
      </w:r>
      <w:r w:rsidRPr="007E625B">
        <w:rPr>
          <w:color w:val="C00000"/>
          <w:sz w:val="72"/>
          <w:szCs w:val="72"/>
        </w:rPr>
        <w:t>s</w:t>
      </w:r>
      <w:r w:rsidRPr="007E625B">
        <w:rPr>
          <w:sz w:val="72"/>
          <w:szCs w:val="72"/>
        </w:rPr>
        <w:t xml:space="preserve">i </w:t>
      </w:r>
      <w:r w:rsidRPr="007E625B">
        <w:rPr>
          <w:color w:val="FF0000"/>
          <w:sz w:val="72"/>
          <w:szCs w:val="72"/>
        </w:rPr>
        <w:t>s</w:t>
      </w:r>
      <w:r w:rsidRPr="007E625B">
        <w:rPr>
          <w:color w:val="FFC000"/>
          <w:sz w:val="72"/>
          <w:szCs w:val="72"/>
        </w:rPr>
        <w:t>p</w:t>
      </w:r>
      <w:r w:rsidRPr="007E625B">
        <w:rPr>
          <w:color w:val="FFFF00"/>
          <w:sz w:val="72"/>
          <w:szCs w:val="72"/>
        </w:rPr>
        <w:t>o</w:t>
      </w:r>
      <w:r w:rsidRPr="007E625B">
        <w:rPr>
          <w:color w:val="00B050"/>
          <w:sz w:val="72"/>
          <w:szCs w:val="72"/>
        </w:rPr>
        <w:t>l</w:t>
      </w:r>
      <w:r w:rsidRPr="007E625B">
        <w:rPr>
          <w:color w:val="0070C0"/>
          <w:sz w:val="72"/>
          <w:szCs w:val="72"/>
        </w:rPr>
        <w:t>u</w:t>
      </w:r>
      <w:r w:rsidRPr="007E625B">
        <w:rPr>
          <w:sz w:val="72"/>
          <w:szCs w:val="72"/>
        </w:rPr>
        <w:t xml:space="preserve"> </w:t>
      </w:r>
      <w:r w:rsidRPr="007E625B">
        <w:rPr>
          <w:color w:val="7030A0"/>
          <w:sz w:val="72"/>
          <w:szCs w:val="72"/>
        </w:rPr>
        <w:t>c</w:t>
      </w:r>
      <w:r w:rsidRPr="007E625B">
        <w:rPr>
          <w:color w:val="92D050"/>
          <w:sz w:val="72"/>
          <w:szCs w:val="72"/>
        </w:rPr>
        <w:t>e</w:t>
      </w:r>
      <w:r w:rsidRPr="007E625B">
        <w:rPr>
          <w:color w:val="0070C0"/>
          <w:sz w:val="72"/>
          <w:szCs w:val="72"/>
        </w:rPr>
        <w:t>l</w:t>
      </w:r>
      <w:r w:rsidRPr="007E625B">
        <w:rPr>
          <w:color w:val="FFC000"/>
          <w:sz w:val="72"/>
          <w:szCs w:val="72"/>
        </w:rPr>
        <w:t>ý</w:t>
      </w:r>
      <w:r w:rsidRPr="007E625B">
        <w:rPr>
          <w:sz w:val="72"/>
          <w:szCs w:val="72"/>
        </w:rPr>
        <w:t xml:space="preserve"> </w:t>
      </w:r>
      <w:r w:rsidRPr="007E625B">
        <w:rPr>
          <w:color w:val="CC3399"/>
          <w:sz w:val="72"/>
          <w:szCs w:val="72"/>
        </w:rPr>
        <w:t>r</w:t>
      </w:r>
      <w:r w:rsidRPr="007E625B">
        <w:rPr>
          <w:color w:val="00FF00"/>
          <w:sz w:val="72"/>
          <w:szCs w:val="72"/>
        </w:rPr>
        <w:t>o</w:t>
      </w:r>
      <w:r w:rsidRPr="007E625B">
        <w:rPr>
          <w:color w:val="FF0066"/>
          <w:sz w:val="72"/>
          <w:szCs w:val="72"/>
        </w:rPr>
        <w:t>k</w:t>
      </w:r>
      <w:r w:rsidRPr="007E625B">
        <w:rPr>
          <w:sz w:val="72"/>
          <w:szCs w:val="72"/>
        </w:rPr>
        <w:t>“</w:t>
      </w:r>
    </w:p>
    <w:p w:rsidR="000E1C6A" w:rsidRPr="00C32BF1" w:rsidRDefault="000E1C6A">
      <w:pPr>
        <w:pStyle w:val="Standard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0E1C6A" w:rsidRPr="00C32BF1" w:rsidRDefault="000E1C6A">
      <w:pPr>
        <w:pStyle w:val="Standard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0E1C6A" w:rsidRPr="00C32BF1" w:rsidRDefault="000E1C6A">
      <w:pPr>
        <w:pStyle w:val="Standard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3E2022" w:rsidRDefault="003E2022">
      <w:pPr>
        <w:pStyle w:val="Standard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>
            <wp:extent cx="5179695" cy="3653790"/>
            <wp:effectExtent l="0" t="0" r="1905" b="3810"/>
            <wp:docPr id="4" name="Obrázek 4" descr="C:\Users\Admin\Desktop\články\depositphotos_57474133-stock-photo-four-season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C:\Users\Admin\Desktop\články\depositphotos_57474133-stock-photo-four-season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9695" cy="3653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022" w:rsidRDefault="003E2022" w:rsidP="003E2022">
      <w:pPr>
        <w:rPr>
          <w:rFonts w:ascii="Arial" w:hAnsi="Arial" w:cs="Arial"/>
          <w:color w:val="FF00FF"/>
          <w:sz w:val="24"/>
          <w:szCs w:val="24"/>
        </w:rPr>
      </w:pPr>
    </w:p>
    <w:p w:rsidR="003E2022" w:rsidRDefault="003E2022" w:rsidP="003E2022">
      <w:pPr>
        <w:rPr>
          <w:rFonts w:ascii="Arial" w:hAnsi="Arial" w:cs="Arial"/>
          <w:color w:val="FF00FF"/>
          <w:sz w:val="24"/>
          <w:szCs w:val="24"/>
        </w:rPr>
      </w:pPr>
    </w:p>
    <w:p w:rsidR="003E2022" w:rsidRPr="00383B9E" w:rsidRDefault="003E2022" w:rsidP="003E2022">
      <w:pPr>
        <w:rPr>
          <w:rFonts w:ascii="Arial" w:hAnsi="Arial" w:cs="Arial"/>
          <w:color w:val="FF00FF"/>
          <w:sz w:val="24"/>
          <w:szCs w:val="24"/>
        </w:rPr>
      </w:pPr>
      <w:r w:rsidRPr="00383B9E">
        <w:rPr>
          <w:rFonts w:ascii="Arial" w:hAnsi="Arial" w:cs="Arial"/>
          <w:color w:val="FF00FF"/>
          <w:sz w:val="24"/>
          <w:szCs w:val="24"/>
        </w:rPr>
        <w:t>Motto:</w:t>
      </w:r>
    </w:p>
    <w:p w:rsidR="003E2022" w:rsidRPr="00383B9E" w:rsidRDefault="003E2022" w:rsidP="003E2022">
      <w:pPr>
        <w:rPr>
          <w:rFonts w:ascii="Arial" w:hAnsi="Arial" w:cs="Arial"/>
          <w:b/>
          <w:sz w:val="24"/>
          <w:szCs w:val="24"/>
        </w:rPr>
      </w:pPr>
      <w:r w:rsidRPr="00383B9E">
        <w:rPr>
          <w:rFonts w:ascii="Arial" w:hAnsi="Arial" w:cs="Arial"/>
          <w:b/>
          <w:sz w:val="24"/>
          <w:szCs w:val="24"/>
        </w:rPr>
        <w:t xml:space="preserve"> „Spolu si hrajeme, spolu se učíme, spolu se radujeme, společně víc dokážeme.“</w:t>
      </w:r>
    </w:p>
    <w:p w:rsidR="003E2022" w:rsidRPr="00383B9E" w:rsidRDefault="003E2022" w:rsidP="003E2022">
      <w:pPr>
        <w:pStyle w:val="Standard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3E2022" w:rsidRPr="00383B9E" w:rsidRDefault="003E2022" w:rsidP="003E2022">
      <w:pPr>
        <w:pStyle w:val="Standard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3E2022" w:rsidRPr="00383B9E" w:rsidRDefault="003E2022" w:rsidP="003E2022">
      <w:pPr>
        <w:pStyle w:val="Standard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3E2022" w:rsidRPr="00383B9E" w:rsidRDefault="003E2022" w:rsidP="003E2022">
      <w:pPr>
        <w:pStyle w:val="Standard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383B9E">
        <w:rPr>
          <w:rFonts w:ascii="Arial" w:hAnsi="Arial" w:cs="Arial"/>
          <w:bCs/>
          <w:sz w:val="24"/>
          <w:szCs w:val="24"/>
        </w:rPr>
        <w:t>Platnost od</w:t>
      </w:r>
      <w:r w:rsidRPr="00383B9E">
        <w:rPr>
          <w:rFonts w:ascii="Arial" w:hAnsi="Arial" w:cs="Arial"/>
          <w:bCs/>
          <w:sz w:val="24"/>
          <w:szCs w:val="24"/>
        </w:rPr>
        <w:tab/>
        <w:t>01. 09. 2020</w:t>
      </w:r>
    </w:p>
    <w:p w:rsidR="003E2022" w:rsidRDefault="003E2022" w:rsidP="003E2022">
      <w:pPr>
        <w:pStyle w:val="Standard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383B9E">
        <w:rPr>
          <w:rFonts w:ascii="Arial" w:hAnsi="Arial" w:cs="Arial"/>
          <w:bCs/>
          <w:sz w:val="24"/>
          <w:szCs w:val="24"/>
        </w:rPr>
        <w:t>Zpracoval:</w:t>
      </w:r>
      <w:r w:rsidRPr="00383B9E">
        <w:rPr>
          <w:rFonts w:ascii="Arial" w:hAnsi="Arial" w:cs="Arial"/>
          <w:bCs/>
          <w:sz w:val="24"/>
          <w:szCs w:val="24"/>
        </w:rPr>
        <w:tab/>
        <w:t>Bc. Markéta Pikalová a Bc. Michala Martinová</w:t>
      </w:r>
    </w:p>
    <w:p w:rsidR="000E1C6A" w:rsidRPr="00C32BF1" w:rsidRDefault="000E1C6A">
      <w:pPr>
        <w:pStyle w:val="Standard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sdt>
      <w:sdtPr>
        <w:rPr>
          <w:rFonts w:ascii="Calibri" w:eastAsia="Calibri" w:hAnsi="Calibri" w:cs="Times New Roman"/>
          <w:color w:val="auto"/>
          <w:kern w:val="3"/>
          <w:sz w:val="20"/>
          <w:szCs w:val="20"/>
        </w:rPr>
        <w:id w:val="1822615932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b/>
          <w:bCs/>
          <w:kern w:val="0"/>
          <w:sz w:val="22"/>
          <w:szCs w:val="22"/>
          <w:lang w:eastAsia="en-US"/>
        </w:rPr>
      </w:sdtEndPr>
      <w:sdtContent>
        <w:p w:rsidR="00926597" w:rsidRDefault="00926597" w:rsidP="00926597">
          <w:pPr>
            <w:pStyle w:val="Nadpisobsahu"/>
            <w:rPr>
              <w:rFonts w:ascii="Arial" w:hAnsi="Arial" w:cs="Arial"/>
              <w:sz w:val="24"/>
              <w:szCs w:val="24"/>
            </w:rPr>
          </w:pPr>
          <w:r w:rsidRPr="004E462C">
            <w:rPr>
              <w:rFonts w:ascii="Arial" w:hAnsi="Arial" w:cs="Arial"/>
              <w:sz w:val="24"/>
              <w:szCs w:val="24"/>
            </w:rPr>
            <w:t>OBSAH ŠVP PV</w:t>
          </w:r>
        </w:p>
        <w:p w:rsidR="00926597" w:rsidRPr="00807745" w:rsidRDefault="00926597" w:rsidP="00926597"/>
        <w:p w:rsidR="003934B3" w:rsidRDefault="007419E4">
          <w:pPr>
            <w:pStyle w:val="Obsah1"/>
            <w:tabs>
              <w:tab w:val="left" w:pos="400"/>
              <w:tab w:val="right" w:leader="dot" w:pos="915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</w:rPr>
          </w:pPr>
          <w:r>
            <w:rPr>
              <w:b/>
              <w:bCs/>
            </w:rPr>
            <w:fldChar w:fldCharType="begin"/>
          </w:r>
          <w:r w:rsidR="00926597"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37740158" w:history="1">
            <w:r w:rsidR="003934B3" w:rsidRPr="003934B3">
              <w:rPr>
                <w:rStyle w:val="Hypertextovodkaz"/>
                <w:rFonts w:ascii="Arial" w:hAnsi="Arial" w:cs="Arial"/>
                <w:b/>
                <w:noProof/>
              </w:rPr>
              <w:t>1.</w:t>
            </w:r>
            <w:r w:rsidR="003934B3" w:rsidRPr="003934B3">
              <w:rPr>
                <w:rFonts w:asciiTheme="minorHAnsi" w:eastAsiaTheme="minorEastAsia" w:hAnsiTheme="minorHAnsi" w:cstheme="minorBidi"/>
                <w:b/>
                <w:noProof/>
                <w:kern w:val="0"/>
                <w:sz w:val="22"/>
                <w:szCs w:val="22"/>
              </w:rPr>
              <w:tab/>
            </w:r>
            <w:r w:rsidR="003934B3" w:rsidRPr="003934B3">
              <w:rPr>
                <w:rStyle w:val="Hypertextovodkaz"/>
                <w:rFonts w:ascii="Arial" w:hAnsi="Arial" w:cs="Arial"/>
                <w:b/>
                <w:noProof/>
              </w:rPr>
              <w:t>Identifikační údaje</w:t>
            </w:r>
            <w:r w:rsidR="003934B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934B3">
              <w:rPr>
                <w:noProof/>
                <w:webHidden/>
              </w:rPr>
              <w:instrText xml:space="preserve"> PAGEREF _Toc37740158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934B3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934B3" w:rsidRDefault="007419E4">
          <w:pPr>
            <w:pStyle w:val="Obsah1"/>
            <w:tabs>
              <w:tab w:val="left" w:pos="400"/>
              <w:tab w:val="right" w:leader="dot" w:pos="915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</w:rPr>
          </w:pPr>
          <w:hyperlink w:anchor="_Toc37740159" w:history="1">
            <w:r w:rsidR="003934B3" w:rsidRPr="003934B3">
              <w:rPr>
                <w:rStyle w:val="Hypertextovodkaz"/>
                <w:rFonts w:ascii="Arial" w:hAnsi="Arial" w:cs="Arial"/>
                <w:b/>
                <w:noProof/>
              </w:rPr>
              <w:t>2.</w:t>
            </w:r>
            <w:r w:rsidR="003934B3" w:rsidRPr="003934B3">
              <w:rPr>
                <w:rFonts w:asciiTheme="minorHAnsi" w:eastAsiaTheme="minorEastAsia" w:hAnsiTheme="minorHAnsi" w:cstheme="minorBidi"/>
                <w:b/>
                <w:noProof/>
                <w:kern w:val="0"/>
                <w:sz w:val="22"/>
                <w:szCs w:val="22"/>
              </w:rPr>
              <w:tab/>
            </w:r>
            <w:r w:rsidR="003934B3" w:rsidRPr="003934B3">
              <w:rPr>
                <w:rStyle w:val="Hypertextovodkaz"/>
                <w:rFonts w:ascii="Arial" w:hAnsi="Arial" w:cs="Arial"/>
                <w:b/>
                <w:noProof/>
              </w:rPr>
              <w:t>Charakteristika mateřské školy</w:t>
            </w:r>
            <w:r w:rsidR="003934B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934B3">
              <w:rPr>
                <w:noProof/>
                <w:webHidden/>
              </w:rPr>
              <w:instrText xml:space="preserve"> PAGEREF _Toc37740159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934B3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934B3" w:rsidRDefault="007419E4">
          <w:pPr>
            <w:pStyle w:val="Obsah1"/>
            <w:tabs>
              <w:tab w:val="left" w:pos="400"/>
              <w:tab w:val="right" w:leader="dot" w:pos="915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</w:rPr>
          </w:pPr>
          <w:hyperlink w:anchor="_Toc37740160" w:history="1">
            <w:r w:rsidR="003934B3" w:rsidRPr="003934B3">
              <w:rPr>
                <w:rStyle w:val="Hypertextovodkaz"/>
                <w:rFonts w:ascii="Arial" w:hAnsi="Arial" w:cs="Arial"/>
                <w:b/>
                <w:noProof/>
              </w:rPr>
              <w:t>3.</w:t>
            </w:r>
            <w:r w:rsidR="003934B3" w:rsidRPr="003934B3">
              <w:rPr>
                <w:rFonts w:asciiTheme="minorHAnsi" w:eastAsiaTheme="minorEastAsia" w:hAnsiTheme="minorHAnsi" w:cstheme="minorBidi"/>
                <w:b/>
                <w:noProof/>
                <w:kern w:val="0"/>
                <w:sz w:val="22"/>
                <w:szCs w:val="22"/>
              </w:rPr>
              <w:tab/>
            </w:r>
            <w:r w:rsidR="003934B3" w:rsidRPr="003934B3">
              <w:rPr>
                <w:rStyle w:val="Hypertextovodkaz"/>
                <w:rFonts w:ascii="Arial" w:hAnsi="Arial" w:cs="Arial"/>
                <w:b/>
                <w:noProof/>
              </w:rPr>
              <w:t>Podmínky vzdělávání</w:t>
            </w:r>
            <w:r w:rsidR="003934B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934B3">
              <w:rPr>
                <w:noProof/>
                <w:webHidden/>
              </w:rPr>
              <w:instrText xml:space="preserve"> PAGEREF _Toc37740160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934B3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934B3" w:rsidRDefault="007419E4">
          <w:pPr>
            <w:pStyle w:val="Obsah2"/>
            <w:tabs>
              <w:tab w:val="left" w:pos="880"/>
              <w:tab w:val="right" w:leader="dot" w:pos="915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</w:rPr>
          </w:pPr>
          <w:hyperlink w:anchor="_Toc37740161" w:history="1">
            <w:r w:rsidR="003934B3" w:rsidRPr="005C1404">
              <w:rPr>
                <w:rStyle w:val="Hypertextovodkaz"/>
                <w:rFonts w:ascii="Arial" w:hAnsi="Arial" w:cs="Arial"/>
                <w:noProof/>
              </w:rPr>
              <w:t xml:space="preserve">3.1 </w:t>
            </w:r>
            <w:r w:rsidR="003934B3"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</w:rPr>
              <w:tab/>
            </w:r>
            <w:r w:rsidR="003934B3" w:rsidRPr="005C1404">
              <w:rPr>
                <w:rStyle w:val="Hypertextovodkaz"/>
                <w:rFonts w:ascii="Arial" w:hAnsi="Arial" w:cs="Arial"/>
                <w:noProof/>
              </w:rPr>
              <w:t>Věcné podmínky</w:t>
            </w:r>
            <w:r w:rsidR="003934B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934B3">
              <w:rPr>
                <w:noProof/>
                <w:webHidden/>
              </w:rPr>
              <w:instrText xml:space="preserve"> PAGEREF _Toc37740161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934B3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934B3" w:rsidRDefault="007419E4">
          <w:pPr>
            <w:pStyle w:val="Obsah2"/>
            <w:tabs>
              <w:tab w:val="left" w:pos="880"/>
              <w:tab w:val="right" w:leader="dot" w:pos="915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</w:rPr>
          </w:pPr>
          <w:hyperlink w:anchor="_Toc37740162" w:history="1">
            <w:r w:rsidR="003934B3" w:rsidRPr="005C1404">
              <w:rPr>
                <w:rStyle w:val="Hypertextovodkaz"/>
                <w:rFonts w:ascii="Arial" w:hAnsi="Arial" w:cs="Arial"/>
                <w:noProof/>
              </w:rPr>
              <w:t>3.2</w:t>
            </w:r>
            <w:r w:rsidR="003934B3"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</w:rPr>
              <w:tab/>
            </w:r>
            <w:r w:rsidR="003934B3" w:rsidRPr="005C1404">
              <w:rPr>
                <w:rStyle w:val="Hypertextovodkaz"/>
                <w:rFonts w:ascii="Arial" w:hAnsi="Arial" w:cs="Arial"/>
                <w:noProof/>
              </w:rPr>
              <w:t>Životospráva a režim stravování</w:t>
            </w:r>
            <w:r w:rsidR="003934B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934B3">
              <w:rPr>
                <w:noProof/>
                <w:webHidden/>
              </w:rPr>
              <w:instrText xml:space="preserve"> PAGEREF _Toc37740162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934B3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934B3" w:rsidRDefault="007419E4">
          <w:pPr>
            <w:pStyle w:val="Obsah2"/>
            <w:tabs>
              <w:tab w:val="left" w:pos="880"/>
              <w:tab w:val="right" w:leader="dot" w:pos="915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</w:rPr>
          </w:pPr>
          <w:hyperlink w:anchor="_Toc37740163" w:history="1">
            <w:r w:rsidR="003934B3" w:rsidRPr="005C1404">
              <w:rPr>
                <w:rStyle w:val="Hypertextovodkaz"/>
                <w:rFonts w:ascii="Arial" w:hAnsi="Arial" w:cs="Arial"/>
                <w:noProof/>
              </w:rPr>
              <w:t>3.3</w:t>
            </w:r>
            <w:r w:rsidR="003934B3"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</w:rPr>
              <w:tab/>
            </w:r>
            <w:r w:rsidR="003934B3" w:rsidRPr="005C1404">
              <w:rPr>
                <w:rStyle w:val="Hypertextovodkaz"/>
                <w:rFonts w:ascii="Arial" w:hAnsi="Arial" w:cs="Arial"/>
                <w:noProof/>
              </w:rPr>
              <w:t>Psychosociální podmínky</w:t>
            </w:r>
            <w:r w:rsidR="003934B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934B3">
              <w:rPr>
                <w:noProof/>
                <w:webHidden/>
              </w:rPr>
              <w:instrText xml:space="preserve"> PAGEREF _Toc37740163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934B3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934B3" w:rsidRDefault="007419E4">
          <w:pPr>
            <w:pStyle w:val="Obsah2"/>
            <w:tabs>
              <w:tab w:val="left" w:pos="880"/>
              <w:tab w:val="right" w:leader="dot" w:pos="915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</w:rPr>
          </w:pPr>
          <w:hyperlink w:anchor="_Toc37740164" w:history="1">
            <w:r w:rsidR="003934B3" w:rsidRPr="005C1404">
              <w:rPr>
                <w:rStyle w:val="Hypertextovodkaz"/>
                <w:rFonts w:ascii="Arial" w:hAnsi="Arial" w:cs="Arial"/>
                <w:noProof/>
              </w:rPr>
              <w:t>3.4</w:t>
            </w:r>
            <w:r w:rsidR="003934B3"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</w:rPr>
              <w:tab/>
            </w:r>
            <w:r w:rsidR="003934B3" w:rsidRPr="005C1404">
              <w:rPr>
                <w:rStyle w:val="Hypertextovodkaz"/>
                <w:rFonts w:ascii="Arial" w:hAnsi="Arial" w:cs="Arial"/>
                <w:noProof/>
              </w:rPr>
              <w:t>Organizace a provoz školy</w:t>
            </w:r>
            <w:r w:rsidR="003934B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934B3">
              <w:rPr>
                <w:noProof/>
                <w:webHidden/>
              </w:rPr>
              <w:instrText xml:space="preserve"> PAGEREF _Toc37740164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934B3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934B3" w:rsidRDefault="007419E4">
          <w:pPr>
            <w:pStyle w:val="Obsah2"/>
            <w:tabs>
              <w:tab w:val="left" w:pos="880"/>
              <w:tab w:val="right" w:leader="dot" w:pos="915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</w:rPr>
          </w:pPr>
          <w:hyperlink w:anchor="_Toc37740165" w:history="1">
            <w:r w:rsidR="003934B3" w:rsidRPr="005C1404">
              <w:rPr>
                <w:rStyle w:val="Hypertextovodkaz"/>
                <w:rFonts w:ascii="Arial" w:hAnsi="Arial" w:cs="Arial"/>
                <w:noProof/>
              </w:rPr>
              <w:t>3.5</w:t>
            </w:r>
            <w:r w:rsidR="003934B3"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</w:rPr>
              <w:tab/>
            </w:r>
            <w:r w:rsidR="003934B3" w:rsidRPr="005C1404">
              <w:rPr>
                <w:rStyle w:val="Hypertextovodkaz"/>
                <w:rFonts w:ascii="Arial" w:hAnsi="Arial" w:cs="Arial"/>
                <w:noProof/>
              </w:rPr>
              <w:t>Řízení mateřské školy</w:t>
            </w:r>
            <w:r w:rsidR="003934B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934B3">
              <w:rPr>
                <w:noProof/>
                <w:webHidden/>
              </w:rPr>
              <w:instrText xml:space="preserve"> PAGEREF _Toc37740165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934B3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934B3" w:rsidRDefault="007419E4">
          <w:pPr>
            <w:pStyle w:val="Obsah2"/>
            <w:tabs>
              <w:tab w:val="left" w:pos="880"/>
              <w:tab w:val="right" w:leader="dot" w:pos="915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</w:rPr>
          </w:pPr>
          <w:hyperlink w:anchor="_Toc37740166" w:history="1">
            <w:r w:rsidR="003934B3" w:rsidRPr="005C1404">
              <w:rPr>
                <w:rStyle w:val="Hypertextovodkaz"/>
                <w:rFonts w:ascii="Arial" w:hAnsi="Arial" w:cs="Arial"/>
                <w:noProof/>
              </w:rPr>
              <w:t>3.6</w:t>
            </w:r>
            <w:r w:rsidR="003934B3"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</w:rPr>
              <w:tab/>
            </w:r>
            <w:r w:rsidR="003934B3" w:rsidRPr="005C1404">
              <w:rPr>
                <w:rStyle w:val="Hypertextovodkaz"/>
                <w:rFonts w:ascii="Arial" w:hAnsi="Arial" w:cs="Arial"/>
                <w:noProof/>
              </w:rPr>
              <w:t>Personální a pedagogické zajištění</w:t>
            </w:r>
            <w:r w:rsidR="003934B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934B3">
              <w:rPr>
                <w:noProof/>
                <w:webHidden/>
              </w:rPr>
              <w:instrText xml:space="preserve"> PAGEREF _Toc37740166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934B3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934B3" w:rsidRDefault="007419E4">
          <w:pPr>
            <w:pStyle w:val="Obsah2"/>
            <w:tabs>
              <w:tab w:val="left" w:pos="880"/>
              <w:tab w:val="right" w:leader="dot" w:pos="915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</w:rPr>
          </w:pPr>
          <w:hyperlink w:anchor="_Toc37740167" w:history="1">
            <w:r w:rsidR="003934B3" w:rsidRPr="005C1404">
              <w:rPr>
                <w:rStyle w:val="Hypertextovodkaz"/>
                <w:rFonts w:ascii="Arial" w:hAnsi="Arial" w:cs="Arial"/>
                <w:noProof/>
              </w:rPr>
              <w:t>3.7</w:t>
            </w:r>
            <w:r w:rsidR="003934B3"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</w:rPr>
              <w:tab/>
            </w:r>
            <w:r w:rsidR="003934B3" w:rsidRPr="005C1404">
              <w:rPr>
                <w:rStyle w:val="Hypertextovodkaz"/>
                <w:rFonts w:ascii="Arial" w:hAnsi="Arial" w:cs="Arial"/>
                <w:noProof/>
              </w:rPr>
              <w:t>Spolupráce rodičů</w:t>
            </w:r>
            <w:r w:rsidR="003934B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934B3">
              <w:rPr>
                <w:noProof/>
                <w:webHidden/>
              </w:rPr>
              <w:instrText xml:space="preserve"> PAGEREF _Toc37740167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934B3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934B3" w:rsidRDefault="007419E4">
          <w:pPr>
            <w:pStyle w:val="Obsah1"/>
            <w:tabs>
              <w:tab w:val="left" w:pos="400"/>
              <w:tab w:val="right" w:leader="dot" w:pos="915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</w:rPr>
          </w:pPr>
          <w:hyperlink w:anchor="_Toc37740168" w:history="1">
            <w:r w:rsidR="003934B3" w:rsidRPr="003934B3">
              <w:rPr>
                <w:rStyle w:val="Hypertextovodkaz"/>
                <w:rFonts w:ascii="Arial" w:hAnsi="Arial" w:cs="Arial"/>
                <w:b/>
                <w:noProof/>
              </w:rPr>
              <w:t>4.</w:t>
            </w:r>
            <w:r w:rsidR="003934B3" w:rsidRPr="003934B3">
              <w:rPr>
                <w:rFonts w:asciiTheme="minorHAnsi" w:eastAsiaTheme="minorEastAsia" w:hAnsiTheme="minorHAnsi" w:cstheme="minorBidi"/>
                <w:b/>
                <w:noProof/>
                <w:kern w:val="0"/>
                <w:sz w:val="22"/>
                <w:szCs w:val="22"/>
              </w:rPr>
              <w:tab/>
            </w:r>
            <w:r w:rsidR="003934B3" w:rsidRPr="003934B3">
              <w:rPr>
                <w:rStyle w:val="Hypertextovodkaz"/>
                <w:rFonts w:ascii="Arial" w:hAnsi="Arial" w:cs="Arial"/>
                <w:b/>
                <w:noProof/>
              </w:rPr>
              <w:t>Organizace vzdělávání</w:t>
            </w:r>
            <w:r w:rsidR="003934B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934B3">
              <w:rPr>
                <w:noProof/>
                <w:webHidden/>
              </w:rPr>
              <w:instrText xml:space="preserve"> PAGEREF _Toc37740168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934B3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934B3" w:rsidRDefault="007419E4">
          <w:pPr>
            <w:pStyle w:val="Obsah2"/>
            <w:tabs>
              <w:tab w:val="left" w:pos="880"/>
              <w:tab w:val="right" w:leader="dot" w:pos="915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</w:rPr>
          </w:pPr>
          <w:hyperlink w:anchor="_Toc37740169" w:history="1">
            <w:r w:rsidR="003934B3" w:rsidRPr="005C1404">
              <w:rPr>
                <w:rStyle w:val="Hypertextovodkaz"/>
                <w:rFonts w:ascii="Arial" w:hAnsi="Arial" w:cs="Arial"/>
                <w:noProof/>
              </w:rPr>
              <w:t xml:space="preserve">4.1 </w:t>
            </w:r>
            <w:r w:rsidR="003934B3"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</w:rPr>
              <w:tab/>
            </w:r>
            <w:r w:rsidR="003934B3" w:rsidRPr="005C1404">
              <w:rPr>
                <w:rStyle w:val="Hypertextovodkaz"/>
                <w:rFonts w:ascii="Arial" w:hAnsi="Arial" w:cs="Arial"/>
                <w:noProof/>
              </w:rPr>
              <w:t>Přijímání dětí</w:t>
            </w:r>
            <w:r w:rsidR="003934B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934B3">
              <w:rPr>
                <w:noProof/>
                <w:webHidden/>
              </w:rPr>
              <w:instrText xml:space="preserve"> PAGEREF _Toc37740169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934B3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934B3" w:rsidRDefault="007419E4">
          <w:pPr>
            <w:pStyle w:val="Obsah2"/>
            <w:tabs>
              <w:tab w:val="left" w:pos="880"/>
              <w:tab w:val="right" w:leader="dot" w:pos="915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</w:rPr>
          </w:pPr>
          <w:hyperlink w:anchor="_Toc37740170" w:history="1">
            <w:r w:rsidR="003934B3" w:rsidRPr="005C1404">
              <w:rPr>
                <w:rStyle w:val="Hypertextovodkaz"/>
                <w:rFonts w:ascii="Arial" w:hAnsi="Arial" w:cs="Arial"/>
                <w:noProof/>
              </w:rPr>
              <w:t>4.2</w:t>
            </w:r>
            <w:r w:rsidR="003934B3"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</w:rPr>
              <w:tab/>
            </w:r>
            <w:r w:rsidR="003934B3" w:rsidRPr="005C1404">
              <w:rPr>
                <w:rStyle w:val="Hypertextovodkaz"/>
                <w:rFonts w:ascii="Arial" w:hAnsi="Arial" w:cs="Arial"/>
                <w:noProof/>
              </w:rPr>
              <w:t>Organizace vzdělávání</w:t>
            </w:r>
            <w:r w:rsidR="003934B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934B3">
              <w:rPr>
                <w:noProof/>
                <w:webHidden/>
              </w:rPr>
              <w:instrText xml:space="preserve"> PAGEREF _Toc37740170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934B3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934B3" w:rsidRDefault="007419E4">
          <w:pPr>
            <w:pStyle w:val="Obsah2"/>
            <w:tabs>
              <w:tab w:val="left" w:pos="880"/>
              <w:tab w:val="right" w:leader="dot" w:pos="915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</w:rPr>
          </w:pPr>
          <w:hyperlink w:anchor="_Toc37740171" w:history="1">
            <w:r w:rsidR="003934B3" w:rsidRPr="005C1404">
              <w:rPr>
                <w:rStyle w:val="Hypertextovodkaz"/>
                <w:rFonts w:ascii="Arial" w:hAnsi="Arial" w:cs="Arial"/>
                <w:noProof/>
              </w:rPr>
              <w:t>4.3</w:t>
            </w:r>
            <w:r w:rsidR="003934B3"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</w:rPr>
              <w:tab/>
            </w:r>
            <w:r w:rsidR="003934B3" w:rsidRPr="005C1404">
              <w:rPr>
                <w:rStyle w:val="Hypertextovodkaz"/>
                <w:rFonts w:ascii="Arial" w:hAnsi="Arial" w:cs="Arial"/>
                <w:noProof/>
              </w:rPr>
              <w:t>Vzdělávání dětí se speciálními vzdělávacími potřebami</w:t>
            </w:r>
            <w:r w:rsidR="003934B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934B3">
              <w:rPr>
                <w:noProof/>
                <w:webHidden/>
              </w:rPr>
              <w:instrText xml:space="preserve"> PAGEREF _Toc37740171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934B3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934B3" w:rsidRDefault="007419E4">
          <w:pPr>
            <w:pStyle w:val="Obsah2"/>
            <w:tabs>
              <w:tab w:val="left" w:pos="880"/>
              <w:tab w:val="right" w:leader="dot" w:pos="915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</w:rPr>
          </w:pPr>
          <w:hyperlink w:anchor="_Toc37740172" w:history="1">
            <w:r w:rsidR="003934B3" w:rsidRPr="003934B3">
              <w:rPr>
                <w:rStyle w:val="Hypertextovodkaz"/>
                <w:rFonts w:ascii="Arial" w:hAnsi="Arial" w:cs="Arial"/>
                <w:noProof/>
              </w:rPr>
              <w:t>4.4</w:t>
            </w:r>
            <w:r w:rsidR="003934B3" w:rsidRPr="003934B3"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</w:rPr>
              <w:tab/>
            </w:r>
            <w:r w:rsidR="003934B3" w:rsidRPr="003934B3">
              <w:rPr>
                <w:rStyle w:val="Hypertextovodkaz"/>
                <w:rFonts w:ascii="Arial" w:hAnsi="Arial" w:cs="Arial"/>
                <w:noProof/>
              </w:rPr>
              <w:t>Vzdělávání dětí nadaných a mimořádně nadaných</w:t>
            </w:r>
            <w:r w:rsidR="003934B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934B3">
              <w:rPr>
                <w:noProof/>
                <w:webHidden/>
              </w:rPr>
              <w:instrText xml:space="preserve"> PAGEREF _Toc37740172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934B3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934B3" w:rsidRDefault="007419E4">
          <w:pPr>
            <w:pStyle w:val="Obsah2"/>
            <w:tabs>
              <w:tab w:val="left" w:pos="880"/>
              <w:tab w:val="right" w:leader="dot" w:pos="915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</w:rPr>
          </w:pPr>
          <w:hyperlink w:anchor="_Toc37740173" w:history="1">
            <w:r w:rsidR="003934B3" w:rsidRPr="003934B3">
              <w:rPr>
                <w:rStyle w:val="Hypertextovodkaz"/>
                <w:rFonts w:ascii="Arial" w:hAnsi="Arial" w:cs="Arial"/>
                <w:noProof/>
              </w:rPr>
              <w:t>4.5</w:t>
            </w:r>
            <w:r w:rsidR="003934B3" w:rsidRPr="003934B3"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</w:rPr>
              <w:tab/>
            </w:r>
            <w:r w:rsidR="003934B3" w:rsidRPr="003934B3">
              <w:rPr>
                <w:rStyle w:val="Hypertextovodkaz"/>
                <w:rFonts w:ascii="Arial" w:hAnsi="Arial" w:cs="Arial"/>
                <w:noProof/>
              </w:rPr>
              <w:t>Vzdělávání dětí od dvou do tří let</w:t>
            </w:r>
            <w:r w:rsidR="003934B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934B3">
              <w:rPr>
                <w:noProof/>
                <w:webHidden/>
              </w:rPr>
              <w:instrText xml:space="preserve"> PAGEREF _Toc37740173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934B3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934B3" w:rsidRDefault="007419E4">
          <w:pPr>
            <w:pStyle w:val="Obsah1"/>
            <w:tabs>
              <w:tab w:val="left" w:pos="400"/>
              <w:tab w:val="right" w:leader="dot" w:pos="915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</w:rPr>
          </w:pPr>
          <w:hyperlink w:anchor="_Toc37740174" w:history="1">
            <w:r w:rsidR="003934B3" w:rsidRPr="003934B3">
              <w:rPr>
                <w:rStyle w:val="Hypertextovodkaz"/>
                <w:rFonts w:ascii="Arial" w:hAnsi="Arial" w:cs="Arial"/>
                <w:b/>
                <w:noProof/>
              </w:rPr>
              <w:t>5.</w:t>
            </w:r>
            <w:r w:rsidR="003934B3" w:rsidRPr="003934B3">
              <w:rPr>
                <w:rFonts w:asciiTheme="minorHAnsi" w:eastAsiaTheme="minorEastAsia" w:hAnsiTheme="minorHAnsi" w:cstheme="minorBidi"/>
                <w:b/>
                <w:noProof/>
                <w:kern w:val="0"/>
                <w:sz w:val="22"/>
                <w:szCs w:val="22"/>
              </w:rPr>
              <w:tab/>
            </w:r>
            <w:r w:rsidR="003934B3" w:rsidRPr="003934B3">
              <w:rPr>
                <w:rStyle w:val="Hypertextovodkaz"/>
                <w:rFonts w:ascii="Arial" w:hAnsi="Arial" w:cs="Arial"/>
                <w:b/>
                <w:noProof/>
              </w:rPr>
              <w:t>Charakteristika ŠVP PV „Hrajeme si spolu celý rok“</w:t>
            </w:r>
            <w:r w:rsidR="003934B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934B3">
              <w:rPr>
                <w:noProof/>
                <w:webHidden/>
              </w:rPr>
              <w:instrText xml:space="preserve"> PAGEREF _Toc37740174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934B3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934B3" w:rsidRDefault="007419E4">
          <w:pPr>
            <w:pStyle w:val="Obsah2"/>
            <w:tabs>
              <w:tab w:val="left" w:pos="880"/>
              <w:tab w:val="right" w:leader="dot" w:pos="915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</w:rPr>
          </w:pPr>
          <w:hyperlink w:anchor="_Toc37740175" w:history="1">
            <w:r w:rsidR="003934B3" w:rsidRPr="005C1404">
              <w:rPr>
                <w:rStyle w:val="Hypertextovodkaz"/>
                <w:rFonts w:ascii="Arial" w:hAnsi="Arial" w:cs="Arial"/>
                <w:noProof/>
              </w:rPr>
              <w:t xml:space="preserve">5.1 </w:t>
            </w:r>
            <w:r w:rsidR="003934B3"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</w:rPr>
              <w:tab/>
            </w:r>
            <w:r w:rsidR="003934B3" w:rsidRPr="005C1404">
              <w:rPr>
                <w:rStyle w:val="Hypertextovodkaz"/>
                <w:rFonts w:ascii="Arial" w:hAnsi="Arial" w:cs="Arial"/>
                <w:noProof/>
              </w:rPr>
              <w:t>Dlouhodobé koncepční záměry</w:t>
            </w:r>
            <w:r w:rsidR="003934B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934B3">
              <w:rPr>
                <w:noProof/>
                <w:webHidden/>
              </w:rPr>
              <w:instrText xml:space="preserve"> PAGEREF _Toc37740175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934B3"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934B3" w:rsidRDefault="007419E4">
          <w:pPr>
            <w:pStyle w:val="Obsah1"/>
            <w:tabs>
              <w:tab w:val="left" w:pos="400"/>
              <w:tab w:val="right" w:leader="dot" w:pos="915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</w:rPr>
          </w:pPr>
          <w:hyperlink w:anchor="_Toc37740176" w:history="1">
            <w:r w:rsidR="003934B3" w:rsidRPr="003934B3">
              <w:rPr>
                <w:rStyle w:val="Hypertextovodkaz"/>
                <w:rFonts w:ascii="Arial" w:hAnsi="Arial" w:cs="Arial"/>
                <w:b/>
                <w:noProof/>
              </w:rPr>
              <w:t>6.</w:t>
            </w:r>
            <w:r w:rsidR="003934B3" w:rsidRPr="003934B3">
              <w:rPr>
                <w:rFonts w:asciiTheme="minorHAnsi" w:eastAsiaTheme="minorEastAsia" w:hAnsiTheme="minorHAnsi" w:cstheme="minorBidi"/>
                <w:b/>
                <w:noProof/>
                <w:kern w:val="0"/>
                <w:sz w:val="22"/>
                <w:szCs w:val="22"/>
              </w:rPr>
              <w:tab/>
            </w:r>
            <w:r w:rsidR="003934B3" w:rsidRPr="003934B3">
              <w:rPr>
                <w:rStyle w:val="Hypertextovodkaz"/>
                <w:rFonts w:ascii="Arial" w:hAnsi="Arial" w:cs="Arial"/>
                <w:b/>
                <w:noProof/>
              </w:rPr>
              <w:t>Vzdělávací obsah a jeho časový plán</w:t>
            </w:r>
            <w:r w:rsidR="003934B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934B3">
              <w:rPr>
                <w:noProof/>
                <w:webHidden/>
              </w:rPr>
              <w:instrText xml:space="preserve"> PAGEREF _Toc37740176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934B3"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934B3" w:rsidRDefault="007419E4">
          <w:pPr>
            <w:pStyle w:val="Obsah2"/>
            <w:tabs>
              <w:tab w:val="left" w:pos="880"/>
              <w:tab w:val="right" w:leader="dot" w:pos="915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</w:rPr>
          </w:pPr>
          <w:hyperlink w:anchor="_Toc37740177" w:history="1">
            <w:r w:rsidR="003934B3" w:rsidRPr="005C1404">
              <w:rPr>
                <w:rStyle w:val="Hypertextovodkaz"/>
                <w:rFonts w:ascii="Arial" w:hAnsi="Arial" w:cs="Arial"/>
                <w:noProof/>
              </w:rPr>
              <w:t>6.1</w:t>
            </w:r>
            <w:r w:rsidR="003934B3"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</w:rPr>
              <w:tab/>
            </w:r>
            <w:r w:rsidR="003934B3" w:rsidRPr="005C1404">
              <w:rPr>
                <w:rStyle w:val="Hypertextovodkaz"/>
                <w:rFonts w:ascii="Arial" w:hAnsi="Arial" w:cs="Arial"/>
                <w:noProof/>
              </w:rPr>
              <w:t xml:space="preserve"> Zásady, principy, metody a formy práce</w:t>
            </w:r>
            <w:r w:rsidR="003934B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934B3">
              <w:rPr>
                <w:noProof/>
                <w:webHidden/>
              </w:rPr>
              <w:instrText xml:space="preserve"> PAGEREF _Toc37740177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934B3"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934B3" w:rsidRDefault="007419E4">
          <w:pPr>
            <w:pStyle w:val="Obsah2"/>
            <w:tabs>
              <w:tab w:val="left" w:pos="880"/>
              <w:tab w:val="right" w:leader="dot" w:pos="915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</w:rPr>
          </w:pPr>
          <w:hyperlink w:anchor="_Toc37740178" w:history="1">
            <w:r w:rsidR="003934B3" w:rsidRPr="005C1404">
              <w:rPr>
                <w:rStyle w:val="Hypertextovodkaz"/>
                <w:rFonts w:ascii="Arial" w:hAnsi="Arial" w:cs="Arial"/>
                <w:noProof/>
              </w:rPr>
              <w:t>6.2</w:t>
            </w:r>
            <w:r w:rsidR="003934B3"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</w:rPr>
              <w:tab/>
            </w:r>
            <w:r w:rsidR="003934B3" w:rsidRPr="005C1404">
              <w:rPr>
                <w:rStyle w:val="Hypertextovodkaz"/>
                <w:rFonts w:ascii="Arial" w:hAnsi="Arial" w:cs="Arial"/>
                <w:noProof/>
              </w:rPr>
              <w:t>Vzdělávací cíle a záměry</w:t>
            </w:r>
            <w:r w:rsidR="003934B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934B3">
              <w:rPr>
                <w:noProof/>
                <w:webHidden/>
              </w:rPr>
              <w:instrText xml:space="preserve"> PAGEREF _Toc37740178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934B3"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934B3" w:rsidRDefault="007419E4">
          <w:pPr>
            <w:pStyle w:val="Obsah1"/>
            <w:tabs>
              <w:tab w:val="left" w:pos="400"/>
              <w:tab w:val="right" w:leader="dot" w:pos="915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</w:rPr>
          </w:pPr>
          <w:hyperlink w:anchor="_Toc37740179" w:history="1">
            <w:r w:rsidR="003934B3" w:rsidRPr="003934B3">
              <w:rPr>
                <w:rStyle w:val="Hypertextovodkaz"/>
                <w:rFonts w:ascii="Arial" w:hAnsi="Arial" w:cs="Arial"/>
                <w:b/>
                <w:noProof/>
              </w:rPr>
              <w:t>7.</w:t>
            </w:r>
            <w:r w:rsidR="003934B3" w:rsidRPr="003934B3">
              <w:rPr>
                <w:rFonts w:asciiTheme="minorHAnsi" w:eastAsiaTheme="minorEastAsia" w:hAnsiTheme="minorHAnsi" w:cstheme="minorBidi"/>
                <w:b/>
                <w:noProof/>
                <w:kern w:val="0"/>
                <w:sz w:val="22"/>
                <w:szCs w:val="22"/>
              </w:rPr>
              <w:tab/>
            </w:r>
            <w:r w:rsidR="003934B3" w:rsidRPr="003934B3">
              <w:rPr>
                <w:rStyle w:val="Hypertextovodkaz"/>
                <w:rFonts w:ascii="Arial" w:hAnsi="Arial" w:cs="Arial"/>
                <w:b/>
                <w:noProof/>
              </w:rPr>
              <w:t>Uspořádání témat ŠVP PV „</w:t>
            </w:r>
            <w:r w:rsidR="003934B3" w:rsidRPr="003934B3">
              <w:rPr>
                <w:rStyle w:val="Hypertextovodkaz"/>
                <w:rFonts w:ascii="Arial" w:eastAsia="MS Mincho" w:hAnsi="Arial" w:cs="Arial"/>
                <w:b/>
                <w:noProof/>
              </w:rPr>
              <w:t>Hrajeme si celý rok“</w:t>
            </w:r>
            <w:r w:rsidR="003934B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934B3">
              <w:rPr>
                <w:noProof/>
                <w:webHidden/>
              </w:rPr>
              <w:instrText xml:space="preserve"> PAGEREF _Toc37740179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934B3"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934B3" w:rsidRDefault="007419E4">
          <w:pPr>
            <w:pStyle w:val="Obsah2"/>
            <w:tabs>
              <w:tab w:val="right" w:leader="dot" w:pos="915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</w:rPr>
          </w:pPr>
          <w:hyperlink w:anchor="_Toc37740180" w:history="1">
            <w:r w:rsidR="003934B3" w:rsidRPr="005C1404">
              <w:rPr>
                <w:rStyle w:val="Hypertextovodkaz"/>
                <w:rFonts w:ascii="Arial" w:hAnsi="Arial" w:cs="Arial"/>
                <w:noProof/>
              </w:rPr>
              <w:t>Integrovaný blok „PODZIM“</w:t>
            </w:r>
            <w:r w:rsidR="003934B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934B3">
              <w:rPr>
                <w:noProof/>
                <w:webHidden/>
              </w:rPr>
              <w:instrText xml:space="preserve"> PAGEREF _Toc37740180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934B3"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934B3" w:rsidRDefault="007419E4">
          <w:pPr>
            <w:pStyle w:val="Obsah2"/>
            <w:tabs>
              <w:tab w:val="right" w:leader="dot" w:pos="915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</w:rPr>
          </w:pPr>
          <w:hyperlink w:anchor="_Toc37740181" w:history="1">
            <w:r w:rsidR="003934B3" w:rsidRPr="005C1404">
              <w:rPr>
                <w:rStyle w:val="Hypertextovodkaz"/>
                <w:rFonts w:ascii="Arial" w:hAnsi="Arial" w:cs="Arial"/>
                <w:noProof/>
              </w:rPr>
              <w:t>Integrovaný blok „ZIMA“</w:t>
            </w:r>
            <w:r w:rsidR="003934B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934B3">
              <w:rPr>
                <w:noProof/>
                <w:webHidden/>
              </w:rPr>
              <w:instrText xml:space="preserve"> PAGEREF _Toc37740181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934B3"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934B3" w:rsidRDefault="007419E4">
          <w:pPr>
            <w:pStyle w:val="Obsah2"/>
            <w:tabs>
              <w:tab w:val="right" w:leader="dot" w:pos="915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</w:rPr>
          </w:pPr>
          <w:hyperlink w:anchor="_Toc37740182" w:history="1">
            <w:r w:rsidR="003934B3" w:rsidRPr="005C1404">
              <w:rPr>
                <w:rStyle w:val="Hypertextovodkaz"/>
                <w:rFonts w:ascii="Arial" w:hAnsi="Arial" w:cs="Arial"/>
                <w:noProof/>
              </w:rPr>
              <w:t>Integrovaný blok „JARO“</w:t>
            </w:r>
            <w:r w:rsidR="003934B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934B3">
              <w:rPr>
                <w:noProof/>
                <w:webHidden/>
              </w:rPr>
              <w:instrText xml:space="preserve"> PAGEREF _Toc37740182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934B3"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934B3" w:rsidRDefault="007419E4">
          <w:pPr>
            <w:pStyle w:val="Obsah2"/>
            <w:tabs>
              <w:tab w:val="right" w:leader="dot" w:pos="915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</w:rPr>
          </w:pPr>
          <w:hyperlink w:anchor="_Toc37740183" w:history="1">
            <w:r w:rsidR="003934B3" w:rsidRPr="005C1404">
              <w:rPr>
                <w:rStyle w:val="Hypertextovodkaz"/>
                <w:rFonts w:ascii="Arial" w:hAnsi="Arial" w:cs="Arial"/>
                <w:noProof/>
              </w:rPr>
              <w:t>Integrovaný blok „LÉTO“</w:t>
            </w:r>
            <w:r w:rsidR="003934B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934B3">
              <w:rPr>
                <w:noProof/>
                <w:webHidden/>
              </w:rPr>
              <w:instrText xml:space="preserve"> PAGEREF _Toc37740183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934B3">
              <w:rPr>
                <w:noProof/>
                <w:webHidden/>
              </w:rPr>
              <w:t>45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934B3" w:rsidRDefault="007419E4">
          <w:pPr>
            <w:pStyle w:val="Obsah1"/>
            <w:tabs>
              <w:tab w:val="left" w:pos="400"/>
              <w:tab w:val="right" w:leader="dot" w:pos="915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</w:rPr>
          </w:pPr>
          <w:hyperlink w:anchor="_Toc37740184" w:history="1">
            <w:r w:rsidR="003934B3" w:rsidRPr="003934B3">
              <w:rPr>
                <w:rStyle w:val="Hypertextovodkaz"/>
                <w:rFonts w:ascii="Arial" w:hAnsi="Arial" w:cs="Arial"/>
                <w:b/>
                <w:noProof/>
              </w:rPr>
              <w:t>8.</w:t>
            </w:r>
            <w:r w:rsidR="003934B3" w:rsidRPr="003934B3">
              <w:rPr>
                <w:rFonts w:asciiTheme="minorHAnsi" w:eastAsiaTheme="minorEastAsia" w:hAnsiTheme="minorHAnsi" w:cstheme="minorBidi"/>
                <w:b/>
                <w:noProof/>
                <w:kern w:val="0"/>
                <w:sz w:val="22"/>
                <w:szCs w:val="22"/>
              </w:rPr>
              <w:tab/>
            </w:r>
            <w:r w:rsidR="003934B3" w:rsidRPr="003934B3">
              <w:rPr>
                <w:rStyle w:val="Hypertextovodkaz"/>
                <w:rFonts w:ascii="Arial" w:hAnsi="Arial" w:cs="Arial"/>
                <w:b/>
                <w:noProof/>
              </w:rPr>
              <w:t>Evaluace v mateřské škole</w:t>
            </w:r>
            <w:r w:rsidR="003934B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934B3">
              <w:rPr>
                <w:noProof/>
                <w:webHidden/>
              </w:rPr>
              <w:instrText xml:space="preserve"> PAGEREF _Toc37740184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934B3">
              <w:rPr>
                <w:noProof/>
                <w:webHidden/>
              </w:rPr>
              <w:t>49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26597" w:rsidRDefault="007419E4" w:rsidP="00926597">
          <w:r>
            <w:rPr>
              <w:b/>
              <w:bCs/>
            </w:rPr>
            <w:fldChar w:fldCharType="end"/>
          </w:r>
        </w:p>
      </w:sdtContent>
    </w:sdt>
    <w:p w:rsidR="000E1C6A" w:rsidRPr="00383B9E" w:rsidRDefault="000E1C6A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</w:p>
    <w:p w:rsidR="00926597" w:rsidRPr="001D2CDC" w:rsidRDefault="007419E4" w:rsidP="001D2CDC">
      <w:pPr>
        <w:pStyle w:val="Nadpis1"/>
        <w:spacing w:before="0" w:line="240" w:lineRule="auto"/>
        <w:rPr>
          <w:rFonts w:ascii="Arial" w:hAnsi="Arial" w:cs="Arial"/>
          <w:sz w:val="24"/>
          <w:szCs w:val="24"/>
        </w:rPr>
      </w:pPr>
      <w:hyperlink w:anchor="_Toc335164408" w:history="1"/>
    </w:p>
    <w:p w:rsidR="003E2022" w:rsidRDefault="003E2022">
      <w:pPr>
        <w:pStyle w:val="Standard"/>
        <w:spacing w:line="240" w:lineRule="auto"/>
        <w:rPr>
          <w:rFonts w:ascii="Arial" w:hAnsi="Arial" w:cs="Arial"/>
          <w:b/>
          <w:color w:val="C00000"/>
          <w:sz w:val="24"/>
          <w:szCs w:val="24"/>
        </w:rPr>
      </w:pPr>
    </w:p>
    <w:p w:rsidR="001D2CDC" w:rsidRDefault="001D2CDC">
      <w:pPr>
        <w:pStyle w:val="Standard"/>
        <w:spacing w:line="240" w:lineRule="auto"/>
        <w:rPr>
          <w:rFonts w:ascii="Arial" w:hAnsi="Arial" w:cs="Arial"/>
          <w:b/>
          <w:color w:val="C00000"/>
          <w:sz w:val="24"/>
          <w:szCs w:val="24"/>
        </w:rPr>
      </w:pPr>
    </w:p>
    <w:p w:rsidR="001D2CDC" w:rsidRPr="003E2022" w:rsidRDefault="001D2CDC">
      <w:pPr>
        <w:pStyle w:val="Standard"/>
        <w:spacing w:line="240" w:lineRule="auto"/>
        <w:rPr>
          <w:rFonts w:ascii="Arial" w:hAnsi="Arial" w:cs="Arial"/>
          <w:b/>
          <w:color w:val="C00000"/>
          <w:sz w:val="24"/>
          <w:szCs w:val="24"/>
        </w:rPr>
      </w:pPr>
    </w:p>
    <w:p w:rsidR="000E1C6A" w:rsidRPr="003E2022" w:rsidRDefault="001E7082" w:rsidP="00E116AF">
      <w:pPr>
        <w:pStyle w:val="Nadpis1"/>
        <w:numPr>
          <w:ilvl w:val="0"/>
          <w:numId w:val="68"/>
        </w:numPr>
        <w:rPr>
          <w:rFonts w:ascii="Arial" w:hAnsi="Arial" w:cs="Arial"/>
          <w:color w:val="C00000"/>
          <w:sz w:val="24"/>
          <w:szCs w:val="24"/>
        </w:rPr>
      </w:pPr>
      <w:bookmarkStart w:id="0" w:name="_Toc335164408"/>
      <w:bookmarkStart w:id="1" w:name="_Toc36552913"/>
      <w:bookmarkStart w:id="2" w:name="_Toc37740158"/>
      <w:r w:rsidRPr="003E2022">
        <w:rPr>
          <w:rFonts w:ascii="Arial" w:hAnsi="Arial" w:cs="Arial"/>
          <w:color w:val="C00000"/>
          <w:sz w:val="24"/>
          <w:szCs w:val="24"/>
        </w:rPr>
        <w:lastRenderedPageBreak/>
        <w:t>Identifikační údaj</w:t>
      </w:r>
      <w:bookmarkEnd w:id="0"/>
      <w:r w:rsidRPr="003E2022">
        <w:rPr>
          <w:rFonts w:ascii="Arial" w:hAnsi="Arial" w:cs="Arial"/>
          <w:color w:val="C00000"/>
          <w:sz w:val="24"/>
          <w:szCs w:val="24"/>
        </w:rPr>
        <w:t>e</w:t>
      </w:r>
      <w:bookmarkEnd w:id="1"/>
      <w:bookmarkEnd w:id="2"/>
    </w:p>
    <w:p w:rsidR="000E1C6A" w:rsidRPr="00C32BF1" w:rsidRDefault="000E1C6A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</w:p>
    <w:p w:rsidR="000E1C6A" w:rsidRPr="00807745" w:rsidRDefault="001E7082" w:rsidP="00807745">
      <w:pPr>
        <w:rPr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 xml:space="preserve">Název ŠVP pro předškolní vzdělávání: </w:t>
      </w:r>
      <w:r w:rsidR="00A361AB" w:rsidRPr="00A361AB">
        <w:rPr>
          <w:rFonts w:ascii="Arial" w:hAnsi="Arial" w:cs="Arial"/>
          <w:color w:val="FF0000"/>
          <w:sz w:val="24"/>
          <w:szCs w:val="24"/>
        </w:rPr>
        <w:t>„H</w:t>
      </w:r>
      <w:r w:rsidR="00A361AB" w:rsidRPr="00A361AB">
        <w:rPr>
          <w:rFonts w:ascii="Arial" w:hAnsi="Arial" w:cs="Arial"/>
          <w:color w:val="FFC000"/>
          <w:sz w:val="24"/>
          <w:szCs w:val="24"/>
        </w:rPr>
        <w:t>r</w:t>
      </w:r>
      <w:r w:rsidR="00A361AB" w:rsidRPr="00A361AB">
        <w:rPr>
          <w:rFonts w:ascii="Arial" w:hAnsi="Arial" w:cs="Arial"/>
          <w:color w:val="FFFF00"/>
          <w:sz w:val="24"/>
          <w:szCs w:val="24"/>
        </w:rPr>
        <w:t>a</w:t>
      </w:r>
      <w:r w:rsidR="00A361AB" w:rsidRPr="00A361AB">
        <w:rPr>
          <w:rFonts w:ascii="Arial" w:hAnsi="Arial" w:cs="Arial"/>
          <w:color w:val="92D050"/>
          <w:sz w:val="24"/>
          <w:szCs w:val="24"/>
        </w:rPr>
        <w:t>j</w:t>
      </w:r>
      <w:r w:rsidR="00A361AB" w:rsidRPr="00A361AB">
        <w:rPr>
          <w:rFonts w:ascii="Arial" w:hAnsi="Arial" w:cs="Arial"/>
          <w:color w:val="0070C0"/>
          <w:sz w:val="24"/>
          <w:szCs w:val="24"/>
        </w:rPr>
        <w:t>e</w:t>
      </w:r>
      <w:r w:rsidR="00A361AB" w:rsidRPr="00A361AB">
        <w:rPr>
          <w:rFonts w:ascii="Arial" w:hAnsi="Arial" w:cs="Arial"/>
          <w:color w:val="7030A0"/>
          <w:sz w:val="24"/>
          <w:szCs w:val="24"/>
        </w:rPr>
        <w:t>m</w:t>
      </w:r>
      <w:r w:rsidR="00A361AB" w:rsidRPr="00A361AB">
        <w:rPr>
          <w:rFonts w:ascii="Arial" w:hAnsi="Arial" w:cs="Arial"/>
          <w:color w:val="00B050"/>
          <w:sz w:val="24"/>
          <w:szCs w:val="24"/>
        </w:rPr>
        <w:t>e</w:t>
      </w:r>
      <w:r w:rsidR="00A361AB" w:rsidRPr="00A361AB">
        <w:rPr>
          <w:rFonts w:ascii="Arial" w:hAnsi="Arial" w:cs="Arial"/>
          <w:sz w:val="24"/>
          <w:szCs w:val="24"/>
        </w:rPr>
        <w:t xml:space="preserve"> </w:t>
      </w:r>
      <w:r w:rsidR="00A361AB" w:rsidRPr="00A361AB">
        <w:rPr>
          <w:rFonts w:ascii="Arial" w:hAnsi="Arial" w:cs="Arial"/>
          <w:color w:val="C00000"/>
          <w:sz w:val="24"/>
          <w:szCs w:val="24"/>
        </w:rPr>
        <w:t>s</w:t>
      </w:r>
      <w:r w:rsidR="00A361AB" w:rsidRPr="00A361AB">
        <w:rPr>
          <w:rFonts w:ascii="Arial" w:hAnsi="Arial" w:cs="Arial"/>
          <w:sz w:val="24"/>
          <w:szCs w:val="24"/>
        </w:rPr>
        <w:t xml:space="preserve">i </w:t>
      </w:r>
      <w:r w:rsidR="00A361AB" w:rsidRPr="00A361AB">
        <w:rPr>
          <w:rFonts w:ascii="Arial" w:hAnsi="Arial" w:cs="Arial"/>
          <w:color w:val="FF0000"/>
          <w:sz w:val="24"/>
          <w:szCs w:val="24"/>
        </w:rPr>
        <w:t>s</w:t>
      </w:r>
      <w:r w:rsidR="00A361AB" w:rsidRPr="00A361AB">
        <w:rPr>
          <w:rFonts w:ascii="Arial" w:hAnsi="Arial" w:cs="Arial"/>
          <w:color w:val="FFC000"/>
          <w:sz w:val="24"/>
          <w:szCs w:val="24"/>
        </w:rPr>
        <w:t>p</w:t>
      </w:r>
      <w:r w:rsidR="00A361AB" w:rsidRPr="00A361AB">
        <w:rPr>
          <w:rFonts w:ascii="Arial" w:hAnsi="Arial" w:cs="Arial"/>
          <w:color w:val="FFFF00"/>
          <w:sz w:val="24"/>
          <w:szCs w:val="24"/>
        </w:rPr>
        <w:t>o</w:t>
      </w:r>
      <w:r w:rsidR="00A361AB" w:rsidRPr="00A361AB">
        <w:rPr>
          <w:rFonts w:ascii="Arial" w:hAnsi="Arial" w:cs="Arial"/>
          <w:color w:val="00B050"/>
          <w:sz w:val="24"/>
          <w:szCs w:val="24"/>
        </w:rPr>
        <w:t>l</w:t>
      </w:r>
      <w:r w:rsidR="00A361AB" w:rsidRPr="00A361AB">
        <w:rPr>
          <w:rFonts w:ascii="Arial" w:hAnsi="Arial" w:cs="Arial"/>
          <w:color w:val="0070C0"/>
          <w:sz w:val="24"/>
          <w:szCs w:val="24"/>
        </w:rPr>
        <w:t>u</w:t>
      </w:r>
      <w:r w:rsidR="00A361AB" w:rsidRPr="00A361AB">
        <w:rPr>
          <w:rFonts w:ascii="Arial" w:hAnsi="Arial" w:cs="Arial"/>
          <w:sz w:val="24"/>
          <w:szCs w:val="24"/>
        </w:rPr>
        <w:t xml:space="preserve"> </w:t>
      </w:r>
      <w:r w:rsidR="00A361AB" w:rsidRPr="00A361AB">
        <w:rPr>
          <w:rFonts w:ascii="Arial" w:hAnsi="Arial" w:cs="Arial"/>
          <w:color w:val="7030A0"/>
          <w:sz w:val="24"/>
          <w:szCs w:val="24"/>
        </w:rPr>
        <w:t>c</w:t>
      </w:r>
      <w:r w:rsidR="00A361AB" w:rsidRPr="00A361AB">
        <w:rPr>
          <w:rFonts w:ascii="Arial" w:hAnsi="Arial" w:cs="Arial"/>
          <w:color w:val="92D050"/>
          <w:sz w:val="24"/>
          <w:szCs w:val="24"/>
        </w:rPr>
        <w:t>e</w:t>
      </w:r>
      <w:r w:rsidR="00A361AB" w:rsidRPr="00A361AB">
        <w:rPr>
          <w:rFonts w:ascii="Arial" w:hAnsi="Arial" w:cs="Arial"/>
          <w:color w:val="0070C0"/>
          <w:sz w:val="24"/>
          <w:szCs w:val="24"/>
        </w:rPr>
        <w:t>l</w:t>
      </w:r>
      <w:r w:rsidR="00A361AB" w:rsidRPr="00A361AB">
        <w:rPr>
          <w:rFonts w:ascii="Arial" w:hAnsi="Arial" w:cs="Arial"/>
          <w:color w:val="FFC000"/>
          <w:sz w:val="24"/>
          <w:szCs w:val="24"/>
        </w:rPr>
        <w:t>ý</w:t>
      </w:r>
      <w:r w:rsidR="00A361AB" w:rsidRPr="00A361AB">
        <w:rPr>
          <w:rFonts w:ascii="Arial" w:hAnsi="Arial" w:cs="Arial"/>
          <w:sz w:val="24"/>
          <w:szCs w:val="24"/>
        </w:rPr>
        <w:t xml:space="preserve"> </w:t>
      </w:r>
      <w:r w:rsidR="00A361AB" w:rsidRPr="00A361AB">
        <w:rPr>
          <w:rFonts w:ascii="Arial" w:hAnsi="Arial" w:cs="Arial"/>
          <w:color w:val="CC3399"/>
          <w:sz w:val="24"/>
          <w:szCs w:val="24"/>
        </w:rPr>
        <w:t>r</w:t>
      </w:r>
      <w:r w:rsidR="00A361AB" w:rsidRPr="00A361AB">
        <w:rPr>
          <w:rFonts w:ascii="Arial" w:hAnsi="Arial" w:cs="Arial"/>
          <w:color w:val="00FF00"/>
          <w:sz w:val="24"/>
          <w:szCs w:val="24"/>
        </w:rPr>
        <w:t>o</w:t>
      </w:r>
      <w:r w:rsidR="00A361AB" w:rsidRPr="00A361AB">
        <w:rPr>
          <w:rFonts w:ascii="Arial" w:hAnsi="Arial" w:cs="Arial"/>
          <w:color w:val="FF0066"/>
          <w:sz w:val="24"/>
          <w:szCs w:val="24"/>
        </w:rPr>
        <w:t>k</w:t>
      </w:r>
      <w:r w:rsidR="00A361AB" w:rsidRPr="00A361AB">
        <w:rPr>
          <w:rFonts w:ascii="Arial" w:hAnsi="Arial" w:cs="Arial"/>
          <w:sz w:val="24"/>
          <w:szCs w:val="24"/>
        </w:rPr>
        <w:t>“</w:t>
      </w:r>
    </w:p>
    <w:p w:rsidR="00A361AB" w:rsidRPr="00C32BF1" w:rsidRDefault="00A361AB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</w:p>
    <w:p w:rsidR="000E1C6A" w:rsidRPr="00C32BF1" w:rsidRDefault="001E7082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b/>
          <w:sz w:val="24"/>
          <w:szCs w:val="24"/>
        </w:rPr>
        <w:t>Předkladatel:</w:t>
      </w:r>
    </w:p>
    <w:p w:rsidR="000E1C6A" w:rsidRPr="00C32BF1" w:rsidRDefault="001E7082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 xml:space="preserve">Název školy: </w:t>
      </w:r>
      <w:r w:rsidRPr="00C32BF1">
        <w:rPr>
          <w:rFonts w:ascii="Arial" w:hAnsi="Arial" w:cs="Arial"/>
          <w:sz w:val="24"/>
          <w:szCs w:val="24"/>
        </w:rPr>
        <w:tab/>
      </w:r>
      <w:r w:rsidRPr="00C32BF1">
        <w:rPr>
          <w:rFonts w:ascii="Arial" w:hAnsi="Arial" w:cs="Arial"/>
          <w:sz w:val="24"/>
          <w:szCs w:val="24"/>
        </w:rPr>
        <w:tab/>
      </w:r>
      <w:r w:rsidRPr="00C32BF1">
        <w:rPr>
          <w:rFonts w:ascii="Arial" w:hAnsi="Arial" w:cs="Arial"/>
          <w:sz w:val="24"/>
          <w:szCs w:val="24"/>
        </w:rPr>
        <w:tab/>
        <w:t>Mateřská škola Ledvice</w:t>
      </w:r>
    </w:p>
    <w:p w:rsidR="000E1C6A" w:rsidRPr="00C32BF1" w:rsidRDefault="001E7082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 xml:space="preserve">Adresa školy: </w:t>
      </w:r>
      <w:r w:rsidRPr="00C32BF1">
        <w:rPr>
          <w:rFonts w:ascii="Arial" w:hAnsi="Arial" w:cs="Arial"/>
          <w:sz w:val="24"/>
          <w:szCs w:val="24"/>
        </w:rPr>
        <w:tab/>
      </w:r>
      <w:r w:rsidRPr="00C32BF1">
        <w:rPr>
          <w:rFonts w:ascii="Arial" w:hAnsi="Arial" w:cs="Arial"/>
          <w:sz w:val="24"/>
          <w:szCs w:val="24"/>
        </w:rPr>
        <w:tab/>
      </w:r>
      <w:r w:rsidRPr="00C32BF1">
        <w:rPr>
          <w:rFonts w:ascii="Arial" w:hAnsi="Arial" w:cs="Arial"/>
          <w:sz w:val="24"/>
          <w:szCs w:val="24"/>
        </w:rPr>
        <w:tab/>
        <w:t>Mírová 107/8, 417/72, Ledvice</w:t>
      </w:r>
    </w:p>
    <w:p w:rsidR="000E1C6A" w:rsidRPr="00C32BF1" w:rsidRDefault="00BE3EB3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Právní forma:</w:t>
      </w:r>
      <w:r w:rsidR="006A673D">
        <w:rPr>
          <w:rFonts w:ascii="Arial" w:hAnsi="Arial" w:cs="Arial"/>
          <w:sz w:val="24"/>
          <w:szCs w:val="24"/>
        </w:rPr>
        <w:tab/>
      </w:r>
      <w:r w:rsidR="006A673D">
        <w:rPr>
          <w:rFonts w:ascii="Arial" w:hAnsi="Arial" w:cs="Arial"/>
          <w:sz w:val="24"/>
          <w:szCs w:val="24"/>
        </w:rPr>
        <w:tab/>
      </w:r>
      <w:r w:rsidR="006A673D">
        <w:rPr>
          <w:rFonts w:ascii="Arial" w:hAnsi="Arial" w:cs="Arial"/>
          <w:sz w:val="24"/>
          <w:szCs w:val="24"/>
        </w:rPr>
        <w:tab/>
      </w:r>
      <w:r w:rsidR="001E7082" w:rsidRPr="00C32BF1">
        <w:rPr>
          <w:rFonts w:ascii="Arial" w:hAnsi="Arial" w:cs="Arial"/>
          <w:sz w:val="24"/>
          <w:szCs w:val="24"/>
        </w:rPr>
        <w:t>samostatný právní subjekt, příspěvková organizace</w:t>
      </w:r>
    </w:p>
    <w:p w:rsidR="000E1C6A" w:rsidRDefault="001E7082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 xml:space="preserve">                                              </w:t>
      </w:r>
      <w:r w:rsidR="006A673D">
        <w:rPr>
          <w:rFonts w:ascii="Arial" w:hAnsi="Arial" w:cs="Arial"/>
          <w:sz w:val="24"/>
          <w:szCs w:val="24"/>
        </w:rPr>
        <w:tab/>
      </w:r>
      <w:r w:rsidRPr="00C32BF1">
        <w:rPr>
          <w:rFonts w:ascii="Arial" w:hAnsi="Arial" w:cs="Arial"/>
          <w:sz w:val="24"/>
          <w:szCs w:val="24"/>
        </w:rPr>
        <w:t xml:space="preserve"> (od 01. 12. 2002)</w:t>
      </w:r>
    </w:p>
    <w:p w:rsidR="006A673D" w:rsidRPr="00C32BF1" w:rsidRDefault="006A673D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</w:p>
    <w:p w:rsidR="000E1C6A" w:rsidRPr="00C32BF1" w:rsidRDefault="001E7082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Identifikátor:</w:t>
      </w:r>
      <w:r w:rsidR="006A673D">
        <w:rPr>
          <w:rFonts w:ascii="Arial" w:hAnsi="Arial" w:cs="Arial"/>
          <w:sz w:val="24"/>
          <w:szCs w:val="24"/>
        </w:rPr>
        <w:tab/>
      </w:r>
      <w:r w:rsidR="006A673D">
        <w:rPr>
          <w:rFonts w:ascii="Arial" w:hAnsi="Arial" w:cs="Arial"/>
          <w:sz w:val="24"/>
          <w:szCs w:val="24"/>
        </w:rPr>
        <w:tab/>
      </w:r>
      <w:r w:rsidR="006A673D">
        <w:rPr>
          <w:rFonts w:ascii="Arial" w:hAnsi="Arial" w:cs="Arial"/>
          <w:sz w:val="24"/>
          <w:szCs w:val="24"/>
        </w:rPr>
        <w:tab/>
      </w:r>
      <w:r w:rsidR="006A673D">
        <w:rPr>
          <w:rFonts w:ascii="Arial" w:hAnsi="Arial" w:cs="Arial"/>
          <w:sz w:val="24"/>
          <w:szCs w:val="24"/>
        </w:rPr>
        <w:tab/>
      </w:r>
      <w:r w:rsidRPr="00C32BF1">
        <w:rPr>
          <w:rFonts w:ascii="Arial" w:hAnsi="Arial" w:cs="Arial"/>
          <w:sz w:val="24"/>
          <w:szCs w:val="24"/>
        </w:rPr>
        <w:t>600 083 985</w:t>
      </w:r>
    </w:p>
    <w:p w:rsidR="000E1C6A" w:rsidRPr="00C32BF1" w:rsidRDefault="001E7082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IČO</w:t>
      </w:r>
      <w:r w:rsidR="006A673D">
        <w:rPr>
          <w:rFonts w:ascii="Arial" w:hAnsi="Arial" w:cs="Arial"/>
          <w:sz w:val="24"/>
          <w:szCs w:val="24"/>
        </w:rPr>
        <w:t>:</w:t>
      </w:r>
      <w:r w:rsidR="006A673D">
        <w:rPr>
          <w:rFonts w:ascii="Arial" w:hAnsi="Arial" w:cs="Arial"/>
          <w:sz w:val="24"/>
          <w:szCs w:val="24"/>
        </w:rPr>
        <w:tab/>
      </w:r>
      <w:r w:rsidR="006A673D">
        <w:rPr>
          <w:rFonts w:ascii="Arial" w:hAnsi="Arial" w:cs="Arial"/>
          <w:sz w:val="24"/>
          <w:szCs w:val="24"/>
        </w:rPr>
        <w:tab/>
      </w:r>
      <w:r w:rsidR="006A673D">
        <w:rPr>
          <w:rFonts w:ascii="Arial" w:hAnsi="Arial" w:cs="Arial"/>
          <w:sz w:val="24"/>
          <w:szCs w:val="24"/>
        </w:rPr>
        <w:tab/>
      </w:r>
      <w:r w:rsidR="006A673D">
        <w:rPr>
          <w:rFonts w:ascii="Arial" w:hAnsi="Arial" w:cs="Arial"/>
          <w:sz w:val="24"/>
          <w:szCs w:val="24"/>
        </w:rPr>
        <w:tab/>
      </w:r>
      <w:r w:rsidR="006A673D">
        <w:rPr>
          <w:rFonts w:ascii="Arial" w:hAnsi="Arial" w:cs="Arial"/>
          <w:sz w:val="24"/>
          <w:szCs w:val="24"/>
        </w:rPr>
        <w:tab/>
      </w:r>
      <w:r w:rsidRPr="00C32BF1">
        <w:rPr>
          <w:rFonts w:ascii="Arial" w:hAnsi="Arial" w:cs="Arial"/>
          <w:sz w:val="24"/>
          <w:szCs w:val="24"/>
        </w:rPr>
        <w:t>70698350</w:t>
      </w:r>
    </w:p>
    <w:p w:rsidR="000E1C6A" w:rsidRPr="00C32BF1" w:rsidRDefault="001E7082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Kapacita:</w:t>
      </w:r>
      <w:r w:rsidR="006A673D">
        <w:rPr>
          <w:rFonts w:ascii="Arial" w:hAnsi="Arial" w:cs="Arial"/>
          <w:sz w:val="24"/>
          <w:szCs w:val="24"/>
        </w:rPr>
        <w:tab/>
      </w:r>
      <w:r w:rsidR="006A673D">
        <w:rPr>
          <w:rFonts w:ascii="Arial" w:hAnsi="Arial" w:cs="Arial"/>
          <w:sz w:val="24"/>
          <w:szCs w:val="24"/>
        </w:rPr>
        <w:tab/>
      </w:r>
      <w:r w:rsidR="006A673D">
        <w:rPr>
          <w:rFonts w:ascii="Arial" w:hAnsi="Arial" w:cs="Arial"/>
          <w:sz w:val="24"/>
          <w:szCs w:val="24"/>
        </w:rPr>
        <w:tab/>
      </w:r>
      <w:r w:rsidR="006A673D">
        <w:rPr>
          <w:rFonts w:ascii="Arial" w:hAnsi="Arial" w:cs="Arial"/>
          <w:sz w:val="24"/>
          <w:szCs w:val="24"/>
        </w:rPr>
        <w:tab/>
      </w:r>
      <w:r w:rsidRPr="00C32BF1">
        <w:rPr>
          <w:rFonts w:ascii="Arial" w:hAnsi="Arial" w:cs="Arial"/>
          <w:sz w:val="24"/>
          <w:szCs w:val="24"/>
        </w:rPr>
        <w:t xml:space="preserve">20 dětí              </w:t>
      </w:r>
    </w:p>
    <w:p w:rsidR="000E1C6A" w:rsidRPr="00C32BF1" w:rsidRDefault="000E1C6A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</w:p>
    <w:p w:rsidR="000E1C6A" w:rsidRPr="00C32BF1" w:rsidRDefault="001E7082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Jméno ředitelky:</w:t>
      </w:r>
      <w:r w:rsidR="006A673D">
        <w:rPr>
          <w:rFonts w:ascii="Arial" w:hAnsi="Arial" w:cs="Arial"/>
          <w:sz w:val="24"/>
          <w:szCs w:val="24"/>
        </w:rPr>
        <w:tab/>
      </w:r>
      <w:r w:rsidR="006A673D">
        <w:rPr>
          <w:rFonts w:ascii="Arial" w:hAnsi="Arial" w:cs="Arial"/>
          <w:sz w:val="24"/>
          <w:szCs w:val="24"/>
        </w:rPr>
        <w:tab/>
      </w:r>
      <w:r w:rsidR="006A673D">
        <w:rPr>
          <w:rFonts w:ascii="Arial" w:hAnsi="Arial" w:cs="Arial"/>
          <w:sz w:val="24"/>
          <w:szCs w:val="24"/>
        </w:rPr>
        <w:tab/>
      </w:r>
      <w:r w:rsidR="00AB00BE" w:rsidRPr="00C32BF1">
        <w:rPr>
          <w:rFonts w:ascii="Arial" w:hAnsi="Arial" w:cs="Arial"/>
          <w:sz w:val="24"/>
          <w:szCs w:val="24"/>
        </w:rPr>
        <w:t>Bc. Markéta Pikalová</w:t>
      </w:r>
    </w:p>
    <w:p w:rsidR="000E1C6A" w:rsidRPr="00C32BF1" w:rsidRDefault="005A7B02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Jméno zástupkyně ředitelky</w:t>
      </w:r>
      <w:r w:rsidR="006A673D">
        <w:rPr>
          <w:rFonts w:ascii="Arial" w:hAnsi="Arial" w:cs="Arial"/>
          <w:sz w:val="24"/>
          <w:szCs w:val="24"/>
        </w:rPr>
        <w:t>:</w:t>
      </w:r>
      <w:r w:rsidR="006A673D">
        <w:rPr>
          <w:rFonts w:ascii="Arial" w:hAnsi="Arial" w:cs="Arial"/>
          <w:sz w:val="24"/>
          <w:szCs w:val="24"/>
        </w:rPr>
        <w:tab/>
      </w:r>
      <w:r w:rsidRPr="00C32BF1">
        <w:rPr>
          <w:rFonts w:ascii="Arial" w:hAnsi="Arial" w:cs="Arial"/>
          <w:sz w:val="24"/>
          <w:szCs w:val="24"/>
        </w:rPr>
        <w:t>Bc. Michala Martinová</w:t>
      </w:r>
      <w:r w:rsidR="001E7082" w:rsidRPr="00C32BF1">
        <w:rPr>
          <w:rFonts w:ascii="Arial" w:hAnsi="Arial" w:cs="Arial"/>
          <w:sz w:val="24"/>
          <w:szCs w:val="24"/>
        </w:rPr>
        <w:t xml:space="preserve"> </w:t>
      </w:r>
      <w:r w:rsidR="001E7082" w:rsidRPr="00C32BF1">
        <w:rPr>
          <w:rFonts w:ascii="Arial" w:hAnsi="Arial" w:cs="Arial"/>
          <w:sz w:val="24"/>
          <w:szCs w:val="24"/>
        </w:rPr>
        <w:tab/>
        <w:t xml:space="preserve">            </w:t>
      </w:r>
    </w:p>
    <w:p w:rsidR="000E1C6A" w:rsidRPr="00C32BF1" w:rsidRDefault="001E7082">
      <w:pPr>
        <w:pStyle w:val="Standard"/>
        <w:spacing w:after="0" w:line="240" w:lineRule="auto"/>
        <w:ind w:left="1134" w:hanging="1134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 xml:space="preserve">Kontakty: tel. MŠ: </w:t>
      </w:r>
      <w:r w:rsidRPr="00C32BF1">
        <w:rPr>
          <w:rFonts w:ascii="Arial" w:hAnsi="Arial" w:cs="Arial"/>
          <w:sz w:val="24"/>
          <w:szCs w:val="24"/>
        </w:rPr>
        <w:tab/>
      </w:r>
      <w:r w:rsidRPr="00C32BF1">
        <w:rPr>
          <w:rFonts w:ascii="Arial" w:hAnsi="Arial" w:cs="Arial"/>
          <w:sz w:val="24"/>
          <w:szCs w:val="24"/>
        </w:rPr>
        <w:tab/>
      </w:r>
      <w:r w:rsidR="006A673D">
        <w:rPr>
          <w:rFonts w:ascii="Arial" w:hAnsi="Arial" w:cs="Arial"/>
          <w:sz w:val="24"/>
          <w:szCs w:val="24"/>
        </w:rPr>
        <w:tab/>
      </w:r>
      <w:r w:rsidRPr="00C32BF1">
        <w:rPr>
          <w:rFonts w:ascii="Arial" w:hAnsi="Arial" w:cs="Arial"/>
          <w:sz w:val="24"/>
          <w:szCs w:val="24"/>
        </w:rPr>
        <w:t>736 613 219</w:t>
      </w:r>
    </w:p>
    <w:p w:rsidR="000E1C6A" w:rsidRPr="00C32BF1" w:rsidRDefault="001E7082">
      <w:pPr>
        <w:pStyle w:val="Standard"/>
        <w:spacing w:after="0" w:line="240" w:lineRule="auto"/>
        <w:ind w:left="1134" w:hanging="1134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 xml:space="preserve">                 e-mail: </w:t>
      </w:r>
      <w:r w:rsidRPr="00C32BF1">
        <w:rPr>
          <w:rFonts w:ascii="Arial" w:hAnsi="Arial" w:cs="Arial"/>
          <w:sz w:val="24"/>
          <w:szCs w:val="24"/>
        </w:rPr>
        <w:tab/>
      </w:r>
      <w:r w:rsidRPr="00C32BF1">
        <w:rPr>
          <w:rFonts w:ascii="Arial" w:hAnsi="Arial" w:cs="Arial"/>
          <w:sz w:val="24"/>
          <w:szCs w:val="24"/>
        </w:rPr>
        <w:tab/>
      </w:r>
      <w:r w:rsidR="006A673D">
        <w:rPr>
          <w:rFonts w:ascii="Arial" w:hAnsi="Arial" w:cs="Arial"/>
          <w:sz w:val="24"/>
          <w:szCs w:val="24"/>
        </w:rPr>
        <w:tab/>
      </w:r>
      <w:r w:rsidR="00E64BE3" w:rsidRPr="00C32BF1">
        <w:rPr>
          <w:rFonts w:ascii="Arial" w:hAnsi="Arial" w:cs="Arial"/>
          <w:sz w:val="24"/>
          <w:szCs w:val="24"/>
        </w:rPr>
        <w:t>msledvice</w:t>
      </w:r>
      <w:r w:rsidRPr="00C32BF1">
        <w:rPr>
          <w:rFonts w:ascii="Arial" w:hAnsi="Arial" w:cs="Arial"/>
          <w:sz w:val="24"/>
          <w:szCs w:val="24"/>
        </w:rPr>
        <w:t>@seznam.cz</w:t>
      </w:r>
    </w:p>
    <w:p w:rsidR="000E1C6A" w:rsidRPr="00C32BF1" w:rsidRDefault="001E7082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 xml:space="preserve">                 web:</w:t>
      </w:r>
      <w:r w:rsidR="006A673D">
        <w:rPr>
          <w:rFonts w:ascii="Arial" w:hAnsi="Arial" w:cs="Arial"/>
          <w:sz w:val="24"/>
          <w:szCs w:val="24"/>
        </w:rPr>
        <w:tab/>
      </w:r>
      <w:r w:rsidR="006A673D">
        <w:rPr>
          <w:rFonts w:ascii="Arial" w:hAnsi="Arial" w:cs="Arial"/>
          <w:sz w:val="24"/>
          <w:szCs w:val="24"/>
        </w:rPr>
        <w:tab/>
      </w:r>
      <w:r w:rsidR="006A673D">
        <w:rPr>
          <w:rFonts w:ascii="Arial" w:hAnsi="Arial" w:cs="Arial"/>
          <w:sz w:val="24"/>
          <w:szCs w:val="24"/>
        </w:rPr>
        <w:tab/>
      </w:r>
      <w:hyperlink r:id="rId9" w:history="1">
        <w:r w:rsidR="006A673D" w:rsidRPr="00B52B26">
          <w:rPr>
            <w:rStyle w:val="Hypertextovodkaz"/>
            <w:rFonts w:ascii="Arial" w:hAnsi="Arial" w:cs="Arial"/>
            <w:sz w:val="24"/>
            <w:szCs w:val="24"/>
          </w:rPr>
          <w:t>www.ledvice.cz</w:t>
        </w:r>
      </w:hyperlink>
      <w:r w:rsidRPr="00C32BF1">
        <w:rPr>
          <w:rFonts w:ascii="Arial" w:hAnsi="Arial" w:cs="Arial"/>
          <w:sz w:val="24"/>
          <w:szCs w:val="24"/>
        </w:rPr>
        <w:t>, sekce Mateřská škola</w:t>
      </w:r>
    </w:p>
    <w:p w:rsidR="000E1C6A" w:rsidRPr="00C32BF1" w:rsidRDefault="000E1C6A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</w:p>
    <w:p w:rsidR="000E1C6A" w:rsidRPr="00C32BF1" w:rsidRDefault="001E7082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b/>
          <w:sz w:val="24"/>
          <w:szCs w:val="24"/>
        </w:rPr>
        <w:t>Zřizovatel:</w:t>
      </w:r>
    </w:p>
    <w:p w:rsidR="000E1C6A" w:rsidRPr="00C32BF1" w:rsidRDefault="001E7082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 xml:space="preserve">Název zřizovatele: </w:t>
      </w:r>
      <w:r w:rsidRPr="00C32BF1">
        <w:rPr>
          <w:rFonts w:ascii="Arial" w:hAnsi="Arial" w:cs="Arial"/>
          <w:sz w:val="24"/>
          <w:szCs w:val="24"/>
        </w:rPr>
        <w:tab/>
      </w:r>
      <w:r w:rsidRPr="00C32BF1">
        <w:rPr>
          <w:rFonts w:ascii="Arial" w:hAnsi="Arial" w:cs="Arial"/>
          <w:sz w:val="24"/>
          <w:szCs w:val="24"/>
        </w:rPr>
        <w:tab/>
      </w:r>
      <w:r w:rsidR="006A673D">
        <w:rPr>
          <w:rFonts w:ascii="Arial" w:hAnsi="Arial" w:cs="Arial"/>
          <w:sz w:val="24"/>
          <w:szCs w:val="24"/>
        </w:rPr>
        <w:tab/>
      </w:r>
      <w:r w:rsidRPr="00C32BF1">
        <w:rPr>
          <w:rFonts w:ascii="Arial" w:hAnsi="Arial" w:cs="Arial"/>
          <w:sz w:val="24"/>
          <w:szCs w:val="24"/>
        </w:rPr>
        <w:t>Město Ledvice (statut Města od 01. 12. 2006)</w:t>
      </w:r>
    </w:p>
    <w:p w:rsidR="000E1C6A" w:rsidRPr="00C32BF1" w:rsidRDefault="001E7082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 xml:space="preserve">Adresa zřizovatele: </w:t>
      </w:r>
      <w:r w:rsidRPr="00C32BF1">
        <w:rPr>
          <w:rFonts w:ascii="Arial" w:hAnsi="Arial" w:cs="Arial"/>
          <w:sz w:val="24"/>
          <w:szCs w:val="24"/>
        </w:rPr>
        <w:tab/>
      </w:r>
      <w:r w:rsidRPr="00C32BF1">
        <w:rPr>
          <w:rFonts w:ascii="Arial" w:hAnsi="Arial" w:cs="Arial"/>
          <w:sz w:val="24"/>
          <w:szCs w:val="24"/>
        </w:rPr>
        <w:tab/>
      </w:r>
      <w:r w:rsidR="006A673D">
        <w:rPr>
          <w:rFonts w:ascii="Arial" w:hAnsi="Arial" w:cs="Arial"/>
          <w:sz w:val="24"/>
          <w:szCs w:val="24"/>
        </w:rPr>
        <w:tab/>
      </w:r>
      <w:r w:rsidRPr="00C32BF1">
        <w:rPr>
          <w:rFonts w:ascii="Arial" w:hAnsi="Arial" w:cs="Arial"/>
          <w:sz w:val="24"/>
          <w:szCs w:val="24"/>
        </w:rPr>
        <w:t xml:space="preserve">Mírová 422/42, </w:t>
      </w:r>
      <w:r w:rsidR="00B30980" w:rsidRPr="00C32BF1">
        <w:rPr>
          <w:rFonts w:ascii="Arial" w:hAnsi="Arial" w:cs="Arial"/>
          <w:sz w:val="24"/>
          <w:szCs w:val="24"/>
        </w:rPr>
        <w:t xml:space="preserve">417 72 </w:t>
      </w:r>
      <w:r w:rsidRPr="00C32BF1">
        <w:rPr>
          <w:rFonts w:ascii="Arial" w:hAnsi="Arial" w:cs="Arial"/>
          <w:sz w:val="24"/>
          <w:szCs w:val="24"/>
        </w:rPr>
        <w:t>Ledvice</w:t>
      </w:r>
    </w:p>
    <w:p w:rsidR="000E1C6A" w:rsidRPr="00C32BF1" w:rsidRDefault="001E7082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 xml:space="preserve">Jméno starosty: </w:t>
      </w:r>
      <w:r w:rsidRPr="00C32BF1">
        <w:rPr>
          <w:rFonts w:ascii="Arial" w:hAnsi="Arial" w:cs="Arial"/>
          <w:sz w:val="24"/>
          <w:szCs w:val="24"/>
        </w:rPr>
        <w:tab/>
      </w:r>
      <w:r w:rsidRPr="00C32BF1">
        <w:rPr>
          <w:rFonts w:ascii="Arial" w:hAnsi="Arial" w:cs="Arial"/>
          <w:sz w:val="24"/>
          <w:szCs w:val="24"/>
        </w:rPr>
        <w:tab/>
      </w:r>
      <w:r w:rsidR="006A673D">
        <w:rPr>
          <w:rFonts w:ascii="Arial" w:hAnsi="Arial" w:cs="Arial"/>
          <w:sz w:val="24"/>
          <w:szCs w:val="24"/>
        </w:rPr>
        <w:tab/>
        <w:t>Zdeněk Javůrek</w:t>
      </w:r>
    </w:p>
    <w:p w:rsidR="000E1C6A" w:rsidRPr="00C32BF1" w:rsidRDefault="001E7082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 xml:space="preserve">Kontakty: tel.: </w:t>
      </w:r>
      <w:r w:rsidRPr="00C32BF1">
        <w:rPr>
          <w:rFonts w:ascii="Arial" w:hAnsi="Arial" w:cs="Arial"/>
          <w:sz w:val="24"/>
          <w:szCs w:val="24"/>
        </w:rPr>
        <w:tab/>
      </w:r>
      <w:r w:rsidRPr="00C32BF1">
        <w:rPr>
          <w:rFonts w:ascii="Arial" w:hAnsi="Arial" w:cs="Arial"/>
          <w:sz w:val="24"/>
          <w:szCs w:val="24"/>
        </w:rPr>
        <w:tab/>
      </w:r>
      <w:r w:rsidR="006A673D">
        <w:rPr>
          <w:rFonts w:ascii="Arial" w:hAnsi="Arial" w:cs="Arial"/>
          <w:sz w:val="24"/>
          <w:szCs w:val="24"/>
        </w:rPr>
        <w:tab/>
      </w:r>
      <w:r w:rsidRPr="00C32BF1">
        <w:rPr>
          <w:rFonts w:ascii="Arial" w:hAnsi="Arial" w:cs="Arial"/>
          <w:sz w:val="24"/>
          <w:szCs w:val="24"/>
        </w:rPr>
        <w:t>417 821 125</w:t>
      </w:r>
    </w:p>
    <w:p w:rsidR="000E1C6A" w:rsidRPr="00C32BF1" w:rsidRDefault="001E7082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 xml:space="preserve">                 e-mail: </w:t>
      </w:r>
      <w:r w:rsidRPr="00C32BF1">
        <w:rPr>
          <w:rFonts w:ascii="Arial" w:hAnsi="Arial" w:cs="Arial"/>
          <w:sz w:val="24"/>
          <w:szCs w:val="24"/>
        </w:rPr>
        <w:tab/>
      </w:r>
      <w:r w:rsidRPr="00C32BF1">
        <w:rPr>
          <w:rFonts w:ascii="Arial" w:hAnsi="Arial" w:cs="Arial"/>
          <w:sz w:val="24"/>
          <w:szCs w:val="24"/>
        </w:rPr>
        <w:tab/>
      </w:r>
      <w:r w:rsidR="006A673D">
        <w:rPr>
          <w:rFonts w:ascii="Arial" w:hAnsi="Arial" w:cs="Arial"/>
          <w:sz w:val="24"/>
          <w:szCs w:val="24"/>
        </w:rPr>
        <w:tab/>
      </w:r>
      <w:r w:rsidRPr="00C32BF1">
        <w:rPr>
          <w:rFonts w:ascii="Arial" w:hAnsi="Arial" w:cs="Arial"/>
          <w:sz w:val="24"/>
          <w:szCs w:val="24"/>
        </w:rPr>
        <w:t>starosta@ledvice.cz</w:t>
      </w:r>
    </w:p>
    <w:p w:rsidR="000E1C6A" w:rsidRPr="00C32BF1" w:rsidRDefault="001E7082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 xml:space="preserve">                 </w:t>
      </w:r>
      <w:r w:rsidR="00A361AB">
        <w:rPr>
          <w:rFonts w:ascii="Arial" w:hAnsi="Arial" w:cs="Arial"/>
          <w:sz w:val="24"/>
          <w:szCs w:val="24"/>
        </w:rPr>
        <w:t>web:</w:t>
      </w:r>
      <w:r w:rsidRPr="00C32BF1">
        <w:rPr>
          <w:rFonts w:ascii="Arial" w:hAnsi="Arial" w:cs="Arial"/>
          <w:sz w:val="24"/>
          <w:szCs w:val="24"/>
        </w:rPr>
        <w:tab/>
      </w:r>
      <w:r w:rsidR="006A673D">
        <w:rPr>
          <w:rFonts w:ascii="Arial" w:hAnsi="Arial" w:cs="Arial"/>
          <w:sz w:val="24"/>
          <w:szCs w:val="24"/>
        </w:rPr>
        <w:tab/>
      </w:r>
      <w:r w:rsidR="006A673D">
        <w:rPr>
          <w:rFonts w:ascii="Arial" w:hAnsi="Arial" w:cs="Arial"/>
          <w:sz w:val="24"/>
          <w:szCs w:val="24"/>
        </w:rPr>
        <w:tab/>
      </w:r>
      <w:hyperlink r:id="rId10" w:history="1">
        <w:r w:rsidR="006A673D" w:rsidRPr="00B52B26">
          <w:rPr>
            <w:rStyle w:val="Hypertextovodkaz"/>
            <w:rFonts w:ascii="Arial" w:hAnsi="Arial" w:cs="Arial"/>
            <w:sz w:val="24"/>
            <w:szCs w:val="24"/>
          </w:rPr>
          <w:t>www.ledvice.cz</w:t>
        </w:r>
      </w:hyperlink>
    </w:p>
    <w:p w:rsidR="000E1C6A" w:rsidRPr="00C32BF1" w:rsidRDefault="000E1C6A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</w:p>
    <w:p w:rsidR="000E1C6A" w:rsidRPr="00C32BF1" w:rsidRDefault="001E7082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b/>
          <w:sz w:val="24"/>
          <w:szCs w:val="24"/>
        </w:rPr>
        <w:t>Platnost dokumentu od:</w:t>
      </w:r>
      <w:r w:rsidR="00C4355C">
        <w:rPr>
          <w:rFonts w:ascii="Arial" w:hAnsi="Arial" w:cs="Arial"/>
          <w:b/>
          <w:sz w:val="24"/>
          <w:szCs w:val="24"/>
        </w:rPr>
        <w:tab/>
      </w:r>
      <w:r w:rsidR="00C4355C">
        <w:rPr>
          <w:rFonts w:ascii="Arial" w:hAnsi="Arial" w:cs="Arial"/>
          <w:b/>
          <w:sz w:val="24"/>
          <w:szCs w:val="24"/>
        </w:rPr>
        <w:tab/>
      </w:r>
      <w:r w:rsidRPr="00C32BF1">
        <w:rPr>
          <w:rFonts w:ascii="Arial" w:hAnsi="Arial" w:cs="Arial"/>
          <w:sz w:val="24"/>
          <w:szCs w:val="24"/>
        </w:rPr>
        <w:t>01. 09. 20</w:t>
      </w:r>
      <w:r w:rsidR="00A361AB">
        <w:rPr>
          <w:rFonts w:ascii="Arial" w:hAnsi="Arial" w:cs="Arial"/>
          <w:sz w:val="24"/>
          <w:szCs w:val="24"/>
        </w:rPr>
        <w:t>20</w:t>
      </w:r>
    </w:p>
    <w:tbl>
      <w:tblPr>
        <w:tblW w:w="5780" w:type="dxa"/>
        <w:tblInd w:w="-10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891"/>
        <w:gridCol w:w="2889"/>
      </w:tblGrid>
      <w:tr w:rsidR="000E1C6A" w:rsidRPr="00C32BF1" w:rsidTr="00EB704E">
        <w:trPr>
          <w:trHeight w:val="688"/>
        </w:trPr>
        <w:tc>
          <w:tcPr>
            <w:tcW w:w="28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C6A" w:rsidRPr="00C32BF1" w:rsidRDefault="00476DA4">
            <w:pPr>
              <w:pStyle w:val="Standard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32BF1">
              <w:rPr>
                <w:rFonts w:ascii="Arial" w:hAnsi="Arial" w:cs="Arial"/>
                <w:color w:val="000000"/>
                <w:sz w:val="24"/>
                <w:szCs w:val="24"/>
              </w:rPr>
              <w:t xml:space="preserve">  </w:t>
            </w:r>
            <w:r w:rsidR="001E7082" w:rsidRPr="00C32BF1">
              <w:rPr>
                <w:rFonts w:ascii="Arial" w:hAnsi="Arial" w:cs="Arial"/>
                <w:color w:val="000000"/>
                <w:sz w:val="24"/>
                <w:szCs w:val="24"/>
              </w:rPr>
              <w:t>Datum vydání:</w:t>
            </w:r>
          </w:p>
          <w:p w:rsidR="000E1C6A" w:rsidRPr="00C32BF1" w:rsidRDefault="00476DA4">
            <w:pPr>
              <w:pStyle w:val="Standard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32BF1">
              <w:rPr>
                <w:rFonts w:ascii="Arial" w:hAnsi="Arial" w:cs="Arial"/>
                <w:color w:val="000000"/>
                <w:sz w:val="24"/>
                <w:szCs w:val="24"/>
              </w:rPr>
              <w:t xml:space="preserve">  </w:t>
            </w:r>
            <w:r w:rsidR="001E7082" w:rsidRPr="00C32BF1">
              <w:rPr>
                <w:rFonts w:ascii="Arial" w:hAnsi="Arial" w:cs="Arial"/>
                <w:color w:val="000000"/>
                <w:sz w:val="24"/>
                <w:szCs w:val="24"/>
              </w:rPr>
              <w:t xml:space="preserve">Číslo </w:t>
            </w:r>
            <w:r w:rsidR="00DF436D" w:rsidRPr="00C32BF1">
              <w:rPr>
                <w:rFonts w:ascii="Arial" w:hAnsi="Arial" w:cs="Arial"/>
                <w:color w:val="000000"/>
                <w:sz w:val="24"/>
                <w:szCs w:val="24"/>
              </w:rPr>
              <w:t>jednací:</w:t>
            </w:r>
            <w:r w:rsidR="001E7082" w:rsidRPr="00C32BF1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</w:t>
            </w:r>
          </w:p>
        </w:tc>
        <w:tc>
          <w:tcPr>
            <w:tcW w:w="28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673D" w:rsidRDefault="00C4355C" w:rsidP="00EB704E">
            <w:pPr>
              <w:pStyle w:val="Standard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</w:t>
            </w:r>
            <w:r w:rsidR="0042299D" w:rsidRPr="00C32BF1">
              <w:rPr>
                <w:rFonts w:ascii="Arial" w:hAnsi="Arial" w:cs="Arial"/>
                <w:color w:val="000000"/>
                <w:sz w:val="24"/>
                <w:szCs w:val="24"/>
              </w:rPr>
              <w:t>05. 05.</w:t>
            </w:r>
            <w:r w:rsidR="001E7082" w:rsidRPr="00C32BF1">
              <w:rPr>
                <w:rFonts w:ascii="Arial" w:hAnsi="Arial" w:cs="Arial"/>
                <w:color w:val="000000"/>
                <w:sz w:val="24"/>
                <w:szCs w:val="24"/>
              </w:rPr>
              <w:t xml:space="preserve"> 2</w:t>
            </w:r>
            <w:r w:rsidR="006A673D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  <w:r w:rsidR="00A361AB">
              <w:rPr>
                <w:rFonts w:ascii="Arial" w:hAnsi="Arial" w:cs="Arial"/>
                <w:color w:val="000000"/>
                <w:sz w:val="24"/>
                <w:szCs w:val="24"/>
              </w:rPr>
              <w:t>20</w:t>
            </w:r>
          </w:p>
          <w:p w:rsidR="000E1C6A" w:rsidRPr="00C32BF1" w:rsidRDefault="006A673D" w:rsidP="00EB704E">
            <w:pPr>
              <w:pStyle w:val="Standard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</w:t>
            </w:r>
          </w:p>
        </w:tc>
      </w:tr>
      <w:tr w:rsidR="000E1C6A" w:rsidRPr="00C32BF1" w:rsidTr="00807745">
        <w:trPr>
          <w:trHeight w:val="80"/>
        </w:trPr>
        <w:tc>
          <w:tcPr>
            <w:tcW w:w="28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C6A" w:rsidRPr="00C32BF1" w:rsidRDefault="006A673D">
            <w:pPr>
              <w:pStyle w:val="Standard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  <w:p w:rsidR="000E1C6A" w:rsidRPr="00C32BF1" w:rsidRDefault="000E1C6A">
            <w:pPr>
              <w:pStyle w:val="Standard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C6A" w:rsidRPr="00C32BF1" w:rsidRDefault="000E1C6A">
            <w:pPr>
              <w:pStyle w:val="Standard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E1C6A" w:rsidRPr="00C32BF1" w:rsidTr="00807745">
        <w:trPr>
          <w:trHeight w:val="80"/>
        </w:trPr>
        <w:tc>
          <w:tcPr>
            <w:tcW w:w="28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C6A" w:rsidRPr="00C32BF1" w:rsidRDefault="000E1C6A">
            <w:pPr>
              <w:pStyle w:val="Standard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C6A" w:rsidRPr="00C32BF1" w:rsidRDefault="000E1C6A">
            <w:pPr>
              <w:pStyle w:val="Standard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807745" w:rsidRPr="00C32BF1" w:rsidTr="00EB704E">
        <w:trPr>
          <w:trHeight w:val="869"/>
        </w:trPr>
        <w:tc>
          <w:tcPr>
            <w:tcW w:w="28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745" w:rsidRPr="00C32BF1" w:rsidRDefault="00807745">
            <w:pPr>
              <w:pStyle w:val="Standard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745" w:rsidRPr="00C32BF1" w:rsidRDefault="00807745">
            <w:pPr>
              <w:pStyle w:val="Standard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:rsidR="00EB704E" w:rsidRPr="00C32BF1" w:rsidRDefault="00EB704E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</w:p>
    <w:p w:rsidR="00EB704E" w:rsidRPr="00C32BF1" w:rsidRDefault="00EB704E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</w:p>
    <w:p w:rsidR="009B3591" w:rsidRDefault="00AB00BE" w:rsidP="009B3591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Bc. Markéta Pikalová</w:t>
      </w:r>
      <w:r w:rsidR="001E7082" w:rsidRPr="00C32BF1">
        <w:rPr>
          <w:rFonts w:ascii="Arial" w:hAnsi="Arial" w:cs="Arial"/>
          <w:sz w:val="24"/>
          <w:szCs w:val="24"/>
        </w:rPr>
        <w:t>, ředitelka školy:</w:t>
      </w:r>
      <w:r w:rsidR="006A673D">
        <w:rPr>
          <w:rFonts w:ascii="Arial" w:hAnsi="Arial" w:cs="Arial"/>
          <w:sz w:val="24"/>
          <w:szCs w:val="24"/>
        </w:rPr>
        <w:tab/>
      </w:r>
      <w:r w:rsidR="006A673D">
        <w:rPr>
          <w:rFonts w:ascii="Arial" w:hAnsi="Arial" w:cs="Arial"/>
          <w:sz w:val="24"/>
          <w:szCs w:val="24"/>
        </w:rPr>
        <w:tab/>
      </w:r>
      <w:r w:rsidR="006A673D">
        <w:rPr>
          <w:rFonts w:ascii="Arial" w:hAnsi="Arial" w:cs="Arial"/>
          <w:sz w:val="24"/>
          <w:szCs w:val="24"/>
        </w:rPr>
        <w:tab/>
      </w:r>
      <w:r w:rsidR="006A673D">
        <w:rPr>
          <w:rFonts w:ascii="Arial" w:hAnsi="Arial" w:cs="Arial"/>
          <w:sz w:val="24"/>
          <w:szCs w:val="24"/>
        </w:rPr>
        <w:tab/>
      </w:r>
      <w:r w:rsidR="001E7082" w:rsidRPr="00C32BF1">
        <w:rPr>
          <w:rFonts w:ascii="Arial" w:hAnsi="Arial" w:cs="Arial"/>
          <w:sz w:val="24"/>
          <w:szCs w:val="24"/>
        </w:rPr>
        <w:t>Razítko školy</w:t>
      </w:r>
      <w:bookmarkStart w:id="3" w:name="_Toc335164409"/>
      <w:bookmarkStart w:id="4" w:name="__RefHeading__3569_848565616"/>
      <w:bookmarkStart w:id="5" w:name="_Toc36552914"/>
    </w:p>
    <w:p w:rsidR="003C39BA" w:rsidRDefault="003C39BA" w:rsidP="009B3591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</w:p>
    <w:p w:rsidR="0061661E" w:rsidRDefault="0061661E" w:rsidP="009B3591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</w:p>
    <w:p w:rsidR="0061661E" w:rsidRDefault="0061661E" w:rsidP="009B3591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</w:p>
    <w:p w:rsidR="0061661E" w:rsidRDefault="0061661E" w:rsidP="009B3591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</w:p>
    <w:p w:rsidR="000E1C6A" w:rsidRPr="003E2022" w:rsidRDefault="001E7082" w:rsidP="00E116AF">
      <w:pPr>
        <w:pStyle w:val="Nadpis1"/>
        <w:numPr>
          <w:ilvl w:val="0"/>
          <w:numId w:val="68"/>
        </w:numPr>
        <w:rPr>
          <w:rFonts w:ascii="Arial" w:hAnsi="Arial" w:cs="Arial"/>
          <w:color w:val="C00000"/>
          <w:sz w:val="24"/>
          <w:szCs w:val="24"/>
        </w:rPr>
      </w:pPr>
      <w:bookmarkStart w:id="6" w:name="_Toc37740159"/>
      <w:r w:rsidRPr="003E2022">
        <w:rPr>
          <w:rFonts w:ascii="Arial" w:hAnsi="Arial" w:cs="Arial"/>
          <w:color w:val="C00000"/>
          <w:sz w:val="24"/>
          <w:szCs w:val="24"/>
        </w:rPr>
        <w:lastRenderedPageBreak/>
        <w:t>Charakteristika mateřské školy</w:t>
      </w:r>
      <w:bookmarkEnd w:id="3"/>
      <w:bookmarkEnd w:id="4"/>
      <w:bookmarkEnd w:id="5"/>
      <w:bookmarkEnd w:id="6"/>
    </w:p>
    <w:p w:rsidR="000E1C6A" w:rsidRPr="00C32BF1" w:rsidRDefault="000E1C6A">
      <w:pPr>
        <w:pStyle w:val="Standard"/>
        <w:spacing w:after="0" w:line="240" w:lineRule="auto"/>
        <w:ind w:left="708" w:firstLine="708"/>
        <w:jc w:val="both"/>
        <w:rPr>
          <w:rFonts w:ascii="Arial" w:hAnsi="Arial" w:cs="Arial"/>
          <w:sz w:val="24"/>
          <w:szCs w:val="24"/>
        </w:rPr>
      </w:pPr>
    </w:p>
    <w:p w:rsidR="009B3591" w:rsidRDefault="009B3591" w:rsidP="00D10BA4">
      <w:pPr>
        <w:pStyle w:val="Standard"/>
        <w:spacing w:after="0" w:line="240" w:lineRule="auto"/>
        <w:ind w:left="708" w:firstLine="708"/>
        <w:jc w:val="both"/>
        <w:rPr>
          <w:rFonts w:ascii="Arial" w:hAnsi="Arial" w:cs="Arial"/>
          <w:sz w:val="24"/>
          <w:szCs w:val="24"/>
        </w:rPr>
      </w:pPr>
    </w:p>
    <w:p w:rsidR="000E1C6A" w:rsidRPr="00C32BF1" w:rsidRDefault="001E7082" w:rsidP="00565D48">
      <w:pPr>
        <w:pStyle w:val="Standard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Mateřská škola Ledvice je jednotřídní mateřská škola</w:t>
      </w:r>
      <w:r w:rsidR="00565D48">
        <w:rPr>
          <w:rFonts w:ascii="Arial" w:hAnsi="Arial" w:cs="Arial"/>
          <w:sz w:val="24"/>
          <w:szCs w:val="24"/>
        </w:rPr>
        <w:t xml:space="preserve"> s kapacitou 20 dětí a</w:t>
      </w:r>
      <w:r w:rsidRPr="00C32BF1">
        <w:rPr>
          <w:rFonts w:ascii="Arial" w:hAnsi="Arial" w:cs="Arial"/>
          <w:sz w:val="24"/>
          <w:szCs w:val="24"/>
        </w:rPr>
        <w:t xml:space="preserve"> s celodenním provozem.</w:t>
      </w:r>
    </w:p>
    <w:p w:rsidR="000E1C6A" w:rsidRPr="00C32BF1" w:rsidRDefault="001E7082" w:rsidP="00D10BA4">
      <w:pPr>
        <w:pStyle w:val="Standard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Jejím zřizovatelem je Město Ledvice. Mateřská škola původně sídlila v centru hornické obce Ledvice.  Po několika letech se škola přemístila do zrekonstruované, prostorné vily, v níž od roku 1978 sídlí dodnes.</w:t>
      </w:r>
    </w:p>
    <w:p w:rsidR="000E1C6A" w:rsidRPr="00C32BF1" w:rsidRDefault="000E1C6A" w:rsidP="00D10BA4">
      <w:pPr>
        <w:pStyle w:val="Standard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E1C6A" w:rsidRPr="00C32BF1" w:rsidRDefault="001E7082" w:rsidP="00D10BA4">
      <w:pPr>
        <w:pStyle w:val="Standard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Mateřská škola sídlí v klidném prostředí na konci obce, má výhodnou polohu, dostupnost a možnosti individuální, ale i hromadné dopravy. V bezprostřední blízkosti mateřské školy jsou rodinn</w:t>
      </w:r>
      <w:r w:rsidR="00D10BA4" w:rsidRPr="00C32BF1">
        <w:rPr>
          <w:rFonts w:ascii="Arial" w:hAnsi="Arial" w:cs="Arial"/>
          <w:sz w:val="24"/>
          <w:szCs w:val="24"/>
        </w:rPr>
        <w:t xml:space="preserve">é domky se zahradami, lesopark </w:t>
      </w:r>
      <w:r w:rsidRPr="00C32BF1">
        <w:rPr>
          <w:rFonts w:ascii="Arial" w:hAnsi="Arial" w:cs="Arial"/>
          <w:sz w:val="24"/>
          <w:szCs w:val="24"/>
        </w:rPr>
        <w:t>s okrasnými dřevinami, lavičkami a novými, dřevěnými herními prvky pro děti. V těsném sousedství máme k dispozici moderně vybavené dětské hřiště.</w:t>
      </w:r>
    </w:p>
    <w:p w:rsidR="000E1C6A" w:rsidRPr="00C32BF1" w:rsidRDefault="000E1C6A" w:rsidP="00D10BA4">
      <w:pPr>
        <w:pStyle w:val="Standard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0E1C6A" w:rsidRPr="00C32BF1" w:rsidRDefault="00EB704E" w:rsidP="00D10BA4">
      <w:pPr>
        <w:pStyle w:val="Standard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Naše škola se nachází</w:t>
      </w:r>
      <w:r w:rsidR="001E7082" w:rsidRPr="00C32BF1">
        <w:rPr>
          <w:rFonts w:ascii="Arial" w:hAnsi="Arial" w:cs="Arial"/>
          <w:sz w:val="24"/>
          <w:szCs w:val="24"/>
        </w:rPr>
        <w:t xml:space="preserve"> v přízemí jednopodlažní vily, bytová jednotka </w:t>
      </w:r>
      <w:r w:rsidR="00D10BA4" w:rsidRPr="00C32BF1">
        <w:rPr>
          <w:rFonts w:ascii="Arial" w:hAnsi="Arial" w:cs="Arial"/>
          <w:sz w:val="24"/>
          <w:szCs w:val="24"/>
        </w:rPr>
        <w:t xml:space="preserve">je umístěna </w:t>
      </w:r>
      <w:r w:rsidRPr="00C32BF1">
        <w:rPr>
          <w:rFonts w:ascii="Arial" w:hAnsi="Arial" w:cs="Arial"/>
          <w:sz w:val="24"/>
          <w:szCs w:val="24"/>
        </w:rPr>
        <w:t xml:space="preserve">v 1. patře.  Suterén disponuje </w:t>
      </w:r>
      <w:r w:rsidR="001E7082" w:rsidRPr="00C32BF1">
        <w:rPr>
          <w:rFonts w:ascii="Arial" w:hAnsi="Arial" w:cs="Arial"/>
          <w:sz w:val="24"/>
          <w:szCs w:val="24"/>
        </w:rPr>
        <w:t>sklepní</w:t>
      </w:r>
      <w:r w:rsidRPr="00C32BF1">
        <w:rPr>
          <w:rFonts w:ascii="Arial" w:hAnsi="Arial" w:cs="Arial"/>
          <w:sz w:val="24"/>
          <w:szCs w:val="24"/>
        </w:rPr>
        <w:t xml:space="preserve">mi </w:t>
      </w:r>
      <w:r w:rsidR="001E7082" w:rsidRPr="00C32BF1">
        <w:rPr>
          <w:rFonts w:ascii="Arial" w:hAnsi="Arial" w:cs="Arial"/>
          <w:sz w:val="24"/>
          <w:szCs w:val="24"/>
        </w:rPr>
        <w:t xml:space="preserve">prostory, které slouží společně nám i obyvatelům bytové jednotky nad námi. V přízemí </w:t>
      </w:r>
      <w:r w:rsidRPr="00C32BF1">
        <w:rPr>
          <w:rFonts w:ascii="Arial" w:hAnsi="Arial" w:cs="Arial"/>
          <w:sz w:val="24"/>
          <w:szCs w:val="24"/>
        </w:rPr>
        <w:t xml:space="preserve">má vlastní vchod </w:t>
      </w:r>
      <w:r w:rsidR="001E7082" w:rsidRPr="00C32BF1">
        <w:rPr>
          <w:rFonts w:ascii="Arial" w:hAnsi="Arial" w:cs="Arial"/>
          <w:sz w:val="24"/>
          <w:szCs w:val="24"/>
        </w:rPr>
        <w:t>i naše vlastní zrekonstruovaná školní jídelna. V 1. patře nám náleží prádelna, sušárna prádla a sklad. V jejich so</w:t>
      </w:r>
      <w:r w:rsidR="00D10BA4" w:rsidRPr="00C32BF1">
        <w:rPr>
          <w:rFonts w:ascii="Arial" w:hAnsi="Arial" w:cs="Arial"/>
          <w:sz w:val="24"/>
          <w:szCs w:val="24"/>
        </w:rPr>
        <w:t xml:space="preserve">usedství je již zmíněná bytová </w:t>
      </w:r>
      <w:r w:rsidR="001E7082" w:rsidRPr="00C32BF1">
        <w:rPr>
          <w:rFonts w:ascii="Arial" w:hAnsi="Arial" w:cs="Arial"/>
          <w:sz w:val="24"/>
          <w:szCs w:val="24"/>
        </w:rPr>
        <w:t xml:space="preserve">jednotka. Vstup do </w:t>
      </w:r>
      <w:r w:rsidR="00401BFD" w:rsidRPr="00C32BF1">
        <w:rPr>
          <w:rFonts w:ascii="Arial" w:hAnsi="Arial" w:cs="Arial"/>
          <w:sz w:val="24"/>
          <w:szCs w:val="24"/>
        </w:rPr>
        <w:t xml:space="preserve">budovy </w:t>
      </w:r>
      <w:r w:rsidR="001E7082" w:rsidRPr="00C32BF1">
        <w:rPr>
          <w:rFonts w:ascii="Arial" w:hAnsi="Arial" w:cs="Arial"/>
          <w:sz w:val="24"/>
          <w:szCs w:val="24"/>
        </w:rPr>
        <w:t>MŠ zatím není bezbariérový.</w:t>
      </w:r>
    </w:p>
    <w:p w:rsidR="000E1C6A" w:rsidRPr="00C32BF1" w:rsidRDefault="000E1C6A" w:rsidP="00D10BA4">
      <w:pPr>
        <w:pStyle w:val="Standard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0E1C6A" w:rsidRPr="00C32BF1" w:rsidRDefault="001E7082" w:rsidP="00D10BA4">
      <w:pPr>
        <w:pStyle w:val="Standard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K budově mateřské školy patří oplocená školní zahrada</w:t>
      </w:r>
      <w:r w:rsidR="00290002">
        <w:rPr>
          <w:rFonts w:ascii="Arial" w:hAnsi="Arial" w:cs="Arial"/>
          <w:sz w:val="24"/>
          <w:szCs w:val="24"/>
        </w:rPr>
        <w:t>, která je rozdělena na dvě části. Jednu část tvoří nově vybudované dopravní hřiště i s celou řadou dopravních značek, které je přístupné i veřejnosti. Druhou část zahrady tvoří</w:t>
      </w:r>
      <w:r w:rsidRPr="00C32BF1">
        <w:rPr>
          <w:rFonts w:ascii="Arial" w:hAnsi="Arial" w:cs="Arial"/>
          <w:sz w:val="24"/>
          <w:szCs w:val="24"/>
        </w:rPr>
        <w:t xml:space="preserve"> travnatý povrch </w:t>
      </w:r>
      <w:r w:rsidR="00290002">
        <w:rPr>
          <w:rFonts w:ascii="Arial" w:hAnsi="Arial" w:cs="Arial"/>
          <w:sz w:val="24"/>
          <w:szCs w:val="24"/>
        </w:rPr>
        <w:t xml:space="preserve">s </w:t>
      </w:r>
      <w:r w:rsidRPr="00C32BF1">
        <w:rPr>
          <w:rFonts w:ascii="Arial" w:hAnsi="Arial" w:cs="Arial"/>
          <w:sz w:val="24"/>
          <w:szCs w:val="24"/>
        </w:rPr>
        <w:t>herní</w:t>
      </w:r>
      <w:r w:rsidR="00290002">
        <w:rPr>
          <w:rFonts w:ascii="Arial" w:hAnsi="Arial" w:cs="Arial"/>
          <w:sz w:val="24"/>
          <w:szCs w:val="24"/>
        </w:rPr>
        <w:t>mi</w:t>
      </w:r>
      <w:r w:rsidRPr="00C32BF1">
        <w:rPr>
          <w:rFonts w:ascii="Arial" w:hAnsi="Arial" w:cs="Arial"/>
          <w:sz w:val="24"/>
          <w:szCs w:val="24"/>
        </w:rPr>
        <w:t xml:space="preserve"> komponenty,</w:t>
      </w:r>
      <w:r w:rsidR="006A673D">
        <w:rPr>
          <w:rFonts w:ascii="Arial" w:hAnsi="Arial" w:cs="Arial"/>
          <w:sz w:val="24"/>
          <w:szCs w:val="24"/>
        </w:rPr>
        <w:t xml:space="preserve"> které</w:t>
      </w:r>
      <w:r w:rsidR="00290002">
        <w:rPr>
          <w:rFonts w:ascii="Arial" w:hAnsi="Arial" w:cs="Arial"/>
          <w:sz w:val="24"/>
          <w:szCs w:val="24"/>
        </w:rPr>
        <w:t xml:space="preserve"> v letošním roce budou přibývat.</w:t>
      </w:r>
      <w:r w:rsidRPr="00C32BF1">
        <w:rPr>
          <w:rFonts w:ascii="Arial" w:hAnsi="Arial" w:cs="Arial"/>
          <w:sz w:val="24"/>
          <w:szCs w:val="24"/>
        </w:rPr>
        <w:t xml:space="preserve"> </w:t>
      </w:r>
      <w:r w:rsidR="00290002">
        <w:rPr>
          <w:rFonts w:ascii="Arial" w:hAnsi="Arial" w:cs="Arial"/>
          <w:sz w:val="24"/>
          <w:szCs w:val="24"/>
        </w:rPr>
        <w:t>U</w:t>
      </w:r>
      <w:r w:rsidRPr="00C32BF1">
        <w:rPr>
          <w:rFonts w:ascii="Arial" w:hAnsi="Arial" w:cs="Arial"/>
          <w:sz w:val="24"/>
          <w:szCs w:val="24"/>
        </w:rPr>
        <w:t>možňují sportovní vyžití dětí a rozmanité pohybové aktivity.</w:t>
      </w:r>
      <w:r w:rsidR="00290002">
        <w:rPr>
          <w:rFonts w:ascii="Arial" w:hAnsi="Arial" w:cs="Arial"/>
          <w:sz w:val="24"/>
          <w:szCs w:val="24"/>
        </w:rPr>
        <w:t xml:space="preserve"> </w:t>
      </w:r>
      <w:r w:rsidRPr="00C32BF1">
        <w:rPr>
          <w:rFonts w:ascii="Arial" w:hAnsi="Arial" w:cs="Arial"/>
          <w:sz w:val="24"/>
          <w:szCs w:val="24"/>
        </w:rPr>
        <w:t xml:space="preserve"> Mobiliář zahrady doplňují závěsné houpačky, lana, </w:t>
      </w:r>
      <w:r w:rsidR="00F560D9" w:rsidRPr="00C32BF1">
        <w:rPr>
          <w:rFonts w:ascii="Arial" w:hAnsi="Arial" w:cs="Arial"/>
          <w:sz w:val="24"/>
          <w:szCs w:val="24"/>
        </w:rPr>
        <w:t xml:space="preserve">dřevěný </w:t>
      </w:r>
      <w:r w:rsidR="00D10BA4" w:rsidRPr="00C32BF1">
        <w:rPr>
          <w:rFonts w:ascii="Arial" w:hAnsi="Arial" w:cs="Arial"/>
          <w:sz w:val="24"/>
          <w:szCs w:val="24"/>
        </w:rPr>
        <w:t xml:space="preserve">domeček, formule, </w:t>
      </w:r>
      <w:r w:rsidRPr="00C32BF1">
        <w:rPr>
          <w:rFonts w:ascii="Arial" w:hAnsi="Arial" w:cs="Arial"/>
          <w:sz w:val="24"/>
          <w:szCs w:val="24"/>
        </w:rPr>
        <w:t>motork</w:t>
      </w:r>
      <w:r w:rsidR="00A04667" w:rsidRPr="00C32BF1">
        <w:rPr>
          <w:rFonts w:ascii="Arial" w:hAnsi="Arial" w:cs="Arial"/>
          <w:sz w:val="24"/>
          <w:szCs w:val="24"/>
        </w:rPr>
        <w:t xml:space="preserve">a, kolotoč, pohyblivý chodníček, </w:t>
      </w:r>
      <w:r w:rsidRPr="00C32BF1">
        <w:rPr>
          <w:rFonts w:ascii="Arial" w:hAnsi="Arial" w:cs="Arial"/>
          <w:sz w:val="24"/>
          <w:szCs w:val="24"/>
        </w:rPr>
        <w:t>průlezky a další zařízení. Ke hrám dětí slouží dřevěné domeček a fitness vybavení. Využíváme prostorné pískoviště, které zakrývám</w:t>
      </w:r>
      <w:r w:rsidR="00D10BA4" w:rsidRPr="00C32BF1">
        <w:rPr>
          <w:rFonts w:ascii="Arial" w:hAnsi="Arial" w:cs="Arial"/>
          <w:sz w:val="24"/>
          <w:szCs w:val="24"/>
        </w:rPr>
        <w:t xml:space="preserve">e a propařujeme. Celou širokou </w:t>
      </w:r>
      <w:r w:rsidR="00B30980" w:rsidRPr="00C32BF1">
        <w:rPr>
          <w:rFonts w:ascii="Arial" w:hAnsi="Arial" w:cs="Arial"/>
          <w:sz w:val="24"/>
          <w:szCs w:val="24"/>
        </w:rPr>
        <w:t xml:space="preserve">škálu </w:t>
      </w:r>
      <w:r w:rsidRPr="00C32BF1">
        <w:rPr>
          <w:rFonts w:ascii="Arial" w:hAnsi="Arial" w:cs="Arial"/>
          <w:sz w:val="24"/>
          <w:szCs w:val="24"/>
        </w:rPr>
        <w:t>hraček, kočárků, dětských kol a koloběžek, t</w:t>
      </w:r>
      <w:r w:rsidR="00B30980" w:rsidRPr="00C32BF1">
        <w:rPr>
          <w:rFonts w:ascii="Arial" w:hAnsi="Arial" w:cs="Arial"/>
          <w:sz w:val="24"/>
          <w:szCs w:val="24"/>
        </w:rPr>
        <w:t xml:space="preserve">ělovýchovných a jiných pomůcek máme </w:t>
      </w:r>
      <w:r w:rsidRPr="00C32BF1">
        <w:rPr>
          <w:rFonts w:ascii="Arial" w:hAnsi="Arial" w:cs="Arial"/>
          <w:sz w:val="24"/>
          <w:szCs w:val="24"/>
        </w:rPr>
        <w:t>k dispozici ve dvou plechových domcích. V zahradě jsou vzrostlé stromy poskytující dětem dost</w:t>
      </w:r>
      <w:r w:rsidR="00CF7F9B">
        <w:rPr>
          <w:rFonts w:ascii="Arial" w:hAnsi="Arial" w:cs="Arial"/>
          <w:sz w:val="24"/>
          <w:szCs w:val="24"/>
        </w:rPr>
        <w:t>atek stínu a zákoutí pro hry. V</w:t>
      </w:r>
      <w:r w:rsidR="00290002">
        <w:rPr>
          <w:rFonts w:ascii="Arial" w:hAnsi="Arial" w:cs="Arial"/>
          <w:sz w:val="24"/>
          <w:szCs w:val="24"/>
        </w:rPr>
        <w:t xml:space="preserve"> </w:t>
      </w:r>
      <w:r w:rsidRPr="00C32BF1">
        <w:rPr>
          <w:rFonts w:ascii="Arial" w:hAnsi="Arial" w:cs="Arial"/>
          <w:sz w:val="24"/>
          <w:szCs w:val="24"/>
        </w:rPr>
        <w:t>horkých let</w:t>
      </w:r>
      <w:r w:rsidR="00B30980" w:rsidRPr="00C32BF1">
        <w:rPr>
          <w:rFonts w:ascii="Arial" w:hAnsi="Arial" w:cs="Arial"/>
          <w:sz w:val="24"/>
          <w:szCs w:val="24"/>
        </w:rPr>
        <w:t xml:space="preserve">ních dne se zde děti ochlazují </w:t>
      </w:r>
      <w:r w:rsidRPr="00C32BF1">
        <w:rPr>
          <w:rFonts w:ascii="Arial" w:hAnsi="Arial" w:cs="Arial"/>
          <w:sz w:val="24"/>
          <w:szCs w:val="24"/>
        </w:rPr>
        <w:t>v</w:t>
      </w:r>
      <w:r w:rsidR="00290002">
        <w:rPr>
          <w:rFonts w:ascii="Arial" w:hAnsi="Arial" w:cs="Arial"/>
          <w:sz w:val="24"/>
          <w:szCs w:val="24"/>
        </w:rPr>
        <w:t> bazénu, který máme i s</w:t>
      </w:r>
      <w:r w:rsidR="00565D48">
        <w:rPr>
          <w:rFonts w:ascii="Arial" w:hAnsi="Arial" w:cs="Arial"/>
          <w:sz w:val="24"/>
          <w:szCs w:val="24"/>
        </w:rPr>
        <w:t> </w:t>
      </w:r>
      <w:r w:rsidR="00290002">
        <w:rPr>
          <w:rFonts w:ascii="Arial" w:hAnsi="Arial" w:cs="Arial"/>
          <w:sz w:val="24"/>
          <w:szCs w:val="24"/>
        </w:rPr>
        <w:t>filtrací</w:t>
      </w:r>
      <w:r w:rsidR="00565D48">
        <w:rPr>
          <w:rFonts w:ascii="Arial" w:hAnsi="Arial" w:cs="Arial"/>
          <w:sz w:val="24"/>
          <w:szCs w:val="24"/>
        </w:rPr>
        <w:t xml:space="preserve"> a nově i v </w:t>
      </w:r>
      <w:proofErr w:type="spellStart"/>
      <w:r w:rsidR="00565D48">
        <w:rPr>
          <w:rFonts w:ascii="Arial" w:hAnsi="Arial" w:cs="Arial"/>
          <w:sz w:val="24"/>
          <w:szCs w:val="24"/>
        </w:rPr>
        <w:t>mlžítku</w:t>
      </w:r>
      <w:proofErr w:type="spellEnd"/>
      <w:r w:rsidR="00565D48">
        <w:rPr>
          <w:rFonts w:ascii="Arial" w:hAnsi="Arial" w:cs="Arial"/>
          <w:sz w:val="24"/>
          <w:szCs w:val="24"/>
        </w:rPr>
        <w:t>. V</w:t>
      </w:r>
      <w:r w:rsidRPr="00C32BF1">
        <w:rPr>
          <w:rFonts w:ascii="Arial" w:hAnsi="Arial" w:cs="Arial"/>
          <w:sz w:val="24"/>
          <w:szCs w:val="24"/>
        </w:rPr>
        <w:t> zimním období</w:t>
      </w:r>
      <w:r w:rsidR="00565D48">
        <w:rPr>
          <w:rFonts w:ascii="Arial" w:hAnsi="Arial" w:cs="Arial"/>
          <w:sz w:val="24"/>
          <w:szCs w:val="24"/>
        </w:rPr>
        <w:t>, když je nám přáno</w:t>
      </w:r>
      <w:r w:rsidRPr="00C32BF1">
        <w:rPr>
          <w:rFonts w:ascii="Arial" w:hAnsi="Arial" w:cs="Arial"/>
          <w:sz w:val="24"/>
          <w:szCs w:val="24"/>
        </w:rPr>
        <w:t xml:space="preserve"> dovádí na sněhu (bobování na svahu, stopy, sněhul</w:t>
      </w:r>
      <w:r w:rsidR="00CF7F9B">
        <w:rPr>
          <w:rFonts w:ascii="Arial" w:hAnsi="Arial" w:cs="Arial"/>
          <w:sz w:val="24"/>
          <w:szCs w:val="24"/>
        </w:rPr>
        <w:t xml:space="preserve">áci, tvárnice pro stavbu iglú, </w:t>
      </w:r>
      <w:r w:rsidRPr="00C32BF1">
        <w:rPr>
          <w:rFonts w:ascii="Arial" w:hAnsi="Arial" w:cs="Arial"/>
          <w:sz w:val="24"/>
          <w:szCs w:val="24"/>
        </w:rPr>
        <w:t xml:space="preserve">krmení ptáčků). Školní zahrada je převážně využívána v dopoledních hodinách a </w:t>
      </w:r>
      <w:r w:rsidR="00BB3AD7" w:rsidRPr="00C32BF1">
        <w:rPr>
          <w:rFonts w:ascii="Arial" w:hAnsi="Arial" w:cs="Arial"/>
          <w:sz w:val="24"/>
          <w:szCs w:val="24"/>
        </w:rPr>
        <w:t>v letních měsících</w:t>
      </w:r>
      <w:r w:rsidRPr="00C32BF1">
        <w:rPr>
          <w:rFonts w:ascii="Arial" w:hAnsi="Arial" w:cs="Arial"/>
          <w:sz w:val="24"/>
          <w:szCs w:val="24"/>
        </w:rPr>
        <w:t xml:space="preserve"> i odpoledne.</w:t>
      </w:r>
    </w:p>
    <w:p w:rsidR="000E1C6A" w:rsidRDefault="000E1C6A" w:rsidP="00D10BA4">
      <w:pPr>
        <w:pStyle w:val="Standard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472631" w:rsidRPr="00472631" w:rsidRDefault="00D13BB2" w:rsidP="00823218">
      <w:pPr>
        <w:pStyle w:val="Standard"/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>
            <wp:extent cx="3606281" cy="1305475"/>
            <wp:effectExtent l="0" t="0" r="0" b="9525"/>
            <wp:docPr id="6" name="Obrázek 6" descr="Mateřská škola Tetí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teřská škola Tetín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4585" cy="1326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7" w:name="_Toc335164410"/>
      <w:bookmarkStart w:id="8" w:name="_Toc36552915"/>
    </w:p>
    <w:p w:rsidR="009B3591" w:rsidRPr="00472631" w:rsidRDefault="001E7082" w:rsidP="00E116AF">
      <w:pPr>
        <w:pStyle w:val="Nadpis1"/>
        <w:numPr>
          <w:ilvl w:val="0"/>
          <w:numId w:val="68"/>
        </w:numPr>
        <w:spacing w:line="240" w:lineRule="auto"/>
        <w:jc w:val="both"/>
        <w:rPr>
          <w:rFonts w:ascii="Arial" w:hAnsi="Arial" w:cs="Arial"/>
          <w:color w:val="C00000"/>
          <w:sz w:val="24"/>
          <w:szCs w:val="24"/>
        </w:rPr>
      </w:pPr>
      <w:bookmarkStart w:id="9" w:name="_Toc37740160"/>
      <w:r w:rsidRPr="003E2022">
        <w:rPr>
          <w:rFonts w:ascii="Arial" w:hAnsi="Arial" w:cs="Arial"/>
          <w:color w:val="C00000"/>
          <w:sz w:val="24"/>
          <w:szCs w:val="24"/>
        </w:rPr>
        <w:lastRenderedPageBreak/>
        <w:t>Podmínky vzdělávání</w:t>
      </w:r>
      <w:bookmarkStart w:id="10" w:name="_Toc335164411"/>
      <w:bookmarkStart w:id="11" w:name="_Toc36552916"/>
      <w:bookmarkEnd w:id="7"/>
      <w:bookmarkEnd w:id="8"/>
      <w:bookmarkEnd w:id="9"/>
    </w:p>
    <w:p w:rsidR="000E1C6A" w:rsidRPr="003E2022" w:rsidRDefault="001E7082" w:rsidP="004838FD">
      <w:pPr>
        <w:pStyle w:val="Nadpis2"/>
        <w:spacing w:line="240" w:lineRule="auto"/>
        <w:ind w:left="425" w:firstLine="283"/>
        <w:jc w:val="both"/>
        <w:rPr>
          <w:rFonts w:ascii="Arial" w:hAnsi="Arial" w:cs="Arial"/>
          <w:color w:val="FF0000"/>
          <w:sz w:val="24"/>
          <w:szCs w:val="24"/>
        </w:rPr>
      </w:pPr>
      <w:bookmarkStart w:id="12" w:name="_Toc37740161"/>
      <w:r w:rsidRPr="003E2022">
        <w:rPr>
          <w:rFonts w:ascii="Arial" w:hAnsi="Arial" w:cs="Arial"/>
          <w:color w:val="FF0000"/>
          <w:sz w:val="24"/>
          <w:szCs w:val="24"/>
        </w:rPr>
        <w:t xml:space="preserve">3.1 </w:t>
      </w:r>
      <w:r w:rsidRPr="003E2022">
        <w:rPr>
          <w:rFonts w:ascii="Arial" w:hAnsi="Arial" w:cs="Arial"/>
          <w:color w:val="FF0000"/>
          <w:sz w:val="24"/>
          <w:szCs w:val="24"/>
        </w:rPr>
        <w:tab/>
        <w:t>Věcné podmínky</w:t>
      </w:r>
      <w:bookmarkEnd w:id="10"/>
      <w:bookmarkEnd w:id="11"/>
      <w:bookmarkEnd w:id="12"/>
    </w:p>
    <w:p w:rsidR="000E1C6A" w:rsidRPr="003E2022" w:rsidRDefault="000E1C6A" w:rsidP="00D10BA4">
      <w:pPr>
        <w:pStyle w:val="Standard"/>
        <w:jc w:val="both"/>
        <w:rPr>
          <w:rFonts w:ascii="Arial" w:hAnsi="Arial" w:cs="Arial"/>
          <w:color w:val="C00000"/>
          <w:sz w:val="24"/>
          <w:szCs w:val="24"/>
        </w:rPr>
      </w:pPr>
    </w:p>
    <w:p w:rsidR="000E1C6A" w:rsidRPr="00C32BF1" w:rsidRDefault="001E7082" w:rsidP="00D10BA4">
      <w:pPr>
        <w:pStyle w:val="Standard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Budova ma</w:t>
      </w:r>
      <w:r w:rsidR="00D10BA4" w:rsidRPr="00C32BF1">
        <w:rPr>
          <w:rFonts w:ascii="Arial" w:hAnsi="Arial" w:cs="Arial"/>
          <w:sz w:val="24"/>
          <w:szCs w:val="24"/>
        </w:rPr>
        <w:t xml:space="preserve">teřské školy je jednopodlažní, </w:t>
      </w:r>
      <w:r w:rsidRPr="00C32BF1">
        <w:rPr>
          <w:rFonts w:ascii="Arial" w:hAnsi="Arial" w:cs="Arial"/>
          <w:sz w:val="24"/>
          <w:szCs w:val="24"/>
        </w:rPr>
        <w:t xml:space="preserve">kvalitně vybavená pro potřeby předškolních </w:t>
      </w:r>
      <w:r w:rsidR="00F6001D" w:rsidRPr="00C32BF1">
        <w:rPr>
          <w:rFonts w:ascii="Arial" w:hAnsi="Arial" w:cs="Arial"/>
          <w:sz w:val="24"/>
          <w:szCs w:val="24"/>
        </w:rPr>
        <w:t xml:space="preserve">i dvouletých </w:t>
      </w:r>
      <w:r w:rsidRPr="00C32BF1">
        <w:rPr>
          <w:rFonts w:ascii="Arial" w:hAnsi="Arial" w:cs="Arial"/>
          <w:sz w:val="24"/>
          <w:szCs w:val="24"/>
        </w:rPr>
        <w:t>dětí. Disponuje</w:t>
      </w:r>
      <w:r w:rsidR="00D10BA4" w:rsidRPr="00C32BF1">
        <w:rPr>
          <w:rFonts w:ascii="Arial" w:hAnsi="Arial" w:cs="Arial"/>
          <w:sz w:val="24"/>
          <w:szCs w:val="24"/>
        </w:rPr>
        <w:t xml:space="preserve"> dostatečně velkými prostorami </w:t>
      </w:r>
      <w:r w:rsidRPr="00C32BF1">
        <w:rPr>
          <w:rFonts w:ascii="Arial" w:hAnsi="Arial" w:cs="Arial"/>
          <w:sz w:val="24"/>
          <w:szCs w:val="24"/>
        </w:rPr>
        <w:t>(podlahová plocha i objem vzduchu) a vhodné prostorové uspořádání, které je vyhovující pro nejrůznější skupinové i individuální činnosti dětí.</w:t>
      </w:r>
    </w:p>
    <w:p w:rsidR="00F52EA4" w:rsidRDefault="00F52EA4" w:rsidP="00F52EA4">
      <w:pPr>
        <w:pStyle w:val="Standard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52EA4" w:rsidRPr="00C32BF1" w:rsidRDefault="00F52EA4" w:rsidP="00F52EA4">
      <w:pPr>
        <w:pStyle w:val="Standard"/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 xml:space="preserve">V budově MŠ je prostorná jídelna, herna, </w:t>
      </w:r>
      <w:r>
        <w:rPr>
          <w:rFonts w:ascii="Arial" w:hAnsi="Arial" w:cs="Arial"/>
          <w:sz w:val="24"/>
          <w:szCs w:val="24"/>
        </w:rPr>
        <w:t xml:space="preserve">třída s interaktivní tabulí </w:t>
      </w:r>
      <w:r w:rsidRPr="00C32BF1">
        <w:rPr>
          <w:rFonts w:ascii="Arial" w:hAnsi="Arial" w:cs="Arial"/>
          <w:sz w:val="24"/>
          <w:szCs w:val="24"/>
        </w:rPr>
        <w:t>a ložnice pro odpočinek dětí, šatna, umývárna s toaletami a sprchovým koutem, úklidová místnos</w:t>
      </w:r>
      <w:r>
        <w:rPr>
          <w:rFonts w:ascii="Arial" w:hAnsi="Arial" w:cs="Arial"/>
          <w:sz w:val="24"/>
          <w:szCs w:val="24"/>
        </w:rPr>
        <w:t xml:space="preserve">t, sklad pomůcek </w:t>
      </w:r>
      <w:r w:rsidRPr="00C32BF1">
        <w:rPr>
          <w:rFonts w:ascii="Arial" w:hAnsi="Arial" w:cs="Arial"/>
          <w:sz w:val="24"/>
          <w:szCs w:val="24"/>
        </w:rPr>
        <w:t>a zázemí pro p. učitelky. Vstup do budovy mateřské školy není bezbariérový</w:t>
      </w:r>
      <w:r>
        <w:rPr>
          <w:rFonts w:ascii="Arial" w:hAnsi="Arial" w:cs="Arial"/>
          <w:sz w:val="24"/>
          <w:szCs w:val="24"/>
        </w:rPr>
        <w:t xml:space="preserve">. </w:t>
      </w:r>
    </w:p>
    <w:p w:rsidR="00F52EA4" w:rsidRDefault="00F52EA4" w:rsidP="00F52EA4">
      <w:pPr>
        <w:pStyle w:val="Standard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 xml:space="preserve">Interiér mateřské školy odpovídá moderním trendům, prostředí ve třídě umožňuje dětem pohybové, konstruktivní, výtvarné, pracovní a další aktivity odpovídající potřebám dětí předškolního věku, ale i dětem dvouletým. </w:t>
      </w:r>
      <w:r>
        <w:rPr>
          <w:rFonts w:ascii="Arial" w:hAnsi="Arial" w:cs="Arial"/>
          <w:sz w:val="24"/>
          <w:szCs w:val="24"/>
        </w:rPr>
        <w:t xml:space="preserve">V průběhu roku se pomůcky snažíme </w:t>
      </w:r>
      <w:r w:rsidRPr="00C32BF1">
        <w:rPr>
          <w:rFonts w:ascii="Arial" w:hAnsi="Arial" w:cs="Arial"/>
          <w:sz w:val="24"/>
          <w:szCs w:val="24"/>
        </w:rPr>
        <w:t>doplňovat a</w:t>
      </w:r>
      <w:r>
        <w:rPr>
          <w:rFonts w:ascii="Arial" w:hAnsi="Arial" w:cs="Arial"/>
          <w:sz w:val="24"/>
          <w:szCs w:val="24"/>
        </w:rPr>
        <w:t xml:space="preserve"> </w:t>
      </w:r>
      <w:r w:rsidRPr="00C32BF1">
        <w:rPr>
          <w:rFonts w:ascii="Arial" w:hAnsi="Arial" w:cs="Arial"/>
          <w:sz w:val="24"/>
          <w:szCs w:val="24"/>
        </w:rPr>
        <w:t>obměňovat,</w:t>
      </w:r>
      <w:r>
        <w:rPr>
          <w:rFonts w:ascii="Arial" w:hAnsi="Arial" w:cs="Arial"/>
          <w:sz w:val="24"/>
          <w:szCs w:val="24"/>
        </w:rPr>
        <w:t xml:space="preserve"> abychom děti zaujaly a činnosti byly o něco zábavnější</w:t>
      </w:r>
      <w:r w:rsidRPr="00C32BF1">
        <w:rPr>
          <w:rFonts w:ascii="Arial" w:hAnsi="Arial" w:cs="Arial"/>
          <w:sz w:val="24"/>
          <w:szCs w:val="24"/>
        </w:rPr>
        <w:t>. Hračky, pomůcky, náčiní i další doplňky jsou umístěny tak, aby je děti dobře viděly, mohly si je samostatně brát a zároveň se vyznaly v jejich uložení. Vždy začátkem</w:t>
      </w:r>
      <w:r>
        <w:rPr>
          <w:rFonts w:ascii="Arial" w:hAnsi="Arial" w:cs="Arial"/>
          <w:sz w:val="24"/>
          <w:szCs w:val="24"/>
        </w:rPr>
        <w:t xml:space="preserve">, ale i během </w:t>
      </w:r>
      <w:r w:rsidRPr="00C32BF1">
        <w:rPr>
          <w:rFonts w:ascii="Arial" w:hAnsi="Arial" w:cs="Arial"/>
          <w:sz w:val="24"/>
          <w:szCs w:val="24"/>
        </w:rPr>
        <w:t xml:space="preserve">školního roku </w:t>
      </w:r>
      <w:r>
        <w:rPr>
          <w:rFonts w:ascii="Arial" w:hAnsi="Arial" w:cs="Arial"/>
          <w:sz w:val="24"/>
          <w:szCs w:val="24"/>
        </w:rPr>
        <w:t xml:space="preserve">třídíme a kontrolujeme stav hraček, pomůcek a </w:t>
      </w:r>
      <w:r w:rsidRPr="00C32BF1">
        <w:rPr>
          <w:rFonts w:ascii="Arial" w:hAnsi="Arial" w:cs="Arial"/>
          <w:sz w:val="24"/>
          <w:szCs w:val="24"/>
        </w:rPr>
        <w:t>stanovujeme pravidla pro jejich využívání.</w:t>
      </w:r>
    </w:p>
    <w:p w:rsidR="00F52EA4" w:rsidRDefault="00F52EA4" w:rsidP="00F52EA4">
      <w:pPr>
        <w:pStyle w:val="Standard"/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52EA4" w:rsidRPr="00C32BF1" w:rsidRDefault="00F52EA4" w:rsidP="00F52EA4">
      <w:pPr>
        <w:pStyle w:val="Standard"/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Nábytek v herně je barevný, variabilní, uspořádaný do hracích a pracovních koutků. Děti mají možnost vařit v kuchyňce, nakupovat v obchůdku, hrát divadlo, stavět z kostek, hrát si s auty, kočárky a panenkami.</w:t>
      </w:r>
      <w:r>
        <w:rPr>
          <w:rFonts w:ascii="Arial" w:hAnsi="Arial" w:cs="Arial"/>
          <w:sz w:val="24"/>
          <w:szCs w:val="24"/>
        </w:rPr>
        <w:t xml:space="preserve"> </w:t>
      </w:r>
      <w:r w:rsidRPr="00C32BF1">
        <w:rPr>
          <w:rFonts w:ascii="Arial" w:hAnsi="Arial" w:cs="Arial"/>
          <w:sz w:val="24"/>
          <w:szCs w:val="24"/>
        </w:rPr>
        <w:t>V herně je dostatečné množství hraček a stavebnic z PVC, ze dřeva i z měkkých materiálů, stolní deskové hry, puzzle, TV pomůcky, knížky a mnoho dalšího.  Herní i odpočinkový prostor je pokryt koberci, které byly nainstalovány po konzultaci s KHES na vhodném podkladu. Pro hudební činnosti hojně využíváme klavíru a máme dostatek rytmických nástrojů Orfeova instrumentáře</w:t>
      </w:r>
      <w:r>
        <w:rPr>
          <w:rFonts w:ascii="Arial" w:hAnsi="Arial" w:cs="Arial"/>
          <w:sz w:val="24"/>
          <w:szCs w:val="24"/>
        </w:rPr>
        <w:t xml:space="preserve">, nově i </w:t>
      </w:r>
      <w:proofErr w:type="spellStart"/>
      <w:r>
        <w:rPr>
          <w:rFonts w:ascii="Arial" w:hAnsi="Arial" w:cs="Arial"/>
          <w:sz w:val="24"/>
          <w:szCs w:val="24"/>
        </w:rPr>
        <w:t>Boomwhackers</w:t>
      </w:r>
      <w:proofErr w:type="spellEnd"/>
      <w:r>
        <w:rPr>
          <w:rFonts w:ascii="Arial" w:hAnsi="Arial" w:cs="Arial"/>
          <w:sz w:val="24"/>
          <w:szCs w:val="24"/>
        </w:rPr>
        <w:t>.</w:t>
      </w:r>
      <w:r w:rsidRPr="00C32BF1">
        <w:rPr>
          <w:rFonts w:ascii="Arial" w:hAnsi="Arial" w:cs="Arial"/>
          <w:sz w:val="24"/>
          <w:szCs w:val="24"/>
        </w:rPr>
        <w:t xml:space="preserve"> Prostor </w:t>
      </w:r>
      <w:r>
        <w:rPr>
          <w:rFonts w:ascii="Arial" w:hAnsi="Arial" w:cs="Arial"/>
          <w:sz w:val="24"/>
          <w:szCs w:val="24"/>
        </w:rPr>
        <w:t>ve třídě</w:t>
      </w:r>
      <w:r w:rsidRPr="00C32BF1">
        <w:rPr>
          <w:rFonts w:ascii="Arial" w:hAnsi="Arial" w:cs="Arial"/>
          <w:sz w:val="24"/>
          <w:szCs w:val="24"/>
        </w:rPr>
        <w:t xml:space="preserve"> využíváme k výtvarným a pracovním činnostem, k didaktickým hrám, při práci s knížkami, časopisy a k dalším činnostem.  Dětské židle a stolky jsou ve dvou velikostech</w:t>
      </w:r>
      <w:r>
        <w:rPr>
          <w:rFonts w:ascii="Arial" w:hAnsi="Arial" w:cs="Arial"/>
          <w:sz w:val="24"/>
          <w:szCs w:val="24"/>
        </w:rPr>
        <w:t xml:space="preserve">. </w:t>
      </w:r>
      <w:r w:rsidRPr="00C32BF1">
        <w:rPr>
          <w:rFonts w:ascii="Arial" w:hAnsi="Arial" w:cs="Arial"/>
          <w:sz w:val="24"/>
          <w:szCs w:val="24"/>
        </w:rPr>
        <w:t>Hračky, pomůcky i výtvarný materiál jsou uloženy v otevřených policích a skříňkách s plastovými zásobníky a kontejnery. Vše je dětem dostupné, jsou stanovena pravidla používání. Pomůcky</w:t>
      </w:r>
      <w:r>
        <w:rPr>
          <w:rFonts w:ascii="Arial" w:hAnsi="Arial" w:cs="Arial"/>
          <w:sz w:val="24"/>
          <w:szCs w:val="24"/>
        </w:rPr>
        <w:t xml:space="preserve"> a</w:t>
      </w:r>
      <w:r w:rsidRPr="00C32BF1">
        <w:rPr>
          <w:rFonts w:ascii="Arial" w:hAnsi="Arial" w:cs="Arial"/>
          <w:sz w:val="24"/>
          <w:szCs w:val="24"/>
        </w:rPr>
        <w:t xml:space="preserve"> hračky jsou plně využívány dětmi i pedagogy. K dispozici je interaktivní tabul</w:t>
      </w:r>
      <w:r>
        <w:rPr>
          <w:rFonts w:ascii="Arial" w:hAnsi="Arial" w:cs="Arial"/>
          <w:sz w:val="24"/>
          <w:szCs w:val="24"/>
        </w:rPr>
        <w:t>e</w:t>
      </w:r>
      <w:r w:rsidRPr="00C32BF1">
        <w:rPr>
          <w:rFonts w:ascii="Arial" w:hAnsi="Arial" w:cs="Arial"/>
          <w:sz w:val="24"/>
          <w:szCs w:val="24"/>
        </w:rPr>
        <w:t xml:space="preserve"> – dar Nadace ČEZ</w:t>
      </w:r>
      <w:r w:rsidR="00D13BB2">
        <w:rPr>
          <w:rFonts w:ascii="Arial" w:hAnsi="Arial" w:cs="Arial"/>
          <w:sz w:val="24"/>
          <w:szCs w:val="24"/>
        </w:rPr>
        <w:t>.</w:t>
      </w:r>
    </w:p>
    <w:p w:rsidR="00F52EA4" w:rsidRPr="00C32BF1" w:rsidRDefault="00F52EA4" w:rsidP="00F52EA4">
      <w:pPr>
        <w:pStyle w:val="Standard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 xml:space="preserve"> </w:t>
      </w:r>
      <w:r w:rsidRPr="00C32BF1">
        <w:rPr>
          <w:rFonts w:ascii="Arial" w:hAnsi="Arial" w:cs="Arial"/>
          <w:sz w:val="24"/>
          <w:szCs w:val="24"/>
        </w:rPr>
        <w:tab/>
        <w:t xml:space="preserve">Materiální vybavení školy je vyhovující, hračky jsou převážně nové, jsou průběžně doplňovány a obměňovány. </w:t>
      </w:r>
      <w:r>
        <w:rPr>
          <w:rFonts w:ascii="Arial" w:hAnsi="Arial" w:cs="Arial"/>
          <w:sz w:val="24"/>
          <w:szCs w:val="24"/>
        </w:rPr>
        <w:t>P</w:t>
      </w:r>
      <w:r w:rsidRPr="00C32BF1">
        <w:rPr>
          <w:rFonts w:ascii="Arial" w:hAnsi="Arial" w:cs="Arial"/>
          <w:sz w:val="24"/>
          <w:szCs w:val="24"/>
        </w:rPr>
        <w:t>ro předškolní děti</w:t>
      </w:r>
      <w:r>
        <w:rPr>
          <w:rFonts w:ascii="Arial" w:hAnsi="Arial" w:cs="Arial"/>
          <w:sz w:val="24"/>
          <w:szCs w:val="24"/>
        </w:rPr>
        <w:t xml:space="preserve"> máme výukové programy na počítači a pro menší nově </w:t>
      </w:r>
      <w:proofErr w:type="spellStart"/>
      <w:r>
        <w:rPr>
          <w:rFonts w:ascii="Arial" w:hAnsi="Arial" w:cs="Arial"/>
          <w:sz w:val="24"/>
          <w:szCs w:val="24"/>
        </w:rPr>
        <w:t>pískovničku</w:t>
      </w:r>
      <w:proofErr w:type="spellEnd"/>
      <w:r w:rsidRPr="00C32BF1">
        <w:rPr>
          <w:rFonts w:ascii="Arial" w:hAnsi="Arial" w:cs="Arial"/>
          <w:sz w:val="24"/>
          <w:szCs w:val="24"/>
        </w:rPr>
        <w:t>. Pro činnosti s ekologickou tematikou lup</w:t>
      </w:r>
      <w:r>
        <w:rPr>
          <w:rFonts w:ascii="Arial" w:hAnsi="Arial" w:cs="Arial"/>
          <w:sz w:val="24"/>
          <w:szCs w:val="24"/>
        </w:rPr>
        <w:t xml:space="preserve">y </w:t>
      </w:r>
      <w:r w:rsidRPr="00C32BF1">
        <w:rPr>
          <w:rFonts w:ascii="Arial" w:hAnsi="Arial" w:cs="Arial"/>
          <w:sz w:val="24"/>
          <w:szCs w:val="24"/>
        </w:rPr>
        <w:t xml:space="preserve">a obrázky na rozvíjení poznání dětí. Pro dramatické činnosti děti využívají maňásky, loutky i celou řadu kostýmů. Pro tělovýchovné činnosti byly pořízeny pomůcky, jako např. dřevěná lávka či kamenné koberce. Průběžně je doplňována dětská a učitelská </w:t>
      </w:r>
      <w:r w:rsidRPr="00C32BF1">
        <w:rPr>
          <w:rFonts w:ascii="Arial" w:hAnsi="Arial" w:cs="Arial"/>
          <w:sz w:val="24"/>
          <w:szCs w:val="24"/>
        </w:rPr>
        <w:lastRenderedPageBreak/>
        <w:t>knihovna. Dětský knižní fond je z části volně přístupný a průběžně obměňovaný.</w:t>
      </w:r>
      <w:r>
        <w:rPr>
          <w:rFonts w:ascii="Arial" w:hAnsi="Arial" w:cs="Arial"/>
          <w:sz w:val="24"/>
          <w:szCs w:val="24"/>
        </w:rPr>
        <w:t xml:space="preserve"> Jednou za čas si zajdeme půjčit knihy i do obecní knihovny, kde jsme si nově nechali zařídit kartu.</w:t>
      </w:r>
    </w:p>
    <w:p w:rsidR="00F52EA4" w:rsidRPr="00C32BF1" w:rsidRDefault="00F52EA4" w:rsidP="00F52EA4">
      <w:pPr>
        <w:pStyle w:val="Standard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52EA4" w:rsidRPr="00C32BF1" w:rsidRDefault="00F52EA4" w:rsidP="00F52EA4">
      <w:pPr>
        <w:pStyle w:val="Standard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 xml:space="preserve">            Prostory pro odpočinek dětí jsou vybaveny</w:t>
      </w:r>
      <w:r>
        <w:rPr>
          <w:rFonts w:ascii="Arial" w:hAnsi="Arial" w:cs="Arial"/>
          <w:sz w:val="24"/>
          <w:szCs w:val="24"/>
        </w:rPr>
        <w:t xml:space="preserve"> </w:t>
      </w:r>
      <w:r w:rsidRPr="00C32BF1">
        <w:rPr>
          <w:rFonts w:ascii="Arial" w:hAnsi="Arial" w:cs="Arial"/>
          <w:sz w:val="24"/>
          <w:szCs w:val="24"/>
        </w:rPr>
        <w:t>nezávadným nábytkem a lůžkovinami s dětskými motivy.</w:t>
      </w:r>
      <w:r>
        <w:rPr>
          <w:rFonts w:ascii="Arial" w:hAnsi="Arial" w:cs="Arial"/>
          <w:sz w:val="24"/>
          <w:szCs w:val="24"/>
        </w:rPr>
        <w:t xml:space="preserve"> Dle rozpočtu se rozhodneme a pokusíme vyměnit postýlky za nové.</w:t>
      </w:r>
      <w:r w:rsidRPr="00C32BF1">
        <w:rPr>
          <w:rFonts w:ascii="Arial" w:hAnsi="Arial" w:cs="Arial"/>
          <w:sz w:val="24"/>
          <w:szCs w:val="24"/>
        </w:rPr>
        <w:t xml:space="preserve">  Tyto i ostatní prostory pravidelně větráme a při nezdravém ovzduší zapínáme rekuperační jednotku, zabudovanou v prostoru nad sníženými stropy. </w:t>
      </w:r>
    </w:p>
    <w:p w:rsidR="00F52EA4" w:rsidRPr="00C32BF1" w:rsidRDefault="00F52EA4" w:rsidP="00F52EA4">
      <w:pPr>
        <w:pStyle w:val="Standard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52EA4" w:rsidRPr="00C32BF1" w:rsidRDefault="00F52EA4" w:rsidP="00D13BB2">
      <w:pPr>
        <w:pStyle w:val="Standard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 xml:space="preserve">              Šatna je vybavena nábytkem pro odkládání oděvů a obuvi dětí, je zde také prostor pro vystavení dětských prací. Zákonní zástupci tu naleznou nástěnky se spoustou užitečných informací a odkazů.</w:t>
      </w:r>
    </w:p>
    <w:p w:rsidR="000E1C6A" w:rsidRPr="00C32BF1" w:rsidRDefault="000E1C6A">
      <w:pPr>
        <w:pStyle w:val="Standard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0E1C6A" w:rsidRPr="00C32BF1" w:rsidRDefault="001E7082">
      <w:pPr>
        <w:pStyle w:val="Standard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Na výzdobě interiéru</w:t>
      </w:r>
      <w:r w:rsidR="00A0557A">
        <w:rPr>
          <w:rFonts w:ascii="Arial" w:hAnsi="Arial" w:cs="Arial"/>
          <w:sz w:val="24"/>
          <w:szCs w:val="24"/>
        </w:rPr>
        <w:t xml:space="preserve"> a exteriéru</w:t>
      </w:r>
      <w:r w:rsidRPr="00C32BF1">
        <w:rPr>
          <w:rFonts w:ascii="Arial" w:hAnsi="Arial" w:cs="Arial"/>
          <w:sz w:val="24"/>
          <w:szCs w:val="24"/>
        </w:rPr>
        <w:t xml:space="preserve"> se podstatnou měrou podílejí samy děti. Prostředí je upraveno tak, aby dětské práce byly jejich tvůrcům přístupné a </w:t>
      </w:r>
      <w:r w:rsidR="0022141B" w:rsidRPr="00C32BF1">
        <w:rPr>
          <w:rFonts w:ascii="Arial" w:hAnsi="Arial" w:cs="Arial"/>
          <w:sz w:val="24"/>
          <w:szCs w:val="24"/>
        </w:rPr>
        <w:t xml:space="preserve">měli </w:t>
      </w:r>
      <w:r w:rsidR="00A04667" w:rsidRPr="00C32BF1">
        <w:rPr>
          <w:rFonts w:ascii="Arial" w:hAnsi="Arial" w:cs="Arial"/>
          <w:sz w:val="24"/>
          <w:szCs w:val="24"/>
        </w:rPr>
        <w:t>je možnost</w:t>
      </w:r>
      <w:r w:rsidRPr="00C32BF1">
        <w:rPr>
          <w:rFonts w:ascii="Arial" w:hAnsi="Arial" w:cs="Arial"/>
          <w:sz w:val="24"/>
          <w:szCs w:val="24"/>
        </w:rPr>
        <w:t xml:space="preserve"> shlédnout i jejich rodiče.</w:t>
      </w:r>
    </w:p>
    <w:p w:rsidR="00F52EA4" w:rsidRDefault="00F52EA4" w:rsidP="00F52EA4">
      <w:pPr>
        <w:pStyle w:val="Standard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E1C6A" w:rsidRPr="00C32BF1" w:rsidRDefault="001E7082" w:rsidP="00F52EA4">
      <w:pPr>
        <w:pStyle w:val="Standard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 xml:space="preserve">Škola disponuje moderně zrekonstruovanou a vybavenou školní jídelnou, stravu máme </w:t>
      </w:r>
      <w:r w:rsidR="00A04667" w:rsidRPr="00C32BF1">
        <w:rPr>
          <w:rFonts w:ascii="Arial" w:hAnsi="Arial" w:cs="Arial"/>
          <w:sz w:val="24"/>
          <w:szCs w:val="24"/>
        </w:rPr>
        <w:t xml:space="preserve">tedy </w:t>
      </w:r>
      <w:r w:rsidRPr="00C32BF1">
        <w:rPr>
          <w:rFonts w:ascii="Arial" w:hAnsi="Arial" w:cs="Arial"/>
          <w:sz w:val="24"/>
          <w:szCs w:val="24"/>
        </w:rPr>
        <w:t>vlastní. V l</w:t>
      </w:r>
      <w:r w:rsidR="00A0557A">
        <w:rPr>
          <w:rFonts w:ascii="Arial" w:hAnsi="Arial" w:cs="Arial"/>
          <w:sz w:val="24"/>
          <w:szCs w:val="24"/>
        </w:rPr>
        <w:t>etošním</w:t>
      </w:r>
      <w:r w:rsidRPr="00C32BF1">
        <w:rPr>
          <w:rFonts w:ascii="Arial" w:hAnsi="Arial" w:cs="Arial"/>
          <w:sz w:val="24"/>
          <w:szCs w:val="24"/>
        </w:rPr>
        <w:t xml:space="preserve"> roce byl</w:t>
      </w:r>
      <w:r w:rsidR="00A0557A">
        <w:rPr>
          <w:rFonts w:ascii="Arial" w:hAnsi="Arial" w:cs="Arial"/>
          <w:sz w:val="24"/>
          <w:szCs w:val="24"/>
        </w:rPr>
        <w:t>a</w:t>
      </w:r>
      <w:r w:rsidRPr="00C32BF1">
        <w:rPr>
          <w:rFonts w:ascii="Arial" w:hAnsi="Arial" w:cs="Arial"/>
          <w:sz w:val="24"/>
          <w:szCs w:val="24"/>
        </w:rPr>
        <w:t xml:space="preserve"> vyměněn</w:t>
      </w:r>
      <w:r w:rsidR="00A0557A">
        <w:rPr>
          <w:rFonts w:ascii="Arial" w:hAnsi="Arial" w:cs="Arial"/>
          <w:sz w:val="24"/>
          <w:szCs w:val="24"/>
        </w:rPr>
        <w:t>a</w:t>
      </w:r>
      <w:r w:rsidRPr="00C32BF1">
        <w:rPr>
          <w:rFonts w:ascii="Arial" w:hAnsi="Arial" w:cs="Arial"/>
          <w:sz w:val="24"/>
          <w:szCs w:val="24"/>
        </w:rPr>
        <w:t xml:space="preserve"> </w:t>
      </w:r>
      <w:r w:rsidR="00A0557A">
        <w:rPr>
          <w:rFonts w:ascii="Arial" w:hAnsi="Arial" w:cs="Arial"/>
          <w:sz w:val="24"/>
          <w:szCs w:val="24"/>
        </w:rPr>
        <w:t xml:space="preserve">větší </w:t>
      </w:r>
      <w:r w:rsidRPr="00C32BF1">
        <w:rPr>
          <w:rFonts w:ascii="Arial" w:hAnsi="Arial" w:cs="Arial"/>
          <w:sz w:val="24"/>
          <w:szCs w:val="24"/>
        </w:rPr>
        <w:t>myčka</w:t>
      </w:r>
      <w:r w:rsidR="00A0557A">
        <w:rPr>
          <w:rFonts w:ascii="Arial" w:hAnsi="Arial" w:cs="Arial"/>
          <w:sz w:val="24"/>
          <w:szCs w:val="24"/>
        </w:rPr>
        <w:t xml:space="preserve"> a nový sporák. </w:t>
      </w:r>
      <w:r w:rsidRPr="00C32BF1">
        <w:rPr>
          <w:rFonts w:ascii="Arial" w:hAnsi="Arial" w:cs="Arial"/>
          <w:sz w:val="24"/>
          <w:szCs w:val="24"/>
        </w:rPr>
        <w:t>Pravidelně zde obměňujeme instalaci sítí proti škůdcům.</w:t>
      </w:r>
    </w:p>
    <w:p w:rsidR="000E1C6A" w:rsidRPr="00C32BF1" w:rsidRDefault="000E1C6A" w:rsidP="00A0557A">
      <w:pPr>
        <w:pStyle w:val="Standard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E1C6A" w:rsidRDefault="001E7082">
      <w:pPr>
        <w:pStyle w:val="Standard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Na budovu mateřské školy bezprostředně navazuje zahrada</w:t>
      </w:r>
      <w:r w:rsidR="00AD3252">
        <w:rPr>
          <w:rFonts w:ascii="Arial" w:hAnsi="Arial" w:cs="Arial"/>
          <w:sz w:val="24"/>
          <w:szCs w:val="24"/>
        </w:rPr>
        <w:t xml:space="preserve"> a nově vybudované </w:t>
      </w:r>
      <w:r w:rsidR="00AD3252" w:rsidRPr="00C32BF1">
        <w:rPr>
          <w:rFonts w:ascii="Arial" w:hAnsi="Arial" w:cs="Arial"/>
          <w:sz w:val="24"/>
          <w:szCs w:val="24"/>
        </w:rPr>
        <w:t xml:space="preserve">dětské dopravní hřiště, které </w:t>
      </w:r>
      <w:r w:rsidR="00AD3252">
        <w:rPr>
          <w:rFonts w:ascii="Arial" w:hAnsi="Arial" w:cs="Arial"/>
          <w:sz w:val="24"/>
          <w:szCs w:val="24"/>
        </w:rPr>
        <w:t>je</w:t>
      </w:r>
      <w:r w:rsidR="00AD3252" w:rsidRPr="00C32BF1">
        <w:rPr>
          <w:rFonts w:ascii="Arial" w:hAnsi="Arial" w:cs="Arial"/>
          <w:sz w:val="24"/>
          <w:szCs w:val="24"/>
        </w:rPr>
        <w:t xml:space="preserve"> financováno z dotací zřizovatele</w:t>
      </w:r>
      <w:r w:rsidR="00AD3252">
        <w:rPr>
          <w:rFonts w:ascii="Arial" w:hAnsi="Arial" w:cs="Arial"/>
          <w:sz w:val="24"/>
          <w:szCs w:val="24"/>
        </w:rPr>
        <w:t>.</w:t>
      </w:r>
      <w:r w:rsidRPr="00C32BF1">
        <w:rPr>
          <w:rFonts w:ascii="Arial" w:hAnsi="Arial" w:cs="Arial"/>
          <w:sz w:val="24"/>
          <w:szCs w:val="24"/>
        </w:rPr>
        <w:t xml:space="preserve"> Přilehlá prostorná školní zahrada je vybavena pískovištěm, rozmanitými herními prvky, zahradními</w:t>
      </w:r>
      <w:r w:rsidR="00423FFE">
        <w:rPr>
          <w:rFonts w:ascii="Arial" w:hAnsi="Arial" w:cs="Arial"/>
          <w:sz w:val="24"/>
          <w:szCs w:val="24"/>
        </w:rPr>
        <w:t xml:space="preserve"> </w:t>
      </w:r>
      <w:r w:rsidRPr="00C32BF1">
        <w:rPr>
          <w:rFonts w:ascii="Arial" w:hAnsi="Arial" w:cs="Arial"/>
          <w:sz w:val="24"/>
          <w:szCs w:val="24"/>
        </w:rPr>
        <w:t>lavičkami</w:t>
      </w:r>
      <w:r w:rsidR="00423FFE">
        <w:rPr>
          <w:rFonts w:ascii="Arial" w:hAnsi="Arial" w:cs="Arial"/>
          <w:sz w:val="24"/>
          <w:szCs w:val="24"/>
        </w:rPr>
        <w:t xml:space="preserve"> a</w:t>
      </w:r>
      <w:r w:rsidRPr="00C32BF1">
        <w:rPr>
          <w:rFonts w:ascii="Arial" w:hAnsi="Arial" w:cs="Arial"/>
          <w:sz w:val="24"/>
          <w:szCs w:val="24"/>
        </w:rPr>
        <w:t xml:space="preserve"> sportovním nářadím.</w:t>
      </w:r>
      <w:r w:rsidR="00F6001D" w:rsidRPr="00C32BF1">
        <w:rPr>
          <w:rFonts w:ascii="Arial" w:hAnsi="Arial" w:cs="Arial"/>
          <w:sz w:val="24"/>
          <w:szCs w:val="24"/>
        </w:rPr>
        <w:t xml:space="preserve"> </w:t>
      </w:r>
      <w:r w:rsidR="00AD3252">
        <w:rPr>
          <w:rFonts w:ascii="Arial" w:hAnsi="Arial" w:cs="Arial"/>
          <w:sz w:val="24"/>
          <w:szCs w:val="24"/>
        </w:rPr>
        <w:t>V letošním roce nás čeká rekonstrukce zahrady, kde přibyde více moderních hracích prvků, na které se všichni moc těšíme. Dále se připravujeme na zateplení a novou fasádu školy, která již v loňském roce započala stavbou letního altánku</w:t>
      </w:r>
      <w:r w:rsidR="00423FFE">
        <w:rPr>
          <w:rFonts w:ascii="Arial" w:hAnsi="Arial" w:cs="Arial"/>
          <w:sz w:val="24"/>
          <w:szCs w:val="24"/>
        </w:rPr>
        <w:t xml:space="preserve"> u vchodu do kuchyně. V létě se budeme snažit být, co nejvíce s dětmi venku. </w:t>
      </w:r>
    </w:p>
    <w:p w:rsidR="00D13BB2" w:rsidRDefault="00D13BB2">
      <w:pPr>
        <w:pStyle w:val="Standard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D13BB2" w:rsidRPr="00C32BF1" w:rsidRDefault="00D13BB2" w:rsidP="00D13BB2">
      <w:pPr>
        <w:pStyle w:val="Standard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 xml:space="preserve">              Všechny vnitřní i venkovní prostory mateřské školy splňují bezpečnostní a hygienické normy dle platných předpisů (týkajících se např. čistoty, teploty, vlhkosti vzduchu, osvětlení, hlučnosti, světla a stínu, alergizujících či jedovatých látek a rostlin apod.).</w:t>
      </w:r>
    </w:p>
    <w:p w:rsidR="00D13BB2" w:rsidRDefault="00D13BB2">
      <w:pPr>
        <w:pStyle w:val="Standard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AD3252" w:rsidRPr="00C32BF1" w:rsidRDefault="00AD3252">
      <w:pPr>
        <w:pStyle w:val="Standard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0E1C6A" w:rsidRDefault="001E7082">
      <w:pPr>
        <w:pStyle w:val="Standard"/>
        <w:spacing w:after="0" w:line="240" w:lineRule="auto"/>
        <w:jc w:val="both"/>
        <w:rPr>
          <w:rFonts w:ascii="Arial" w:hAnsi="Arial" w:cs="Arial"/>
          <w:b/>
          <w:i/>
          <w:sz w:val="24"/>
          <w:szCs w:val="24"/>
        </w:rPr>
      </w:pPr>
      <w:r w:rsidRPr="00C32BF1">
        <w:rPr>
          <w:rFonts w:ascii="Arial" w:hAnsi="Arial" w:cs="Arial"/>
          <w:b/>
          <w:i/>
          <w:sz w:val="24"/>
          <w:szCs w:val="24"/>
        </w:rPr>
        <w:t>Hlavní cíl této oblasti:</w:t>
      </w:r>
    </w:p>
    <w:p w:rsidR="00A014A7" w:rsidRPr="00C32BF1" w:rsidRDefault="00A014A7">
      <w:pPr>
        <w:pStyle w:val="Standard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E1C6A" w:rsidRDefault="00CF7F9B">
      <w:pPr>
        <w:pStyle w:val="Standard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Naším</w:t>
      </w:r>
      <w:r w:rsidR="0020681E">
        <w:rPr>
          <w:rFonts w:ascii="Arial" w:hAnsi="Arial" w:cs="Arial"/>
          <w:sz w:val="24"/>
          <w:szCs w:val="24"/>
        </w:rPr>
        <w:t xml:space="preserve"> hlavním</w:t>
      </w:r>
      <w:r>
        <w:rPr>
          <w:rFonts w:ascii="Arial" w:hAnsi="Arial" w:cs="Arial"/>
          <w:sz w:val="24"/>
          <w:szCs w:val="24"/>
        </w:rPr>
        <w:t xml:space="preserve"> cílem</w:t>
      </w:r>
      <w:r w:rsidR="0020681E">
        <w:rPr>
          <w:rFonts w:ascii="Arial" w:hAnsi="Arial" w:cs="Arial"/>
          <w:sz w:val="24"/>
          <w:szCs w:val="24"/>
        </w:rPr>
        <w:t xml:space="preserve"> je péče </w:t>
      </w:r>
      <w:r w:rsidR="001E7082" w:rsidRPr="00C32BF1">
        <w:rPr>
          <w:rFonts w:ascii="Arial" w:hAnsi="Arial" w:cs="Arial"/>
          <w:sz w:val="24"/>
          <w:szCs w:val="24"/>
        </w:rPr>
        <w:t xml:space="preserve">o stávající </w:t>
      </w:r>
      <w:r w:rsidR="0020681E">
        <w:rPr>
          <w:rFonts w:ascii="Arial" w:hAnsi="Arial" w:cs="Arial"/>
          <w:sz w:val="24"/>
          <w:szCs w:val="24"/>
        </w:rPr>
        <w:t>vybavení mateřské školy. V letošním a dalším roce nás čeká spoustu dalších rekonstrukcí a oprav, např.: Nové prvky na školní zahradě, skleník na pěstování zeleniny, nová fasády školy, nové vybavení lehárny a další.</w:t>
      </w:r>
    </w:p>
    <w:p w:rsidR="00A014A7" w:rsidRDefault="00A014A7">
      <w:pPr>
        <w:pStyle w:val="Standard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014A7" w:rsidRDefault="001E7082" w:rsidP="00E116AF">
      <w:pPr>
        <w:pStyle w:val="Nadpis2"/>
        <w:numPr>
          <w:ilvl w:val="1"/>
          <w:numId w:val="68"/>
        </w:numPr>
        <w:spacing w:line="240" w:lineRule="auto"/>
        <w:rPr>
          <w:rFonts w:ascii="Arial" w:hAnsi="Arial" w:cs="Arial"/>
          <w:color w:val="FF0000"/>
          <w:sz w:val="24"/>
          <w:szCs w:val="24"/>
        </w:rPr>
      </w:pPr>
      <w:bookmarkStart w:id="13" w:name="_Toc335164412"/>
      <w:bookmarkStart w:id="14" w:name="_Toc36552917"/>
      <w:bookmarkStart w:id="15" w:name="_Toc37740162"/>
      <w:r w:rsidRPr="003E2022">
        <w:rPr>
          <w:rFonts w:ascii="Arial" w:hAnsi="Arial" w:cs="Arial"/>
          <w:color w:val="FF0000"/>
          <w:sz w:val="24"/>
          <w:szCs w:val="24"/>
        </w:rPr>
        <w:lastRenderedPageBreak/>
        <w:t>Životospráva</w:t>
      </w:r>
      <w:bookmarkEnd w:id="13"/>
      <w:bookmarkEnd w:id="14"/>
      <w:r w:rsidR="00A014A7">
        <w:rPr>
          <w:rFonts w:ascii="Arial" w:hAnsi="Arial" w:cs="Arial"/>
          <w:color w:val="FF0000"/>
          <w:sz w:val="24"/>
          <w:szCs w:val="24"/>
        </w:rPr>
        <w:t xml:space="preserve"> a režim stravování</w:t>
      </w:r>
      <w:bookmarkEnd w:id="15"/>
    </w:p>
    <w:p w:rsidR="00823218" w:rsidRPr="003E2022" w:rsidRDefault="00823218" w:rsidP="00823218">
      <w:pPr>
        <w:pStyle w:val="Nadpis2"/>
        <w:spacing w:line="240" w:lineRule="auto"/>
        <w:ind w:left="360"/>
        <w:rPr>
          <w:rFonts w:ascii="Arial" w:hAnsi="Arial" w:cs="Arial"/>
          <w:color w:val="FF0000"/>
          <w:sz w:val="24"/>
          <w:szCs w:val="24"/>
        </w:rPr>
      </w:pPr>
    </w:p>
    <w:p w:rsidR="000559F8" w:rsidRDefault="001E7082" w:rsidP="000559F8">
      <w:pPr>
        <w:pStyle w:val="Standard"/>
        <w:spacing w:before="75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bCs/>
          <w:color w:val="000000"/>
          <w:sz w:val="24"/>
          <w:szCs w:val="24"/>
        </w:rPr>
        <w:t>Mateřská škola má vlastní</w:t>
      </w:r>
      <w:r w:rsidR="0020681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C32BF1">
        <w:rPr>
          <w:rFonts w:ascii="Arial" w:hAnsi="Arial" w:cs="Arial"/>
          <w:bCs/>
          <w:color w:val="000000"/>
          <w:sz w:val="24"/>
          <w:szCs w:val="24"/>
        </w:rPr>
        <w:t xml:space="preserve">moderně zařízenou školní kuchyni a jídelnu. </w:t>
      </w:r>
      <w:r w:rsidR="000F3BC9" w:rsidRPr="00C32BF1">
        <w:rPr>
          <w:rFonts w:ascii="Arial" w:hAnsi="Arial" w:cs="Arial"/>
          <w:bCs/>
          <w:color w:val="000000"/>
          <w:sz w:val="24"/>
          <w:szCs w:val="24"/>
        </w:rPr>
        <w:t xml:space="preserve">Z větší části nás zásobuje firma </w:t>
      </w:r>
      <w:proofErr w:type="spellStart"/>
      <w:r w:rsidR="000F3BC9" w:rsidRPr="00C32BF1">
        <w:rPr>
          <w:rFonts w:ascii="Arial" w:hAnsi="Arial" w:cs="Arial"/>
          <w:bCs/>
          <w:color w:val="000000"/>
          <w:sz w:val="24"/>
          <w:szCs w:val="24"/>
        </w:rPr>
        <w:t>Gastroplus</w:t>
      </w:r>
      <w:proofErr w:type="spellEnd"/>
      <w:r w:rsidR="000F3BC9" w:rsidRPr="00C32BF1">
        <w:rPr>
          <w:rFonts w:ascii="Arial" w:hAnsi="Arial" w:cs="Arial"/>
          <w:bCs/>
          <w:color w:val="000000"/>
          <w:sz w:val="24"/>
          <w:szCs w:val="24"/>
        </w:rPr>
        <w:t xml:space="preserve"> Louny, speciální, zdravou výživu dovážíme ze specializovaných prodejen a drobné nákupy realizujeme v místě. </w:t>
      </w:r>
      <w:r w:rsidRPr="00C32BF1">
        <w:rPr>
          <w:rFonts w:ascii="Arial" w:hAnsi="Arial" w:cs="Arial"/>
          <w:bCs/>
          <w:color w:val="000000"/>
          <w:sz w:val="24"/>
          <w:szCs w:val="24"/>
        </w:rPr>
        <w:t>Dětem se dostává plnohodnotné a vyvážené stravy dle příslušných předpisů. Dbáme o různorodost a rozmanitost skladby jídelníčku s co největším podílem kvalitního ovoce a zeleniny.  Jídelníček je obohacován o zeleninové saláty z čerstvé zeleniny, ovoce ke svačince je téměř samozřejmostí. Připravujeme mořské ryby, drůbež, vaříme luštěniny, do jídelníčku zařazujeme celozrnné pečivo. Dbáme o pitný režim a tento je zajištěn po celou dobu pobytu dítěte v MŠ. Používáme ovocné a bylinkové čaje, minerálky, kohoutkovou vodu, mošty, džusy. Starší děti si nalévají samy z </w:t>
      </w:r>
      <w:r w:rsidR="00CF7F9B" w:rsidRPr="00C32BF1">
        <w:rPr>
          <w:rFonts w:ascii="Arial" w:hAnsi="Arial" w:cs="Arial"/>
          <w:bCs/>
          <w:color w:val="000000"/>
          <w:sz w:val="24"/>
          <w:szCs w:val="24"/>
        </w:rPr>
        <w:t>term nádoby</w:t>
      </w:r>
      <w:r w:rsidRPr="00C32BF1">
        <w:rPr>
          <w:rFonts w:ascii="Arial" w:hAnsi="Arial" w:cs="Arial"/>
          <w:bCs/>
          <w:color w:val="000000"/>
          <w:sz w:val="24"/>
          <w:szCs w:val="24"/>
        </w:rPr>
        <w:t xml:space="preserve">, mladším pomáháme. Používají </w:t>
      </w:r>
      <w:r w:rsidR="007260DF" w:rsidRPr="00C32BF1">
        <w:rPr>
          <w:rFonts w:ascii="Arial" w:hAnsi="Arial" w:cs="Arial"/>
          <w:bCs/>
          <w:color w:val="000000"/>
          <w:sz w:val="24"/>
          <w:szCs w:val="24"/>
        </w:rPr>
        <w:t>svůj hrníček, který si donesly z domova</w:t>
      </w:r>
      <w:r w:rsidRPr="00C32BF1">
        <w:rPr>
          <w:rFonts w:ascii="Arial" w:hAnsi="Arial" w:cs="Arial"/>
          <w:bCs/>
          <w:color w:val="000000"/>
          <w:sz w:val="24"/>
          <w:szCs w:val="24"/>
        </w:rPr>
        <w:t xml:space="preserve">.  Děti jsou vedeny ke stolování v klidné, pohodové atmosféře. Volí si samy porci jídla, říkají si o přídavek. Na jídlo je jim poskytováno dostatek času. Pedagogičtí pracovníci i pracovníci školní jídelny vhodně motivují děti, aby neznámé jídlo alespoň ochutnaly. </w:t>
      </w:r>
      <w:r w:rsidRPr="00C32BF1">
        <w:rPr>
          <w:rFonts w:ascii="Arial" w:hAnsi="Arial" w:cs="Arial"/>
          <w:b/>
          <w:bCs/>
          <w:color w:val="000000"/>
          <w:sz w:val="24"/>
          <w:szCs w:val="24"/>
        </w:rPr>
        <w:t>Děti však do jídla nejsou nuceny</w:t>
      </w:r>
      <w:r w:rsidRPr="00C32BF1">
        <w:rPr>
          <w:rFonts w:ascii="Arial" w:hAnsi="Arial" w:cs="Arial"/>
          <w:bCs/>
          <w:color w:val="000000"/>
          <w:sz w:val="24"/>
          <w:szCs w:val="24"/>
        </w:rPr>
        <w:t>. Jsou vedeny ke zdravému životnímu stylu i formou vzdělávací nabídky (například ochutnávky ovoce, zeleniny – smyslové hry). Mezi jednotlivými podávanými pokrmy je dodržován tříhodinový interval. Vedoucí školní jídelny s vedoucí kuchařkou připravují jídelníček na jeden týden a v předstihu ho vyvěšují na nástěnku v jídelně a v šatně.</w:t>
      </w:r>
    </w:p>
    <w:p w:rsidR="000E1C6A" w:rsidRPr="00C32BF1" w:rsidRDefault="001E7082" w:rsidP="000559F8">
      <w:pPr>
        <w:pStyle w:val="Standard"/>
        <w:spacing w:before="75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bCs/>
          <w:color w:val="000000"/>
          <w:sz w:val="24"/>
          <w:szCs w:val="24"/>
        </w:rPr>
        <w:t xml:space="preserve">V mateřské škole máme zajištěn pravidelný rytmus a řád, který je však současně natolik flexibilní, aby nám umožňoval organizaci činností v průběhu dne přizpůsobit potřebám i aktuální situaci. V denním programu je respektována individuální potřeba aktivity, spánku a odpočinku jednotlivých dětí. Děti, které nepotřebují spát, 30 minut odpočívají, poté si samy vyberou klidovou činnost tak, aby nerušily spící děti. </w:t>
      </w:r>
      <w:r w:rsidRPr="00C32BF1">
        <w:rPr>
          <w:rFonts w:ascii="Arial" w:hAnsi="Arial" w:cs="Arial"/>
          <w:b/>
          <w:bCs/>
          <w:color w:val="000000"/>
          <w:sz w:val="24"/>
          <w:szCs w:val="24"/>
        </w:rPr>
        <w:t>Donucovat děti ke spánku na lůžku je</w:t>
      </w:r>
      <w:r w:rsidRPr="00C32BF1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C32BF1">
        <w:rPr>
          <w:rFonts w:ascii="Arial" w:hAnsi="Arial" w:cs="Arial"/>
          <w:b/>
          <w:bCs/>
          <w:color w:val="000000"/>
          <w:sz w:val="24"/>
          <w:szCs w:val="24"/>
        </w:rPr>
        <w:t xml:space="preserve">nepřípustné! </w:t>
      </w:r>
      <w:r w:rsidR="00D10BA4" w:rsidRPr="00C32BF1">
        <w:rPr>
          <w:rFonts w:ascii="Arial" w:hAnsi="Arial" w:cs="Arial"/>
          <w:bCs/>
          <w:color w:val="000000"/>
          <w:sz w:val="24"/>
          <w:szCs w:val="24"/>
        </w:rPr>
        <w:t xml:space="preserve">Po ulehnutí na lehátko </w:t>
      </w:r>
      <w:r w:rsidRPr="00C32BF1">
        <w:rPr>
          <w:rFonts w:ascii="Arial" w:hAnsi="Arial" w:cs="Arial"/>
          <w:bCs/>
          <w:color w:val="000000"/>
          <w:sz w:val="24"/>
          <w:szCs w:val="24"/>
        </w:rPr>
        <w:t>si zpravidla vyslechnou pohádku, četbu na</w:t>
      </w:r>
      <w:r w:rsidRPr="00C32BF1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C32BF1">
        <w:rPr>
          <w:rFonts w:ascii="Arial" w:hAnsi="Arial" w:cs="Arial"/>
          <w:bCs/>
          <w:color w:val="000000"/>
          <w:sz w:val="24"/>
          <w:szCs w:val="24"/>
        </w:rPr>
        <w:t>pokračování, nebo klidnou relaxační hudbu.</w:t>
      </w:r>
    </w:p>
    <w:p w:rsidR="000559F8" w:rsidRDefault="001E7082" w:rsidP="000559F8">
      <w:pPr>
        <w:pStyle w:val="Standard"/>
        <w:spacing w:before="75" w:after="0" w:line="240" w:lineRule="auto"/>
        <w:ind w:firstLine="70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C32BF1">
        <w:rPr>
          <w:rFonts w:ascii="Arial" w:hAnsi="Arial" w:cs="Arial"/>
          <w:bCs/>
          <w:color w:val="000000"/>
          <w:sz w:val="24"/>
          <w:szCs w:val="24"/>
        </w:rPr>
        <w:t>V interiéru mateřské školy mají děti dostatek prostoru a času k volné a spontánní hře. Pobyt dětí venku je organizován aktuálně na základě potřeb výchovně vzdělávacího procesu, povětrnostních podmínek a dalších. Za příznivého počasí je výchovně vzdělávací činnost v maximální m</w:t>
      </w:r>
      <w:r w:rsidR="00ED1A20" w:rsidRPr="00C32BF1">
        <w:rPr>
          <w:rFonts w:ascii="Arial" w:hAnsi="Arial" w:cs="Arial"/>
          <w:bCs/>
          <w:color w:val="000000"/>
          <w:sz w:val="24"/>
          <w:szCs w:val="24"/>
        </w:rPr>
        <w:t>íře přenášena na školní zahradu či</w:t>
      </w:r>
      <w:r w:rsidRPr="00C32BF1">
        <w:rPr>
          <w:rFonts w:ascii="Arial" w:hAnsi="Arial" w:cs="Arial"/>
          <w:bCs/>
          <w:color w:val="000000"/>
          <w:sz w:val="24"/>
          <w:szCs w:val="24"/>
        </w:rPr>
        <w:t xml:space="preserve"> do přírodního i jiného prostředí v okolí školy se zabezpečením dostatečného prostoru pro volné pohybové aktivity dětí.  </w:t>
      </w:r>
      <w:r w:rsidR="0020681E">
        <w:rPr>
          <w:rFonts w:ascii="Arial" w:hAnsi="Arial" w:cs="Arial"/>
          <w:bCs/>
          <w:color w:val="000000"/>
          <w:sz w:val="24"/>
          <w:szCs w:val="24"/>
        </w:rPr>
        <w:t>Nově nám s malými dětmi pomáhá chůva - školnice, která je placena z</w:t>
      </w:r>
      <w:r w:rsidR="00AD5624">
        <w:rPr>
          <w:rFonts w:ascii="Arial" w:hAnsi="Arial" w:cs="Arial"/>
          <w:bCs/>
          <w:color w:val="000000"/>
          <w:sz w:val="24"/>
          <w:szCs w:val="24"/>
        </w:rPr>
        <w:t>e</w:t>
      </w:r>
      <w:r w:rsidR="0020681E">
        <w:rPr>
          <w:rFonts w:ascii="Arial" w:hAnsi="Arial" w:cs="Arial"/>
          <w:bCs/>
          <w:color w:val="000000"/>
          <w:sz w:val="24"/>
          <w:szCs w:val="24"/>
        </w:rPr>
        <w:t> škol</w:t>
      </w:r>
      <w:r w:rsidR="00AD5624">
        <w:rPr>
          <w:rFonts w:ascii="Arial" w:hAnsi="Arial" w:cs="Arial"/>
          <w:bCs/>
          <w:color w:val="000000"/>
          <w:sz w:val="24"/>
          <w:szCs w:val="24"/>
        </w:rPr>
        <w:t>ní</w:t>
      </w:r>
      <w:r w:rsidR="0020681E">
        <w:rPr>
          <w:rFonts w:ascii="Arial" w:hAnsi="Arial" w:cs="Arial"/>
          <w:bCs/>
          <w:color w:val="000000"/>
          <w:sz w:val="24"/>
          <w:szCs w:val="24"/>
        </w:rPr>
        <w:t>ch šablon</w:t>
      </w:r>
      <w:r w:rsidR="00AD5624">
        <w:rPr>
          <w:rFonts w:ascii="Arial" w:hAnsi="Arial" w:cs="Arial"/>
          <w:bCs/>
          <w:color w:val="000000"/>
          <w:sz w:val="24"/>
          <w:szCs w:val="24"/>
        </w:rPr>
        <w:t xml:space="preserve"> na dobu určitou.</w:t>
      </w:r>
    </w:p>
    <w:p w:rsidR="000559F8" w:rsidRDefault="000559F8" w:rsidP="000559F8">
      <w:pPr>
        <w:pStyle w:val="Standard"/>
        <w:spacing w:before="75" w:after="0" w:line="240" w:lineRule="auto"/>
        <w:ind w:firstLine="708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:rsidR="000E1C6A" w:rsidRPr="00C32BF1" w:rsidRDefault="000559F8">
      <w:pPr>
        <w:pStyle w:val="Standard"/>
        <w:spacing w:before="75"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Učitelky</w:t>
      </w:r>
      <w:r w:rsidR="001E7082" w:rsidRPr="00C32BF1">
        <w:rPr>
          <w:rFonts w:ascii="Arial" w:hAnsi="Arial" w:cs="Arial"/>
          <w:bCs/>
          <w:color w:val="000000"/>
          <w:sz w:val="24"/>
          <w:szCs w:val="24"/>
        </w:rPr>
        <w:t xml:space="preserve"> se chovají podle zásad zdravého životního stylu a poskytují tak dětem přirozený vzor. Formou činnostního učení seznamují děti s poznatky o těle, zdraví a nemoci, hygieně, výživě, osobní svobodě a hodnotách, bezpečné komunikaci, absenci úrazů, významu fyzických aktivit… Pedagogové trvalým každodenním </w:t>
      </w:r>
      <w:r w:rsidR="001E7082" w:rsidRPr="00C32BF1">
        <w:rPr>
          <w:rFonts w:ascii="Arial" w:hAnsi="Arial" w:cs="Arial"/>
          <w:bCs/>
          <w:color w:val="000000"/>
          <w:sz w:val="24"/>
          <w:szCs w:val="24"/>
        </w:rPr>
        <w:lastRenderedPageBreak/>
        <w:t>vedením upevňují hygienické návyky dětí, včetně čištění zubů, respektují fyziologické potřeby (WC, pohyb, odpočinek, únavová křivka, být sám, neúčast…).</w:t>
      </w:r>
    </w:p>
    <w:p w:rsidR="000559F8" w:rsidRDefault="000559F8">
      <w:pPr>
        <w:pStyle w:val="Standard"/>
        <w:spacing w:before="75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:rsidR="000E1C6A" w:rsidRPr="006A1C43" w:rsidRDefault="001E7082">
      <w:pPr>
        <w:pStyle w:val="Standard"/>
        <w:spacing w:before="75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6A1C43">
        <w:rPr>
          <w:rFonts w:ascii="Arial" w:hAnsi="Arial" w:cs="Arial"/>
          <w:b/>
          <w:bCs/>
          <w:color w:val="000000"/>
          <w:sz w:val="24"/>
          <w:szCs w:val="24"/>
        </w:rPr>
        <w:t>8.30 – 9.00 je podávána přesnídávka</w:t>
      </w:r>
    </w:p>
    <w:p w:rsidR="000E1C6A" w:rsidRPr="00C32BF1" w:rsidRDefault="001E7082">
      <w:pPr>
        <w:pStyle w:val="Standard"/>
        <w:spacing w:before="75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bCs/>
          <w:color w:val="000000"/>
          <w:sz w:val="24"/>
          <w:szCs w:val="24"/>
        </w:rPr>
        <w:t xml:space="preserve">Jídlo je připraveno na stolečku v jídelně. </w:t>
      </w:r>
      <w:r w:rsidR="00484DA7">
        <w:rPr>
          <w:rFonts w:ascii="Arial" w:hAnsi="Arial" w:cs="Arial"/>
          <w:bCs/>
          <w:color w:val="000000"/>
          <w:sz w:val="24"/>
          <w:szCs w:val="24"/>
        </w:rPr>
        <w:t>M</w:t>
      </w:r>
      <w:r w:rsidRPr="00C32BF1">
        <w:rPr>
          <w:rFonts w:ascii="Arial" w:hAnsi="Arial" w:cs="Arial"/>
          <w:bCs/>
          <w:color w:val="000000"/>
          <w:sz w:val="24"/>
          <w:szCs w:val="24"/>
        </w:rPr>
        <w:t>ladším dětem nápoj nalévá učitelka, starší děti si nalévají samostatně. Po jídle nádobí</w:t>
      </w:r>
      <w:r w:rsidR="00484DA7">
        <w:rPr>
          <w:rFonts w:ascii="Arial" w:hAnsi="Arial" w:cs="Arial"/>
          <w:bCs/>
          <w:color w:val="000000"/>
          <w:sz w:val="24"/>
          <w:szCs w:val="24"/>
        </w:rPr>
        <w:t xml:space="preserve"> samostatně</w:t>
      </w:r>
      <w:r w:rsidRPr="00C32BF1">
        <w:rPr>
          <w:rFonts w:ascii="Arial" w:hAnsi="Arial" w:cs="Arial"/>
          <w:bCs/>
          <w:color w:val="000000"/>
          <w:sz w:val="24"/>
          <w:szCs w:val="24"/>
        </w:rPr>
        <w:t xml:space="preserve"> odnášejí na místo k tomu určené.</w:t>
      </w:r>
    </w:p>
    <w:p w:rsidR="000E1C6A" w:rsidRPr="006A1C43" w:rsidRDefault="001E7082">
      <w:pPr>
        <w:pStyle w:val="Standard"/>
        <w:spacing w:before="75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6A1C43">
        <w:rPr>
          <w:rFonts w:ascii="Arial" w:hAnsi="Arial" w:cs="Arial"/>
          <w:b/>
          <w:bCs/>
          <w:color w:val="000000"/>
          <w:sz w:val="24"/>
          <w:szCs w:val="24"/>
        </w:rPr>
        <w:t>11.30 – 12.00 je podáván oběd</w:t>
      </w:r>
    </w:p>
    <w:p w:rsidR="000E1C6A" w:rsidRPr="00C32BF1" w:rsidRDefault="001E7082">
      <w:pPr>
        <w:pStyle w:val="Standard"/>
        <w:spacing w:before="75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bCs/>
          <w:color w:val="000000"/>
          <w:sz w:val="24"/>
          <w:szCs w:val="24"/>
        </w:rPr>
        <w:t>Polévka je dětem nalévána paní kuchařkou u stolečků. Druhé jídlo i nápoje rozdává učitelka mladším dětem, starší děti si chodí pro jídlo samostatně. Na velikosti porce se domlouvají s paní kuchařkou, která jídlo vydává. Předškoláci a prostřední děti se učí stolovat s příborem, malé děti používají lžíci. Po jídle si všichni nádobí odnášejí na místo k tomu určené.</w:t>
      </w:r>
    </w:p>
    <w:p w:rsidR="000E1C6A" w:rsidRPr="006A1C43" w:rsidRDefault="001E7082">
      <w:pPr>
        <w:pStyle w:val="Standard"/>
        <w:spacing w:before="75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6A1C43">
        <w:rPr>
          <w:rFonts w:ascii="Arial" w:hAnsi="Arial" w:cs="Arial"/>
          <w:b/>
          <w:bCs/>
          <w:color w:val="000000"/>
          <w:sz w:val="24"/>
          <w:szCs w:val="24"/>
        </w:rPr>
        <w:t xml:space="preserve">14. </w:t>
      </w:r>
      <w:r w:rsidR="001F5FA6" w:rsidRPr="006A1C43">
        <w:rPr>
          <w:rFonts w:ascii="Arial" w:hAnsi="Arial" w:cs="Arial"/>
          <w:b/>
          <w:bCs/>
          <w:color w:val="000000"/>
          <w:sz w:val="24"/>
          <w:szCs w:val="24"/>
        </w:rPr>
        <w:t>00</w:t>
      </w:r>
      <w:r w:rsidRPr="006A1C43">
        <w:rPr>
          <w:rFonts w:ascii="Arial" w:hAnsi="Arial" w:cs="Arial"/>
          <w:b/>
          <w:bCs/>
          <w:color w:val="000000"/>
          <w:sz w:val="24"/>
          <w:szCs w:val="24"/>
        </w:rPr>
        <w:t xml:space="preserve"> – 14.</w:t>
      </w:r>
      <w:r w:rsidR="001F5FA6" w:rsidRPr="006A1C43">
        <w:rPr>
          <w:rFonts w:ascii="Arial" w:hAnsi="Arial" w:cs="Arial"/>
          <w:b/>
          <w:bCs/>
          <w:color w:val="000000"/>
          <w:sz w:val="24"/>
          <w:szCs w:val="24"/>
        </w:rPr>
        <w:t>15</w:t>
      </w:r>
      <w:r w:rsidRPr="006A1C43">
        <w:rPr>
          <w:rFonts w:ascii="Arial" w:hAnsi="Arial" w:cs="Arial"/>
          <w:b/>
          <w:bCs/>
          <w:color w:val="000000"/>
          <w:sz w:val="24"/>
          <w:szCs w:val="24"/>
        </w:rPr>
        <w:t xml:space="preserve"> je podávána odpolední svačina</w:t>
      </w:r>
    </w:p>
    <w:p w:rsidR="000E1C6A" w:rsidRPr="00C32BF1" w:rsidRDefault="001E7082">
      <w:pPr>
        <w:pStyle w:val="Standard"/>
        <w:spacing w:before="75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bCs/>
          <w:color w:val="000000"/>
          <w:sz w:val="24"/>
          <w:szCs w:val="24"/>
        </w:rPr>
        <w:t>Postup je stejný jako při podávání přesnídávky.</w:t>
      </w:r>
    </w:p>
    <w:p w:rsidR="000E1C6A" w:rsidRPr="00C32BF1" w:rsidRDefault="001E7082">
      <w:pPr>
        <w:pStyle w:val="Standard"/>
        <w:spacing w:before="75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b/>
          <w:sz w:val="24"/>
          <w:szCs w:val="24"/>
        </w:rPr>
        <w:t>Pitný režim je zajišťován po celý den.</w:t>
      </w:r>
    </w:p>
    <w:p w:rsidR="000E1C6A" w:rsidRPr="00C32BF1" w:rsidRDefault="000E1C6A">
      <w:pPr>
        <w:pStyle w:val="Standard"/>
        <w:spacing w:before="75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E1C6A" w:rsidRPr="00C32BF1" w:rsidRDefault="001E7082">
      <w:pPr>
        <w:pStyle w:val="Standard"/>
        <w:spacing w:before="75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b/>
          <w:i/>
          <w:sz w:val="24"/>
          <w:szCs w:val="24"/>
        </w:rPr>
        <w:t xml:space="preserve">Hlavní cíl této oblasti:  </w:t>
      </w:r>
    </w:p>
    <w:p w:rsidR="00A014A7" w:rsidRPr="00C32BF1" w:rsidRDefault="001E7082" w:rsidP="00A014A7">
      <w:pPr>
        <w:pStyle w:val="Standard"/>
        <w:spacing w:before="75"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 xml:space="preserve">Děti mají na </w:t>
      </w:r>
      <w:r w:rsidR="00B06715" w:rsidRPr="00C32BF1">
        <w:rPr>
          <w:rFonts w:ascii="Arial" w:hAnsi="Arial" w:cs="Arial"/>
          <w:sz w:val="24"/>
          <w:szCs w:val="24"/>
        </w:rPr>
        <w:t>stravování vyhrazen</w:t>
      </w:r>
      <w:r w:rsidR="00D10BA4" w:rsidRPr="00C32BF1">
        <w:rPr>
          <w:rFonts w:ascii="Arial" w:hAnsi="Arial" w:cs="Arial"/>
          <w:sz w:val="24"/>
          <w:szCs w:val="24"/>
        </w:rPr>
        <w:t xml:space="preserve"> </w:t>
      </w:r>
      <w:r w:rsidR="00DF436D">
        <w:rPr>
          <w:rFonts w:ascii="Arial" w:hAnsi="Arial" w:cs="Arial"/>
          <w:sz w:val="24"/>
          <w:szCs w:val="24"/>
        </w:rPr>
        <w:t xml:space="preserve">dostatek </w:t>
      </w:r>
      <w:r w:rsidRPr="00C32BF1">
        <w:rPr>
          <w:rFonts w:ascii="Arial" w:hAnsi="Arial" w:cs="Arial"/>
          <w:sz w:val="24"/>
          <w:szCs w:val="24"/>
        </w:rPr>
        <w:t xml:space="preserve">času i klidu. </w:t>
      </w:r>
      <w:r w:rsidR="00B06715" w:rsidRPr="00C32BF1">
        <w:rPr>
          <w:rFonts w:ascii="Arial" w:hAnsi="Arial" w:cs="Arial"/>
          <w:sz w:val="24"/>
          <w:szCs w:val="24"/>
        </w:rPr>
        <w:t>Vést k větší samostatnosti i dvouleté děti, dokrmovat jen v případě potřeby, nedbat tolik na to, že se při samoobsluze znečistí. Zejména pro děti s menším apetitem k jídlu d</w:t>
      </w:r>
      <w:r w:rsidR="00D10BA4" w:rsidRPr="00C32BF1">
        <w:rPr>
          <w:rFonts w:ascii="Arial" w:hAnsi="Arial" w:cs="Arial"/>
          <w:sz w:val="24"/>
          <w:szCs w:val="24"/>
        </w:rPr>
        <w:t xml:space="preserve">oporučuji </w:t>
      </w:r>
      <w:r w:rsidRPr="00C32BF1">
        <w:rPr>
          <w:rFonts w:ascii="Arial" w:hAnsi="Arial" w:cs="Arial"/>
          <w:sz w:val="24"/>
          <w:szCs w:val="24"/>
        </w:rPr>
        <w:t xml:space="preserve">předkládané pokrmy ještě vhodněji upravovat a vtipně </w:t>
      </w:r>
      <w:r w:rsidR="0042299D" w:rsidRPr="00C32BF1">
        <w:rPr>
          <w:rFonts w:ascii="Arial" w:hAnsi="Arial" w:cs="Arial"/>
          <w:sz w:val="24"/>
          <w:szCs w:val="24"/>
        </w:rPr>
        <w:t>zdobit</w:t>
      </w:r>
      <w:r w:rsidRPr="00C32BF1">
        <w:rPr>
          <w:rFonts w:ascii="Arial" w:hAnsi="Arial" w:cs="Arial"/>
          <w:sz w:val="24"/>
          <w:szCs w:val="24"/>
        </w:rPr>
        <w:t xml:space="preserve"> (viz nové trendy v moderní kuchyni). </w:t>
      </w:r>
      <w:r w:rsidR="00A014A7">
        <w:rPr>
          <w:rFonts w:ascii="Arial" w:hAnsi="Arial" w:cs="Arial"/>
          <w:bCs/>
          <w:color w:val="000000"/>
          <w:sz w:val="24"/>
          <w:szCs w:val="24"/>
        </w:rPr>
        <w:t xml:space="preserve">Nově využít chůvu s pomocí při denním režimu. </w:t>
      </w:r>
    </w:p>
    <w:p w:rsidR="000559F8" w:rsidRDefault="000559F8">
      <w:pPr>
        <w:pStyle w:val="Standard"/>
        <w:spacing w:before="75" w:line="240" w:lineRule="auto"/>
        <w:jc w:val="both"/>
        <w:rPr>
          <w:rFonts w:ascii="Arial" w:hAnsi="Arial" w:cs="Arial"/>
          <w:sz w:val="24"/>
          <w:szCs w:val="24"/>
        </w:rPr>
      </w:pPr>
    </w:p>
    <w:p w:rsidR="000559F8" w:rsidRPr="00C32BF1" w:rsidRDefault="000559F8" w:rsidP="00823218">
      <w:pPr>
        <w:pStyle w:val="Standard"/>
        <w:spacing w:before="75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>
            <wp:extent cx="5105744" cy="2266950"/>
            <wp:effectExtent l="0" t="0" r="0" b="0"/>
            <wp:docPr id="7" name="Obrázek 7" descr="SCHŮZKY RODIČŮ NOVĚ PŘIJATÝCH DĚTÍ | Mateřská škola Domažlic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CHŮZKY RODIČŮ NOVĚ PŘIJATÝCH DĚTÍ | Mateřská škola Domažlice ..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6568" cy="2280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1C6A" w:rsidRDefault="001E7082" w:rsidP="00E116AF">
      <w:pPr>
        <w:pStyle w:val="Nadpis2"/>
        <w:numPr>
          <w:ilvl w:val="1"/>
          <w:numId w:val="68"/>
        </w:numPr>
        <w:spacing w:line="240" w:lineRule="auto"/>
        <w:rPr>
          <w:rFonts w:ascii="Arial" w:hAnsi="Arial" w:cs="Arial"/>
          <w:color w:val="FF0000"/>
          <w:sz w:val="24"/>
          <w:szCs w:val="24"/>
        </w:rPr>
      </w:pPr>
      <w:bookmarkStart w:id="16" w:name="_Toc335164414"/>
      <w:bookmarkStart w:id="17" w:name="_Toc36552919"/>
      <w:bookmarkStart w:id="18" w:name="_Toc37740163"/>
      <w:r w:rsidRPr="00A014A7">
        <w:rPr>
          <w:rFonts w:ascii="Arial" w:hAnsi="Arial" w:cs="Arial"/>
          <w:color w:val="FF0000"/>
          <w:sz w:val="24"/>
          <w:szCs w:val="24"/>
        </w:rPr>
        <w:lastRenderedPageBreak/>
        <w:t>Psychosociální podmínky</w:t>
      </w:r>
      <w:bookmarkEnd w:id="16"/>
      <w:bookmarkEnd w:id="17"/>
      <w:bookmarkEnd w:id="18"/>
    </w:p>
    <w:p w:rsidR="00A014A7" w:rsidRPr="00A014A7" w:rsidRDefault="00A014A7">
      <w:pPr>
        <w:pStyle w:val="Nadpis2"/>
        <w:spacing w:line="240" w:lineRule="auto"/>
        <w:rPr>
          <w:rFonts w:ascii="Arial" w:hAnsi="Arial" w:cs="Arial"/>
          <w:color w:val="FF0000"/>
          <w:sz w:val="24"/>
          <w:szCs w:val="24"/>
        </w:rPr>
      </w:pPr>
    </w:p>
    <w:p w:rsidR="000E1C6A" w:rsidRPr="00C32BF1" w:rsidRDefault="001E7082">
      <w:pPr>
        <w:pStyle w:val="Standard"/>
        <w:tabs>
          <w:tab w:val="left" w:pos="-284"/>
          <w:tab w:val="left" w:pos="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bCs/>
          <w:color w:val="000000"/>
          <w:sz w:val="24"/>
          <w:szCs w:val="24"/>
        </w:rPr>
        <w:tab/>
        <w:t>Usilujeme o skutečnost, aby se děti i dospělí v mateřské škole cítili dobře, bezpečně a byly zde spokojeni. Adaptace každého nově příchozího dítěte do mateřské školy je řešena individuálně podle vzájemné dohody učitelky a zákonných zástupců dítěte. Dosavadní zkušenosti ukazují, že rodiče o adaptační program</w:t>
      </w:r>
      <w:r w:rsidR="001F5FA6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C32BF1">
        <w:rPr>
          <w:rFonts w:ascii="Arial" w:hAnsi="Arial" w:cs="Arial"/>
          <w:bCs/>
          <w:color w:val="000000"/>
          <w:sz w:val="24"/>
          <w:szCs w:val="24"/>
        </w:rPr>
        <w:t xml:space="preserve">zájem nemají. Považujeme to za velikou škodu, neboť děti mají možnost trávit první chvíle v MŠ společně s rodiči, postupně si zvykat na krátkodobé odloučení od maminky, tatínka. Přejeme si, aby se mateřská škola stala pro děti druhým domovem, kam rády chodí a těší se na kamarády, paní učitelky a ostatní zaměstnance a kde nacházejí potřebné zázemí, klid a soukromí. Jsou jasně stanovena práva a povinnosti dětí, rodičů a zaměstnanců MŠ, která jsou podrobně rozpracována v platném školním řádu mateřské školy. Veškeré jednání pedagogů i správních zaměstnanců je nenásilné, přirozené a citlivé. </w:t>
      </w:r>
      <w:r w:rsidR="00CB55BA">
        <w:rPr>
          <w:rFonts w:ascii="Arial" w:hAnsi="Arial" w:cs="Arial"/>
          <w:bCs/>
          <w:color w:val="000000"/>
          <w:sz w:val="24"/>
          <w:szCs w:val="24"/>
        </w:rPr>
        <w:t>Učitelky</w:t>
      </w:r>
      <w:r w:rsidRPr="00C32BF1">
        <w:rPr>
          <w:rFonts w:ascii="Arial" w:hAnsi="Arial" w:cs="Arial"/>
          <w:bCs/>
          <w:color w:val="000000"/>
          <w:sz w:val="24"/>
          <w:szCs w:val="24"/>
        </w:rPr>
        <w:t xml:space="preserve"> respektují obecné a vývojové zvláštnosti dětí a vytvářejí také organizaci dne tak, aby plně respektovala individuální potřeby a odlišnosti dětí.</w:t>
      </w:r>
    </w:p>
    <w:p w:rsidR="000E1C6A" w:rsidRPr="00CB55BA" w:rsidRDefault="001E7082" w:rsidP="00CB55BA">
      <w:pPr>
        <w:pStyle w:val="Standard"/>
        <w:tabs>
          <w:tab w:val="left" w:pos="770"/>
          <w:tab w:val="left" w:pos="8280"/>
          <w:tab w:val="left" w:pos="93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ab/>
        <w:t>Děti nejsou neúměrně zatěžovány, či neurotizovány spěchem a chvatem. Všechny děti mají rovnocenné postavení a žádné z nich není zvýhodňováno ani znevýhodňováno</w:t>
      </w:r>
      <w:r w:rsidRPr="00CB55BA">
        <w:rPr>
          <w:rFonts w:ascii="Arial" w:hAnsi="Arial" w:cs="Arial"/>
          <w:sz w:val="24"/>
          <w:szCs w:val="24"/>
        </w:rPr>
        <w:t>.</w:t>
      </w:r>
      <w:r w:rsidR="00CB55BA">
        <w:rPr>
          <w:rFonts w:ascii="Arial" w:hAnsi="Arial" w:cs="Arial"/>
          <w:sz w:val="24"/>
          <w:szCs w:val="24"/>
        </w:rPr>
        <w:t xml:space="preserve"> </w:t>
      </w:r>
      <w:r w:rsidRPr="00CB55BA">
        <w:rPr>
          <w:rFonts w:ascii="Arial" w:hAnsi="Arial" w:cs="Arial"/>
          <w:sz w:val="24"/>
          <w:szCs w:val="24"/>
        </w:rPr>
        <w:t xml:space="preserve">Jakékoliv projevy nerovností, podceňování a zesměšňování dětí jsou nepřípustné, případné zjištěné projevy </w:t>
      </w:r>
      <w:r w:rsidR="00B06715" w:rsidRPr="00CB55BA">
        <w:rPr>
          <w:rFonts w:ascii="Arial" w:hAnsi="Arial" w:cs="Arial"/>
          <w:sz w:val="24"/>
          <w:szCs w:val="24"/>
        </w:rPr>
        <w:t xml:space="preserve">by byly </w:t>
      </w:r>
      <w:r w:rsidRPr="00CB55BA">
        <w:rPr>
          <w:rFonts w:ascii="Arial" w:hAnsi="Arial" w:cs="Arial"/>
          <w:sz w:val="24"/>
          <w:szCs w:val="24"/>
        </w:rPr>
        <w:t>ihned řešeny.</w:t>
      </w:r>
      <w:r w:rsidR="00CB55BA">
        <w:rPr>
          <w:rFonts w:ascii="Arial" w:hAnsi="Arial" w:cs="Arial"/>
          <w:sz w:val="24"/>
          <w:szCs w:val="24"/>
        </w:rPr>
        <w:t xml:space="preserve"> </w:t>
      </w:r>
      <w:r w:rsidRPr="00C32BF1">
        <w:rPr>
          <w:rFonts w:ascii="Arial" w:hAnsi="Arial" w:cs="Arial"/>
          <w:sz w:val="24"/>
          <w:szCs w:val="24"/>
        </w:rPr>
        <w:t>Volnost a osobní svoboda dětí je dobře vyvážená s nezbytnou mírou omezení, vyplývajících z nutnosti dodržovat v mateřské škole potřebný řád a učit děti pravidlům soužití.</w:t>
      </w:r>
      <w:r w:rsidR="00CB55BA">
        <w:rPr>
          <w:rFonts w:ascii="Arial" w:hAnsi="Arial" w:cs="Arial"/>
          <w:sz w:val="24"/>
          <w:szCs w:val="24"/>
        </w:rPr>
        <w:t xml:space="preserve"> </w:t>
      </w:r>
      <w:r w:rsidRPr="00C32BF1">
        <w:rPr>
          <w:rFonts w:ascii="Arial" w:hAnsi="Arial" w:cs="Arial"/>
          <w:sz w:val="24"/>
          <w:szCs w:val="24"/>
        </w:rPr>
        <w:t>Dětem se dostává jasných a srozumitelných pokynů, třída je pro děti kamarádským společenstvím, v němž jsou zpravidla rády.</w:t>
      </w:r>
    </w:p>
    <w:p w:rsidR="000E1C6A" w:rsidRPr="00C32BF1" w:rsidRDefault="000E1C6A">
      <w:pPr>
        <w:pStyle w:val="Standard"/>
        <w:tabs>
          <w:tab w:val="left" w:pos="770"/>
          <w:tab w:val="left" w:pos="93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E1C6A" w:rsidRPr="00C32BF1" w:rsidRDefault="001E7082">
      <w:pPr>
        <w:pStyle w:val="Standard"/>
        <w:tabs>
          <w:tab w:val="left" w:pos="770"/>
          <w:tab w:val="left" w:pos="93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ab/>
        <w:t>Je uplatňován pedagogický styl s nabídkou, který počítá s aktivní spoluúčastí a samostatným rozhodováním dítět</w:t>
      </w:r>
      <w:r w:rsidR="00CB55BA">
        <w:rPr>
          <w:rFonts w:ascii="Arial" w:hAnsi="Arial" w:cs="Arial"/>
          <w:sz w:val="24"/>
          <w:szCs w:val="24"/>
        </w:rPr>
        <w:t>e. Učitel</w:t>
      </w:r>
      <w:r w:rsidRPr="00C32BF1">
        <w:rPr>
          <w:rFonts w:ascii="Arial" w:hAnsi="Arial" w:cs="Arial"/>
          <w:sz w:val="24"/>
          <w:szCs w:val="24"/>
        </w:rPr>
        <w:t xml:space="preserve"> se vyhýbá negativním slovním komentářům a podporuje děti v samostatných pokusech, je uznalý, dostatečně oceňuje a vyhodnocuje konkrétní projevy a výkony dítěte a přiměřeně na ně reaguje pozitivním oceněním, vyvaruje se paušálních pochval stejně jako odsudků, hodnocení je vždy popisné, povzbuzující, konkrétní.</w:t>
      </w:r>
    </w:p>
    <w:p w:rsidR="000E1C6A" w:rsidRPr="00C32BF1" w:rsidRDefault="000E1C6A">
      <w:pPr>
        <w:pStyle w:val="Standard"/>
        <w:tabs>
          <w:tab w:val="left" w:pos="770"/>
          <w:tab w:val="left" w:pos="93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014A7" w:rsidRDefault="001E7082">
      <w:pPr>
        <w:pStyle w:val="Standard"/>
        <w:tabs>
          <w:tab w:val="left" w:pos="770"/>
          <w:tab w:val="left" w:pos="936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C32BF1">
        <w:rPr>
          <w:rFonts w:ascii="Arial" w:hAnsi="Arial" w:cs="Arial"/>
          <w:b/>
          <w:sz w:val="24"/>
          <w:szCs w:val="24"/>
        </w:rPr>
        <w:t>Na začátku školního roku stanovíme jasná a srozumitelná pravidla, která průběžně společně vyhodnocujeme a zjišťujeme, proč jsou dodržována, proč ne.</w:t>
      </w:r>
    </w:p>
    <w:p w:rsidR="00F4540C" w:rsidRPr="00F4540C" w:rsidRDefault="00F4540C">
      <w:pPr>
        <w:pStyle w:val="Standard"/>
        <w:tabs>
          <w:tab w:val="left" w:pos="770"/>
          <w:tab w:val="left" w:pos="936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F4540C" w:rsidRDefault="00F4540C">
      <w:pPr>
        <w:pStyle w:val="Standard"/>
        <w:tabs>
          <w:tab w:val="left" w:pos="770"/>
          <w:tab w:val="left" w:pos="9360"/>
        </w:tabs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  <w:u w:val="single"/>
        </w:rPr>
        <w:sectPr w:rsidR="00F4540C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4" w:h="16840"/>
          <w:pgMar w:top="1472" w:right="1040" w:bottom="1435" w:left="1702" w:header="970" w:footer="856" w:gutter="0"/>
          <w:cols w:space="708"/>
        </w:sectPr>
      </w:pPr>
    </w:p>
    <w:p w:rsidR="00F4540C" w:rsidRPr="00CB55BA" w:rsidRDefault="00A014A7">
      <w:pPr>
        <w:pStyle w:val="Standard"/>
        <w:tabs>
          <w:tab w:val="left" w:pos="770"/>
          <w:tab w:val="left" w:pos="9360"/>
        </w:tabs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  <w:u w:val="single"/>
        </w:rPr>
      </w:pPr>
      <w:r w:rsidRPr="00CB55BA">
        <w:rPr>
          <w:rFonts w:ascii="Arial" w:hAnsi="Arial" w:cs="Arial"/>
          <w:b/>
          <w:color w:val="FF0000"/>
          <w:sz w:val="24"/>
          <w:szCs w:val="24"/>
          <w:u w:val="single"/>
        </w:rPr>
        <w:lastRenderedPageBreak/>
        <w:t>Základní pravidla:</w:t>
      </w:r>
    </w:p>
    <w:p w:rsidR="00A014A7" w:rsidRDefault="00A014A7">
      <w:pPr>
        <w:pStyle w:val="Standard"/>
        <w:tabs>
          <w:tab w:val="left" w:pos="770"/>
          <w:tab w:val="left" w:pos="93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01293" w:rsidRDefault="00701293" w:rsidP="00E116AF">
      <w:pPr>
        <w:pStyle w:val="Standard"/>
        <w:numPr>
          <w:ilvl w:val="3"/>
          <w:numId w:val="48"/>
        </w:numPr>
        <w:tabs>
          <w:tab w:val="left" w:pos="770"/>
          <w:tab w:val="left" w:pos="93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  <w:sectPr w:rsidR="00701293" w:rsidSect="00F4540C">
          <w:type w:val="continuous"/>
          <w:pgSz w:w="11904" w:h="16840"/>
          <w:pgMar w:top="1472" w:right="1040" w:bottom="1435" w:left="1702" w:header="970" w:footer="856" w:gutter="0"/>
          <w:cols w:num="2" w:space="708"/>
        </w:sectPr>
      </w:pPr>
    </w:p>
    <w:p w:rsidR="00A014A7" w:rsidRDefault="00A014A7" w:rsidP="00E116AF">
      <w:pPr>
        <w:pStyle w:val="Standard"/>
        <w:numPr>
          <w:ilvl w:val="3"/>
          <w:numId w:val="48"/>
        </w:numPr>
        <w:tabs>
          <w:tab w:val="left" w:pos="770"/>
          <w:tab w:val="left" w:pos="93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Když</w:t>
      </w:r>
      <w:r w:rsidR="0070129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jeden mluví, ostatní naslouchají.</w:t>
      </w:r>
      <w:r w:rsidR="00CB55BA">
        <w:rPr>
          <w:rFonts w:ascii="Arial" w:hAnsi="Arial" w:cs="Arial"/>
          <w:sz w:val="24"/>
          <w:szCs w:val="24"/>
        </w:rPr>
        <w:t xml:space="preserve"> </w:t>
      </w:r>
    </w:p>
    <w:p w:rsidR="00701293" w:rsidRDefault="00701293" w:rsidP="00A014A7">
      <w:pPr>
        <w:pStyle w:val="Standard"/>
        <w:tabs>
          <w:tab w:val="left" w:pos="770"/>
          <w:tab w:val="left" w:pos="93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  <w:sectPr w:rsidR="00701293" w:rsidSect="00F4540C">
          <w:type w:val="continuous"/>
          <w:pgSz w:w="11904" w:h="16840"/>
          <w:pgMar w:top="1472" w:right="1040" w:bottom="1435" w:left="1702" w:header="970" w:footer="856" w:gutter="0"/>
          <w:cols w:space="708"/>
        </w:sectPr>
      </w:pPr>
    </w:p>
    <w:p w:rsidR="00A014A7" w:rsidRDefault="00A014A7" w:rsidP="00A014A7">
      <w:pPr>
        <w:pStyle w:val="Standard"/>
        <w:tabs>
          <w:tab w:val="left" w:pos="770"/>
          <w:tab w:val="left" w:pos="93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014A7" w:rsidRDefault="00A014A7" w:rsidP="00E116AF">
      <w:pPr>
        <w:pStyle w:val="Standard"/>
        <w:numPr>
          <w:ilvl w:val="3"/>
          <w:numId w:val="48"/>
        </w:numPr>
        <w:tabs>
          <w:tab w:val="left" w:pos="770"/>
          <w:tab w:val="left" w:pos="93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Vzájemně si pomáháme.</w:t>
      </w:r>
    </w:p>
    <w:p w:rsidR="00A014A7" w:rsidRDefault="00A014A7" w:rsidP="00A014A7">
      <w:pPr>
        <w:pStyle w:val="Standard"/>
        <w:tabs>
          <w:tab w:val="left" w:pos="770"/>
          <w:tab w:val="left" w:pos="93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014A7" w:rsidRDefault="00A014A7" w:rsidP="00E116AF">
      <w:pPr>
        <w:pStyle w:val="Standard"/>
        <w:numPr>
          <w:ilvl w:val="3"/>
          <w:numId w:val="48"/>
        </w:numPr>
        <w:tabs>
          <w:tab w:val="left" w:pos="770"/>
          <w:tab w:val="left" w:pos="93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 hře si vždy uklidíme.</w:t>
      </w:r>
    </w:p>
    <w:p w:rsidR="00701293" w:rsidRDefault="00701293" w:rsidP="00701293">
      <w:pPr>
        <w:pStyle w:val="Standard"/>
        <w:tabs>
          <w:tab w:val="left" w:pos="770"/>
          <w:tab w:val="left" w:pos="93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014A7" w:rsidRPr="00F4540C" w:rsidRDefault="00701293" w:rsidP="00E116AF">
      <w:pPr>
        <w:pStyle w:val="Standard"/>
        <w:numPr>
          <w:ilvl w:val="3"/>
          <w:numId w:val="48"/>
        </w:numPr>
        <w:tabs>
          <w:tab w:val="left" w:pos="770"/>
          <w:tab w:val="left" w:pos="93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 školce chodíme pomalu.</w:t>
      </w:r>
    </w:p>
    <w:p w:rsidR="00701293" w:rsidRDefault="00701293">
      <w:pPr>
        <w:pStyle w:val="Standard"/>
        <w:tabs>
          <w:tab w:val="left" w:pos="770"/>
          <w:tab w:val="left" w:pos="936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  <w:sectPr w:rsidR="00701293" w:rsidSect="00F4540C">
          <w:type w:val="continuous"/>
          <w:pgSz w:w="11904" w:h="16840"/>
          <w:pgMar w:top="1472" w:right="1040" w:bottom="1435" w:left="1702" w:header="970" w:footer="856" w:gutter="0"/>
          <w:cols w:num="2" w:space="708"/>
        </w:sectPr>
      </w:pPr>
      <w:r>
        <w:rPr>
          <w:rFonts w:ascii="Arial" w:hAnsi="Arial" w:cs="Arial"/>
          <w:b/>
          <w:sz w:val="24"/>
          <w:szCs w:val="24"/>
        </w:rPr>
        <w:lastRenderedPageBreak/>
        <w:tab/>
        <w:t xml:space="preserve">   </w:t>
      </w:r>
      <w:r>
        <w:rPr>
          <w:noProof/>
          <w:lang w:eastAsia="cs-CZ"/>
        </w:rPr>
        <w:drawing>
          <wp:inline distT="0" distB="0" distL="0" distR="0">
            <wp:extent cx="1200150" cy="1200150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540C" w:rsidRDefault="00F4540C">
      <w:pPr>
        <w:pStyle w:val="Standard"/>
        <w:tabs>
          <w:tab w:val="left" w:pos="770"/>
          <w:tab w:val="left" w:pos="936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  <w:sectPr w:rsidR="00F4540C" w:rsidSect="00701293">
          <w:type w:val="continuous"/>
          <w:pgSz w:w="11904" w:h="16840"/>
          <w:pgMar w:top="1472" w:right="1040" w:bottom="1435" w:left="1702" w:header="970" w:footer="856" w:gutter="0"/>
          <w:cols w:space="708"/>
        </w:sectPr>
      </w:pPr>
    </w:p>
    <w:p w:rsidR="000E1C6A" w:rsidRPr="00C32BF1" w:rsidRDefault="000E1C6A">
      <w:pPr>
        <w:pStyle w:val="Standard"/>
        <w:tabs>
          <w:tab w:val="left" w:pos="770"/>
          <w:tab w:val="left" w:pos="936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CB55BA" w:rsidRDefault="001E7082">
      <w:pPr>
        <w:pStyle w:val="Standard"/>
        <w:tabs>
          <w:tab w:val="left" w:pos="770"/>
          <w:tab w:val="left" w:pos="93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ab/>
      </w:r>
    </w:p>
    <w:p w:rsidR="000E1C6A" w:rsidRPr="00C32BF1" w:rsidRDefault="008F5048">
      <w:pPr>
        <w:pStyle w:val="Standard"/>
        <w:tabs>
          <w:tab w:val="left" w:pos="770"/>
          <w:tab w:val="left" w:pos="93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701293">
        <w:rPr>
          <w:rFonts w:ascii="Arial" w:hAnsi="Arial" w:cs="Arial"/>
          <w:sz w:val="24"/>
          <w:szCs w:val="24"/>
        </w:rPr>
        <w:t>Učitelka</w:t>
      </w:r>
      <w:r w:rsidR="001E7082" w:rsidRPr="00C32BF1">
        <w:rPr>
          <w:rFonts w:ascii="Arial" w:hAnsi="Arial" w:cs="Arial"/>
          <w:sz w:val="24"/>
          <w:szCs w:val="24"/>
        </w:rPr>
        <w:t xml:space="preserve"> se věnuje neformálním vztahům dětí ve třídě a nenásilně je ovlivňuje prosociálním směrem (</w:t>
      </w:r>
      <w:r w:rsidR="001E7082" w:rsidRPr="00C32BF1">
        <w:rPr>
          <w:rFonts w:ascii="Arial" w:hAnsi="Arial" w:cs="Arial"/>
          <w:b/>
          <w:sz w:val="24"/>
          <w:szCs w:val="24"/>
        </w:rPr>
        <w:t>prevence šikany a jiných sociálně patologických jevů u dětí</w:t>
      </w:r>
      <w:r w:rsidR="001E7082" w:rsidRPr="00C32BF1">
        <w:rPr>
          <w:rFonts w:ascii="Arial" w:hAnsi="Arial" w:cs="Arial"/>
          <w:sz w:val="24"/>
          <w:szCs w:val="24"/>
        </w:rPr>
        <w:t>), podporuje spolupráci mezi dětmi, vybírá vědomě hry spojovací – ne vyřazovací.</w:t>
      </w:r>
    </w:p>
    <w:p w:rsidR="000E1C6A" w:rsidRPr="00C32BF1" w:rsidRDefault="001E7082">
      <w:pPr>
        <w:pStyle w:val="Standard"/>
        <w:tabs>
          <w:tab w:val="left" w:pos="770"/>
          <w:tab w:val="left" w:pos="93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Dospělí se chovají důvěryhodně a spolehlivě (autenticky).</w:t>
      </w:r>
    </w:p>
    <w:p w:rsidR="000E1C6A" w:rsidRPr="00C32BF1" w:rsidRDefault="000E1C6A">
      <w:pPr>
        <w:pStyle w:val="Standard"/>
        <w:tabs>
          <w:tab w:val="left" w:pos="770"/>
          <w:tab w:val="left" w:pos="93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E1C6A" w:rsidRDefault="001E7082">
      <w:pPr>
        <w:pStyle w:val="Standard"/>
        <w:tabs>
          <w:tab w:val="left" w:pos="770"/>
          <w:tab w:val="left" w:pos="9360"/>
        </w:tabs>
        <w:spacing w:after="0" w:line="240" w:lineRule="auto"/>
        <w:jc w:val="both"/>
        <w:rPr>
          <w:rFonts w:ascii="Arial" w:hAnsi="Arial" w:cs="Arial"/>
          <w:b/>
          <w:i/>
          <w:sz w:val="24"/>
          <w:szCs w:val="24"/>
        </w:rPr>
      </w:pPr>
      <w:r w:rsidRPr="00C32BF1">
        <w:rPr>
          <w:rFonts w:ascii="Arial" w:hAnsi="Arial" w:cs="Arial"/>
          <w:b/>
          <w:i/>
          <w:sz w:val="24"/>
          <w:szCs w:val="24"/>
        </w:rPr>
        <w:t>Hlavní cíl této oblasti:</w:t>
      </w:r>
    </w:p>
    <w:p w:rsidR="00701293" w:rsidRPr="00C32BF1" w:rsidRDefault="00701293">
      <w:pPr>
        <w:pStyle w:val="Standard"/>
        <w:tabs>
          <w:tab w:val="left" w:pos="770"/>
          <w:tab w:val="left" w:pos="93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E1C6A" w:rsidRPr="00C32BF1" w:rsidRDefault="001E7082">
      <w:pPr>
        <w:pStyle w:val="Standard"/>
        <w:tabs>
          <w:tab w:val="left" w:pos="770"/>
          <w:tab w:val="left" w:pos="93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I nadále se věnovat vztahům dětí a nenásilně je ovlivňovat prosociálním směrem. Rozvíjet u dětí vzájemnou toleranci, ohleduplnost, schopnost umět uplatňovat svá přání a potřeby s ohledem na druhé. Důraz bude kladen na pozitivní hodnocení a slovní pochvaly.</w:t>
      </w:r>
    </w:p>
    <w:p w:rsidR="000E1C6A" w:rsidRPr="00C32BF1" w:rsidRDefault="001E7082">
      <w:pPr>
        <w:pStyle w:val="Standard"/>
        <w:tabs>
          <w:tab w:val="left" w:pos="770"/>
          <w:tab w:val="left" w:pos="93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Stále připomínat rodičům nově nastupujících dětí možnost a vhodnost adaptace u nás.</w:t>
      </w:r>
    </w:p>
    <w:p w:rsidR="000E1C6A" w:rsidRPr="00C32BF1" w:rsidRDefault="001E7082">
      <w:pPr>
        <w:pStyle w:val="Standard"/>
        <w:tabs>
          <w:tab w:val="left" w:pos="770"/>
          <w:tab w:val="left" w:pos="93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Cíl bude uskutečňován průběžně, během celého roku a co se týče adaptace, tak na začátku školního roku.</w:t>
      </w:r>
    </w:p>
    <w:p w:rsidR="000E1C6A" w:rsidRPr="00C32BF1" w:rsidRDefault="000E1C6A">
      <w:pPr>
        <w:pStyle w:val="Standard"/>
        <w:tabs>
          <w:tab w:val="left" w:pos="770"/>
          <w:tab w:val="left" w:pos="93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01293" w:rsidRDefault="00701293">
      <w:pPr>
        <w:pStyle w:val="Standard"/>
        <w:tabs>
          <w:tab w:val="left" w:pos="770"/>
          <w:tab w:val="left" w:pos="93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01293" w:rsidRDefault="00701293">
      <w:pPr>
        <w:pStyle w:val="Standard"/>
        <w:tabs>
          <w:tab w:val="left" w:pos="770"/>
          <w:tab w:val="left" w:pos="93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E1C6A" w:rsidRPr="00C32BF1" w:rsidRDefault="00701293" w:rsidP="00F4540C">
      <w:pPr>
        <w:pStyle w:val="Standard"/>
        <w:tabs>
          <w:tab w:val="left" w:pos="770"/>
          <w:tab w:val="left" w:pos="936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>
            <wp:extent cx="4667250" cy="4439578"/>
            <wp:effectExtent l="0" t="0" r="0" b="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2470" cy="4454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1C6A" w:rsidRDefault="001E7082" w:rsidP="00E116AF">
      <w:pPr>
        <w:pStyle w:val="Nadpis2"/>
        <w:numPr>
          <w:ilvl w:val="1"/>
          <w:numId w:val="68"/>
        </w:numPr>
        <w:spacing w:line="240" w:lineRule="auto"/>
        <w:rPr>
          <w:rFonts w:ascii="Arial" w:hAnsi="Arial" w:cs="Arial"/>
          <w:color w:val="FF0000"/>
          <w:sz w:val="24"/>
          <w:szCs w:val="24"/>
        </w:rPr>
      </w:pPr>
      <w:bookmarkStart w:id="19" w:name="_Toc335164415"/>
      <w:bookmarkStart w:id="20" w:name="_Toc36552920"/>
      <w:bookmarkStart w:id="21" w:name="_Toc37740164"/>
      <w:r w:rsidRPr="00F52EA4">
        <w:rPr>
          <w:rFonts w:ascii="Arial" w:hAnsi="Arial" w:cs="Arial"/>
          <w:color w:val="FF0000"/>
          <w:sz w:val="24"/>
          <w:szCs w:val="24"/>
        </w:rPr>
        <w:lastRenderedPageBreak/>
        <w:t>Organizace</w:t>
      </w:r>
      <w:bookmarkEnd w:id="19"/>
      <w:bookmarkEnd w:id="20"/>
      <w:r w:rsidR="00701293">
        <w:rPr>
          <w:rFonts w:ascii="Arial" w:hAnsi="Arial" w:cs="Arial"/>
          <w:color w:val="FF0000"/>
          <w:sz w:val="24"/>
          <w:szCs w:val="24"/>
        </w:rPr>
        <w:t xml:space="preserve"> a provoz školy</w:t>
      </w:r>
      <w:bookmarkEnd w:id="21"/>
    </w:p>
    <w:p w:rsidR="00F52EA4" w:rsidRPr="00F52EA4" w:rsidRDefault="00F52EA4">
      <w:pPr>
        <w:pStyle w:val="Nadpis2"/>
        <w:spacing w:line="240" w:lineRule="auto"/>
        <w:rPr>
          <w:rFonts w:ascii="Arial" w:hAnsi="Arial" w:cs="Arial"/>
          <w:color w:val="FF0000"/>
          <w:sz w:val="24"/>
          <w:szCs w:val="24"/>
        </w:rPr>
      </w:pPr>
    </w:p>
    <w:p w:rsidR="006A1C43" w:rsidRDefault="001E7082" w:rsidP="006A1C43">
      <w:pPr>
        <w:pStyle w:val="Standard"/>
        <w:tabs>
          <w:tab w:val="left" w:pos="360"/>
          <w:tab w:val="left" w:pos="720"/>
          <w:tab w:val="left" w:pos="1440"/>
        </w:tabs>
        <w:spacing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Organizace a provoz MŠ vychází z předcházejících zkušeností a z požadavků rodičů.</w:t>
      </w:r>
      <w:r w:rsidR="006A1C43">
        <w:rPr>
          <w:rFonts w:ascii="Arial" w:hAnsi="Arial" w:cs="Arial"/>
          <w:sz w:val="24"/>
          <w:szCs w:val="24"/>
        </w:rPr>
        <w:t xml:space="preserve"> </w:t>
      </w:r>
    </w:p>
    <w:p w:rsidR="000E1C6A" w:rsidRPr="006A1C43" w:rsidRDefault="001E7082" w:rsidP="008F5048">
      <w:pPr>
        <w:pStyle w:val="Standard"/>
        <w:tabs>
          <w:tab w:val="left" w:pos="360"/>
          <w:tab w:val="left" w:pos="720"/>
          <w:tab w:val="left" w:pos="1440"/>
        </w:tabs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6A1C43">
        <w:rPr>
          <w:rFonts w:ascii="Arial" w:hAnsi="Arial" w:cs="Arial"/>
          <w:b/>
          <w:sz w:val="24"/>
          <w:szCs w:val="24"/>
        </w:rPr>
        <w:t xml:space="preserve">Provoz školy je od </w:t>
      </w:r>
      <w:r w:rsidR="00F4540C">
        <w:rPr>
          <w:rFonts w:ascii="Arial" w:hAnsi="Arial" w:cs="Arial"/>
          <w:b/>
          <w:sz w:val="24"/>
          <w:szCs w:val="24"/>
        </w:rPr>
        <w:t>5</w:t>
      </w:r>
      <w:r w:rsidRPr="006A1C43">
        <w:rPr>
          <w:rFonts w:ascii="Arial" w:hAnsi="Arial" w:cs="Arial"/>
          <w:b/>
          <w:sz w:val="24"/>
          <w:szCs w:val="24"/>
        </w:rPr>
        <w:t>.</w:t>
      </w:r>
      <w:r w:rsidR="00F4540C">
        <w:rPr>
          <w:rFonts w:ascii="Arial" w:hAnsi="Arial" w:cs="Arial"/>
          <w:b/>
          <w:sz w:val="24"/>
          <w:szCs w:val="24"/>
        </w:rPr>
        <w:t>3</w:t>
      </w:r>
      <w:r w:rsidRPr="006A1C43">
        <w:rPr>
          <w:rFonts w:ascii="Arial" w:hAnsi="Arial" w:cs="Arial"/>
          <w:b/>
          <w:sz w:val="24"/>
          <w:szCs w:val="24"/>
        </w:rPr>
        <w:t>0 hod. – 15.30 hod.</w:t>
      </w:r>
    </w:p>
    <w:p w:rsidR="006A1C43" w:rsidRPr="00C32BF1" w:rsidRDefault="008F5048" w:rsidP="006A1C43">
      <w:pPr>
        <w:pStyle w:val="Standard"/>
        <w:tabs>
          <w:tab w:val="left" w:pos="360"/>
          <w:tab w:val="left" w:pos="720"/>
          <w:tab w:val="left" w:pos="1440"/>
        </w:tabs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6A1C43">
        <w:rPr>
          <w:rFonts w:ascii="Arial" w:hAnsi="Arial" w:cs="Arial"/>
          <w:sz w:val="24"/>
          <w:szCs w:val="24"/>
        </w:rPr>
        <w:t>Otevírání školy zajišťuje školnice, kuchařka a uzavírání všichni zaměstnanci. Vše je na vzájemné dohodě.</w:t>
      </w:r>
    </w:p>
    <w:p w:rsidR="000E1C6A" w:rsidRPr="00F4540C" w:rsidRDefault="008F5048" w:rsidP="006A1C43">
      <w:pPr>
        <w:pStyle w:val="Standard"/>
        <w:tabs>
          <w:tab w:val="left" w:pos="360"/>
          <w:tab w:val="left" w:pos="720"/>
          <w:tab w:val="left" w:pos="1440"/>
          <w:tab w:val="left" w:pos="6300"/>
        </w:tabs>
        <w:spacing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1E7082" w:rsidRPr="00C32BF1">
        <w:rPr>
          <w:rFonts w:ascii="Arial" w:hAnsi="Arial" w:cs="Arial"/>
          <w:sz w:val="24"/>
          <w:szCs w:val="24"/>
        </w:rPr>
        <w:t>Při sestavování denního programu respektujeme vývojové a individuální zvláštnosti dětí, vycházíme z konkrétní situace, z věkového složení třídy, z evaluace a hodnocení.</w:t>
      </w:r>
      <w:r w:rsidR="001E7082" w:rsidRPr="00C32BF1">
        <w:rPr>
          <w:rFonts w:ascii="Arial" w:hAnsi="Arial" w:cs="Arial"/>
          <w:color w:val="000000"/>
          <w:sz w:val="24"/>
          <w:szCs w:val="24"/>
        </w:rPr>
        <w:t xml:space="preserve">                              </w:t>
      </w:r>
    </w:p>
    <w:tbl>
      <w:tblPr>
        <w:tblW w:w="9386" w:type="dxa"/>
        <w:tblInd w:w="-1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601"/>
        <w:gridCol w:w="7785"/>
      </w:tblGrid>
      <w:tr w:rsidR="000E1C6A" w:rsidRPr="00C32BF1" w:rsidTr="001F5FA6">
        <w:trPr>
          <w:trHeight w:val="606"/>
        </w:trPr>
        <w:tc>
          <w:tcPr>
            <w:tcW w:w="16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5FA6" w:rsidRPr="006A1C43" w:rsidRDefault="00F4540C" w:rsidP="006A1C43">
            <w:pPr>
              <w:pStyle w:val="Standard"/>
              <w:spacing w:before="30" w:after="30" w:line="240" w:lineRule="auto"/>
              <w:ind w:right="-126"/>
              <w:rPr>
                <w:rFonts w:ascii="Arial" w:hAnsi="Arial" w:cs="Arial"/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i/>
                <w:color w:val="000000"/>
                <w:sz w:val="24"/>
                <w:szCs w:val="24"/>
              </w:rPr>
              <w:t>5.30</w:t>
            </w:r>
            <w:r w:rsidR="001E7082" w:rsidRPr="006A1C43">
              <w:rPr>
                <w:rFonts w:ascii="Arial" w:hAnsi="Arial" w:cs="Arial"/>
                <w:b/>
                <w:bCs/>
                <w:i/>
                <w:color w:val="000000"/>
                <w:sz w:val="24"/>
                <w:szCs w:val="24"/>
              </w:rPr>
              <w:t xml:space="preserve"> – 8.</w:t>
            </w:r>
            <w:r w:rsidR="001F5FA6" w:rsidRPr="006A1C43">
              <w:rPr>
                <w:rFonts w:ascii="Arial" w:hAnsi="Arial" w:cs="Arial"/>
                <w:b/>
                <w:bCs/>
                <w:i/>
                <w:color w:val="000000"/>
                <w:sz w:val="24"/>
                <w:szCs w:val="24"/>
              </w:rPr>
              <w:t>00</w:t>
            </w:r>
          </w:p>
          <w:p w:rsidR="001F5FA6" w:rsidRPr="006A1C43" w:rsidRDefault="001F5FA6" w:rsidP="001F5FA6">
            <w:pPr>
              <w:pStyle w:val="Standard"/>
              <w:spacing w:before="30" w:after="30" w:line="240" w:lineRule="auto"/>
              <w:ind w:right="-126"/>
              <w:rPr>
                <w:rFonts w:ascii="Arial" w:hAnsi="Arial" w:cs="Arial"/>
                <w:b/>
                <w:bCs/>
                <w:i/>
                <w:color w:val="000000"/>
                <w:sz w:val="24"/>
                <w:szCs w:val="24"/>
              </w:rPr>
            </w:pPr>
          </w:p>
          <w:p w:rsidR="001F5FA6" w:rsidRPr="006A1C43" w:rsidRDefault="001F5FA6">
            <w:pPr>
              <w:pStyle w:val="Standard"/>
              <w:spacing w:before="30" w:after="30" w:line="240" w:lineRule="auto"/>
              <w:ind w:left="30" w:right="-126"/>
              <w:rPr>
                <w:rFonts w:ascii="Arial" w:hAnsi="Arial" w:cs="Arial"/>
                <w:b/>
                <w:bCs/>
                <w:i/>
                <w:color w:val="000000"/>
                <w:sz w:val="24"/>
                <w:szCs w:val="24"/>
              </w:rPr>
            </w:pPr>
          </w:p>
          <w:p w:rsidR="000E1C6A" w:rsidRPr="006A1C43" w:rsidRDefault="001F5FA6">
            <w:pPr>
              <w:pStyle w:val="Standard"/>
              <w:spacing w:before="30" w:after="30" w:line="240" w:lineRule="auto"/>
              <w:ind w:left="30" w:right="-126"/>
              <w:rPr>
                <w:rFonts w:ascii="Arial" w:hAnsi="Arial" w:cs="Arial"/>
                <w:b/>
                <w:sz w:val="24"/>
                <w:szCs w:val="24"/>
              </w:rPr>
            </w:pPr>
            <w:r w:rsidRPr="006A1C43">
              <w:rPr>
                <w:rFonts w:ascii="Arial" w:hAnsi="Arial" w:cs="Arial"/>
                <w:b/>
                <w:bCs/>
                <w:i/>
                <w:color w:val="000000"/>
                <w:sz w:val="24"/>
                <w:szCs w:val="24"/>
              </w:rPr>
              <w:t>8.00 – 8.30</w:t>
            </w:r>
            <w:r w:rsidR="001E7082" w:rsidRPr="006A1C43">
              <w:rPr>
                <w:rFonts w:ascii="Arial" w:hAnsi="Arial" w:cs="Arial"/>
                <w:b/>
                <w:bCs/>
                <w:i/>
                <w:color w:val="000000"/>
                <w:sz w:val="24"/>
                <w:szCs w:val="24"/>
              </w:rPr>
              <w:t> </w:t>
            </w:r>
          </w:p>
        </w:tc>
        <w:tc>
          <w:tcPr>
            <w:tcW w:w="77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D219A" w:rsidRDefault="001E7082">
            <w:pPr>
              <w:pStyle w:val="Standard"/>
              <w:spacing w:before="30" w:after="30" w:line="240" w:lineRule="auto"/>
              <w:ind w:left="30" w:right="-126"/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32BF1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Scházení dětí, ranní </w:t>
            </w:r>
            <w:r w:rsidR="001F5FA6">
              <w:rPr>
                <w:rFonts w:ascii="Arial" w:hAnsi="Arial" w:cs="Arial"/>
                <w:bCs/>
                <w:color w:val="000000"/>
                <w:sz w:val="24"/>
                <w:szCs w:val="24"/>
              </w:rPr>
              <w:t>činnosti</w:t>
            </w:r>
            <w:r w:rsidRPr="00C32BF1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dle volby a přání dětí, </w:t>
            </w:r>
          </w:p>
          <w:p w:rsidR="000E1C6A" w:rsidRDefault="001F5FA6">
            <w:pPr>
              <w:pStyle w:val="Standard"/>
              <w:spacing w:before="30" w:after="30" w:line="240" w:lineRule="auto"/>
              <w:ind w:left="30" w:right="-126"/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spontánní nebo řízené </w:t>
            </w:r>
            <w:r w:rsidR="000D219A">
              <w:rPr>
                <w:rFonts w:ascii="Arial" w:hAnsi="Arial" w:cs="Arial"/>
                <w:bCs/>
                <w:color w:val="000000"/>
                <w:sz w:val="24"/>
                <w:szCs w:val="24"/>
              </w:rPr>
              <w:t>činnosti.</w:t>
            </w:r>
          </w:p>
          <w:p w:rsidR="001F5FA6" w:rsidRDefault="001F5FA6">
            <w:pPr>
              <w:pStyle w:val="Standard"/>
              <w:spacing w:before="30" w:after="30" w:line="240" w:lineRule="auto"/>
              <w:ind w:left="30" w:right="-126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0D219A" w:rsidRDefault="000D219A">
            <w:pPr>
              <w:pStyle w:val="Standard"/>
              <w:spacing w:before="30" w:after="30" w:line="240" w:lineRule="auto"/>
              <w:ind w:left="30" w:right="-126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Komunitní kruh, ranní cvičení nebo vzdělávací chvilka – složí k přivítání a rozkoukání dětí.</w:t>
            </w:r>
          </w:p>
          <w:p w:rsidR="006A1C43" w:rsidRPr="00C32BF1" w:rsidRDefault="006A1C43">
            <w:pPr>
              <w:pStyle w:val="Standard"/>
              <w:spacing w:before="30" w:after="30" w:line="240" w:lineRule="auto"/>
              <w:ind w:left="30" w:right="-12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1C6A" w:rsidRPr="00C32BF1" w:rsidTr="001F5FA6">
        <w:trPr>
          <w:trHeight w:val="466"/>
        </w:trPr>
        <w:tc>
          <w:tcPr>
            <w:tcW w:w="16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E1C6A" w:rsidRPr="006A1C43" w:rsidRDefault="001E7082" w:rsidP="001F5FA6">
            <w:pPr>
              <w:pStyle w:val="Standard"/>
              <w:spacing w:before="30" w:after="30" w:line="240" w:lineRule="auto"/>
              <w:ind w:right="-126"/>
              <w:rPr>
                <w:rFonts w:ascii="Arial" w:hAnsi="Arial" w:cs="Arial"/>
                <w:b/>
                <w:sz w:val="24"/>
                <w:szCs w:val="24"/>
              </w:rPr>
            </w:pPr>
            <w:r w:rsidRPr="006A1C43">
              <w:rPr>
                <w:rFonts w:ascii="Arial" w:hAnsi="Arial" w:cs="Arial"/>
                <w:b/>
                <w:bCs/>
                <w:i/>
                <w:color w:val="000000"/>
                <w:sz w:val="24"/>
                <w:szCs w:val="24"/>
              </w:rPr>
              <w:t>8.30 – 9.00  </w:t>
            </w:r>
          </w:p>
        </w:tc>
        <w:tc>
          <w:tcPr>
            <w:tcW w:w="77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E1C6A" w:rsidRDefault="001E7082">
            <w:pPr>
              <w:pStyle w:val="Standard"/>
              <w:spacing w:before="30" w:after="30" w:line="240" w:lineRule="auto"/>
              <w:ind w:left="30" w:right="-126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32BF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Hygiena, přesnídávka </w:t>
            </w:r>
          </w:p>
          <w:p w:rsidR="006A1C43" w:rsidRPr="00C32BF1" w:rsidRDefault="006A1C43">
            <w:pPr>
              <w:pStyle w:val="Standard"/>
              <w:spacing w:before="30" w:after="30" w:line="240" w:lineRule="auto"/>
              <w:ind w:left="30" w:right="-126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1C6A" w:rsidRPr="00C32BF1" w:rsidTr="001F5FA6">
        <w:trPr>
          <w:trHeight w:val="481"/>
        </w:trPr>
        <w:tc>
          <w:tcPr>
            <w:tcW w:w="16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E1C6A" w:rsidRPr="006A1C43" w:rsidRDefault="001178D3">
            <w:pPr>
              <w:pStyle w:val="Standard"/>
              <w:spacing w:before="30" w:after="30" w:line="240" w:lineRule="auto"/>
              <w:ind w:left="30" w:right="-126"/>
              <w:rPr>
                <w:rFonts w:ascii="Arial" w:hAnsi="Arial" w:cs="Arial"/>
                <w:b/>
                <w:sz w:val="24"/>
                <w:szCs w:val="24"/>
              </w:rPr>
            </w:pPr>
            <w:r w:rsidRPr="006A1C43">
              <w:rPr>
                <w:rFonts w:ascii="Arial" w:hAnsi="Arial" w:cs="Arial"/>
                <w:b/>
                <w:bCs/>
                <w:i/>
                <w:color w:val="000000"/>
                <w:sz w:val="24"/>
                <w:szCs w:val="24"/>
              </w:rPr>
              <w:t>9.00 –</w:t>
            </w:r>
            <w:r w:rsidR="00B30980" w:rsidRPr="006A1C43">
              <w:rPr>
                <w:rFonts w:ascii="Arial" w:hAnsi="Arial" w:cs="Arial"/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r w:rsidRPr="006A1C43">
              <w:rPr>
                <w:rFonts w:ascii="Arial" w:hAnsi="Arial" w:cs="Arial"/>
                <w:b/>
                <w:bCs/>
                <w:i/>
                <w:color w:val="000000"/>
                <w:sz w:val="24"/>
                <w:szCs w:val="24"/>
              </w:rPr>
              <w:t>9.</w:t>
            </w:r>
            <w:r w:rsidR="001E7082" w:rsidRPr="006A1C43">
              <w:rPr>
                <w:rFonts w:ascii="Arial" w:hAnsi="Arial" w:cs="Arial"/>
                <w:b/>
                <w:bCs/>
                <w:i/>
                <w:color w:val="000000"/>
                <w:sz w:val="24"/>
                <w:szCs w:val="24"/>
              </w:rPr>
              <w:t>30</w:t>
            </w:r>
          </w:p>
        </w:tc>
        <w:tc>
          <w:tcPr>
            <w:tcW w:w="77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E1C6A" w:rsidRDefault="001E7082">
            <w:pPr>
              <w:pStyle w:val="Standard"/>
              <w:spacing w:before="30" w:after="30" w:line="240" w:lineRule="auto"/>
              <w:ind w:left="30" w:right="-126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32BF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Pokračování volných her, řízených pohybovýc</w:t>
            </w:r>
            <w:r w:rsidR="000D219A">
              <w:rPr>
                <w:rFonts w:ascii="Arial" w:hAnsi="Arial" w:cs="Arial"/>
                <w:bCs/>
                <w:color w:val="000000"/>
                <w:sz w:val="24"/>
                <w:szCs w:val="24"/>
              </w:rPr>
              <w:t>h, výtvarných, hudebních aktivit, které probíhají dle daného tématu.</w:t>
            </w:r>
          </w:p>
          <w:p w:rsidR="006A1C43" w:rsidRPr="00C32BF1" w:rsidRDefault="006A1C43">
            <w:pPr>
              <w:pStyle w:val="Standard"/>
              <w:spacing w:before="30" w:after="30" w:line="240" w:lineRule="auto"/>
              <w:ind w:left="30" w:right="-126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1C6A" w:rsidRPr="00C32BF1" w:rsidTr="001F5FA6">
        <w:trPr>
          <w:trHeight w:val="466"/>
        </w:trPr>
        <w:tc>
          <w:tcPr>
            <w:tcW w:w="16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E1C6A" w:rsidRPr="006A1C43" w:rsidRDefault="001E7082">
            <w:pPr>
              <w:pStyle w:val="Standard"/>
              <w:spacing w:before="30" w:after="30" w:line="240" w:lineRule="auto"/>
              <w:ind w:left="30" w:right="-126"/>
              <w:rPr>
                <w:rFonts w:ascii="Arial" w:hAnsi="Arial" w:cs="Arial"/>
                <w:b/>
                <w:sz w:val="24"/>
                <w:szCs w:val="24"/>
              </w:rPr>
            </w:pPr>
            <w:r w:rsidRPr="006A1C43">
              <w:rPr>
                <w:rFonts w:ascii="Arial" w:hAnsi="Arial" w:cs="Arial"/>
                <w:b/>
                <w:bCs/>
                <w:i/>
                <w:color w:val="000000"/>
                <w:sz w:val="24"/>
                <w:szCs w:val="24"/>
              </w:rPr>
              <w:t>9.30 – 11.30  </w:t>
            </w:r>
          </w:p>
        </w:tc>
        <w:tc>
          <w:tcPr>
            <w:tcW w:w="77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E1C6A" w:rsidRDefault="001E7082">
            <w:pPr>
              <w:pStyle w:val="Standard"/>
              <w:spacing w:before="30" w:after="30" w:line="240" w:lineRule="auto"/>
              <w:ind w:left="30" w:right="-126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32BF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Příprava na pobyt venku, pobyt venku, hygiena</w:t>
            </w:r>
          </w:p>
          <w:p w:rsidR="006A1C43" w:rsidRPr="00C32BF1" w:rsidRDefault="006A1C43">
            <w:pPr>
              <w:pStyle w:val="Standard"/>
              <w:spacing w:before="30" w:after="30" w:line="240" w:lineRule="auto"/>
              <w:ind w:left="30" w:right="-126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1C6A" w:rsidRPr="00C32BF1" w:rsidTr="001F5FA6">
        <w:trPr>
          <w:trHeight w:val="341"/>
        </w:trPr>
        <w:tc>
          <w:tcPr>
            <w:tcW w:w="16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E1C6A" w:rsidRPr="006A1C43" w:rsidRDefault="001E7082" w:rsidP="001F5FA6">
            <w:pPr>
              <w:pStyle w:val="Standard"/>
              <w:spacing w:before="30" w:after="30" w:line="240" w:lineRule="auto"/>
              <w:ind w:right="-126"/>
              <w:rPr>
                <w:rFonts w:ascii="Arial" w:hAnsi="Arial" w:cs="Arial"/>
                <w:b/>
                <w:sz w:val="24"/>
                <w:szCs w:val="24"/>
              </w:rPr>
            </w:pPr>
            <w:r w:rsidRPr="006A1C43"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  <w:szCs w:val="24"/>
              </w:rPr>
              <w:t>11.30 – 12.00</w:t>
            </w:r>
          </w:p>
        </w:tc>
        <w:tc>
          <w:tcPr>
            <w:tcW w:w="77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E1C6A" w:rsidRDefault="001E7082">
            <w:pPr>
              <w:pStyle w:val="Standard"/>
              <w:spacing w:before="30" w:after="30" w:line="240" w:lineRule="auto"/>
              <w:ind w:right="-126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32BF1">
              <w:rPr>
                <w:rFonts w:ascii="Arial" w:hAnsi="Arial" w:cs="Arial"/>
                <w:color w:val="000000"/>
                <w:sz w:val="24"/>
                <w:szCs w:val="24"/>
              </w:rPr>
              <w:t xml:space="preserve"> Oběd, hygiena, čištění zubů, příprava na odpočinek</w:t>
            </w:r>
          </w:p>
          <w:p w:rsidR="006A1C43" w:rsidRPr="00C32BF1" w:rsidRDefault="006A1C43">
            <w:pPr>
              <w:pStyle w:val="Standard"/>
              <w:spacing w:before="30" w:after="30" w:line="240" w:lineRule="auto"/>
              <w:ind w:right="-126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1C6A" w:rsidRPr="00C32BF1" w:rsidTr="001F5FA6">
        <w:trPr>
          <w:trHeight w:val="466"/>
        </w:trPr>
        <w:tc>
          <w:tcPr>
            <w:tcW w:w="16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E1C6A" w:rsidRPr="006A1C43" w:rsidRDefault="001E7082" w:rsidP="001F5FA6">
            <w:pPr>
              <w:pStyle w:val="Standard"/>
              <w:spacing w:before="30" w:after="30" w:line="240" w:lineRule="auto"/>
              <w:ind w:right="-126"/>
              <w:rPr>
                <w:rFonts w:ascii="Arial" w:hAnsi="Arial" w:cs="Arial"/>
                <w:b/>
                <w:sz w:val="24"/>
                <w:szCs w:val="24"/>
              </w:rPr>
            </w:pPr>
            <w:r w:rsidRPr="006A1C43">
              <w:rPr>
                <w:rFonts w:ascii="Arial" w:hAnsi="Arial" w:cs="Arial"/>
                <w:b/>
                <w:bCs/>
                <w:i/>
                <w:color w:val="000000"/>
                <w:sz w:val="24"/>
                <w:szCs w:val="24"/>
              </w:rPr>
              <w:t xml:space="preserve">12.00 – </w:t>
            </w:r>
            <w:r w:rsidR="000D219A" w:rsidRPr="006A1C43">
              <w:rPr>
                <w:rFonts w:ascii="Arial" w:hAnsi="Arial" w:cs="Arial"/>
                <w:b/>
                <w:bCs/>
                <w:i/>
                <w:color w:val="000000"/>
                <w:sz w:val="24"/>
                <w:szCs w:val="24"/>
              </w:rPr>
              <w:t>13.45</w:t>
            </w:r>
            <w:r w:rsidRPr="006A1C43">
              <w:rPr>
                <w:rFonts w:ascii="Arial" w:hAnsi="Arial" w:cs="Arial"/>
                <w:b/>
                <w:bCs/>
                <w:i/>
                <w:color w:val="000000"/>
                <w:sz w:val="24"/>
                <w:szCs w:val="24"/>
              </w:rPr>
              <w:t xml:space="preserve">  </w:t>
            </w:r>
          </w:p>
        </w:tc>
        <w:tc>
          <w:tcPr>
            <w:tcW w:w="77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E1C6A" w:rsidRDefault="001E7082">
            <w:pPr>
              <w:pStyle w:val="Standard"/>
              <w:spacing w:before="30" w:after="30" w:line="240" w:lineRule="auto"/>
              <w:ind w:left="30" w:right="-126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32BF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Odpočinek, spánek/ nespavé aktivity po odpočinku na lůžku 30 min.)</w:t>
            </w:r>
          </w:p>
          <w:p w:rsidR="006A1C43" w:rsidRPr="00C32BF1" w:rsidRDefault="006A1C43">
            <w:pPr>
              <w:pStyle w:val="Standard"/>
              <w:spacing w:before="30" w:after="30" w:line="240" w:lineRule="auto"/>
              <w:ind w:left="30" w:right="-126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1C6A" w:rsidRPr="00C32BF1" w:rsidTr="001F5FA6">
        <w:trPr>
          <w:trHeight w:val="481"/>
        </w:trPr>
        <w:tc>
          <w:tcPr>
            <w:tcW w:w="16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E1C6A" w:rsidRPr="006A1C43" w:rsidRDefault="001E7082">
            <w:pPr>
              <w:pStyle w:val="Standard"/>
              <w:spacing w:before="30" w:after="30" w:line="240" w:lineRule="auto"/>
              <w:ind w:left="30" w:right="-126"/>
              <w:rPr>
                <w:rFonts w:ascii="Arial" w:hAnsi="Arial" w:cs="Arial"/>
                <w:b/>
                <w:sz w:val="24"/>
                <w:szCs w:val="24"/>
              </w:rPr>
            </w:pPr>
            <w:r w:rsidRPr="006A1C43">
              <w:rPr>
                <w:rFonts w:ascii="Arial" w:hAnsi="Arial" w:cs="Arial"/>
                <w:b/>
                <w:bCs/>
                <w:i/>
                <w:color w:val="000000"/>
                <w:sz w:val="24"/>
                <w:szCs w:val="24"/>
              </w:rPr>
              <w:t>1</w:t>
            </w:r>
            <w:r w:rsidR="000D219A" w:rsidRPr="006A1C43">
              <w:rPr>
                <w:rFonts w:ascii="Arial" w:hAnsi="Arial" w:cs="Arial"/>
                <w:b/>
                <w:bCs/>
                <w:i/>
                <w:color w:val="000000"/>
                <w:sz w:val="24"/>
                <w:szCs w:val="24"/>
              </w:rPr>
              <w:t>3.45</w:t>
            </w:r>
            <w:r w:rsidRPr="006A1C43">
              <w:rPr>
                <w:rFonts w:ascii="Arial" w:hAnsi="Arial" w:cs="Arial"/>
                <w:b/>
                <w:bCs/>
                <w:i/>
                <w:color w:val="000000"/>
                <w:sz w:val="24"/>
                <w:szCs w:val="24"/>
              </w:rPr>
              <w:t xml:space="preserve"> – 14.30</w:t>
            </w:r>
          </w:p>
        </w:tc>
        <w:tc>
          <w:tcPr>
            <w:tcW w:w="77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E1C6A" w:rsidRDefault="001E7082">
            <w:pPr>
              <w:pStyle w:val="Standard"/>
              <w:spacing w:before="30" w:after="30" w:line="240" w:lineRule="auto"/>
              <w:ind w:left="30" w:right="-126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32BF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Vstávání, hygiena, svačina</w:t>
            </w:r>
            <w:r w:rsidR="000D219A">
              <w:rPr>
                <w:rFonts w:ascii="Arial" w:hAnsi="Arial" w:cs="Arial"/>
                <w:bCs/>
                <w:color w:val="000000"/>
                <w:sz w:val="24"/>
                <w:szCs w:val="24"/>
              </w:rPr>
              <w:t>, volné činnosti</w:t>
            </w:r>
          </w:p>
          <w:p w:rsidR="006A1C43" w:rsidRPr="00C32BF1" w:rsidRDefault="006A1C43">
            <w:pPr>
              <w:pStyle w:val="Standard"/>
              <w:spacing w:before="30" w:after="30" w:line="240" w:lineRule="auto"/>
              <w:ind w:left="30" w:right="-126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1C6A" w:rsidRPr="00C32BF1" w:rsidTr="001F5FA6">
        <w:trPr>
          <w:trHeight w:val="606"/>
        </w:trPr>
        <w:tc>
          <w:tcPr>
            <w:tcW w:w="16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E1C6A" w:rsidRPr="006A1C43" w:rsidRDefault="001E7082">
            <w:pPr>
              <w:pStyle w:val="Standard"/>
              <w:spacing w:before="30" w:after="30" w:line="240" w:lineRule="auto"/>
              <w:ind w:left="30" w:right="30"/>
              <w:rPr>
                <w:rFonts w:ascii="Arial" w:hAnsi="Arial" w:cs="Arial"/>
                <w:b/>
                <w:sz w:val="24"/>
                <w:szCs w:val="24"/>
              </w:rPr>
            </w:pPr>
            <w:r w:rsidRPr="006A1C43">
              <w:rPr>
                <w:rFonts w:ascii="Arial" w:hAnsi="Arial" w:cs="Arial"/>
                <w:b/>
                <w:bCs/>
                <w:i/>
                <w:color w:val="000000"/>
                <w:sz w:val="24"/>
                <w:szCs w:val="24"/>
              </w:rPr>
              <w:t>14.30 –</w:t>
            </w:r>
            <w:r w:rsidR="000D219A" w:rsidRPr="006A1C43">
              <w:rPr>
                <w:rFonts w:ascii="Arial" w:hAnsi="Arial" w:cs="Arial"/>
                <w:b/>
                <w:bCs/>
                <w:i/>
                <w:color w:val="000000"/>
                <w:sz w:val="24"/>
                <w:szCs w:val="24"/>
              </w:rPr>
              <w:t xml:space="preserve"> 15.30</w:t>
            </w:r>
          </w:p>
        </w:tc>
        <w:tc>
          <w:tcPr>
            <w:tcW w:w="77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E1C6A" w:rsidRPr="00C32BF1" w:rsidRDefault="001E7082">
            <w:pPr>
              <w:pStyle w:val="Standard"/>
              <w:spacing w:before="30" w:after="30" w:line="240" w:lineRule="auto"/>
              <w:ind w:left="30" w:right="3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32BF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Spontánní aktivity dětí dle zájmu dětí, pokračování didakticky cílených činností, v letním období pobyt dětí na školní zahradě, postupný odchod z MŠ  </w:t>
            </w:r>
          </w:p>
        </w:tc>
      </w:tr>
    </w:tbl>
    <w:p w:rsidR="006A1C43" w:rsidRDefault="006A1C43">
      <w:pPr>
        <w:pStyle w:val="Standard"/>
        <w:spacing w:before="150" w:after="75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0E1C6A" w:rsidRPr="00C32BF1" w:rsidRDefault="001E7082" w:rsidP="008F5048">
      <w:pPr>
        <w:pStyle w:val="Standard"/>
        <w:spacing w:before="150" w:after="75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Uvedené časy jsou pouze orientační. Veškeré činnosti a aktivity jsou voleny a prováděny s ohledem na zájmy a potřeby dětí tak, aby byly respektovány psychohygienické podmínky vzdělávání.</w:t>
      </w:r>
    </w:p>
    <w:p w:rsidR="006A1C43" w:rsidRDefault="001E7082" w:rsidP="00F4540C">
      <w:pPr>
        <w:pStyle w:val="Standard"/>
        <w:spacing w:before="150" w:after="75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 xml:space="preserve">          </w:t>
      </w:r>
      <w:r w:rsidRPr="00C32BF1">
        <w:rPr>
          <w:rFonts w:ascii="Arial" w:hAnsi="Arial" w:cs="Arial"/>
          <w:b/>
          <w:color w:val="000000"/>
          <w:sz w:val="24"/>
          <w:szCs w:val="24"/>
        </w:rPr>
        <w:t>Odchod dětí domů po obědě je umožněn od 12.00 do 12.30 hodin.</w:t>
      </w:r>
    </w:p>
    <w:p w:rsidR="006A1C43" w:rsidRDefault="006A1C43" w:rsidP="00F4540C">
      <w:pPr>
        <w:pStyle w:val="Standard"/>
        <w:tabs>
          <w:tab w:val="left" w:pos="-127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E1C6A" w:rsidRPr="00C32BF1" w:rsidRDefault="006A1C43" w:rsidP="00F4540C">
      <w:pPr>
        <w:pStyle w:val="Standard"/>
        <w:tabs>
          <w:tab w:val="left" w:pos="-127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1E7082" w:rsidRPr="00C32BF1">
        <w:rPr>
          <w:rFonts w:ascii="Arial" w:hAnsi="Arial" w:cs="Arial"/>
          <w:sz w:val="24"/>
          <w:szCs w:val="24"/>
        </w:rPr>
        <w:t>Denní</w:t>
      </w:r>
      <w:r w:rsidR="001E7082" w:rsidRPr="00C32BF1">
        <w:rPr>
          <w:rFonts w:ascii="Arial" w:hAnsi="Arial" w:cs="Arial"/>
          <w:b/>
          <w:sz w:val="24"/>
          <w:szCs w:val="24"/>
        </w:rPr>
        <w:t xml:space="preserve"> </w:t>
      </w:r>
      <w:r w:rsidR="001E7082" w:rsidRPr="00C32BF1">
        <w:rPr>
          <w:rFonts w:ascii="Arial" w:hAnsi="Arial" w:cs="Arial"/>
          <w:sz w:val="24"/>
          <w:szCs w:val="24"/>
        </w:rPr>
        <w:t xml:space="preserve">řád je dostatečně pružný, </w:t>
      </w:r>
      <w:r>
        <w:rPr>
          <w:rFonts w:ascii="Arial" w:hAnsi="Arial" w:cs="Arial"/>
          <w:sz w:val="24"/>
          <w:szCs w:val="24"/>
        </w:rPr>
        <w:t>učitelé</w:t>
      </w:r>
      <w:r w:rsidR="001E7082" w:rsidRPr="00C32BF1">
        <w:rPr>
          <w:rFonts w:ascii="Arial" w:hAnsi="Arial" w:cs="Arial"/>
          <w:sz w:val="24"/>
          <w:szCs w:val="24"/>
        </w:rPr>
        <w:t xml:space="preserve"> reagují na individuální možnosti dětí – vývojové i individuální (tempo dětí, dostatek pomůcek, učební styl), na jejich aktuální či aktuálně změněné potřeby, reagují na ně a napomáhají v jejich uspokojování – jednají nenásilně, přirozeně a citlivě, navozují situace pohody, klidu a relaxace, plně se věnují dětem a jejich vzdělávání, využívají aktivizující a činnostní metody a motivace.</w:t>
      </w:r>
    </w:p>
    <w:p w:rsidR="000E1C6A" w:rsidRPr="00C32BF1" w:rsidRDefault="000E1C6A" w:rsidP="00F4540C">
      <w:pPr>
        <w:pStyle w:val="Standard"/>
        <w:tabs>
          <w:tab w:val="left" w:pos="-127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E1C6A" w:rsidRPr="00C32BF1" w:rsidRDefault="006A1C43" w:rsidP="00F4540C">
      <w:pPr>
        <w:pStyle w:val="Standard"/>
        <w:tabs>
          <w:tab w:val="left" w:pos="6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Učitelky</w:t>
      </w:r>
      <w:r w:rsidR="001E7082" w:rsidRPr="00C32BF1">
        <w:rPr>
          <w:rFonts w:ascii="Arial" w:hAnsi="Arial" w:cs="Arial"/>
          <w:sz w:val="24"/>
          <w:szCs w:val="24"/>
        </w:rPr>
        <w:t xml:space="preserve"> vytváří podmínky pro skupinové, individuální i frontální činnosti, děti mají možnost účastnit se společných činností v malých, středně velkých i velkých skupinách</w:t>
      </w:r>
      <w:r>
        <w:rPr>
          <w:rFonts w:ascii="Arial" w:hAnsi="Arial" w:cs="Arial"/>
          <w:sz w:val="24"/>
          <w:szCs w:val="24"/>
        </w:rPr>
        <w:t>.</w:t>
      </w:r>
      <w:r w:rsidR="001E7082" w:rsidRPr="00C32BF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Učitelé</w:t>
      </w:r>
      <w:r w:rsidR="001E7082" w:rsidRPr="00C32BF1">
        <w:rPr>
          <w:rFonts w:ascii="Arial" w:hAnsi="Arial" w:cs="Arial"/>
          <w:sz w:val="24"/>
          <w:szCs w:val="24"/>
        </w:rPr>
        <w:t xml:space="preserve"> dbají na vyváženost spontánních a řízených činností a aktivit.</w:t>
      </w:r>
      <w:r>
        <w:rPr>
          <w:rFonts w:ascii="Arial" w:hAnsi="Arial" w:cs="Arial"/>
          <w:sz w:val="24"/>
          <w:szCs w:val="24"/>
        </w:rPr>
        <w:t xml:space="preserve"> P</w:t>
      </w:r>
      <w:r w:rsidR="001E7082" w:rsidRPr="00C32BF1">
        <w:rPr>
          <w:rFonts w:ascii="Arial" w:hAnsi="Arial" w:cs="Arial"/>
          <w:sz w:val="24"/>
          <w:szCs w:val="24"/>
        </w:rPr>
        <w:t>oskytují dětem, i těm co přichází do MŠ později nebo naopak odchází brzo, dostatek času i prostoru pro spontánní hru, aby ji mohly dokončit nebo v ní později pokračovat.</w:t>
      </w:r>
      <w:r>
        <w:rPr>
          <w:rFonts w:ascii="Arial" w:hAnsi="Arial" w:cs="Arial"/>
          <w:sz w:val="24"/>
          <w:szCs w:val="24"/>
        </w:rPr>
        <w:t xml:space="preserve"> </w:t>
      </w:r>
      <w:r w:rsidR="001E7082" w:rsidRPr="00C32BF1">
        <w:rPr>
          <w:rFonts w:ascii="Arial" w:hAnsi="Arial" w:cs="Arial"/>
          <w:sz w:val="24"/>
          <w:szCs w:val="24"/>
        </w:rPr>
        <w:t>Děti jsou podněcovány k vlastní aktivitě a experimentování.</w:t>
      </w:r>
      <w:r>
        <w:rPr>
          <w:rFonts w:ascii="Arial" w:hAnsi="Arial" w:cs="Arial"/>
          <w:sz w:val="24"/>
          <w:szCs w:val="24"/>
        </w:rPr>
        <w:t xml:space="preserve"> </w:t>
      </w:r>
      <w:r w:rsidR="001E7082" w:rsidRPr="00C32BF1">
        <w:rPr>
          <w:rFonts w:ascii="Arial" w:hAnsi="Arial" w:cs="Arial"/>
          <w:sz w:val="24"/>
          <w:szCs w:val="24"/>
        </w:rPr>
        <w:t>Do denního programu jsou pravidelně zařazovány řízené zdravotně preventivní pohybové aktivity.</w:t>
      </w:r>
      <w:r>
        <w:rPr>
          <w:rFonts w:ascii="Arial" w:hAnsi="Arial" w:cs="Arial"/>
          <w:sz w:val="24"/>
          <w:szCs w:val="24"/>
        </w:rPr>
        <w:t xml:space="preserve"> </w:t>
      </w:r>
      <w:r w:rsidR="001E7082" w:rsidRPr="00C32BF1">
        <w:rPr>
          <w:rFonts w:ascii="Arial" w:hAnsi="Arial" w:cs="Arial"/>
          <w:sz w:val="24"/>
          <w:szCs w:val="24"/>
        </w:rPr>
        <w:t>Nově příchozí dítě má možnost postupně se adaptovat na nové prostředí i situaci.</w:t>
      </w:r>
      <w:r>
        <w:rPr>
          <w:rFonts w:ascii="Arial" w:hAnsi="Arial" w:cs="Arial"/>
          <w:sz w:val="24"/>
          <w:szCs w:val="24"/>
        </w:rPr>
        <w:t xml:space="preserve"> </w:t>
      </w:r>
      <w:r w:rsidR="001E7082" w:rsidRPr="00C32BF1">
        <w:rPr>
          <w:rFonts w:ascii="Arial" w:hAnsi="Arial" w:cs="Arial"/>
          <w:sz w:val="24"/>
          <w:szCs w:val="24"/>
        </w:rPr>
        <w:t>Děti nejsou neúměrně zatěžovány, či neurotizovány spěchem a chvatem, poměr spontánních a řízených činností je vyvážen.</w:t>
      </w:r>
      <w:r>
        <w:rPr>
          <w:rFonts w:ascii="Arial" w:hAnsi="Arial" w:cs="Arial"/>
          <w:sz w:val="24"/>
          <w:szCs w:val="24"/>
        </w:rPr>
        <w:t xml:space="preserve"> </w:t>
      </w:r>
      <w:r w:rsidR="001E7082" w:rsidRPr="00C32BF1">
        <w:rPr>
          <w:rFonts w:ascii="Arial" w:hAnsi="Arial" w:cs="Arial"/>
          <w:sz w:val="24"/>
          <w:szCs w:val="24"/>
        </w:rPr>
        <w:t>Je dostatečně dbáno na osobní soukromí dětí, děti mají možnost uchýlit se do klidného koutku, neúčastnit se společných činností, soukromí při osobní hygieně.</w:t>
      </w:r>
    </w:p>
    <w:p w:rsidR="000E1C6A" w:rsidRDefault="000E1C6A" w:rsidP="00F4540C">
      <w:pPr>
        <w:pStyle w:val="Standard"/>
        <w:tabs>
          <w:tab w:val="left" w:pos="660"/>
          <w:tab w:val="left" w:pos="93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F5048" w:rsidRPr="00C32BF1" w:rsidRDefault="008F5048" w:rsidP="006A1C43">
      <w:pPr>
        <w:pStyle w:val="Standard"/>
        <w:tabs>
          <w:tab w:val="left" w:pos="66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0E1C6A" w:rsidRDefault="001E7082">
      <w:pPr>
        <w:pStyle w:val="Standard"/>
        <w:tabs>
          <w:tab w:val="left" w:pos="660"/>
          <w:tab w:val="left" w:pos="9360"/>
        </w:tabs>
        <w:spacing w:after="0" w:line="240" w:lineRule="auto"/>
        <w:jc w:val="both"/>
        <w:rPr>
          <w:rFonts w:ascii="Arial" w:hAnsi="Arial" w:cs="Arial"/>
          <w:b/>
          <w:i/>
          <w:sz w:val="24"/>
          <w:szCs w:val="24"/>
        </w:rPr>
      </w:pPr>
      <w:r w:rsidRPr="00C32BF1">
        <w:rPr>
          <w:rFonts w:ascii="Arial" w:hAnsi="Arial" w:cs="Arial"/>
          <w:b/>
          <w:i/>
          <w:sz w:val="24"/>
          <w:szCs w:val="24"/>
        </w:rPr>
        <w:t>Hlavní cíl této oblasti:</w:t>
      </w:r>
    </w:p>
    <w:p w:rsidR="00701293" w:rsidRPr="00C32BF1" w:rsidRDefault="00701293">
      <w:pPr>
        <w:pStyle w:val="Standard"/>
        <w:tabs>
          <w:tab w:val="left" w:pos="660"/>
          <w:tab w:val="left" w:pos="93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E1C6A" w:rsidRPr="00C32BF1" w:rsidRDefault="001E7082">
      <w:pPr>
        <w:pStyle w:val="Standard"/>
        <w:tabs>
          <w:tab w:val="left" w:pos="660"/>
          <w:tab w:val="left" w:pos="93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 xml:space="preserve">Pokračovat v takto nastaveném režimu a sledovat, zda i nadále je pro děti vyhovující. Přijde-li dítě </w:t>
      </w:r>
      <w:r w:rsidR="00F4540C">
        <w:rPr>
          <w:rFonts w:ascii="Arial" w:hAnsi="Arial" w:cs="Arial"/>
          <w:sz w:val="24"/>
          <w:szCs w:val="24"/>
        </w:rPr>
        <w:t>v 5.30</w:t>
      </w:r>
      <w:r w:rsidRPr="00C32BF1">
        <w:rPr>
          <w:rFonts w:ascii="Arial" w:hAnsi="Arial" w:cs="Arial"/>
          <w:sz w:val="24"/>
          <w:szCs w:val="24"/>
        </w:rPr>
        <w:t xml:space="preserve"> hodin</w:t>
      </w:r>
      <w:r w:rsidR="000D219A">
        <w:rPr>
          <w:rFonts w:ascii="Arial" w:hAnsi="Arial" w:cs="Arial"/>
          <w:sz w:val="24"/>
          <w:szCs w:val="24"/>
        </w:rPr>
        <w:t xml:space="preserve">, </w:t>
      </w:r>
      <w:r w:rsidRPr="00C32BF1">
        <w:rPr>
          <w:rFonts w:ascii="Arial" w:hAnsi="Arial" w:cs="Arial"/>
          <w:sz w:val="24"/>
          <w:szCs w:val="24"/>
        </w:rPr>
        <w:t>není problém, aby se nasvačilo dříve</w:t>
      </w:r>
      <w:r w:rsidR="00F4540C">
        <w:rPr>
          <w:rFonts w:ascii="Arial" w:hAnsi="Arial" w:cs="Arial"/>
          <w:sz w:val="24"/>
          <w:szCs w:val="24"/>
        </w:rPr>
        <w:t xml:space="preserve"> (vlastní snídaně)</w:t>
      </w:r>
      <w:r w:rsidRPr="00C32BF1">
        <w:rPr>
          <w:rFonts w:ascii="Arial" w:hAnsi="Arial" w:cs="Arial"/>
          <w:sz w:val="24"/>
          <w:szCs w:val="24"/>
        </w:rPr>
        <w:t xml:space="preserve">. </w:t>
      </w:r>
      <w:r w:rsidRPr="00C32BF1">
        <w:rPr>
          <w:rFonts w:ascii="Arial" w:hAnsi="Arial" w:cs="Arial"/>
          <w:sz w:val="24"/>
          <w:szCs w:val="24"/>
        </w:rPr>
        <w:br/>
        <w:t>Cíl sledovat průběžně.</w:t>
      </w:r>
    </w:p>
    <w:p w:rsidR="00701293" w:rsidRDefault="00701293">
      <w:pPr>
        <w:pStyle w:val="Standard"/>
        <w:tabs>
          <w:tab w:val="left" w:pos="660"/>
          <w:tab w:val="left" w:pos="93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01293" w:rsidRDefault="00701293">
      <w:pPr>
        <w:pStyle w:val="Standard"/>
        <w:tabs>
          <w:tab w:val="left" w:pos="660"/>
          <w:tab w:val="left" w:pos="93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01293" w:rsidRPr="00C32BF1" w:rsidRDefault="008F5048" w:rsidP="00F4540C">
      <w:pPr>
        <w:pStyle w:val="Standard"/>
        <w:tabs>
          <w:tab w:val="left" w:pos="660"/>
          <w:tab w:val="left" w:pos="936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>
            <wp:extent cx="3494412" cy="2886075"/>
            <wp:effectExtent l="0" t="0" r="0" b="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1366" cy="2933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1C6A" w:rsidRPr="00701293" w:rsidRDefault="001E7082" w:rsidP="00E116AF">
      <w:pPr>
        <w:pStyle w:val="Nadpis2"/>
        <w:numPr>
          <w:ilvl w:val="1"/>
          <w:numId w:val="68"/>
        </w:numPr>
        <w:spacing w:line="240" w:lineRule="auto"/>
        <w:rPr>
          <w:rFonts w:ascii="Arial" w:hAnsi="Arial" w:cs="Arial"/>
          <w:color w:val="FF0000"/>
          <w:sz w:val="24"/>
          <w:szCs w:val="24"/>
        </w:rPr>
      </w:pPr>
      <w:bookmarkStart w:id="22" w:name="_Toc335164417"/>
      <w:bookmarkStart w:id="23" w:name="_Toc36552922"/>
      <w:bookmarkStart w:id="24" w:name="_Toc37740165"/>
      <w:r w:rsidRPr="00701293">
        <w:rPr>
          <w:rFonts w:ascii="Arial" w:hAnsi="Arial" w:cs="Arial"/>
          <w:color w:val="FF0000"/>
          <w:sz w:val="24"/>
          <w:szCs w:val="24"/>
        </w:rPr>
        <w:lastRenderedPageBreak/>
        <w:t>Řízení mateřské školy</w:t>
      </w:r>
      <w:bookmarkEnd w:id="22"/>
      <w:bookmarkEnd w:id="23"/>
      <w:bookmarkEnd w:id="24"/>
    </w:p>
    <w:p w:rsidR="000E1C6A" w:rsidRPr="00C32BF1" w:rsidRDefault="001E7082">
      <w:pPr>
        <w:pStyle w:val="Standard"/>
        <w:tabs>
          <w:tab w:val="left" w:pos="936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ab/>
      </w:r>
    </w:p>
    <w:p w:rsidR="000E1C6A" w:rsidRPr="00C32BF1" w:rsidRDefault="001E7082">
      <w:pPr>
        <w:pStyle w:val="Standard"/>
        <w:tabs>
          <w:tab w:val="left" w:pos="14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 xml:space="preserve">           Povinnosti, pravomoci, úkoly a odpovědnosti všech pracovníků jsou jasně vymezeny – viz pracovní náplně zaměstnanců.</w:t>
      </w:r>
    </w:p>
    <w:p w:rsidR="000E1C6A" w:rsidRPr="00C32BF1" w:rsidRDefault="001E7082">
      <w:pPr>
        <w:pStyle w:val="Standard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ab/>
        <w:t>Škola má vytvořen funkční informační systém – průběžné informace a oběžníky zajišťuje ředitelka školy osobně, ostatní informace jsou předávány, diskutovány na pravidelných poradách, přeposílány emaily.</w:t>
      </w:r>
    </w:p>
    <w:p w:rsidR="000E1C6A" w:rsidRPr="00C32BF1" w:rsidRDefault="000E1C6A">
      <w:pPr>
        <w:pStyle w:val="Standard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E1C6A" w:rsidRPr="00C32BF1" w:rsidRDefault="001E7082">
      <w:pPr>
        <w:pStyle w:val="Standard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ab/>
        <w:t>Na začátku školního roku vypracujeme jasné, přehledně strukturované plány (např. plán porad, kontrol, hospitací, dalšího</w:t>
      </w:r>
      <w:r w:rsidR="008F5048">
        <w:rPr>
          <w:rFonts w:ascii="Arial" w:hAnsi="Arial" w:cs="Arial"/>
          <w:sz w:val="24"/>
          <w:szCs w:val="24"/>
        </w:rPr>
        <w:t xml:space="preserve"> </w:t>
      </w:r>
      <w:r w:rsidRPr="00C32BF1">
        <w:rPr>
          <w:rFonts w:ascii="Arial" w:hAnsi="Arial" w:cs="Arial"/>
          <w:sz w:val="24"/>
          <w:szCs w:val="24"/>
        </w:rPr>
        <w:t>vzdělávání apod.), všechny pracovnice budou seznámeny s obsahem plánů vždy na zahajovací poradě. Zápisy z porad zajišťuje ředitelka školy.</w:t>
      </w:r>
    </w:p>
    <w:p w:rsidR="000E1C6A" w:rsidRPr="00C32BF1" w:rsidRDefault="000E1C6A">
      <w:pPr>
        <w:pStyle w:val="Standard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E1C6A" w:rsidRPr="00C32BF1" w:rsidRDefault="001E7082">
      <w:pPr>
        <w:pStyle w:val="Standard"/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ab/>
        <w:t>Informovanost rodičů se uskutečňuje formou informačních nástěnek, individuálními rozhovory, prostřednictvím webových stránek, scházíme se na třídních schůzkách a na besídkách.</w:t>
      </w:r>
    </w:p>
    <w:p w:rsidR="000E1C6A" w:rsidRPr="00C32BF1" w:rsidRDefault="000E1C6A">
      <w:pPr>
        <w:pStyle w:val="Standard"/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E1C6A" w:rsidRPr="00C32BF1" w:rsidRDefault="001E7082">
      <w:pPr>
        <w:pStyle w:val="Standard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ab/>
        <w:t>V MŠ je vytvořeno ovzduší vzájemné důvěry a tolerance, ředitelka přiměřeně respektuje názory zaměstnanců, ponechává jim dostatek pravomocí.</w:t>
      </w:r>
    </w:p>
    <w:p w:rsidR="000E1C6A" w:rsidRPr="00C32BF1" w:rsidRDefault="000E1C6A">
      <w:pPr>
        <w:pStyle w:val="Standard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E1C6A" w:rsidRPr="00C32BF1" w:rsidRDefault="001E7082">
      <w:pPr>
        <w:pStyle w:val="Standard"/>
        <w:tabs>
          <w:tab w:val="left" w:pos="-142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ab/>
        <w:t xml:space="preserve">Ředitelka školy vypracovává školní vzdělávací program </w:t>
      </w:r>
      <w:r w:rsidR="00B06715" w:rsidRPr="00C32BF1">
        <w:rPr>
          <w:rFonts w:ascii="Arial" w:hAnsi="Arial" w:cs="Arial"/>
          <w:sz w:val="24"/>
          <w:szCs w:val="24"/>
        </w:rPr>
        <w:t>ve spolupráci s paní učitelkou</w:t>
      </w:r>
      <w:r w:rsidR="00104B8E" w:rsidRPr="00C32BF1">
        <w:rPr>
          <w:rFonts w:ascii="Arial" w:hAnsi="Arial" w:cs="Arial"/>
          <w:sz w:val="24"/>
          <w:szCs w:val="24"/>
        </w:rPr>
        <w:t>, ředitelka zohledňuje její náměty a dobré nápady.</w:t>
      </w:r>
    </w:p>
    <w:p w:rsidR="000E1C6A" w:rsidRPr="00C32BF1" w:rsidRDefault="000E1C6A">
      <w:pPr>
        <w:pStyle w:val="Standard"/>
        <w:tabs>
          <w:tab w:val="left" w:pos="-142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E1C6A" w:rsidRPr="00C32BF1" w:rsidRDefault="001E7082">
      <w:pPr>
        <w:pStyle w:val="Standard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ab/>
        <w:t>Ředitelka vyhodnocuje práci všech zaměstnanců MŠ, pozitivně zaměstnance motivuje a podporuje jejich vzájemnou spolupráci.</w:t>
      </w:r>
    </w:p>
    <w:p w:rsidR="000E1C6A" w:rsidRPr="00C32BF1" w:rsidRDefault="000E1C6A">
      <w:pPr>
        <w:pStyle w:val="Standard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F5048" w:rsidRDefault="001E7082">
      <w:pPr>
        <w:pStyle w:val="Standard"/>
        <w:tabs>
          <w:tab w:val="left" w:pos="8280"/>
          <w:tab w:val="left" w:pos="936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 xml:space="preserve">           MŠ úzce a neformálně spolupracuje se zřizovatelem Městem Ledvice a Základní školou Hostomice (spádová ZŠ</w:t>
      </w:r>
      <w:r w:rsidR="00BB3AD7" w:rsidRPr="00C32BF1">
        <w:rPr>
          <w:rFonts w:ascii="Arial" w:hAnsi="Arial" w:cs="Arial"/>
          <w:sz w:val="24"/>
          <w:szCs w:val="24"/>
        </w:rPr>
        <w:t xml:space="preserve">), rovněž i s ostatními spádovými MŠ v regionu. </w:t>
      </w:r>
      <w:r w:rsidRPr="00C32BF1">
        <w:rPr>
          <w:rFonts w:ascii="Arial" w:hAnsi="Arial" w:cs="Arial"/>
          <w:sz w:val="24"/>
          <w:szCs w:val="24"/>
        </w:rPr>
        <w:t xml:space="preserve"> </w:t>
      </w:r>
    </w:p>
    <w:p w:rsidR="000E1C6A" w:rsidRPr="00C32BF1" w:rsidRDefault="008F5048" w:rsidP="00F4540C">
      <w:pPr>
        <w:pStyle w:val="Standard"/>
        <w:tabs>
          <w:tab w:val="left" w:pos="8280"/>
          <w:tab w:val="left" w:pos="9360"/>
        </w:tabs>
        <w:spacing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>
            <wp:extent cx="3162300" cy="2442878"/>
            <wp:effectExtent l="0" t="0" r="0" b="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2276" cy="2473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1C6A" w:rsidRDefault="001E7082">
      <w:pPr>
        <w:pStyle w:val="Standard"/>
        <w:tabs>
          <w:tab w:val="left" w:pos="8280"/>
          <w:tab w:val="left" w:pos="9360"/>
        </w:tabs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lastRenderedPageBreak/>
        <w:t xml:space="preserve">          </w:t>
      </w:r>
      <w:r w:rsidRPr="008F5048">
        <w:rPr>
          <w:rFonts w:ascii="Arial" w:hAnsi="Arial" w:cs="Arial"/>
          <w:b/>
          <w:sz w:val="24"/>
          <w:szCs w:val="24"/>
        </w:rPr>
        <w:t xml:space="preserve"> K důležitým spolupracovníkům dále patří například:</w:t>
      </w:r>
    </w:p>
    <w:p w:rsidR="008F5048" w:rsidRPr="008F5048" w:rsidRDefault="008F5048">
      <w:pPr>
        <w:pStyle w:val="Standard"/>
        <w:tabs>
          <w:tab w:val="left" w:pos="8280"/>
          <w:tab w:val="left" w:pos="9360"/>
        </w:tabs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E1C6A" w:rsidRPr="00C32BF1" w:rsidRDefault="001E7082">
      <w:pPr>
        <w:pStyle w:val="Standard"/>
        <w:tabs>
          <w:tab w:val="left" w:pos="8280"/>
          <w:tab w:val="left" w:pos="936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ČŠI</w:t>
      </w:r>
    </w:p>
    <w:p w:rsidR="000E1C6A" w:rsidRPr="00C32BF1" w:rsidRDefault="001E7082">
      <w:pPr>
        <w:pStyle w:val="Standard"/>
        <w:tabs>
          <w:tab w:val="left" w:pos="8280"/>
          <w:tab w:val="left" w:pos="936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KHES, oblastní pracoviště Teplice</w:t>
      </w:r>
    </w:p>
    <w:p w:rsidR="000E1C6A" w:rsidRPr="00C32BF1" w:rsidRDefault="001E7082">
      <w:pPr>
        <w:pStyle w:val="Standard"/>
        <w:tabs>
          <w:tab w:val="left" w:pos="8280"/>
          <w:tab w:val="left" w:pos="936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SPC při ZŠ Pražské předměstí, Bílina</w:t>
      </w:r>
    </w:p>
    <w:p w:rsidR="000E1C6A" w:rsidRPr="00C32BF1" w:rsidRDefault="001E7082">
      <w:pPr>
        <w:pStyle w:val="Standard"/>
        <w:tabs>
          <w:tab w:val="left" w:pos="8280"/>
          <w:tab w:val="left" w:pos="936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PPP Teplice</w:t>
      </w:r>
    </w:p>
    <w:p w:rsidR="000E1C6A" w:rsidRPr="00C32BF1" w:rsidRDefault="001E7082">
      <w:pPr>
        <w:pStyle w:val="Standard"/>
        <w:tabs>
          <w:tab w:val="left" w:pos="8280"/>
          <w:tab w:val="left" w:pos="936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DDM Bílina</w:t>
      </w:r>
    </w:p>
    <w:p w:rsidR="000E1C6A" w:rsidRPr="00C32BF1" w:rsidRDefault="001E7082">
      <w:pPr>
        <w:pStyle w:val="Standard"/>
        <w:tabs>
          <w:tab w:val="left" w:pos="8280"/>
          <w:tab w:val="left" w:pos="936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Městské knihovny v Ledvicích, Kostomlatech a v Bílině</w:t>
      </w:r>
    </w:p>
    <w:p w:rsidR="00DD0262" w:rsidRDefault="001E7082">
      <w:pPr>
        <w:pStyle w:val="Standard"/>
        <w:tabs>
          <w:tab w:val="left" w:pos="8280"/>
          <w:tab w:val="left" w:pos="936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 xml:space="preserve">Divadelní společnosti, které vystupují v MŠ </w:t>
      </w:r>
    </w:p>
    <w:p w:rsidR="000E1C6A" w:rsidRPr="00C32BF1" w:rsidRDefault="001E7082">
      <w:pPr>
        <w:pStyle w:val="Standard"/>
        <w:tabs>
          <w:tab w:val="left" w:pos="8280"/>
          <w:tab w:val="left" w:pos="936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ČEZ, elektrárna Ledvice – informační centrum, promítání filmů a dinosaurech a pohádek</w:t>
      </w:r>
    </w:p>
    <w:p w:rsidR="000E1C6A" w:rsidRPr="00C32BF1" w:rsidRDefault="001E7082">
      <w:pPr>
        <w:pStyle w:val="Standard"/>
        <w:tabs>
          <w:tab w:val="left" w:pos="8280"/>
          <w:tab w:val="left" w:pos="936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C32BF1">
        <w:rPr>
          <w:rFonts w:ascii="Arial" w:hAnsi="Arial" w:cs="Arial"/>
          <w:sz w:val="24"/>
          <w:szCs w:val="24"/>
        </w:rPr>
        <w:t>Gastroplus</w:t>
      </w:r>
      <w:proofErr w:type="spellEnd"/>
      <w:r w:rsidRPr="00C32BF1">
        <w:rPr>
          <w:rFonts w:ascii="Arial" w:hAnsi="Arial" w:cs="Arial"/>
          <w:sz w:val="24"/>
          <w:szCs w:val="24"/>
        </w:rPr>
        <w:t xml:space="preserve"> Louny – zásobování potravinami</w:t>
      </w:r>
    </w:p>
    <w:p w:rsidR="000E1C6A" w:rsidRPr="00C32BF1" w:rsidRDefault="001E7082">
      <w:pPr>
        <w:pStyle w:val="Standard"/>
        <w:tabs>
          <w:tab w:val="left" w:pos="8280"/>
          <w:tab w:val="left" w:pos="936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Hasičský sbor Bílina i Teplice – osvěta, ukázka vybavení hasičů, auta</w:t>
      </w:r>
    </w:p>
    <w:p w:rsidR="000E1C6A" w:rsidRPr="00C32BF1" w:rsidRDefault="001E7082">
      <w:pPr>
        <w:pStyle w:val="Standard"/>
        <w:tabs>
          <w:tab w:val="left" w:pos="8280"/>
          <w:tab w:val="left" w:pos="936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Policie ČR – osvěta, ukázka vybavení policie, auta</w:t>
      </w:r>
    </w:p>
    <w:p w:rsidR="000E1C6A" w:rsidRDefault="001E7082">
      <w:pPr>
        <w:pStyle w:val="Standard"/>
        <w:tabs>
          <w:tab w:val="left" w:pos="8280"/>
          <w:tab w:val="left" w:pos="936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Dále: Botanická zahrada Teplice, Hvězdárna a planetárium v Teplicích, ZOO Ústí nad Labem, ZOO Děčín, Podkrušnohorský lesopark Chomutov, Vánoční dům Karlovy Vary, kouzelnické aj. agentury, např. se zvířátky a ptactvem).</w:t>
      </w:r>
    </w:p>
    <w:p w:rsidR="008F5048" w:rsidRPr="00C32BF1" w:rsidRDefault="008F5048">
      <w:pPr>
        <w:pStyle w:val="Standard"/>
        <w:tabs>
          <w:tab w:val="left" w:pos="8280"/>
          <w:tab w:val="left" w:pos="936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0E1C6A" w:rsidRPr="00C32BF1" w:rsidRDefault="001E7082">
      <w:pPr>
        <w:pStyle w:val="Standard"/>
        <w:tabs>
          <w:tab w:val="left" w:pos="8280"/>
          <w:tab w:val="left" w:pos="936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b/>
          <w:i/>
          <w:sz w:val="24"/>
          <w:szCs w:val="24"/>
        </w:rPr>
        <w:t>Hlavní cíl této činnosti:</w:t>
      </w:r>
    </w:p>
    <w:p w:rsidR="000E1C6A" w:rsidRDefault="001E7082">
      <w:pPr>
        <w:pStyle w:val="Standard"/>
        <w:tabs>
          <w:tab w:val="left" w:pos="8280"/>
          <w:tab w:val="left" w:pos="936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Udržovat dobré vztahy a kontakty se svými pracovními partnery a navazovat další a takové, které budou pro rozvoj dětí přínosné. Cíl naplňovat průběžně.</w:t>
      </w:r>
    </w:p>
    <w:p w:rsidR="008F5048" w:rsidRDefault="008F5048">
      <w:pPr>
        <w:pStyle w:val="Standard"/>
        <w:tabs>
          <w:tab w:val="left" w:pos="8280"/>
          <w:tab w:val="left" w:pos="936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8F5048" w:rsidRPr="00C32BF1" w:rsidRDefault="008F5048" w:rsidP="00F4540C">
      <w:pPr>
        <w:pStyle w:val="Standard"/>
        <w:tabs>
          <w:tab w:val="left" w:pos="8280"/>
          <w:tab w:val="left" w:pos="9360"/>
        </w:tabs>
        <w:spacing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>
            <wp:extent cx="4762500" cy="1840057"/>
            <wp:effectExtent l="0" t="0" r="0" b="8255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1620" cy="1862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1C6A" w:rsidRDefault="001E7082" w:rsidP="00E116AF">
      <w:pPr>
        <w:pStyle w:val="Nadpis2"/>
        <w:numPr>
          <w:ilvl w:val="1"/>
          <w:numId w:val="68"/>
        </w:numPr>
        <w:spacing w:line="240" w:lineRule="auto"/>
        <w:rPr>
          <w:rFonts w:ascii="Arial" w:hAnsi="Arial" w:cs="Arial"/>
          <w:color w:val="FF0000"/>
          <w:sz w:val="24"/>
          <w:szCs w:val="24"/>
        </w:rPr>
      </w:pPr>
      <w:bookmarkStart w:id="25" w:name="_Toc335164418"/>
      <w:bookmarkStart w:id="26" w:name="_Toc36552923"/>
      <w:bookmarkStart w:id="27" w:name="_Toc37740166"/>
      <w:r w:rsidRPr="008F5048">
        <w:rPr>
          <w:rFonts w:ascii="Arial" w:hAnsi="Arial" w:cs="Arial"/>
          <w:color w:val="FF0000"/>
          <w:sz w:val="24"/>
          <w:szCs w:val="24"/>
        </w:rPr>
        <w:lastRenderedPageBreak/>
        <w:t>Personální a pedagogické zajištění</w:t>
      </w:r>
      <w:bookmarkEnd w:id="25"/>
      <w:bookmarkEnd w:id="26"/>
      <w:bookmarkEnd w:id="27"/>
    </w:p>
    <w:p w:rsidR="008F5048" w:rsidRPr="008F5048" w:rsidRDefault="008F5048">
      <w:pPr>
        <w:pStyle w:val="Nadpis2"/>
        <w:spacing w:line="240" w:lineRule="auto"/>
        <w:rPr>
          <w:rFonts w:ascii="Arial" w:hAnsi="Arial" w:cs="Arial"/>
          <w:color w:val="FF0000"/>
          <w:sz w:val="24"/>
          <w:szCs w:val="24"/>
        </w:rPr>
      </w:pPr>
    </w:p>
    <w:p w:rsidR="000E1C6A" w:rsidRPr="00C32BF1" w:rsidRDefault="008F5048">
      <w:pPr>
        <w:pStyle w:val="Standard"/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1E7082" w:rsidRPr="00C32BF1">
        <w:rPr>
          <w:rFonts w:ascii="Arial" w:hAnsi="Arial" w:cs="Arial"/>
          <w:sz w:val="24"/>
          <w:szCs w:val="24"/>
        </w:rPr>
        <w:t>Počet pedagogických zaměstnanců</w:t>
      </w:r>
      <w:r w:rsidR="00F560D9" w:rsidRPr="00C32BF1">
        <w:rPr>
          <w:rFonts w:ascii="Arial" w:hAnsi="Arial" w:cs="Arial"/>
          <w:sz w:val="24"/>
          <w:szCs w:val="24"/>
        </w:rPr>
        <w:t>/učitelek</w:t>
      </w:r>
      <w:r w:rsidR="001E7082" w:rsidRPr="00C32BF1">
        <w:rPr>
          <w:rFonts w:ascii="Arial" w:hAnsi="Arial" w:cs="Arial"/>
          <w:sz w:val="24"/>
          <w:szCs w:val="24"/>
        </w:rPr>
        <w:t xml:space="preserve"> – fyzicky 2, přepočtené osoby </w:t>
      </w:r>
      <w:r w:rsidR="00D94795">
        <w:rPr>
          <w:rFonts w:ascii="Arial" w:hAnsi="Arial" w:cs="Arial"/>
          <w:sz w:val="24"/>
          <w:szCs w:val="24"/>
        </w:rPr>
        <w:t>2,185</w:t>
      </w:r>
      <w:r w:rsidR="001E7082" w:rsidRPr="00C32BF1">
        <w:rPr>
          <w:rFonts w:ascii="Arial" w:hAnsi="Arial" w:cs="Arial"/>
          <w:sz w:val="24"/>
          <w:szCs w:val="24"/>
        </w:rPr>
        <w:t>.</w:t>
      </w:r>
    </w:p>
    <w:p w:rsidR="000E1C6A" w:rsidRPr="00C32BF1" w:rsidRDefault="001E7082">
      <w:pPr>
        <w:pStyle w:val="Standard"/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 xml:space="preserve">Počet provozních zaměstnanců – fyzicky </w:t>
      </w:r>
      <w:r w:rsidR="00D94795">
        <w:rPr>
          <w:rFonts w:ascii="Arial" w:hAnsi="Arial" w:cs="Arial"/>
          <w:sz w:val="24"/>
          <w:szCs w:val="24"/>
        </w:rPr>
        <w:t>2</w:t>
      </w:r>
      <w:r w:rsidRPr="00C32BF1">
        <w:rPr>
          <w:rFonts w:ascii="Arial" w:hAnsi="Arial" w:cs="Arial"/>
          <w:sz w:val="24"/>
          <w:szCs w:val="24"/>
        </w:rPr>
        <w:t xml:space="preserve">, přepočtené osoby </w:t>
      </w:r>
      <w:r w:rsidR="00D94795">
        <w:rPr>
          <w:rFonts w:ascii="Arial" w:hAnsi="Arial" w:cs="Arial"/>
          <w:sz w:val="24"/>
          <w:szCs w:val="24"/>
        </w:rPr>
        <w:t>1,375</w:t>
      </w:r>
      <w:r w:rsidRPr="00C32BF1">
        <w:rPr>
          <w:rFonts w:ascii="Arial" w:hAnsi="Arial" w:cs="Arial"/>
          <w:sz w:val="24"/>
          <w:szCs w:val="24"/>
        </w:rPr>
        <w:t>.</w:t>
      </w:r>
    </w:p>
    <w:p w:rsidR="000E1C6A" w:rsidRPr="00C32BF1" w:rsidRDefault="001E7082">
      <w:pPr>
        <w:pStyle w:val="Standard"/>
        <w:tabs>
          <w:tab w:val="left" w:pos="14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 xml:space="preserve">Služby </w:t>
      </w:r>
      <w:r w:rsidR="00F560D9" w:rsidRPr="00C32BF1">
        <w:rPr>
          <w:rFonts w:ascii="Arial" w:hAnsi="Arial" w:cs="Arial"/>
          <w:sz w:val="24"/>
          <w:szCs w:val="24"/>
        </w:rPr>
        <w:t>učitelek</w:t>
      </w:r>
      <w:r w:rsidR="008F5048">
        <w:rPr>
          <w:rFonts w:ascii="Arial" w:hAnsi="Arial" w:cs="Arial"/>
          <w:sz w:val="24"/>
          <w:szCs w:val="24"/>
        </w:rPr>
        <w:t xml:space="preserve"> </w:t>
      </w:r>
      <w:r w:rsidRPr="00C32BF1">
        <w:rPr>
          <w:rFonts w:ascii="Arial" w:hAnsi="Arial" w:cs="Arial"/>
          <w:sz w:val="24"/>
          <w:szCs w:val="24"/>
        </w:rPr>
        <w:t>jsou pokud možno organizovány takovým způsobem, aby byla vždy a při všech činnostech zajištěna optimální pedagogická péče.</w:t>
      </w:r>
      <w:r w:rsidR="00F560D9" w:rsidRPr="00C32BF1">
        <w:rPr>
          <w:rFonts w:ascii="Arial" w:hAnsi="Arial" w:cs="Arial"/>
          <w:sz w:val="24"/>
          <w:szCs w:val="24"/>
        </w:rPr>
        <w:t xml:space="preserve"> Snažíme se respektovat požadavek překrývání služeb denně minimálně 2,5 hodiny denně. </w:t>
      </w:r>
    </w:p>
    <w:p w:rsidR="000E1C6A" w:rsidRPr="00C32BF1" w:rsidRDefault="001E7082">
      <w:pPr>
        <w:pStyle w:val="Standard"/>
        <w:tabs>
          <w:tab w:val="left" w:pos="0"/>
        </w:tabs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ab/>
        <w:t xml:space="preserve">V mateřské škole </w:t>
      </w:r>
      <w:r w:rsidR="00104B8E" w:rsidRPr="00C32BF1">
        <w:rPr>
          <w:rFonts w:ascii="Arial" w:hAnsi="Arial" w:cs="Arial"/>
          <w:color w:val="000000"/>
          <w:sz w:val="24"/>
          <w:szCs w:val="24"/>
        </w:rPr>
        <w:t>pracují dvě kvalifikované učitelky. Ředitelka na pracovní úvazek 1,0 a paní uč</w:t>
      </w:r>
      <w:r w:rsidR="000E4BDF" w:rsidRPr="00C32BF1">
        <w:rPr>
          <w:rFonts w:ascii="Arial" w:hAnsi="Arial" w:cs="Arial"/>
          <w:color w:val="000000"/>
          <w:sz w:val="24"/>
          <w:szCs w:val="24"/>
        </w:rPr>
        <w:t>itelka pracovní úvazek 1,0</w:t>
      </w:r>
      <w:r w:rsidR="00104B8E" w:rsidRPr="00C32BF1">
        <w:rPr>
          <w:rFonts w:ascii="Arial" w:hAnsi="Arial" w:cs="Arial"/>
          <w:color w:val="000000"/>
          <w:sz w:val="24"/>
          <w:szCs w:val="24"/>
        </w:rPr>
        <w:t>.</w:t>
      </w:r>
    </w:p>
    <w:p w:rsidR="00104B8E" w:rsidRPr="00C32BF1" w:rsidRDefault="00104B8E">
      <w:pPr>
        <w:pStyle w:val="Standard"/>
        <w:tabs>
          <w:tab w:val="left" w:pos="0"/>
        </w:tabs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0E1C6A" w:rsidRPr="00C32BF1" w:rsidRDefault="001E7082">
      <w:pPr>
        <w:pStyle w:val="Standard"/>
        <w:tabs>
          <w:tab w:val="left" w:pos="-426"/>
          <w:tab w:val="left" w:pos="-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ab/>
      </w:r>
      <w:r w:rsidR="008F5048">
        <w:rPr>
          <w:rFonts w:ascii="Arial" w:hAnsi="Arial" w:cs="Arial"/>
          <w:sz w:val="24"/>
          <w:szCs w:val="24"/>
        </w:rPr>
        <w:t>Učitelky</w:t>
      </w:r>
      <w:r w:rsidRPr="00C32BF1">
        <w:rPr>
          <w:rFonts w:ascii="Arial" w:hAnsi="Arial" w:cs="Arial"/>
          <w:sz w:val="24"/>
          <w:szCs w:val="24"/>
        </w:rPr>
        <w:t xml:space="preserve"> pravidelně sledují průběh předškolního vzdělávání, hodnotí jeho podmínky i výsledky (evaluace tematických celků – vždy po ukončení, evaluace školního roku 1x za rok, </w:t>
      </w:r>
      <w:r w:rsidR="00CF7F9B" w:rsidRPr="00C32BF1">
        <w:rPr>
          <w:rFonts w:ascii="Arial" w:hAnsi="Arial" w:cs="Arial"/>
          <w:sz w:val="24"/>
          <w:szCs w:val="24"/>
        </w:rPr>
        <w:t>auto evaluace</w:t>
      </w:r>
      <w:r w:rsidRPr="00C32BF1">
        <w:rPr>
          <w:rFonts w:ascii="Arial" w:hAnsi="Arial" w:cs="Arial"/>
          <w:sz w:val="24"/>
          <w:szCs w:val="24"/>
        </w:rPr>
        <w:t xml:space="preserve"> učitelky MŠ – 1x za rok, diagnostika dítěte – průběžně </w:t>
      </w:r>
      <w:r w:rsidR="00AA0F20" w:rsidRPr="00C32BF1">
        <w:rPr>
          <w:rFonts w:ascii="Arial" w:hAnsi="Arial" w:cs="Arial"/>
          <w:sz w:val="24"/>
          <w:szCs w:val="24"/>
        </w:rPr>
        <w:t xml:space="preserve">během </w:t>
      </w:r>
      <w:r w:rsidRPr="00C32BF1">
        <w:rPr>
          <w:rFonts w:ascii="Arial" w:hAnsi="Arial" w:cs="Arial"/>
          <w:sz w:val="24"/>
          <w:szCs w:val="24"/>
        </w:rPr>
        <w:t>školní rok</w:t>
      </w:r>
      <w:r w:rsidR="00AA0F20" w:rsidRPr="00C32BF1">
        <w:rPr>
          <w:rFonts w:ascii="Arial" w:hAnsi="Arial" w:cs="Arial"/>
          <w:sz w:val="24"/>
          <w:szCs w:val="24"/>
        </w:rPr>
        <w:t>u</w:t>
      </w:r>
      <w:r w:rsidRPr="00C32BF1">
        <w:rPr>
          <w:rFonts w:ascii="Arial" w:hAnsi="Arial" w:cs="Arial"/>
          <w:sz w:val="24"/>
          <w:szCs w:val="24"/>
        </w:rPr>
        <w:t>).</w:t>
      </w:r>
    </w:p>
    <w:p w:rsidR="000E1C6A" w:rsidRPr="00C32BF1" w:rsidRDefault="000E1C6A">
      <w:pPr>
        <w:pStyle w:val="Standard"/>
        <w:tabs>
          <w:tab w:val="left" w:pos="-426"/>
          <w:tab w:val="left" w:pos="-284"/>
        </w:tabs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0E1C6A" w:rsidRPr="00C32BF1" w:rsidRDefault="001E7082">
      <w:pPr>
        <w:pStyle w:val="Standard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ab/>
      </w:r>
      <w:r w:rsidR="008F5048">
        <w:rPr>
          <w:rFonts w:ascii="Arial" w:hAnsi="Arial" w:cs="Arial"/>
          <w:sz w:val="24"/>
          <w:szCs w:val="24"/>
        </w:rPr>
        <w:t>Paní učitelky</w:t>
      </w:r>
      <w:r w:rsidRPr="00C32BF1">
        <w:rPr>
          <w:rFonts w:ascii="Arial" w:hAnsi="Arial" w:cs="Arial"/>
          <w:sz w:val="24"/>
          <w:szCs w:val="24"/>
        </w:rPr>
        <w:t xml:space="preserve"> analyzují věkové a individuální potřeby dětí, zajišťují profesionální péči o dítě, jejich výchovu i vzdělání.</w:t>
      </w:r>
      <w:r w:rsidR="008F5048">
        <w:rPr>
          <w:rFonts w:ascii="Arial" w:hAnsi="Arial" w:cs="Arial"/>
          <w:sz w:val="24"/>
          <w:szCs w:val="24"/>
        </w:rPr>
        <w:t xml:space="preserve"> </w:t>
      </w:r>
      <w:r w:rsidRPr="00C32BF1">
        <w:rPr>
          <w:rFonts w:ascii="Arial" w:hAnsi="Arial" w:cs="Arial"/>
          <w:sz w:val="24"/>
          <w:szCs w:val="24"/>
        </w:rPr>
        <w:t>Realizují individuální i skupinové činnosti směřující cílevědomě k rozvoji dětí, rozšiřování jejich kompetenci, schopností, dovedností, poznatků, postojů.</w:t>
      </w:r>
      <w:r w:rsidR="008F5048">
        <w:rPr>
          <w:rFonts w:ascii="Arial" w:hAnsi="Arial" w:cs="Arial"/>
          <w:sz w:val="24"/>
          <w:szCs w:val="24"/>
        </w:rPr>
        <w:t xml:space="preserve"> </w:t>
      </w:r>
      <w:r w:rsidRPr="00C32BF1">
        <w:rPr>
          <w:rFonts w:ascii="Arial" w:hAnsi="Arial" w:cs="Arial"/>
          <w:sz w:val="24"/>
          <w:szCs w:val="24"/>
        </w:rPr>
        <w:t>Využívají odborných metodik a uplatňují didaktické prvky odpovídající věku a individualitě dětí.</w:t>
      </w:r>
    </w:p>
    <w:p w:rsidR="000E1C6A" w:rsidRPr="00C32BF1" w:rsidRDefault="000E1C6A">
      <w:pPr>
        <w:pStyle w:val="Standard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E1C6A" w:rsidRPr="00C32BF1" w:rsidRDefault="001E7082" w:rsidP="008F5048">
      <w:pPr>
        <w:pStyle w:val="Standard"/>
        <w:tabs>
          <w:tab w:val="left" w:pos="-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ab/>
        <w:t>Provádějí evaluační činnost, sledují a posuzují účinnost vzdělávacího programu, kontrolují a hodnotí výsledky své práce, sledují a hodnotí individuální pokroky dětí v jejich rozvoji a učení, kontrolují a hodnotí podmínky, v nichž se vzdělávání uskutečňuje.</w:t>
      </w:r>
      <w:r w:rsidR="008F5048">
        <w:rPr>
          <w:rFonts w:ascii="Arial" w:hAnsi="Arial" w:cs="Arial"/>
          <w:sz w:val="24"/>
          <w:szCs w:val="24"/>
        </w:rPr>
        <w:t xml:space="preserve"> </w:t>
      </w:r>
      <w:r w:rsidRPr="00C32BF1">
        <w:rPr>
          <w:rFonts w:ascii="Arial" w:hAnsi="Arial" w:cs="Arial"/>
          <w:sz w:val="24"/>
          <w:szCs w:val="24"/>
        </w:rPr>
        <w:t>Výsledky evaluace samostatně uplatňují v projektování i v procesu vzdělávání.</w:t>
      </w:r>
    </w:p>
    <w:p w:rsidR="000E1C6A" w:rsidRPr="00C32BF1" w:rsidRDefault="000E1C6A">
      <w:pPr>
        <w:pStyle w:val="Standard"/>
        <w:tabs>
          <w:tab w:val="left" w:pos="93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E1C6A" w:rsidRPr="00C32BF1" w:rsidRDefault="001E7082">
      <w:pPr>
        <w:pStyle w:val="Standard"/>
        <w:tabs>
          <w:tab w:val="left" w:pos="-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ab/>
        <w:t>Provádějí poradenské činnosti pro rodiče ve věcech výchovy a vzdělávání jejich dětí v rozsahu odpovídajícím pedagogickým kompetencím předškolního pedagoga a mateřské školy.</w:t>
      </w:r>
    </w:p>
    <w:p w:rsidR="000E1C6A" w:rsidRPr="00C32BF1" w:rsidRDefault="000E1C6A">
      <w:pPr>
        <w:pStyle w:val="Standard"/>
        <w:tabs>
          <w:tab w:val="left" w:pos="-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E1C6A" w:rsidRPr="00C32BF1" w:rsidRDefault="001E7082">
      <w:pPr>
        <w:pStyle w:val="Standard"/>
        <w:tabs>
          <w:tab w:val="left" w:pos="-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ab/>
        <w:t>Analyzují vlastní vzdělávací potřeby, vzdělávají se, sebevzdělávají (akce DVPP, odborná literatura, knihy i časopisy,</w:t>
      </w:r>
      <w:r w:rsidR="00DD0262">
        <w:rPr>
          <w:rFonts w:ascii="Arial" w:hAnsi="Arial" w:cs="Arial"/>
          <w:sz w:val="24"/>
          <w:szCs w:val="24"/>
        </w:rPr>
        <w:t xml:space="preserve"> </w:t>
      </w:r>
      <w:r w:rsidRPr="00C32BF1">
        <w:rPr>
          <w:rFonts w:ascii="Arial" w:hAnsi="Arial" w:cs="Arial"/>
          <w:sz w:val="24"/>
          <w:szCs w:val="24"/>
        </w:rPr>
        <w:t>internet, apod.), ředitelka sleduje další růst profesních kompetencí pedagogů a vytváří podmínky pro jejich další systematické vzdělávání, viz Plán vzdělávání zaměstnanců.</w:t>
      </w:r>
    </w:p>
    <w:p w:rsidR="000E1C6A" w:rsidRPr="00C32BF1" w:rsidRDefault="000E1C6A">
      <w:pPr>
        <w:pStyle w:val="Standard"/>
        <w:tabs>
          <w:tab w:val="left" w:pos="-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E1C6A" w:rsidRPr="00C32BF1" w:rsidRDefault="001E7082">
      <w:pPr>
        <w:pStyle w:val="Standard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ab/>
        <w:t>Evidují názory, přání a potřeby partnerů ve vzdělávání (rodičů, spolupracovníků, základní školy, obce, apod.) a na získané podněty reagují, jednají, chovají se a pracují profesionálním způsobem.</w:t>
      </w:r>
    </w:p>
    <w:p w:rsidR="000E1C6A" w:rsidRPr="00C32BF1" w:rsidRDefault="000E1C6A">
      <w:pPr>
        <w:pStyle w:val="Standard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B7C10" w:rsidRDefault="001E7082" w:rsidP="007B7C10">
      <w:pPr>
        <w:pStyle w:val="Standard"/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ab/>
      </w:r>
    </w:p>
    <w:p w:rsidR="007B7C10" w:rsidRDefault="007B7C10" w:rsidP="007B7C10">
      <w:pPr>
        <w:pStyle w:val="Standard"/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B7C10" w:rsidRDefault="007B7C10" w:rsidP="007B7C10">
      <w:pPr>
        <w:pStyle w:val="Standard"/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B7C10" w:rsidRDefault="007B7C10" w:rsidP="007B7C10">
      <w:pPr>
        <w:pStyle w:val="Standard"/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B7C10" w:rsidRDefault="007B7C10" w:rsidP="007B7C10">
      <w:pPr>
        <w:pStyle w:val="Standard"/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B7C10" w:rsidRDefault="007B7C10" w:rsidP="007B7C10">
      <w:pPr>
        <w:pStyle w:val="Standard"/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B7C10" w:rsidRDefault="007B7C10" w:rsidP="007B7C10">
      <w:pPr>
        <w:pStyle w:val="Standard"/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B7C10" w:rsidRDefault="007B7C10" w:rsidP="007B7C10">
      <w:pPr>
        <w:pStyle w:val="Standard"/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  <w:sectPr w:rsidR="007B7C10" w:rsidSect="00701293">
          <w:type w:val="continuous"/>
          <w:pgSz w:w="11904" w:h="16840"/>
          <w:pgMar w:top="1472" w:right="1040" w:bottom="1435" w:left="1702" w:header="970" w:footer="856" w:gutter="0"/>
          <w:cols w:space="708"/>
        </w:sectPr>
      </w:pPr>
    </w:p>
    <w:p w:rsidR="007B7C10" w:rsidRDefault="007B7C10" w:rsidP="007B7C10">
      <w:pPr>
        <w:pStyle w:val="Standard"/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cs-CZ"/>
        </w:rPr>
        <w:lastRenderedPageBreak/>
        <w:drawing>
          <wp:inline distT="0" distB="0" distL="0" distR="0">
            <wp:extent cx="2357171" cy="5486400"/>
            <wp:effectExtent l="0" t="0" r="5080" b="0"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7248" cy="5509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7C10">
        <w:rPr>
          <w:rFonts w:ascii="Arial" w:hAnsi="Arial" w:cs="Arial"/>
          <w:sz w:val="24"/>
          <w:szCs w:val="24"/>
        </w:rPr>
        <w:t xml:space="preserve"> </w:t>
      </w:r>
    </w:p>
    <w:p w:rsidR="007B7C10" w:rsidRDefault="007B7C10" w:rsidP="007B7C10">
      <w:pPr>
        <w:pStyle w:val="Standard"/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B7C10" w:rsidRDefault="007B7C10" w:rsidP="007B7C10">
      <w:pPr>
        <w:pStyle w:val="Standard"/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B7C10" w:rsidRDefault="007B7C10" w:rsidP="007B7C10">
      <w:pPr>
        <w:pStyle w:val="Standard"/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B7C10" w:rsidRDefault="007B7C10" w:rsidP="007B7C10">
      <w:pPr>
        <w:pStyle w:val="Standard"/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B7C10" w:rsidRDefault="007B7C10" w:rsidP="007B7C10">
      <w:pPr>
        <w:pStyle w:val="Standard"/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B7C10" w:rsidRDefault="007B7C10" w:rsidP="007B7C10">
      <w:pPr>
        <w:pStyle w:val="Standard"/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B7C10" w:rsidRDefault="007B7C10" w:rsidP="007B7C10">
      <w:pPr>
        <w:pStyle w:val="Standard"/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B7C10" w:rsidRDefault="007B7C10" w:rsidP="007B7C10">
      <w:pPr>
        <w:pStyle w:val="Standard"/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Učitelky</w:t>
      </w:r>
      <w:r w:rsidRPr="00C32BF1">
        <w:rPr>
          <w:rFonts w:ascii="Arial" w:hAnsi="Arial" w:cs="Arial"/>
          <w:sz w:val="24"/>
          <w:szCs w:val="24"/>
        </w:rPr>
        <w:t xml:space="preserve"> realizují vzdělávání tak, aby se děti cítily v pohodě po stránce fyzické, psychické i sociální, aby se rozvíjely v souladu se svými schopnostmi a možnostmi a současně byl podněcován jejich harmonický rozvoj, aby děti měly dostatek podnětů k učení a radost z něho.</w:t>
      </w:r>
      <w:r>
        <w:rPr>
          <w:rFonts w:ascii="Arial" w:hAnsi="Arial" w:cs="Arial"/>
          <w:sz w:val="24"/>
          <w:szCs w:val="24"/>
        </w:rPr>
        <w:t xml:space="preserve"> P</w:t>
      </w:r>
      <w:r w:rsidRPr="00C32BF1">
        <w:rPr>
          <w:rFonts w:ascii="Arial" w:hAnsi="Arial" w:cs="Arial"/>
          <w:sz w:val="24"/>
          <w:szCs w:val="24"/>
        </w:rPr>
        <w:t>osilují sebevědomí dětí jejich důvěru ve vlastní schopnosti, vedou děti tak, aby měly možnost vytvářet a rozvíjet vzájemné vztahy a cítit se ve skupině bezpečně.</w:t>
      </w:r>
    </w:p>
    <w:p w:rsidR="007B7C10" w:rsidRPr="00C32BF1" w:rsidRDefault="007B7C10" w:rsidP="007B7C10">
      <w:pPr>
        <w:pStyle w:val="Standard"/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B7C10" w:rsidRDefault="007B7C10" w:rsidP="007B7C10">
      <w:pPr>
        <w:pStyle w:val="Standard"/>
        <w:tabs>
          <w:tab w:val="left" w:pos="93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Paní učitelky</w:t>
      </w:r>
      <w:r w:rsidRPr="00C32BF1">
        <w:rPr>
          <w:rFonts w:ascii="Arial" w:hAnsi="Arial" w:cs="Arial"/>
          <w:sz w:val="24"/>
          <w:szCs w:val="24"/>
        </w:rPr>
        <w:t xml:space="preserve"> dostatečně podporují a stimulují rozvoj řeči a jazyka dětí.</w:t>
      </w:r>
      <w:r>
        <w:rPr>
          <w:rFonts w:ascii="Arial" w:hAnsi="Arial" w:cs="Arial"/>
          <w:sz w:val="24"/>
          <w:szCs w:val="24"/>
        </w:rPr>
        <w:t xml:space="preserve"> </w:t>
      </w:r>
      <w:r w:rsidRPr="00C32BF1">
        <w:rPr>
          <w:rFonts w:ascii="Arial" w:hAnsi="Arial" w:cs="Arial"/>
          <w:sz w:val="24"/>
          <w:szCs w:val="24"/>
        </w:rPr>
        <w:t>Pedagogové děti seznamují se vším, co je pro jejich život a každodenní činnosti důležité.</w:t>
      </w:r>
    </w:p>
    <w:p w:rsidR="007B7C10" w:rsidRPr="00C32BF1" w:rsidRDefault="007B7C10" w:rsidP="007B7C10">
      <w:pPr>
        <w:pStyle w:val="Standard"/>
        <w:tabs>
          <w:tab w:val="left" w:pos="93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B7C10" w:rsidRPr="00C32BF1" w:rsidRDefault="007B7C10" w:rsidP="007B7C10">
      <w:pPr>
        <w:pStyle w:val="Standard"/>
        <w:tabs>
          <w:tab w:val="left" w:pos="8280"/>
          <w:tab w:val="left" w:pos="93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Specializované služby jsou zajišťovány ve spolupráci s příslušnými odborníky – např. pediatři pečující o naše děti, PPP Teplice, SPC Bílina.</w:t>
      </w:r>
    </w:p>
    <w:p w:rsidR="007B7C10" w:rsidRPr="00C32BF1" w:rsidRDefault="007B7C10" w:rsidP="007B7C10">
      <w:pPr>
        <w:pStyle w:val="Standard"/>
        <w:tabs>
          <w:tab w:val="left" w:pos="8280"/>
          <w:tab w:val="left" w:pos="93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B7C10" w:rsidRDefault="007B7C10" w:rsidP="007B7C10">
      <w:pPr>
        <w:pStyle w:val="Standard"/>
        <w:tabs>
          <w:tab w:val="left" w:pos="8280"/>
          <w:tab w:val="left" w:pos="93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  <w:sectPr w:rsidR="007B7C10" w:rsidSect="007B7C10">
          <w:type w:val="continuous"/>
          <w:pgSz w:w="11904" w:h="16840"/>
          <w:pgMar w:top="1472" w:right="1040" w:bottom="1435" w:left="1702" w:header="970" w:footer="856" w:gutter="0"/>
          <w:cols w:num="2" w:space="708"/>
        </w:sectPr>
      </w:pPr>
    </w:p>
    <w:p w:rsidR="007B7C10" w:rsidRDefault="007B7C10" w:rsidP="007B7C10">
      <w:pPr>
        <w:pStyle w:val="Standard"/>
        <w:tabs>
          <w:tab w:val="left" w:pos="8280"/>
          <w:tab w:val="left" w:pos="93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B7C10" w:rsidRDefault="007B7C10" w:rsidP="007B7C10">
      <w:pPr>
        <w:pStyle w:val="Standard"/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  <w:sectPr w:rsidR="007B7C10" w:rsidSect="007B7C10">
          <w:type w:val="continuous"/>
          <w:pgSz w:w="11904" w:h="16840"/>
          <w:pgMar w:top="1472" w:right="1040" w:bottom="1435" w:left="1702" w:header="970" w:footer="856" w:gutter="0"/>
          <w:cols w:num="2" w:space="708"/>
        </w:sectPr>
      </w:pPr>
    </w:p>
    <w:p w:rsidR="007B7C10" w:rsidRDefault="007B7C10" w:rsidP="007B7C10">
      <w:pPr>
        <w:pStyle w:val="Standard"/>
        <w:tabs>
          <w:tab w:val="left" w:pos="8280"/>
          <w:tab w:val="left" w:pos="9360"/>
        </w:tabs>
        <w:spacing w:after="0" w:line="240" w:lineRule="auto"/>
        <w:jc w:val="both"/>
        <w:rPr>
          <w:rFonts w:ascii="Arial" w:hAnsi="Arial" w:cs="Arial"/>
          <w:b/>
          <w:i/>
          <w:sz w:val="24"/>
          <w:szCs w:val="24"/>
        </w:rPr>
      </w:pPr>
      <w:r w:rsidRPr="00C32BF1">
        <w:rPr>
          <w:rFonts w:ascii="Arial" w:hAnsi="Arial" w:cs="Arial"/>
          <w:b/>
          <w:i/>
          <w:sz w:val="24"/>
          <w:szCs w:val="24"/>
        </w:rPr>
        <w:lastRenderedPageBreak/>
        <w:t>Hlavní cíl této činnosti:</w:t>
      </w:r>
    </w:p>
    <w:p w:rsidR="007B7C10" w:rsidRPr="00C32BF1" w:rsidRDefault="007B7C10" w:rsidP="007B7C10">
      <w:pPr>
        <w:pStyle w:val="Standard"/>
        <w:tabs>
          <w:tab w:val="left" w:pos="8280"/>
          <w:tab w:val="left" w:pos="9360"/>
        </w:tabs>
        <w:spacing w:after="0" w:line="240" w:lineRule="auto"/>
        <w:jc w:val="both"/>
        <w:rPr>
          <w:rFonts w:ascii="Arial" w:hAnsi="Arial" w:cs="Arial"/>
          <w:b/>
          <w:i/>
          <w:sz w:val="24"/>
          <w:szCs w:val="24"/>
        </w:rPr>
      </w:pPr>
    </w:p>
    <w:p w:rsidR="007B7C10" w:rsidRDefault="007B7C10" w:rsidP="007B7C10">
      <w:pPr>
        <w:pStyle w:val="Standard"/>
        <w:tabs>
          <w:tab w:val="left" w:pos="8280"/>
          <w:tab w:val="left" w:pos="93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Cíl naplňovat průběžně, nadále vzdělávat všechny zaměstnance mateřské školy a vytvářet klidnou atmosféru školy. </w:t>
      </w:r>
    </w:p>
    <w:p w:rsidR="007B7C10" w:rsidRDefault="007B7C10">
      <w:pPr>
        <w:pStyle w:val="Standard"/>
        <w:tabs>
          <w:tab w:val="left" w:pos="8280"/>
          <w:tab w:val="left" w:pos="93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B7C10" w:rsidRDefault="007B7C10">
      <w:pPr>
        <w:pStyle w:val="Standard"/>
        <w:tabs>
          <w:tab w:val="left" w:pos="8280"/>
          <w:tab w:val="left" w:pos="93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B7C10" w:rsidRDefault="007B7C10">
      <w:pPr>
        <w:pStyle w:val="Standard"/>
        <w:tabs>
          <w:tab w:val="left" w:pos="8280"/>
          <w:tab w:val="left" w:pos="93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5285A" w:rsidRPr="00DD0262" w:rsidRDefault="00F5285A">
      <w:pPr>
        <w:pStyle w:val="Standard"/>
        <w:tabs>
          <w:tab w:val="left" w:pos="8280"/>
          <w:tab w:val="left" w:pos="93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E1C6A" w:rsidRPr="007B7C10" w:rsidRDefault="001E7082" w:rsidP="00E116AF">
      <w:pPr>
        <w:pStyle w:val="Nadpis2"/>
        <w:numPr>
          <w:ilvl w:val="1"/>
          <w:numId w:val="68"/>
        </w:numPr>
        <w:spacing w:line="240" w:lineRule="auto"/>
        <w:rPr>
          <w:rFonts w:ascii="Arial" w:hAnsi="Arial" w:cs="Arial"/>
          <w:color w:val="FF0000"/>
          <w:sz w:val="24"/>
          <w:szCs w:val="24"/>
        </w:rPr>
      </w:pPr>
      <w:bookmarkStart w:id="28" w:name="_Toc335164419"/>
      <w:bookmarkStart w:id="29" w:name="_Toc36552924"/>
      <w:bookmarkStart w:id="30" w:name="_Toc37740167"/>
      <w:r w:rsidRPr="007B7C10">
        <w:rPr>
          <w:rFonts w:ascii="Arial" w:hAnsi="Arial" w:cs="Arial"/>
          <w:color w:val="FF0000"/>
          <w:sz w:val="24"/>
          <w:szCs w:val="24"/>
        </w:rPr>
        <w:lastRenderedPageBreak/>
        <w:t>Spolu</w:t>
      </w:r>
      <w:r w:rsidR="00807745" w:rsidRPr="007B7C10">
        <w:rPr>
          <w:rFonts w:ascii="Arial" w:hAnsi="Arial" w:cs="Arial"/>
          <w:color w:val="FF0000"/>
          <w:sz w:val="24"/>
          <w:szCs w:val="24"/>
        </w:rPr>
        <w:t>práce</w:t>
      </w:r>
      <w:r w:rsidRPr="007B7C10">
        <w:rPr>
          <w:rFonts w:ascii="Arial" w:hAnsi="Arial" w:cs="Arial"/>
          <w:color w:val="FF0000"/>
          <w:sz w:val="24"/>
          <w:szCs w:val="24"/>
        </w:rPr>
        <w:t xml:space="preserve"> rodičů</w:t>
      </w:r>
      <w:bookmarkEnd w:id="28"/>
      <w:bookmarkEnd w:id="29"/>
      <w:bookmarkEnd w:id="30"/>
    </w:p>
    <w:p w:rsidR="007B7C10" w:rsidRPr="00C32BF1" w:rsidRDefault="007B7C10">
      <w:pPr>
        <w:pStyle w:val="Nadpis2"/>
        <w:spacing w:line="240" w:lineRule="auto"/>
        <w:rPr>
          <w:rFonts w:ascii="Arial" w:hAnsi="Arial" w:cs="Arial"/>
          <w:sz w:val="24"/>
          <w:szCs w:val="24"/>
        </w:rPr>
      </w:pPr>
    </w:p>
    <w:p w:rsidR="00F5285A" w:rsidRDefault="001E7082" w:rsidP="00F5285A">
      <w:pPr>
        <w:pStyle w:val="Standard"/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ab/>
      </w:r>
      <w:r w:rsidR="007B7C10">
        <w:rPr>
          <w:rFonts w:ascii="Arial" w:hAnsi="Arial" w:cs="Arial"/>
          <w:sz w:val="24"/>
          <w:szCs w:val="24"/>
        </w:rPr>
        <w:t xml:space="preserve">V našem programu je kladen důraz na spolupráci s rodiči, která funguje na </w:t>
      </w:r>
      <w:r w:rsidR="00F5285A">
        <w:rPr>
          <w:rFonts w:ascii="Arial" w:hAnsi="Arial" w:cs="Arial"/>
          <w:sz w:val="24"/>
          <w:szCs w:val="24"/>
        </w:rPr>
        <w:t>základě partnerství. V</w:t>
      </w:r>
      <w:r w:rsidRPr="00C32BF1">
        <w:rPr>
          <w:rFonts w:ascii="Arial" w:hAnsi="Arial" w:cs="Arial"/>
          <w:sz w:val="24"/>
          <w:szCs w:val="24"/>
        </w:rPr>
        <w:t>e vztahu rodičů ke škole</w:t>
      </w:r>
      <w:r w:rsidR="00F5285A">
        <w:rPr>
          <w:rFonts w:ascii="Arial" w:hAnsi="Arial" w:cs="Arial"/>
          <w:sz w:val="24"/>
          <w:szCs w:val="24"/>
        </w:rPr>
        <w:t xml:space="preserve"> panuje</w:t>
      </w:r>
      <w:r w:rsidRPr="00C32BF1">
        <w:rPr>
          <w:rFonts w:ascii="Arial" w:hAnsi="Arial" w:cs="Arial"/>
          <w:sz w:val="24"/>
          <w:szCs w:val="24"/>
        </w:rPr>
        <w:t xml:space="preserve"> důvěra</w:t>
      </w:r>
      <w:r w:rsidR="00F5285A">
        <w:rPr>
          <w:rFonts w:ascii="Arial" w:hAnsi="Arial" w:cs="Arial"/>
          <w:sz w:val="24"/>
          <w:szCs w:val="24"/>
        </w:rPr>
        <w:t>,</w:t>
      </w:r>
      <w:r w:rsidRPr="00C32BF1">
        <w:rPr>
          <w:rFonts w:ascii="Arial" w:hAnsi="Arial" w:cs="Arial"/>
          <w:sz w:val="24"/>
          <w:szCs w:val="24"/>
        </w:rPr>
        <w:t xml:space="preserve"> otevřenost, vstřícnost, porozumění, respekt a ochota spolupracovat</w:t>
      </w:r>
      <w:r w:rsidR="000E4BDF" w:rsidRPr="00C32BF1">
        <w:rPr>
          <w:rFonts w:ascii="Arial" w:hAnsi="Arial" w:cs="Arial"/>
          <w:sz w:val="24"/>
          <w:szCs w:val="24"/>
        </w:rPr>
        <w:t xml:space="preserve">. </w:t>
      </w:r>
    </w:p>
    <w:p w:rsidR="00F5285A" w:rsidRDefault="00F5285A" w:rsidP="00F5285A">
      <w:pPr>
        <w:pStyle w:val="Standard"/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5285A" w:rsidRPr="00C32BF1" w:rsidRDefault="00F5285A" w:rsidP="00F5285A">
      <w:pPr>
        <w:pStyle w:val="Standard"/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1E7082" w:rsidRPr="00C32BF1">
        <w:rPr>
          <w:rFonts w:ascii="Arial" w:hAnsi="Arial" w:cs="Arial"/>
          <w:sz w:val="24"/>
          <w:szCs w:val="24"/>
        </w:rPr>
        <w:t>Pedagogové sledují konkrétní potřeby j</w:t>
      </w:r>
      <w:r w:rsidR="001178D3">
        <w:rPr>
          <w:rFonts w:ascii="Arial" w:hAnsi="Arial" w:cs="Arial"/>
          <w:sz w:val="24"/>
          <w:szCs w:val="24"/>
        </w:rPr>
        <w:t xml:space="preserve">ednotlivých dětí, resp. rodin, </w:t>
      </w:r>
      <w:r w:rsidR="001E7082" w:rsidRPr="00C32BF1">
        <w:rPr>
          <w:rFonts w:ascii="Arial" w:hAnsi="Arial" w:cs="Arial"/>
          <w:sz w:val="24"/>
          <w:szCs w:val="24"/>
        </w:rPr>
        <w:t>snaží se jim porozumět a vyhovět, aby děti nepřišly</w:t>
      </w:r>
      <w:r w:rsidR="00B30980" w:rsidRPr="00C32BF1">
        <w:rPr>
          <w:rFonts w:ascii="Arial" w:hAnsi="Arial" w:cs="Arial"/>
          <w:sz w:val="24"/>
          <w:szCs w:val="24"/>
        </w:rPr>
        <w:t xml:space="preserve"> o program, na který se těšily.</w:t>
      </w:r>
      <w:r>
        <w:rPr>
          <w:rFonts w:ascii="Arial" w:hAnsi="Arial" w:cs="Arial"/>
          <w:sz w:val="24"/>
          <w:szCs w:val="24"/>
        </w:rPr>
        <w:t xml:space="preserve"> </w:t>
      </w:r>
      <w:r w:rsidR="001E7082" w:rsidRPr="00C32BF1">
        <w:rPr>
          <w:rFonts w:ascii="Arial" w:hAnsi="Arial" w:cs="Arial"/>
          <w:sz w:val="24"/>
          <w:szCs w:val="24"/>
        </w:rPr>
        <w:t xml:space="preserve">Rodiče mají možnost podílet se na dění v MŠ, účastnit se různých programů, dle svého zájmu vstupovat do her svých </w:t>
      </w:r>
      <w:r w:rsidR="0073774B" w:rsidRPr="00C32BF1">
        <w:rPr>
          <w:rFonts w:ascii="Arial" w:hAnsi="Arial" w:cs="Arial"/>
          <w:sz w:val="24"/>
          <w:szCs w:val="24"/>
        </w:rPr>
        <w:t>dětí.</w:t>
      </w:r>
      <w:r>
        <w:rPr>
          <w:rFonts w:ascii="Arial" w:hAnsi="Arial" w:cs="Arial"/>
          <w:sz w:val="24"/>
          <w:szCs w:val="24"/>
        </w:rPr>
        <w:t xml:space="preserve"> Mohou</w:t>
      </w:r>
      <w:r w:rsidRPr="00C32BF1">
        <w:rPr>
          <w:rFonts w:ascii="Arial" w:hAnsi="Arial" w:cs="Arial"/>
          <w:sz w:val="24"/>
          <w:szCs w:val="24"/>
        </w:rPr>
        <w:t xml:space="preserve"> se podílet na různých akcích školy, pomáhají při jejich zajišťování (společné tematické vycházky, výlety, tvořivé dílny, přednášky, táborák). </w:t>
      </w:r>
    </w:p>
    <w:p w:rsidR="00F5285A" w:rsidRPr="00C32BF1" w:rsidRDefault="00F5285A" w:rsidP="00F5285A">
      <w:pPr>
        <w:pStyle w:val="Standard"/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E1C6A" w:rsidRPr="00C32BF1" w:rsidRDefault="00F5285A" w:rsidP="00F5285A">
      <w:pPr>
        <w:pStyle w:val="Standard"/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J</w:t>
      </w:r>
      <w:r w:rsidR="001E7082" w:rsidRPr="00C32BF1">
        <w:rPr>
          <w:rFonts w:ascii="Arial" w:hAnsi="Arial" w:cs="Arial"/>
          <w:sz w:val="24"/>
          <w:szCs w:val="24"/>
        </w:rPr>
        <w:t>sou pravidelně a dostatečně informováni o všem, co se v MŠ děje: třídní schůzky, informační tabule v šatně, webové stránky, Ledvický zpravodaj, dny otevřených dveří, individuální rozhovory. Projeví-li zájem, mohou se spolupodílet při plánování programu školy,</w:t>
      </w:r>
      <w:r w:rsidR="008B6C7A">
        <w:rPr>
          <w:rFonts w:ascii="Arial" w:hAnsi="Arial" w:cs="Arial"/>
          <w:sz w:val="24"/>
          <w:szCs w:val="24"/>
        </w:rPr>
        <w:t xml:space="preserve"> prázdninách a</w:t>
      </w:r>
      <w:r w:rsidR="001E7082" w:rsidRPr="00C32BF1">
        <w:rPr>
          <w:rFonts w:ascii="Arial" w:hAnsi="Arial" w:cs="Arial"/>
          <w:sz w:val="24"/>
          <w:szCs w:val="24"/>
        </w:rPr>
        <w:t xml:space="preserve"> při řešení vzniklých problémů a</w:t>
      </w:r>
      <w:r>
        <w:rPr>
          <w:rFonts w:ascii="Arial" w:hAnsi="Arial" w:cs="Arial"/>
          <w:sz w:val="24"/>
          <w:szCs w:val="24"/>
        </w:rPr>
        <w:t xml:space="preserve">pod. </w:t>
      </w:r>
      <w:r w:rsidRPr="00C32BF1">
        <w:rPr>
          <w:rFonts w:ascii="Arial" w:hAnsi="Arial" w:cs="Arial"/>
          <w:sz w:val="24"/>
          <w:szCs w:val="24"/>
        </w:rPr>
        <w:t>Pedagogové pravidelně informují rodiče o prospívání jejich dítěte i o jeho individuálních pokrocích v rozvoji učení, domlouvají se s rodiči o společném postupu při jeho výchově a vzdělávání.</w:t>
      </w:r>
      <w:r>
        <w:rPr>
          <w:rFonts w:ascii="Arial" w:hAnsi="Arial" w:cs="Arial"/>
          <w:sz w:val="24"/>
          <w:szCs w:val="24"/>
        </w:rPr>
        <w:t xml:space="preserve"> </w:t>
      </w:r>
      <w:r w:rsidR="001E7082" w:rsidRPr="00C32BF1">
        <w:rPr>
          <w:rFonts w:ascii="Arial" w:hAnsi="Arial" w:cs="Arial"/>
          <w:sz w:val="24"/>
          <w:szCs w:val="24"/>
        </w:rPr>
        <w:t>Spolupracujeme s rodiči při logopedické péči, doporučujeme děti k návštěvě logopeda, kontakty mají k dispozici na nástěnce školy.</w:t>
      </w:r>
    </w:p>
    <w:p w:rsidR="000E1C6A" w:rsidRPr="00C32BF1" w:rsidRDefault="001E7082">
      <w:pPr>
        <w:pStyle w:val="Standard"/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ab/>
      </w:r>
    </w:p>
    <w:p w:rsidR="000E1C6A" w:rsidRPr="00C32BF1" w:rsidRDefault="001E7082" w:rsidP="00F5285A">
      <w:pPr>
        <w:pStyle w:val="Standard"/>
        <w:tabs>
          <w:tab w:val="left" w:pos="8280"/>
          <w:tab w:val="left" w:pos="93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b/>
          <w:sz w:val="24"/>
          <w:szCs w:val="24"/>
        </w:rPr>
        <w:t xml:space="preserve">           </w:t>
      </w:r>
      <w:r w:rsidRPr="00C32BF1">
        <w:rPr>
          <w:rFonts w:ascii="Arial" w:hAnsi="Arial" w:cs="Arial"/>
          <w:sz w:val="24"/>
          <w:szCs w:val="24"/>
        </w:rPr>
        <w:t>Pedagogové nezasahují do života a soukromí rodiny</w:t>
      </w:r>
      <w:r w:rsidR="00F5285A">
        <w:rPr>
          <w:rFonts w:ascii="Arial" w:hAnsi="Arial" w:cs="Arial"/>
          <w:sz w:val="24"/>
          <w:szCs w:val="24"/>
        </w:rPr>
        <w:t xml:space="preserve"> a </w:t>
      </w:r>
      <w:r w:rsidRPr="00C32BF1">
        <w:rPr>
          <w:rFonts w:ascii="Arial" w:hAnsi="Arial" w:cs="Arial"/>
          <w:sz w:val="24"/>
          <w:szCs w:val="24"/>
        </w:rPr>
        <w:t>podporuj</w:t>
      </w:r>
      <w:r w:rsidR="00F5285A">
        <w:rPr>
          <w:rFonts w:ascii="Arial" w:hAnsi="Arial" w:cs="Arial"/>
          <w:sz w:val="24"/>
          <w:szCs w:val="24"/>
        </w:rPr>
        <w:t>í</w:t>
      </w:r>
      <w:r w:rsidRPr="00C32BF1">
        <w:rPr>
          <w:rFonts w:ascii="Arial" w:hAnsi="Arial" w:cs="Arial"/>
          <w:sz w:val="24"/>
          <w:szCs w:val="24"/>
        </w:rPr>
        <w:t xml:space="preserve"> rodinnou výchovu a pomáhá rodičům v péči o dítě.</w:t>
      </w:r>
    </w:p>
    <w:p w:rsidR="000E1C6A" w:rsidRDefault="000E1C6A">
      <w:pPr>
        <w:pStyle w:val="Standard"/>
        <w:spacing w:after="0" w:line="240" w:lineRule="auto"/>
        <w:ind w:firstLine="708"/>
        <w:rPr>
          <w:rFonts w:ascii="Arial" w:hAnsi="Arial" w:cs="Arial"/>
          <w:sz w:val="24"/>
          <w:szCs w:val="24"/>
        </w:rPr>
      </w:pPr>
    </w:p>
    <w:p w:rsidR="00F5285A" w:rsidRDefault="00F5285A">
      <w:pPr>
        <w:pStyle w:val="Standard"/>
        <w:spacing w:after="0" w:line="240" w:lineRule="auto"/>
        <w:ind w:firstLine="708"/>
        <w:rPr>
          <w:rFonts w:ascii="Arial" w:hAnsi="Arial" w:cs="Arial"/>
          <w:sz w:val="24"/>
          <w:szCs w:val="24"/>
        </w:rPr>
      </w:pPr>
    </w:p>
    <w:p w:rsidR="00F5285A" w:rsidRDefault="00F5285A">
      <w:pPr>
        <w:pStyle w:val="Standard"/>
        <w:spacing w:after="0" w:line="240" w:lineRule="auto"/>
        <w:ind w:firstLine="708"/>
        <w:rPr>
          <w:rFonts w:ascii="Arial" w:hAnsi="Arial" w:cs="Arial"/>
          <w:sz w:val="24"/>
          <w:szCs w:val="24"/>
        </w:rPr>
      </w:pPr>
    </w:p>
    <w:p w:rsidR="00F5285A" w:rsidRDefault="009B3591" w:rsidP="009B3591">
      <w:pPr>
        <w:pStyle w:val="Standard"/>
        <w:spacing w:after="0" w:line="240" w:lineRule="auto"/>
        <w:ind w:firstLine="708"/>
        <w:rPr>
          <w:rFonts w:ascii="Arial" w:hAnsi="Arial" w:cs="Arial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>
            <wp:extent cx="4718807" cy="1714500"/>
            <wp:effectExtent l="0" t="0" r="5715" b="0"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1202" cy="1715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285A" w:rsidRPr="00C32BF1" w:rsidRDefault="00F5285A" w:rsidP="009B3591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</w:p>
    <w:p w:rsidR="000E1C6A" w:rsidRPr="00C32BF1" w:rsidRDefault="000E1C6A">
      <w:pPr>
        <w:pStyle w:val="Standard"/>
        <w:spacing w:after="0" w:line="240" w:lineRule="auto"/>
        <w:ind w:firstLine="708"/>
        <w:rPr>
          <w:rFonts w:ascii="Arial" w:hAnsi="Arial" w:cs="Arial"/>
          <w:sz w:val="24"/>
          <w:szCs w:val="24"/>
        </w:rPr>
      </w:pPr>
    </w:p>
    <w:p w:rsidR="000E1C6A" w:rsidRDefault="001E7082">
      <w:pPr>
        <w:pStyle w:val="Standard"/>
        <w:spacing w:after="0" w:line="240" w:lineRule="auto"/>
        <w:rPr>
          <w:rFonts w:ascii="Arial" w:hAnsi="Arial" w:cs="Arial"/>
          <w:b/>
          <w:i/>
          <w:sz w:val="24"/>
          <w:szCs w:val="24"/>
        </w:rPr>
      </w:pPr>
      <w:r w:rsidRPr="00C32BF1">
        <w:rPr>
          <w:rFonts w:ascii="Arial" w:hAnsi="Arial" w:cs="Arial"/>
          <w:b/>
          <w:i/>
          <w:sz w:val="24"/>
          <w:szCs w:val="24"/>
        </w:rPr>
        <w:t>Hlavní cíl této oblasti:</w:t>
      </w:r>
    </w:p>
    <w:p w:rsidR="009B3591" w:rsidRPr="00C32BF1" w:rsidRDefault="009B3591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</w:p>
    <w:p w:rsidR="009B3591" w:rsidRPr="009D667E" w:rsidRDefault="008B6C7A" w:rsidP="009D667E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 posledních letech se rodiče snaží přispět sponzorskými dary např.: oprava kol, bazén, výzdoba MŠ. Dřívější cíl se pomalu naplňuje a rodiče se mnohem více zapojují do akcí, tvoření a další spolupráce, které pořádá škola.</w:t>
      </w:r>
      <w:r w:rsidR="00B822D5">
        <w:rPr>
          <w:rFonts w:ascii="Arial" w:hAnsi="Arial" w:cs="Arial"/>
          <w:sz w:val="24"/>
          <w:szCs w:val="24"/>
        </w:rPr>
        <w:t xml:space="preserve"> Budeme se snažit jej dále naplňovat.</w:t>
      </w:r>
      <w:bookmarkStart w:id="31" w:name="_Toc335164420"/>
      <w:bookmarkStart w:id="32" w:name="_Toc36552925"/>
    </w:p>
    <w:p w:rsidR="009B3591" w:rsidRPr="00472631" w:rsidRDefault="001E7082" w:rsidP="00E116AF">
      <w:pPr>
        <w:pStyle w:val="Nadpis1"/>
        <w:numPr>
          <w:ilvl w:val="0"/>
          <w:numId w:val="68"/>
        </w:numPr>
        <w:spacing w:line="240" w:lineRule="auto"/>
        <w:rPr>
          <w:rFonts w:ascii="Arial" w:hAnsi="Arial" w:cs="Arial"/>
          <w:color w:val="C00000"/>
          <w:sz w:val="24"/>
          <w:szCs w:val="24"/>
        </w:rPr>
      </w:pPr>
      <w:bookmarkStart w:id="33" w:name="_Toc37740168"/>
      <w:r w:rsidRPr="009B3591">
        <w:rPr>
          <w:rFonts w:ascii="Arial" w:hAnsi="Arial" w:cs="Arial"/>
          <w:color w:val="C00000"/>
          <w:sz w:val="24"/>
          <w:szCs w:val="24"/>
        </w:rPr>
        <w:lastRenderedPageBreak/>
        <w:t>Organizace vzdělávání</w:t>
      </w:r>
      <w:bookmarkEnd w:id="31"/>
      <w:bookmarkEnd w:id="32"/>
      <w:bookmarkEnd w:id="33"/>
    </w:p>
    <w:p w:rsidR="000E1C6A" w:rsidRDefault="001E7082" w:rsidP="004838FD">
      <w:pPr>
        <w:pStyle w:val="Nadpis2"/>
        <w:spacing w:line="240" w:lineRule="auto"/>
        <w:ind w:left="1065"/>
        <w:rPr>
          <w:rFonts w:ascii="Arial" w:hAnsi="Arial" w:cs="Arial"/>
          <w:color w:val="FF0000"/>
          <w:sz w:val="24"/>
          <w:szCs w:val="24"/>
        </w:rPr>
      </w:pPr>
      <w:bookmarkStart w:id="34" w:name="_Toc335164421"/>
      <w:bookmarkStart w:id="35" w:name="_Toc36552926"/>
      <w:bookmarkStart w:id="36" w:name="_Toc37740169"/>
      <w:r w:rsidRPr="009B3591">
        <w:rPr>
          <w:rFonts w:ascii="Arial" w:hAnsi="Arial" w:cs="Arial"/>
          <w:color w:val="FF0000"/>
          <w:sz w:val="24"/>
          <w:szCs w:val="24"/>
        </w:rPr>
        <w:t xml:space="preserve">4.1 </w:t>
      </w:r>
      <w:r w:rsidRPr="009B3591">
        <w:rPr>
          <w:rFonts w:ascii="Arial" w:hAnsi="Arial" w:cs="Arial"/>
          <w:color w:val="FF0000"/>
          <w:sz w:val="24"/>
          <w:szCs w:val="24"/>
        </w:rPr>
        <w:tab/>
        <w:t>Přijímání dět</w:t>
      </w:r>
      <w:bookmarkEnd w:id="34"/>
      <w:bookmarkEnd w:id="35"/>
      <w:r w:rsidR="009B3591">
        <w:rPr>
          <w:rFonts w:ascii="Arial" w:hAnsi="Arial" w:cs="Arial"/>
          <w:color w:val="FF0000"/>
          <w:sz w:val="24"/>
          <w:szCs w:val="24"/>
        </w:rPr>
        <w:t>í</w:t>
      </w:r>
      <w:bookmarkEnd w:id="36"/>
    </w:p>
    <w:p w:rsidR="009B3591" w:rsidRPr="009B3591" w:rsidRDefault="009B3591">
      <w:pPr>
        <w:pStyle w:val="Nadpis2"/>
        <w:spacing w:line="240" w:lineRule="auto"/>
        <w:rPr>
          <w:rFonts w:ascii="Arial" w:hAnsi="Arial" w:cs="Arial"/>
          <w:color w:val="FF0000"/>
          <w:sz w:val="24"/>
          <w:szCs w:val="24"/>
        </w:rPr>
      </w:pPr>
    </w:p>
    <w:p w:rsidR="000E1C6A" w:rsidRPr="00C32BF1" w:rsidRDefault="001E7082">
      <w:pPr>
        <w:pStyle w:val="Standard"/>
        <w:tabs>
          <w:tab w:val="left" w:pos="-567"/>
          <w:tab w:val="left" w:pos="-426"/>
          <w:tab w:val="left" w:pos="-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ab/>
        <w:t>Do mateřské školy jsou přijímány děti v souladu s vyhláškou č. 17/2005 Sb. o předškolním vzdělávání v platném znění.</w:t>
      </w:r>
      <w:r w:rsidR="001D514C" w:rsidRPr="00C32BF1">
        <w:rPr>
          <w:rFonts w:ascii="Arial" w:hAnsi="Arial" w:cs="Arial"/>
          <w:sz w:val="24"/>
          <w:szCs w:val="24"/>
        </w:rPr>
        <w:t xml:space="preserve"> Děti přijímá, kritéria stanovuje a správní řízení vede ředitelka školy. </w:t>
      </w:r>
    </w:p>
    <w:p w:rsidR="00C46CB6" w:rsidRPr="00C32BF1" w:rsidRDefault="00C46CB6">
      <w:pPr>
        <w:pStyle w:val="Standard"/>
        <w:tabs>
          <w:tab w:val="left" w:pos="-567"/>
          <w:tab w:val="left" w:pos="-426"/>
          <w:tab w:val="left" w:pos="-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Pro školní rok</w:t>
      </w:r>
      <w:r w:rsidR="005F3014">
        <w:rPr>
          <w:rFonts w:ascii="Arial" w:hAnsi="Arial" w:cs="Arial"/>
          <w:sz w:val="24"/>
          <w:szCs w:val="24"/>
        </w:rPr>
        <w:t xml:space="preserve"> 2020/2021 </w:t>
      </w:r>
      <w:r w:rsidRPr="00C32BF1">
        <w:rPr>
          <w:rFonts w:ascii="Arial" w:hAnsi="Arial" w:cs="Arial"/>
          <w:sz w:val="24"/>
          <w:szCs w:val="24"/>
        </w:rPr>
        <w:t xml:space="preserve">se zápis k předškolnímu vzdělávání </w:t>
      </w:r>
      <w:r w:rsidR="00862351" w:rsidRPr="00C32BF1">
        <w:rPr>
          <w:rFonts w:ascii="Arial" w:hAnsi="Arial" w:cs="Arial"/>
          <w:sz w:val="24"/>
          <w:szCs w:val="24"/>
        </w:rPr>
        <w:t>(správní řízení</w:t>
      </w:r>
      <w:r w:rsidR="00B93586" w:rsidRPr="00C32BF1">
        <w:rPr>
          <w:rFonts w:ascii="Arial" w:hAnsi="Arial" w:cs="Arial"/>
          <w:sz w:val="24"/>
          <w:szCs w:val="24"/>
        </w:rPr>
        <w:t xml:space="preserve">) </w:t>
      </w:r>
      <w:r w:rsidRPr="00C32BF1">
        <w:rPr>
          <w:rFonts w:ascii="Arial" w:hAnsi="Arial" w:cs="Arial"/>
          <w:sz w:val="24"/>
          <w:szCs w:val="24"/>
        </w:rPr>
        <w:t xml:space="preserve">se uskuteční </w:t>
      </w:r>
      <w:r w:rsidR="005F3014">
        <w:rPr>
          <w:rFonts w:ascii="Arial" w:hAnsi="Arial" w:cs="Arial"/>
          <w:sz w:val="24"/>
          <w:szCs w:val="24"/>
        </w:rPr>
        <w:t>12</w:t>
      </w:r>
      <w:r w:rsidRPr="00C32BF1">
        <w:rPr>
          <w:rFonts w:ascii="Arial" w:hAnsi="Arial" w:cs="Arial"/>
          <w:sz w:val="24"/>
          <w:szCs w:val="24"/>
        </w:rPr>
        <w:t>. května 20</w:t>
      </w:r>
      <w:r w:rsidR="005F3014">
        <w:rPr>
          <w:rFonts w:ascii="Arial" w:hAnsi="Arial" w:cs="Arial"/>
          <w:sz w:val="24"/>
          <w:szCs w:val="24"/>
        </w:rPr>
        <w:t xml:space="preserve">20, </w:t>
      </w:r>
      <w:r w:rsidRPr="00C32BF1">
        <w:rPr>
          <w:rFonts w:ascii="Arial" w:hAnsi="Arial" w:cs="Arial"/>
          <w:sz w:val="24"/>
          <w:szCs w:val="24"/>
        </w:rPr>
        <w:t xml:space="preserve">přičemž termín a místo zápisu (MŠ Ledvice) stanovuje ředitel školy v dohodě se zřizovatelem a tuto informaci zveřejňuje způsobem v místě obvyklým (nástěnka školy, nástěnka obce, web). </w:t>
      </w:r>
    </w:p>
    <w:p w:rsidR="005F23BA" w:rsidRDefault="00C46CB6">
      <w:pPr>
        <w:pStyle w:val="Standard"/>
        <w:tabs>
          <w:tab w:val="left" w:pos="-567"/>
          <w:tab w:val="left" w:pos="-426"/>
          <w:tab w:val="left" w:pos="-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Dítě může být přijato k předškolnímu vzdělávání i v průběhu školního roku, a to za předpokladu, že má MŠ volné místo. Na uvolněná místa se nevyhlašuje v průběhu roku samostatný zápis.</w:t>
      </w:r>
    </w:p>
    <w:p w:rsidR="005379EC" w:rsidRPr="005379EC" w:rsidRDefault="005379EC">
      <w:pPr>
        <w:pStyle w:val="Standard"/>
        <w:tabs>
          <w:tab w:val="left" w:pos="-567"/>
          <w:tab w:val="left" w:pos="-426"/>
          <w:tab w:val="left" w:pos="-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4019C" w:rsidRPr="00C32BF1" w:rsidRDefault="00490893">
      <w:pPr>
        <w:pStyle w:val="Standard"/>
        <w:tabs>
          <w:tab w:val="left" w:pos="-567"/>
          <w:tab w:val="left" w:pos="-426"/>
          <w:tab w:val="left" w:pos="-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b/>
          <w:sz w:val="24"/>
          <w:szCs w:val="24"/>
        </w:rPr>
        <w:t xml:space="preserve">     </w:t>
      </w:r>
      <w:r w:rsidR="0074019C" w:rsidRPr="005379EC">
        <w:rPr>
          <w:rFonts w:ascii="Arial" w:hAnsi="Arial" w:cs="Arial"/>
          <w:sz w:val="24"/>
          <w:szCs w:val="24"/>
        </w:rPr>
        <w:t>Od počátku školního roku 2017/18 nově platí povinnost předškolního vzdělávání u dětí, které dosáhly do 31. 08.</w:t>
      </w:r>
      <w:r w:rsidR="00FF7E44">
        <w:rPr>
          <w:rFonts w:ascii="Arial" w:hAnsi="Arial" w:cs="Arial"/>
          <w:sz w:val="24"/>
          <w:szCs w:val="24"/>
        </w:rPr>
        <w:t xml:space="preserve"> daného roku</w:t>
      </w:r>
      <w:r w:rsidR="0074019C" w:rsidRPr="005379EC">
        <w:rPr>
          <w:rFonts w:ascii="Arial" w:hAnsi="Arial" w:cs="Arial"/>
          <w:sz w:val="24"/>
          <w:szCs w:val="24"/>
        </w:rPr>
        <w:t xml:space="preserve"> pěti let</w:t>
      </w:r>
      <w:r w:rsidR="005379EC">
        <w:rPr>
          <w:rFonts w:ascii="Arial" w:hAnsi="Arial" w:cs="Arial"/>
          <w:sz w:val="24"/>
          <w:szCs w:val="24"/>
        </w:rPr>
        <w:t>.</w:t>
      </w:r>
      <w:r w:rsidR="00840D61" w:rsidRPr="005379EC">
        <w:rPr>
          <w:rFonts w:ascii="Arial" w:hAnsi="Arial" w:cs="Arial"/>
          <w:sz w:val="24"/>
          <w:szCs w:val="24"/>
        </w:rPr>
        <w:t xml:space="preserve"> Tyto se nazývají </w:t>
      </w:r>
      <w:r w:rsidR="00C148BC" w:rsidRPr="005379EC">
        <w:rPr>
          <w:rFonts w:ascii="Arial" w:hAnsi="Arial" w:cs="Arial"/>
          <w:sz w:val="24"/>
          <w:szCs w:val="24"/>
        </w:rPr>
        <w:t>„</w:t>
      </w:r>
      <w:r w:rsidR="00840D61" w:rsidRPr="005379EC">
        <w:rPr>
          <w:rFonts w:ascii="Arial" w:hAnsi="Arial" w:cs="Arial"/>
          <w:sz w:val="24"/>
          <w:szCs w:val="24"/>
        </w:rPr>
        <w:t>dětmi povinnými</w:t>
      </w:r>
      <w:r w:rsidR="00C148BC" w:rsidRPr="005379EC">
        <w:rPr>
          <w:rFonts w:ascii="Arial" w:hAnsi="Arial" w:cs="Arial"/>
          <w:sz w:val="24"/>
          <w:szCs w:val="24"/>
        </w:rPr>
        <w:t>“</w:t>
      </w:r>
      <w:r w:rsidR="00840D61" w:rsidRPr="005379EC">
        <w:rPr>
          <w:rFonts w:ascii="Arial" w:hAnsi="Arial" w:cs="Arial"/>
          <w:sz w:val="24"/>
          <w:szCs w:val="24"/>
        </w:rPr>
        <w:t xml:space="preserve">. </w:t>
      </w:r>
      <w:r w:rsidR="00C148BC" w:rsidRPr="005379EC">
        <w:rPr>
          <w:rFonts w:ascii="Arial" w:hAnsi="Arial" w:cs="Arial"/>
          <w:sz w:val="24"/>
          <w:szCs w:val="24"/>
        </w:rPr>
        <w:t>Tyto povinné děti se budou vzdělávat minimálně 4 hodiny denně, a to v době od 8 – 12 hodin, do MŠ budou docházet řádně</w:t>
      </w:r>
      <w:r w:rsidR="00517CDD" w:rsidRPr="00C32BF1">
        <w:rPr>
          <w:rFonts w:ascii="Arial" w:hAnsi="Arial" w:cs="Arial"/>
          <w:sz w:val="24"/>
          <w:szCs w:val="24"/>
        </w:rPr>
        <w:t xml:space="preserve">. Povinnost předškolního vzdělávání není dána ve dnech školních prázdnin (tak jako u ZŠ a SŠ). Jarní prázdniny se určují dle sídla MŠ (teplický okres), v souladu s organizací školního roku. </w:t>
      </w:r>
    </w:p>
    <w:p w:rsidR="005F23BA" w:rsidRPr="00C32BF1" w:rsidRDefault="005F23BA">
      <w:pPr>
        <w:pStyle w:val="Standard"/>
        <w:tabs>
          <w:tab w:val="left" w:pos="-567"/>
          <w:tab w:val="left" w:pos="-426"/>
          <w:tab w:val="left" w:pos="-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17CDD" w:rsidRPr="00256F0A" w:rsidRDefault="00517CDD">
      <w:pPr>
        <w:pStyle w:val="Standard"/>
        <w:tabs>
          <w:tab w:val="left" w:pos="-567"/>
          <w:tab w:val="left" w:pos="-426"/>
          <w:tab w:val="left" w:pos="-284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256F0A">
        <w:rPr>
          <w:rFonts w:ascii="Arial" w:hAnsi="Arial" w:cs="Arial"/>
          <w:b/>
          <w:sz w:val="24"/>
          <w:szCs w:val="24"/>
        </w:rPr>
        <w:t>Plnit povinnost předškolního vzdělávání lze i jiným způsobem:</w:t>
      </w:r>
    </w:p>
    <w:p w:rsidR="00256F0A" w:rsidRPr="00C32BF1" w:rsidRDefault="00256F0A">
      <w:pPr>
        <w:pStyle w:val="Standard"/>
        <w:tabs>
          <w:tab w:val="left" w:pos="-567"/>
          <w:tab w:val="left" w:pos="-426"/>
          <w:tab w:val="left" w:pos="-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17CDD" w:rsidRPr="00C32BF1" w:rsidRDefault="00517CDD" w:rsidP="00E116AF">
      <w:pPr>
        <w:pStyle w:val="Standard"/>
        <w:numPr>
          <w:ilvl w:val="0"/>
          <w:numId w:val="50"/>
        </w:numPr>
        <w:tabs>
          <w:tab w:val="left" w:pos="-567"/>
          <w:tab w:val="left" w:pos="-426"/>
          <w:tab w:val="left" w:pos="-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individuálním vzdělávání dítěte na základě oznámení MŠ (oznámit 3 měsíce dopředu!)</w:t>
      </w:r>
    </w:p>
    <w:p w:rsidR="00517CDD" w:rsidRPr="00C32BF1" w:rsidRDefault="00517CDD" w:rsidP="00E116AF">
      <w:pPr>
        <w:pStyle w:val="Standard"/>
        <w:numPr>
          <w:ilvl w:val="0"/>
          <w:numId w:val="50"/>
        </w:numPr>
        <w:tabs>
          <w:tab w:val="left" w:pos="-567"/>
          <w:tab w:val="left" w:pos="-426"/>
          <w:tab w:val="left" w:pos="-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vzděláváním v přípravné třídě ZŠ u dětí s povoleným odkladem povinné školní docházky</w:t>
      </w:r>
    </w:p>
    <w:p w:rsidR="00862351" w:rsidRPr="00256F0A" w:rsidRDefault="00517CDD" w:rsidP="00E116AF">
      <w:pPr>
        <w:pStyle w:val="Standard"/>
        <w:numPr>
          <w:ilvl w:val="0"/>
          <w:numId w:val="50"/>
        </w:numPr>
        <w:tabs>
          <w:tab w:val="left" w:pos="-567"/>
          <w:tab w:val="left" w:pos="-426"/>
          <w:tab w:val="left" w:pos="-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vzděláváním v zahraniční škole na území ČR, ve které MŠMT povolilo plnění povinné školní docházky;</w:t>
      </w:r>
    </w:p>
    <w:p w:rsidR="00490893" w:rsidRPr="00C32BF1" w:rsidRDefault="00490893" w:rsidP="00256F0A">
      <w:pPr>
        <w:pStyle w:val="Standard"/>
        <w:tabs>
          <w:tab w:val="left" w:pos="-567"/>
          <w:tab w:val="left" w:pos="-426"/>
          <w:tab w:val="left" w:pos="-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 xml:space="preserve">   </w:t>
      </w:r>
    </w:p>
    <w:p w:rsidR="00912771" w:rsidRPr="00C32BF1" w:rsidRDefault="00490893">
      <w:pPr>
        <w:pStyle w:val="Standard"/>
        <w:tabs>
          <w:tab w:val="left" w:pos="-567"/>
          <w:tab w:val="left" w:pos="-426"/>
          <w:tab w:val="left" w:pos="-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 xml:space="preserve">     </w:t>
      </w:r>
      <w:r w:rsidR="00912771" w:rsidRPr="00C32BF1">
        <w:rPr>
          <w:rFonts w:ascii="Arial" w:hAnsi="Arial" w:cs="Arial"/>
          <w:sz w:val="24"/>
          <w:szCs w:val="24"/>
        </w:rPr>
        <w:t>Obec je povinna zajistit podmínky pro předškolní vzdělávání přednostně přijímaných dětí.</w:t>
      </w:r>
    </w:p>
    <w:p w:rsidR="00840D61" w:rsidRPr="00C32BF1" w:rsidRDefault="00840D61">
      <w:pPr>
        <w:pStyle w:val="Standard"/>
        <w:tabs>
          <w:tab w:val="left" w:pos="-567"/>
          <w:tab w:val="left" w:pos="-426"/>
          <w:tab w:val="left" w:pos="-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Obecní úřad obce, na jejímž území je školský obvod mateřské školy, poskytuje této škole s dostatečným předstihem před termínem zápisu seznam dětí, které mají na předškolní vzdělávání ze zákona nárok a děti, pro které je vzdělávání povinné (viz výše). Na základě tohoto seznamu ředitel školy ověří, zda zákonní zástupci splnili svoji povinnost a přihlásili dítě (s trvalým bydlištěm ve školském obvodu spádové školy) k předškolnímu vzdělávání.</w:t>
      </w:r>
      <w:r w:rsidR="005F23BA" w:rsidRPr="00C32BF1">
        <w:rPr>
          <w:rFonts w:ascii="Arial" w:hAnsi="Arial" w:cs="Arial"/>
          <w:sz w:val="24"/>
          <w:szCs w:val="24"/>
        </w:rPr>
        <w:t xml:space="preserve"> Zákonní zástupci si k předškolnímu vzdělávání svého dítěte mohou vybrat i jinou, nespádovou mateřskou školu, avšak </w:t>
      </w:r>
      <w:r w:rsidR="00490893" w:rsidRPr="00C32BF1">
        <w:rPr>
          <w:rFonts w:ascii="Arial" w:hAnsi="Arial" w:cs="Arial"/>
          <w:sz w:val="24"/>
          <w:szCs w:val="24"/>
        </w:rPr>
        <w:t>mají povi</w:t>
      </w:r>
      <w:r w:rsidR="000E4BDF" w:rsidRPr="00C32BF1">
        <w:rPr>
          <w:rFonts w:ascii="Arial" w:hAnsi="Arial" w:cs="Arial"/>
          <w:sz w:val="24"/>
          <w:szCs w:val="24"/>
        </w:rPr>
        <w:t xml:space="preserve">nnost neprodleně o tomto kroku </w:t>
      </w:r>
      <w:r w:rsidR="00490893" w:rsidRPr="00C32BF1">
        <w:rPr>
          <w:rFonts w:ascii="Arial" w:hAnsi="Arial" w:cs="Arial"/>
          <w:sz w:val="24"/>
          <w:szCs w:val="24"/>
        </w:rPr>
        <w:t xml:space="preserve">informovat svoji spádovou MŠ. </w:t>
      </w:r>
    </w:p>
    <w:p w:rsidR="0074019C" w:rsidRPr="00C32BF1" w:rsidRDefault="0074019C">
      <w:pPr>
        <w:pStyle w:val="Standard"/>
        <w:tabs>
          <w:tab w:val="left" w:pos="-567"/>
          <w:tab w:val="left" w:pos="-426"/>
          <w:tab w:val="left" w:pos="-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 xml:space="preserve">Povinné předškolní vzdělávání se nevztahuje na děti s hlubokým </w:t>
      </w:r>
      <w:r w:rsidR="00912771" w:rsidRPr="00C32BF1">
        <w:rPr>
          <w:rFonts w:ascii="Arial" w:hAnsi="Arial" w:cs="Arial"/>
          <w:sz w:val="24"/>
          <w:szCs w:val="24"/>
        </w:rPr>
        <w:t>mentálním postižení</w:t>
      </w:r>
      <w:r w:rsidRPr="00C32BF1">
        <w:rPr>
          <w:rFonts w:ascii="Arial" w:hAnsi="Arial" w:cs="Arial"/>
          <w:sz w:val="24"/>
          <w:szCs w:val="24"/>
        </w:rPr>
        <w:t>m.</w:t>
      </w:r>
    </w:p>
    <w:p w:rsidR="009577AC" w:rsidRPr="00C32BF1" w:rsidRDefault="009577AC">
      <w:pPr>
        <w:pStyle w:val="Standard"/>
        <w:tabs>
          <w:tab w:val="left" w:pos="-567"/>
          <w:tab w:val="left" w:pos="-426"/>
          <w:tab w:val="left" w:pos="-284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C32BF1">
        <w:rPr>
          <w:rFonts w:ascii="Arial" w:hAnsi="Arial" w:cs="Arial"/>
          <w:b/>
          <w:sz w:val="24"/>
          <w:szCs w:val="24"/>
        </w:rPr>
        <w:t xml:space="preserve"> </w:t>
      </w:r>
    </w:p>
    <w:p w:rsidR="009577AC" w:rsidRPr="00C32BF1" w:rsidRDefault="00AA4808">
      <w:pPr>
        <w:pStyle w:val="Standard"/>
        <w:tabs>
          <w:tab w:val="left" w:pos="-567"/>
          <w:tab w:val="left" w:pos="-426"/>
          <w:tab w:val="left" w:pos="-284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Od 01. 09. 2021</w:t>
      </w:r>
      <w:r w:rsidR="009577AC" w:rsidRPr="00C32BF1">
        <w:rPr>
          <w:rFonts w:ascii="Arial" w:hAnsi="Arial" w:cs="Arial"/>
          <w:b/>
          <w:sz w:val="24"/>
          <w:szCs w:val="24"/>
        </w:rPr>
        <w:t xml:space="preserve"> budou mít nárok na přednostní přijetí (samozřejmě vedle povinných dětí) i děti, které před začátkem školního roku dosáhnou druhého roku věku, uplatněn</w:t>
      </w:r>
      <w:r>
        <w:rPr>
          <w:rFonts w:ascii="Arial" w:hAnsi="Arial" w:cs="Arial"/>
          <w:b/>
          <w:sz w:val="24"/>
          <w:szCs w:val="24"/>
        </w:rPr>
        <w:t>é při zápise (02. – 16. 05. 2021</w:t>
      </w:r>
      <w:r w:rsidR="009577AC" w:rsidRPr="00C32BF1">
        <w:rPr>
          <w:rFonts w:ascii="Arial" w:hAnsi="Arial" w:cs="Arial"/>
          <w:b/>
          <w:sz w:val="24"/>
          <w:szCs w:val="24"/>
        </w:rPr>
        <w:t>).</w:t>
      </w:r>
    </w:p>
    <w:p w:rsidR="00862351" w:rsidRPr="00C32BF1" w:rsidRDefault="00862351">
      <w:pPr>
        <w:pStyle w:val="Standard"/>
        <w:tabs>
          <w:tab w:val="left" w:pos="-567"/>
          <w:tab w:val="left" w:pos="-426"/>
          <w:tab w:val="left" w:pos="-284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862351" w:rsidRDefault="00862351">
      <w:pPr>
        <w:pStyle w:val="Standard"/>
        <w:tabs>
          <w:tab w:val="left" w:pos="-567"/>
          <w:tab w:val="left" w:pos="-426"/>
          <w:tab w:val="left" w:pos="-284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C32BF1">
        <w:rPr>
          <w:rFonts w:ascii="Arial" w:hAnsi="Arial" w:cs="Arial"/>
          <w:b/>
          <w:sz w:val="24"/>
          <w:szCs w:val="24"/>
          <w:u w:val="single"/>
        </w:rPr>
        <w:t xml:space="preserve">Kritéria při </w:t>
      </w:r>
      <w:r w:rsidR="00B30980" w:rsidRPr="00C32BF1">
        <w:rPr>
          <w:rFonts w:ascii="Arial" w:hAnsi="Arial" w:cs="Arial"/>
          <w:b/>
          <w:sz w:val="24"/>
          <w:szCs w:val="24"/>
          <w:u w:val="single"/>
        </w:rPr>
        <w:t>přijímání</w:t>
      </w:r>
      <w:r w:rsidRPr="00C32BF1">
        <w:rPr>
          <w:rFonts w:ascii="Arial" w:hAnsi="Arial" w:cs="Arial"/>
          <w:b/>
          <w:sz w:val="24"/>
          <w:szCs w:val="24"/>
          <w:u w:val="single"/>
        </w:rPr>
        <w:t xml:space="preserve"> – souhrn:</w:t>
      </w:r>
    </w:p>
    <w:p w:rsidR="00256F0A" w:rsidRPr="00C32BF1" w:rsidRDefault="00256F0A">
      <w:pPr>
        <w:pStyle w:val="Standard"/>
        <w:tabs>
          <w:tab w:val="left" w:pos="-567"/>
          <w:tab w:val="left" w:pos="-426"/>
          <w:tab w:val="left" w:pos="-284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862351" w:rsidRPr="00256F0A" w:rsidRDefault="00862351">
      <w:pPr>
        <w:pStyle w:val="Standard"/>
        <w:tabs>
          <w:tab w:val="left" w:pos="-567"/>
          <w:tab w:val="left" w:pos="-426"/>
          <w:tab w:val="left" w:pos="-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56F0A">
        <w:rPr>
          <w:rFonts w:ascii="Arial" w:hAnsi="Arial" w:cs="Arial"/>
          <w:sz w:val="24"/>
          <w:szCs w:val="24"/>
        </w:rPr>
        <w:t xml:space="preserve">Přednostně budou tedy přijaty děti povinné a děti přednostní. Dále děti dle věku, přičemž mají přednost děti starší. U věkového hlediska budeme zohledňovat, zda má dítě trvalý pobyt v obci. </w:t>
      </w:r>
    </w:p>
    <w:p w:rsidR="000E1C6A" w:rsidRPr="00256F0A" w:rsidRDefault="000E1C6A">
      <w:pPr>
        <w:pStyle w:val="Standard"/>
        <w:tabs>
          <w:tab w:val="left" w:pos="-567"/>
          <w:tab w:val="left" w:pos="-426"/>
          <w:tab w:val="left" w:pos="-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E1C6A" w:rsidRPr="00C32BF1" w:rsidRDefault="001E7082">
      <w:pPr>
        <w:pStyle w:val="Standard"/>
        <w:tabs>
          <w:tab w:val="left" w:pos="360"/>
          <w:tab w:val="left" w:pos="720"/>
          <w:tab w:val="left" w:pos="1440"/>
          <w:tab w:val="left" w:pos="630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56F0A">
        <w:rPr>
          <w:rFonts w:ascii="Arial" w:hAnsi="Arial" w:cs="Arial"/>
          <w:sz w:val="24"/>
          <w:szCs w:val="24"/>
        </w:rPr>
        <w:t xml:space="preserve">           Vzdělávání dětí MŠ probíhá v jedné heterogenní třídě. </w:t>
      </w:r>
      <w:r w:rsidR="00490893" w:rsidRPr="00256F0A">
        <w:rPr>
          <w:rFonts w:ascii="Arial" w:hAnsi="Arial" w:cs="Arial"/>
          <w:sz w:val="24"/>
          <w:szCs w:val="24"/>
        </w:rPr>
        <w:t xml:space="preserve">Stále platí, že do </w:t>
      </w:r>
      <w:r w:rsidRPr="00256F0A">
        <w:rPr>
          <w:rFonts w:ascii="Arial" w:hAnsi="Arial" w:cs="Arial"/>
          <w:sz w:val="24"/>
          <w:szCs w:val="24"/>
        </w:rPr>
        <w:t>mateřské školy jsou přijímány děti zpravidla od 3 do 6 let</w:t>
      </w:r>
      <w:r w:rsidR="00F560D9" w:rsidRPr="00256F0A">
        <w:rPr>
          <w:rFonts w:ascii="Arial" w:hAnsi="Arial" w:cs="Arial"/>
          <w:sz w:val="24"/>
          <w:szCs w:val="24"/>
        </w:rPr>
        <w:t>, nejdříve však od 2 let</w:t>
      </w:r>
      <w:r w:rsidR="00C14833" w:rsidRPr="00256F0A">
        <w:rPr>
          <w:rFonts w:ascii="Arial" w:hAnsi="Arial" w:cs="Arial"/>
          <w:sz w:val="24"/>
          <w:szCs w:val="24"/>
        </w:rPr>
        <w:t>.</w:t>
      </w:r>
      <w:r w:rsidR="00C14833">
        <w:rPr>
          <w:rFonts w:ascii="Arial" w:hAnsi="Arial" w:cs="Arial"/>
          <w:b/>
          <w:sz w:val="24"/>
          <w:szCs w:val="24"/>
        </w:rPr>
        <w:t xml:space="preserve"> </w:t>
      </w:r>
      <w:r w:rsidRPr="00C32BF1">
        <w:rPr>
          <w:rFonts w:ascii="Arial" w:hAnsi="Arial" w:cs="Arial"/>
          <w:sz w:val="24"/>
          <w:szCs w:val="24"/>
        </w:rPr>
        <w:t xml:space="preserve">Přijímáme </w:t>
      </w:r>
      <w:r w:rsidR="0074019C" w:rsidRPr="00C32BF1">
        <w:rPr>
          <w:rFonts w:ascii="Arial" w:hAnsi="Arial" w:cs="Arial"/>
          <w:sz w:val="24"/>
          <w:szCs w:val="24"/>
        </w:rPr>
        <w:t xml:space="preserve">a vzděláváme </w:t>
      </w:r>
      <w:r w:rsidRPr="00C32BF1">
        <w:rPr>
          <w:rFonts w:ascii="Arial" w:hAnsi="Arial" w:cs="Arial"/>
          <w:sz w:val="24"/>
          <w:szCs w:val="24"/>
        </w:rPr>
        <w:t>rovněž děti s odkladem školní docházky. Proto se mohou v mateřské škole vzdělávat i děti sedmileté.</w:t>
      </w:r>
    </w:p>
    <w:p w:rsidR="000E1C6A" w:rsidRPr="00C32BF1" w:rsidRDefault="000E1C6A">
      <w:pPr>
        <w:pStyle w:val="Standard"/>
        <w:tabs>
          <w:tab w:val="left" w:pos="360"/>
          <w:tab w:val="left" w:pos="720"/>
          <w:tab w:val="left" w:pos="1440"/>
          <w:tab w:val="left" w:pos="630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E1C6A" w:rsidRPr="00C32BF1" w:rsidRDefault="001E7082">
      <w:pPr>
        <w:pStyle w:val="Standard"/>
        <w:tabs>
          <w:tab w:val="left" w:pos="-70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ab/>
        <w:t>Ředitelka MŠ rozhoduje o přijetí dítěte do MŠ, popřípadě o stanovení zkušebního pobytu dítěte, jehož délka nesmí přesáhnout 3 měsíce.</w:t>
      </w:r>
      <w:r w:rsidR="009B15B0" w:rsidRPr="00C32BF1">
        <w:rPr>
          <w:rFonts w:ascii="Arial" w:hAnsi="Arial" w:cs="Arial"/>
          <w:sz w:val="24"/>
          <w:szCs w:val="24"/>
        </w:rPr>
        <w:t xml:space="preserve"> Zkušební pobyt není možné stanovit dítěti, pro které je předškolní povinné. </w:t>
      </w:r>
    </w:p>
    <w:p w:rsidR="000E1C6A" w:rsidRPr="00C32BF1" w:rsidRDefault="000E1C6A">
      <w:pPr>
        <w:pStyle w:val="Standard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E1C6A" w:rsidRPr="00C32BF1" w:rsidRDefault="001E7082">
      <w:pPr>
        <w:pStyle w:val="Standard"/>
        <w:tabs>
          <w:tab w:val="left" w:pos="-142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ab/>
        <w:t>Při přijímání dětí k předškolnímu vzdělávání je třeba dodržet podmínky stanovené § 34 a § 165 zákona č.561/2004 Sb. a § 50 zákona č. 258/2000 Sb.</w:t>
      </w:r>
    </w:p>
    <w:p w:rsidR="000E1C6A" w:rsidRPr="00C32BF1" w:rsidRDefault="001E7082">
      <w:pPr>
        <w:pStyle w:val="Standard"/>
        <w:tabs>
          <w:tab w:val="left" w:pos="8280"/>
          <w:tab w:val="left" w:pos="93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O přijetí dítěte se zdravotním postižením rozhodne ředitelka MŠ na základě písemného vyjádření školského poradenského zařízení, popřípadě také registrujícího praktického lékaře pro děti a dorost.</w:t>
      </w:r>
    </w:p>
    <w:p w:rsidR="000E1C6A" w:rsidRDefault="009B15B0">
      <w:pPr>
        <w:pStyle w:val="Standard"/>
        <w:tabs>
          <w:tab w:val="left" w:pos="8280"/>
          <w:tab w:val="left" w:pos="93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F7E44">
        <w:rPr>
          <w:rFonts w:ascii="Arial" w:hAnsi="Arial" w:cs="Arial"/>
          <w:sz w:val="24"/>
          <w:szCs w:val="24"/>
        </w:rPr>
        <w:t>Pokud je pro předškolní vzdělávání povinné, nepožaduje škola doklad o očkování.</w:t>
      </w:r>
    </w:p>
    <w:p w:rsidR="00FF7E44" w:rsidRPr="00FF7E44" w:rsidRDefault="00FF7E44">
      <w:pPr>
        <w:pStyle w:val="Standard"/>
        <w:tabs>
          <w:tab w:val="left" w:pos="8280"/>
          <w:tab w:val="left" w:pos="93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148BC" w:rsidRPr="00C32BF1" w:rsidRDefault="009B623E">
      <w:pPr>
        <w:pStyle w:val="Standard"/>
        <w:tabs>
          <w:tab w:val="left" w:pos="8280"/>
          <w:tab w:val="left" w:pos="93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 xml:space="preserve">     </w:t>
      </w:r>
      <w:r w:rsidR="00490893" w:rsidRPr="00C32BF1">
        <w:rPr>
          <w:rFonts w:ascii="Arial" w:hAnsi="Arial" w:cs="Arial"/>
          <w:sz w:val="24"/>
          <w:szCs w:val="24"/>
        </w:rPr>
        <w:t>I na</w:t>
      </w:r>
      <w:r w:rsidR="00C148BC" w:rsidRPr="00C32BF1">
        <w:rPr>
          <w:rFonts w:ascii="Arial" w:hAnsi="Arial" w:cs="Arial"/>
          <w:sz w:val="24"/>
          <w:szCs w:val="24"/>
        </w:rPr>
        <w:t>dále platí, že u dětí mladších 5 let škola požaduje v souladu s §50 zákona č. 258/2000 Sb., o ochraně veřejného zdraví a o změně některých souvisejících zákonů, ve znění pozdějších předpisů, doklad o tom, že se dítě podrobilo stanoveným pravidelným očkováním, nebo o tom, že je proti nákaze imunní nebo se nemůže očkování podrobit pro trvalou kontraindikaci.</w:t>
      </w:r>
    </w:p>
    <w:p w:rsidR="00B93586" w:rsidRPr="00C32BF1" w:rsidRDefault="00B93586">
      <w:pPr>
        <w:pStyle w:val="Standard"/>
        <w:tabs>
          <w:tab w:val="left" w:pos="8280"/>
          <w:tab w:val="left" w:pos="93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93586" w:rsidRPr="00C32BF1" w:rsidRDefault="009B623E">
      <w:pPr>
        <w:pStyle w:val="Standard"/>
        <w:tabs>
          <w:tab w:val="left" w:pos="8280"/>
          <w:tab w:val="left" w:pos="93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 xml:space="preserve">     </w:t>
      </w:r>
      <w:r w:rsidR="00B93586" w:rsidRPr="00C32BF1">
        <w:rPr>
          <w:rFonts w:ascii="Arial" w:hAnsi="Arial" w:cs="Arial"/>
          <w:sz w:val="24"/>
          <w:szCs w:val="24"/>
        </w:rPr>
        <w:t>Mateřská škola vydá rozhodnutí o přijetí nebo nepřijetí dítěte ve správním řízení bezodkladně, nejpozději do 30 dnů nebo do 60 dnů u složitějších případů. Rozhodnutí o vyhovění se oznamuje zveřejněním seznamu přijatých dětí pod přiděleným registračním číslem, rozhodnutí o nepřijetí se doručuje písemně zákonnému zástupci.</w:t>
      </w:r>
    </w:p>
    <w:p w:rsidR="000E1C6A" w:rsidRPr="00C32BF1" w:rsidRDefault="000E1C6A">
      <w:pPr>
        <w:pStyle w:val="Standard"/>
        <w:tabs>
          <w:tab w:val="left" w:pos="-284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E4BDF" w:rsidRPr="00C32BF1" w:rsidRDefault="000E4BDF">
      <w:pPr>
        <w:pStyle w:val="Standard"/>
        <w:tabs>
          <w:tab w:val="left" w:pos="-284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E1C6A" w:rsidRDefault="001E7082">
      <w:pPr>
        <w:pStyle w:val="Standard"/>
        <w:tabs>
          <w:tab w:val="left" w:pos="-284"/>
        </w:tabs>
        <w:spacing w:after="0" w:line="240" w:lineRule="auto"/>
        <w:jc w:val="both"/>
        <w:rPr>
          <w:rFonts w:ascii="Arial" w:hAnsi="Arial" w:cs="Arial"/>
          <w:b/>
          <w:i/>
          <w:sz w:val="24"/>
          <w:szCs w:val="24"/>
        </w:rPr>
      </w:pPr>
      <w:r w:rsidRPr="00C32BF1">
        <w:rPr>
          <w:rFonts w:ascii="Arial" w:hAnsi="Arial" w:cs="Arial"/>
          <w:b/>
          <w:i/>
          <w:sz w:val="24"/>
          <w:szCs w:val="24"/>
        </w:rPr>
        <w:t>Hlavní cíl této oblasti:</w:t>
      </w:r>
    </w:p>
    <w:p w:rsidR="00256F0A" w:rsidRPr="00C32BF1" w:rsidRDefault="00256F0A">
      <w:pPr>
        <w:pStyle w:val="Standard"/>
        <w:tabs>
          <w:tab w:val="left" w:pos="-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E1C6A" w:rsidRPr="00C32BF1" w:rsidRDefault="00FF7E44" w:rsidP="009D667E">
      <w:pPr>
        <w:pStyle w:val="Standard"/>
        <w:tabs>
          <w:tab w:val="left" w:pos="-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prvním místě je z</w:t>
      </w:r>
      <w:r w:rsidR="00B93586" w:rsidRPr="00C32BF1">
        <w:rPr>
          <w:rFonts w:ascii="Arial" w:hAnsi="Arial" w:cs="Arial"/>
          <w:sz w:val="24"/>
          <w:szCs w:val="24"/>
        </w:rPr>
        <w:t>ískat plnou kapacitu školy</w:t>
      </w:r>
      <w:r>
        <w:rPr>
          <w:rFonts w:ascii="Arial" w:hAnsi="Arial" w:cs="Arial"/>
          <w:sz w:val="24"/>
          <w:szCs w:val="24"/>
        </w:rPr>
        <w:t>. Což se v posledních letech daří a dokonce musíme i děti odmítat, jelikož je kapacity školy vždy rychle naplněna.</w:t>
      </w:r>
      <w:r w:rsidR="00B93586" w:rsidRPr="00C32BF1">
        <w:rPr>
          <w:rFonts w:ascii="Arial" w:hAnsi="Arial" w:cs="Arial"/>
          <w:sz w:val="24"/>
          <w:szCs w:val="24"/>
        </w:rPr>
        <w:t xml:space="preserve"> </w:t>
      </w:r>
      <w:r w:rsidR="001E7082" w:rsidRPr="00C32BF1">
        <w:rPr>
          <w:rFonts w:ascii="Arial" w:hAnsi="Arial" w:cs="Arial"/>
          <w:sz w:val="24"/>
          <w:szCs w:val="24"/>
        </w:rPr>
        <w:t>I nadále usilovat o přízeň rodičů předškolních dětí i v přilehlých lokalitách Ledvic, informovat je na vývěskách, upoutat je netradičními a alternativními metodami výuky, angličtinou, akcemi</w:t>
      </w:r>
      <w:r w:rsidR="00256F0A">
        <w:rPr>
          <w:rFonts w:ascii="Arial" w:hAnsi="Arial" w:cs="Arial"/>
          <w:sz w:val="24"/>
          <w:szCs w:val="24"/>
        </w:rPr>
        <w:t xml:space="preserve"> </w:t>
      </w:r>
      <w:r w:rsidR="001E7082" w:rsidRPr="00C32BF1">
        <w:rPr>
          <w:rFonts w:ascii="Arial" w:hAnsi="Arial" w:cs="Arial"/>
          <w:sz w:val="24"/>
          <w:szCs w:val="24"/>
        </w:rPr>
        <w:t>apod.</w:t>
      </w:r>
      <w:r w:rsidR="00B93586" w:rsidRPr="00C32BF1">
        <w:rPr>
          <w:rFonts w:ascii="Arial" w:hAnsi="Arial" w:cs="Arial"/>
          <w:sz w:val="24"/>
          <w:szCs w:val="24"/>
        </w:rPr>
        <w:t xml:space="preserve"> </w:t>
      </w:r>
    </w:p>
    <w:p w:rsidR="000E1C6A" w:rsidRPr="00256F0A" w:rsidRDefault="001E7082" w:rsidP="00E116AF">
      <w:pPr>
        <w:pStyle w:val="Nadpis2"/>
        <w:numPr>
          <w:ilvl w:val="1"/>
          <w:numId w:val="68"/>
        </w:numPr>
        <w:spacing w:line="240" w:lineRule="auto"/>
        <w:rPr>
          <w:rFonts w:ascii="Arial" w:hAnsi="Arial" w:cs="Arial"/>
          <w:color w:val="FF0000"/>
          <w:sz w:val="24"/>
          <w:szCs w:val="24"/>
        </w:rPr>
      </w:pPr>
      <w:bookmarkStart w:id="37" w:name="_Toc335164422"/>
      <w:bookmarkStart w:id="38" w:name="_Toc36552927"/>
      <w:bookmarkStart w:id="39" w:name="_Toc37740170"/>
      <w:r w:rsidRPr="00256F0A">
        <w:rPr>
          <w:rFonts w:ascii="Arial" w:hAnsi="Arial" w:cs="Arial"/>
          <w:color w:val="FF0000"/>
          <w:sz w:val="24"/>
          <w:szCs w:val="24"/>
        </w:rPr>
        <w:lastRenderedPageBreak/>
        <w:t>Organizace</w:t>
      </w:r>
      <w:bookmarkEnd w:id="37"/>
      <w:bookmarkEnd w:id="38"/>
      <w:r w:rsidR="00256F0A">
        <w:rPr>
          <w:rFonts w:ascii="Arial" w:hAnsi="Arial" w:cs="Arial"/>
          <w:color w:val="FF0000"/>
          <w:sz w:val="24"/>
          <w:szCs w:val="24"/>
        </w:rPr>
        <w:t xml:space="preserve"> vzdělávání</w:t>
      </w:r>
      <w:bookmarkEnd w:id="39"/>
    </w:p>
    <w:p w:rsidR="001D514C" w:rsidRPr="00256F0A" w:rsidRDefault="001D514C">
      <w:pPr>
        <w:pStyle w:val="Nadpis2"/>
        <w:spacing w:line="240" w:lineRule="auto"/>
        <w:rPr>
          <w:rFonts w:ascii="Arial" w:hAnsi="Arial" w:cs="Arial"/>
          <w:color w:val="FF0000"/>
          <w:sz w:val="24"/>
          <w:szCs w:val="24"/>
        </w:rPr>
      </w:pPr>
      <w:r w:rsidRPr="00256F0A">
        <w:rPr>
          <w:rFonts w:ascii="Arial" w:hAnsi="Arial" w:cs="Arial"/>
          <w:color w:val="FF0000"/>
          <w:sz w:val="24"/>
          <w:szCs w:val="24"/>
        </w:rPr>
        <w:t xml:space="preserve">            </w:t>
      </w:r>
    </w:p>
    <w:p w:rsidR="001D514C" w:rsidRPr="00C32BF1" w:rsidRDefault="001E7082">
      <w:pPr>
        <w:pStyle w:val="Standard"/>
        <w:tabs>
          <w:tab w:val="left" w:pos="-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ab/>
      </w:r>
      <w:r w:rsidR="001D514C" w:rsidRPr="00C32BF1">
        <w:rPr>
          <w:rFonts w:ascii="Arial" w:hAnsi="Arial" w:cs="Arial"/>
          <w:sz w:val="24"/>
          <w:szCs w:val="24"/>
        </w:rPr>
        <w:t>Jsme jednotřídní mateřská škola s kapacitou 20 dětí.</w:t>
      </w:r>
      <w:r w:rsidR="00B77BB4" w:rsidRPr="00C32BF1">
        <w:rPr>
          <w:rFonts w:ascii="Arial" w:hAnsi="Arial" w:cs="Arial"/>
          <w:sz w:val="24"/>
          <w:szCs w:val="24"/>
        </w:rPr>
        <w:t xml:space="preserve">       </w:t>
      </w:r>
    </w:p>
    <w:p w:rsidR="000E1C6A" w:rsidRPr="00C32BF1" w:rsidRDefault="001E7082">
      <w:pPr>
        <w:pStyle w:val="Standard"/>
        <w:tabs>
          <w:tab w:val="left" w:pos="-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 xml:space="preserve">Denní program dětí se skládá ze </w:t>
      </w:r>
      <w:r w:rsidRPr="00256F0A">
        <w:rPr>
          <w:rFonts w:ascii="Arial" w:hAnsi="Arial" w:cs="Arial"/>
          <w:sz w:val="24"/>
          <w:szCs w:val="24"/>
        </w:rPr>
        <w:t>spontánních hravých činností, pohybových aktivit řízených i volných a dalších činností programově řízených.</w:t>
      </w:r>
      <w:r w:rsidRPr="00C32BF1">
        <w:rPr>
          <w:rFonts w:ascii="Arial" w:hAnsi="Arial" w:cs="Arial"/>
          <w:sz w:val="24"/>
          <w:szCs w:val="24"/>
        </w:rPr>
        <w:t xml:space="preserve"> Časové rozvržení těchto aktivit je orientační, jednotlivé časy se mění podle potřeb a přání dětí, plánovaných aktivit třídy, školy apod.</w:t>
      </w:r>
    </w:p>
    <w:p w:rsidR="000E1C6A" w:rsidRPr="00C32BF1" w:rsidRDefault="000E1C6A">
      <w:pPr>
        <w:pStyle w:val="Standard"/>
        <w:tabs>
          <w:tab w:val="left" w:pos="-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E1C6A" w:rsidRPr="00C32BF1" w:rsidRDefault="001E7082">
      <w:pPr>
        <w:pStyle w:val="Standard"/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ab/>
        <w:t>V době od příchodu dětí do podávání přesnídávky učitelka vytváří dětem podmínky pro hru, nabízí hračky, cíleně navozuje hru a usměrňuje aktivitu dětí, společně s dětmi vytváří pravidla pro vzájemné soužití ve třídě.</w:t>
      </w:r>
    </w:p>
    <w:p w:rsidR="000E1C6A" w:rsidRPr="00C32BF1" w:rsidRDefault="000E1C6A">
      <w:pPr>
        <w:pStyle w:val="Standard"/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E1C6A" w:rsidRPr="00C32BF1" w:rsidRDefault="001E7082">
      <w:pPr>
        <w:pStyle w:val="Standard"/>
        <w:tabs>
          <w:tab w:val="left" w:pos="-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ab/>
      </w:r>
      <w:r w:rsidRPr="009B4DCC">
        <w:rPr>
          <w:rFonts w:ascii="Arial" w:hAnsi="Arial" w:cs="Arial"/>
          <w:b/>
          <w:sz w:val="24"/>
          <w:szCs w:val="24"/>
        </w:rPr>
        <w:t>V ranních hrách</w:t>
      </w:r>
      <w:r w:rsidRPr="00C32BF1">
        <w:rPr>
          <w:rFonts w:ascii="Arial" w:hAnsi="Arial" w:cs="Arial"/>
          <w:sz w:val="24"/>
          <w:szCs w:val="24"/>
        </w:rPr>
        <w:t xml:space="preserve"> nenásilně rozvíjí dětskou fantazii, smysl pro kamarádství, vzájemnou pomoc a volní vlastnosti (dokončit hru, uklidit hračky, pomoc ostatním kamarádům), cíleně rozvíjí dítě při individuálních a skupinových činnostech. Pohybové aktivity pomáhají dětem přirozenou cestou uvolnit vnitřní napětí, rozvíjí motorické schopnosti a základní pohybové dovednosti. Učitelka neurčuje pevná pravidla, jen dětem nabízí vhodné pomůcky nebo náměty a vždy zajišťuje bezpečnost dětí.</w:t>
      </w:r>
    </w:p>
    <w:p w:rsidR="000E1C6A" w:rsidRPr="00C32BF1" w:rsidRDefault="000E1C6A">
      <w:pPr>
        <w:pStyle w:val="Standard"/>
        <w:tabs>
          <w:tab w:val="left" w:pos="-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E1C6A" w:rsidRDefault="001E7082">
      <w:pPr>
        <w:pStyle w:val="Standard"/>
        <w:tabs>
          <w:tab w:val="left" w:pos="-142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ab/>
      </w:r>
      <w:r w:rsidRPr="009B4DCC">
        <w:rPr>
          <w:rFonts w:ascii="Arial" w:hAnsi="Arial" w:cs="Arial"/>
          <w:b/>
          <w:sz w:val="24"/>
          <w:szCs w:val="24"/>
        </w:rPr>
        <w:t>Řízené pohybové aktivity</w:t>
      </w:r>
      <w:r w:rsidRPr="00C32BF1">
        <w:rPr>
          <w:rFonts w:ascii="Arial" w:hAnsi="Arial" w:cs="Arial"/>
          <w:sz w:val="24"/>
          <w:szCs w:val="24"/>
        </w:rPr>
        <w:t xml:space="preserve"> jsou promyšlené učitelkou, motivované a cílené prováděné formou ranních cvičení, tělovýchovných chvilek v MŠ, venku nebo v tělocvičně ZŠ.</w:t>
      </w:r>
    </w:p>
    <w:p w:rsidR="00C14833" w:rsidRPr="00C32BF1" w:rsidRDefault="00C14833">
      <w:pPr>
        <w:pStyle w:val="Standard"/>
        <w:tabs>
          <w:tab w:val="left" w:pos="-142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E1C6A" w:rsidRPr="00C32BF1" w:rsidRDefault="001E7082">
      <w:pPr>
        <w:pStyle w:val="Standard"/>
        <w:tabs>
          <w:tab w:val="left" w:pos="8280"/>
          <w:tab w:val="left" w:pos="93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b/>
          <w:sz w:val="24"/>
          <w:szCs w:val="24"/>
        </w:rPr>
        <w:t>Komunitní kruh</w:t>
      </w:r>
      <w:r w:rsidRPr="00C32BF1">
        <w:rPr>
          <w:rFonts w:ascii="Arial" w:hAnsi="Arial" w:cs="Arial"/>
          <w:sz w:val="24"/>
          <w:szCs w:val="24"/>
        </w:rPr>
        <w:t xml:space="preserve"> – děti se ráno scházejí poprvé společně v komunitním kruhu uprostřed herny na koberci. Cílem tohoto seskupení je vést děti k tomu, aby si při vzájemném sdílení zážitků naslouchaly, aby se seznámily s tématem dne</w:t>
      </w:r>
      <w:r w:rsidR="009B42B1">
        <w:rPr>
          <w:rFonts w:ascii="Arial" w:hAnsi="Arial" w:cs="Arial"/>
          <w:sz w:val="24"/>
          <w:szCs w:val="24"/>
        </w:rPr>
        <w:t xml:space="preserve">. </w:t>
      </w:r>
      <w:r w:rsidRPr="00C32BF1">
        <w:rPr>
          <w:rFonts w:ascii="Arial" w:hAnsi="Arial" w:cs="Arial"/>
          <w:sz w:val="24"/>
          <w:szCs w:val="24"/>
        </w:rPr>
        <w:t>Signálem pro svolání dětí do kruhu je motivační báseň</w:t>
      </w:r>
      <w:r w:rsidR="009B42B1">
        <w:rPr>
          <w:rFonts w:ascii="Arial" w:hAnsi="Arial" w:cs="Arial"/>
          <w:sz w:val="24"/>
          <w:szCs w:val="24"/>
        </w:rPr>
        <w:t>, kterou v průběhu roku obměňujeme.</w:t>
      </w:r>
      <w:r w:rsidRPr="00C32BF1">
        <w:rPr>
          <w:rFonts w:ascii="Arial" w:hAnsi="Arial" w:cs="Arial"/>
          <w:sz w:val="24"/>
          <w:szCs w:val="24"/>
        </w:rPr>
        <w:t xml:space="preserve"> Děti se vzájemně přivítají, pozdraví, pohladí se. Při vzájemném sdílení používáme pravidlo: Když jeden mluví, ostatní mu naslouchají. Každé dítě má příležitost mluvit nebo tuto příležitost odmítnout. Vzájemné sdílení je důležitým prvkem pro psychohygienu (rozvoj empatických dovedností a k posílení pocitu sounáležitosti mezi ostatními dětmi). Přijetí ostatními dětmi napomáhá vhodnému </w:t>
      </w:r>
      <w:r w:rsidR="001178D3" w:rsidRPr="00C32BF1">
        <w:rPr>
          <w:rFonts w:ascii="Arial" w:hAnsi="Arial" w:cs="Arial"/>
          <w:sz w:val="24"/>
          <w:szCs w:val="24"/>
        </w:rPr>
        <w:t>sebe přijetí</w:t>
      </w:r>
      <w:r w:rsidRPr="00C32BF1">
        <w:rPr>
          <w:rFonts w:ascii="Arial" w:hAnsi="Arial" w:cs="Arial"/>
          <w:sz w:val="24"/>
          <w:szCs w:val="24"/>
        </w:rPr>
        <w:t xml:space="preserve"> a rozvoji sebeúcty. Tím vším poznávají děti sami sebe, získávají důležité sociální zkušenosti a učí se vycházet s lidmi.</w:t>
      </w:r>
    </w:p>
    <w:p w:rsidR="000E1C6A" w:rsidRPr="00C32BF1" w:rsidRDefault="000E1C6A">
      <w:pPr>
        <w:pStyle w:val="Standard"/>
        <w:tabs>
          <w:tab w:val="left" w:pos="8280"/>
          <w:tab w:val="left" w:pos="93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E1C6A" w:rsidRPr="00C32BF1" w:rsidRDefault="001E7082">
      <w:pPr>
        <w:pStyle w:val="Standard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ab/>
      </w:r>
      <w:r w:rsidRPr="009B4DCC">
        <w:rPr>
          <w:rFonts w:ascii="Arial" w:hAnsi="Arial" w:cs="Arial"/>
          <w:b/>
          <w:sz w:val="24"/>
          <w:szCs w:val="24"/>
        </w:rPr>
        <w:t>Programově řízené činnosti</w:t>
      </w:r>
      <w:r w:rsidRPr="00C32BF1">
        <w:rPr>
          <w:rFonts w:ascii="Arial" w:hAnsi="Arial" w:cs="Arial"/>
          <w:sz w:val="24"/>
          <w:szCs w:val="24"/>
        </w:rPr>
        <w:t xml:space="preserve"> jsou zařazovány zpravidla denně, podle potřeb dětí a záměrů učitelky. Forma provedení a způsob organizace dětí vychází ze zájmů a schopností dětí i nahodilých situací. Činnosti se mohou uskutečňovat společně se všemi dětmi, se skupinkou dětí nebo individuálně, kdykoliv v průběhu celého dne. Záleží zcela na učitelce, jakou formu výchovné aktivity si zvolí.</w:t>
      </w:r>
    </w:p>
    <w:p w:rsidR="000E1C6A" w:rsidRPr="00C32BF1" w:rsidRDefault="000E1C6A">
      <w:pPr>
        <w:pStyle w:val="Standard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E1C6A" w:rsidRPr="00C32BF1" w:rsidRDefault="001E7082">
      <w:pPr>
        <w:pStyle w:val="Standard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ab/>
        <w:t xml:space="preserve">Po obědě následují tzv. </w:t>
      </w:r>
      <w:r w:rsidRPr="00C32BF1">
        <w:rPr>
          <w:rFonts w:ascii="Arial" w:hAnsi="Arial" w:cs="Arial"/>
          <w:b/>
          <w:sz w:val="24"/>
          <w:szCs w:val="24"/>
        </w:rPr>
        <w:t>klidové činnosti</w:t>
      </w:r>
      <w:r w:rsidRPr="00C32BF1">
        <w:rPr>
          <w:rFonts w:ascii="Arial" w:hAnsi="Arial" w:cs="Arial"/>
          <w:sz w:val="24"/>
          <w:szCs w:val="24"/>
        </w:rPr>
        <w:t xml:space="preserve"> (pohádky, příběhy, vyprávění, poslech relaxační hudby). Děti odpočívají 1,5 – 2 hodiny. Před spaním se převlékají do ložního </w:t>
      </w:r>
      <w:r w:rsidRPr="00C32BF1">
        <w:rPr>
          <w:rFonts w:ascii="Arial" w:hAnsi="Arial" w:cs="Arial"/>
          <w:sz w:val="24"/>
          <w:szCs w:val="24"/>
        </w:rPr>
        <w:lastRenderedPageBreak/>
        <w:t>prádla. Děti, které nemají potřebu spánku, se mohou po odpočinku (min. půl hodiny) věnovat klidovým činnostem ve třídě na základě dohodnutých pravidel s učitelkou.</w:t>
      </w:r>
    </w:p>
    <w:p w:rsidR="000E1C6A" w:rsidRPr="00C32BF1" w:rsidRDefault="000E1C6A">
      <w:pPr>
        <w:pStyle w:val="Standard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E1C6A" w:rsidRPr="00C32BF1" w:rsidRDefault="001E7082">
      <w:pPr>
        <w:pStyle w:val="Standard"/>
        <w:tabs>
          <w:tab w:val="left" w:pos="8280"/>
          <w:tab w:val="left" w:pos="93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 xml:space="preserve">           Po odpolední svačince jsou dětem nabízeny </w:t>
      </w:r>
      <w:r w:rsidRPr="00C32BF1">
        <w:rPr>
          <w:rFonts w:ascii="Arial" w:hAnsi="Arial" w:cs="Arial"/>
          <w:b/>
          <w:sz w:val="24"/>
          <w:szCs w:val="24"/>
        </w:rPr>
        <w:t>zájmové odpolední činnosti,</w:t>
      </w:r>
      <w:r w:rsidRPr="00C32BF1">
        <w:rPr>
          <w:rFonts w:ascii="Arial" w:hAnsi="Arial" w:cs="Arial"/>
          <w:sz w:val="24"/>
          <w:szCs w:val="24"/>
        </w:rPr>
        <w:t xml:space="preserve"> individuální a skupinové manipulační, pracovní činnosti, hry s možností zapojení rodičů, společné konzultace s rodiči související se vzděláváním dětí.</w:t>
      </w:r>
    </w:p>
    <w:p w:rsidR="000E1C6A" w:rsidRPr="00C32BF1" w:rsidRDefault="001E7082">
      <w:pPr>
        <w:pStyle w:val="Standard"/>
        <w:tabs>
          <w:tab w:val="left" w:pos="-851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ab/>
        <w:t xml:space="preserve">V průběhu činností jsou děti přirozenou formou seznamovány se </w:t>
      </w:r>
      <w:r w:rsidRPr="009B42B1">
        <w:rPr>
          <w:rFonts w:ascii="Arial" w:hAnsi="Arial" w:cs="Arial"/>
          <w:sz w:val="24"/>
          <w:szCs w:val="24"/>
        </w:rPr>
        <w:t>základy AJ</w:t>
      </w:r>
      <w:r w:rsidR="009B42B1" w:rsidRPr="009B42B1">
        <w:rPr>
          <w:rFonts w:ascii="Arial" w:hAnsi="Arial" w:cs="Arial"/>
          <w:sz w:val="24"/>
          <w:szCs w:val="24"/>
        </w:rPr>
        <w:t xml:space="preserve"> a FJ</w:t>
      </w:r>
      <w:r w:rsidRPr="00C32BF1">
        <w:rPr>
          <w:rFonts w:ascii="Arial" w:hAnsi="Arial" w:cs="Arial"/>
          <w:b/>
          <w:sz w:val="24"/>
          <w:szCs w:val="24"/>
        </w:rPr>
        <w:t xml:space="preserve">, </w:t>
      </w:r>
      <w:r w:rsidRPr="00C32BF1">
        <w:rPr>
          <w:rFonts w:ascii="Arial" w:hAnsi="Arial" w:cs="Arial"/>
          <w:sz w:val="24"/>
          <w:szCs w:val="24"/>
        </w:rPr>
        <w:t>jsme vybaveni zábavnou a kvalitní didaktickou hrou a nabízí se i výukové programy. Děti chodí cvičit i do přírody, seznamují se s netradičními výtvarnými technikami (rovněž i v plenéru – v případě pěkného počasí), provádíme logopedickou prevenci (gymnastika mluvidel, využití odborných materiálů).</w:t>
      </w:r>
    </w:p>
    <w:p w:rsidR="000E1C6A" w:rsidRPr="00C32BF1" w:rsidRDefault="000E1C6A">
      <w:pPr>
        <w:pStyle w:val="Standard"/>
        <w:tabs>
          <w:tab w:val="left" w:pos="-851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E1C6A" w:rsidRPr="00C32BF1" w:rsidRDefault="001E7082">
      <w:pPr>
        <w:pStyle w:val="Standard"/>
        <w:tabs>
          <w:tab w:val="left" w:pos="360"/>
          <w:tab w:val="left" w:pos="720"/>
          <w:tab w:val="left" w:pos="1440"/>
          <w:tab w:val="left" w:pos="630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 xml:space="preserve">           Při všech činnostech je využíváno spontánních nápadů dětí a je jim poskytován dostatek prostoru pro spontánní aktivity a jejich vlastní plán. Činnosti proto probíhají především formou nezávazné dětské hry na základě zájmu a vlastní volby dítěte. Ve velké míře je uplatňováno situační učení, dítě se tak učí dovednostem a poznatkům v okamžiku, kdy je potřebuje a lépe tak chápe jejich smysl.</w:t>
      </w:r>
    </w:p>
    <w:p w:rsidR="000E1C6A" w:rsidRPr="00C32BF1" w:rsidRDefault="000E1C6A">
      <w:pPr>
        <w:pStyle w:val="Standard"/>
        <w:tabs>
          <w:tab w:val="left" w:pos="360"/>
          <w:tab w:val="left" w:pos="720"/>
          <w:tab w:val="left" w:pos="1440"/>
          <w:tab w:val="left" w:pos="630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E1C6A" w:rsidRPr="00C32BF1" w:rsidRDefault="001E7082">
      <w:pPr>
        <w:pStyle w:val="Standard"/>
        <w:tabs>
          <w:tab w:val="left" w:pos="-1560"/>
          <w:tab w:val="left" w:pos="-993"/>
          <w:tab w:val="left" w:pos="-70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ab/>
        <w:t>Další formou, kterou využíváme je didakticky cílená činnost, která je dítěti nabízena a v níž je zastoupena spontánní a záměrné – cílené a plánované učení. Tyto činnosti probíhají zpravidla individuálně nebo s menší skupinou dětí.</w:t>
      </w:r>
    </w:p>
    <w:p w:rsidR="000E1C6A" w:rsidRPr="00C32BF1" w:rsidRDefault="000E1C6A">
      <w:pPr>
        <w:pStyle w:val="Standard"/>
        <w:tabs>
          <w:tab w:val="left" w:pos="-1560"/>
          <w:tab w:val="left" w:pos="-993"/>
          <w:tab w:val="left" w:pos="-70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E1C6A" w:rsidRPr="00C32BF1" w:rsidRDefault="001E7082">
      <w:pPr>
        <w:pStyle w:val="Standard"/>
        <w:tabs>
          <w:tab w:val="left" w:pos="360"/>
          <w:tab w:val="left" w:pos="720"/>
          <w:tab w:val="left" w:pos="1440"/>
          <w:tab w:val="left" w:pos="630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 xml:space="preserve">           Vzdělávání dětí je zpracováno do integrovaných bloků, tematických častí a podtémat, která nabízejí dítěti vzdělávací obsah v přirozených souvislostech, vazbách a vztazích. Dítěti nezprostředkováváme izolované poznatky nebo jednoduché dovednosti. Získaná zkušenost je komplexní a pro dítě prakticky využitelná. Dítě získává skutečné činností výstupy – kompetence.</w:t>
      </w:r>
    </w:p>
    <w:p w:rsidR="000E1C6A" w:rsidRPr="00C32BF1" w:rsidRDefault="000E1C6A">
      <w:pPr>
        <w:pStyle w:val="Standard"/>
        <w:tabs>
          <w:tab w:val="left" w:pos="360"/>
          <w:tab w:val="left" w:pos="720"/>
          <w:tab w:val="left" w:pos="1440"/>
          <w:tab w:val="left" w:pos="630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E1C6A" w:rsidRDefault="001E7082">
      <w:pPr>
        <w:pStyle w:val="Standard"/>
        <w:tabs>
          <w:tab w:val="left" w:pos="360"/>
          <w:tab w:val="left" w:pos="720"/>
          <w:tab w:val="left" w:pos="1440"/>
          <w:tab w:val="left" w:pos="6300"/>
        </w:tabs>
        <w:spacing w:after="0" w:line="240" w:lineRule="auto"/>
        <w:jc w:val="both"/>
        <w:rPr>
          <w:rFonts w:ascii="Arial" w:hAnsi="Arial" w:cs="Arial"/>
          <w:b/>
          <w:i/>
          <w:sz w:val="24"/>
          <w:szCs w:val="24"/>
        </w:rPr>
      </w:pPr>
      <w:r w:rsidRPr="00C32BF1">
        <w:rPr>
          <w:rFonts w:ascii="Arial" w:hAnsi="Arial" w:cs="Arial"/>
          <w:b/>
          <w:i/>
          <w:sz w:val="24"/>
          <w:szCs w:val="24"/>
        </w:rPr>
        <w:t>Hlavní cíl této oblasti:</w:t>
      </w:r>
    </w:p>
    <w:p w:rsidR="009B4DCC" w:rsidRPr="00C32BF1" w:rsidRDefault="009B4DCC">
      <w:pPr>
        <w:pStyle w:val="Standard"/>
        <w:tabs>
          <w:tab w:val="left" w:pos="360"/>
          <w:tab w:val="left" w:pos="720"/>
          <w:tab w:val="left" w:pos="1440"/>
          <w:tab w:val="left" w:pos="630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E1C6A" w:rsidRPr="00C32BF1" w:rsidRDefault="001E7082">
      <w:pPr>
        <w:pStyle w:val="Standard"/>
        <w:tabs>
          <w:tab w:val="left" w:pos="360"/>
          <w:tab w:val="left" w:pos="720"/>
          <w:tab w:val="left" w:pos="1440"/>
          <w:tab w:val="left" w:pos="630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Seznámit děti nenásilnou, hravou formou s</w:t>
      </w:r>
      <w:r w:rsidR="009B42B1">
        <w:rPr>
          <w:rFonts w:ascii="Arial" w:hAnsi="Arial" w:cs="Arial"/>
          <w:sz w:val="24"/>
          <w:szCs w:val="24"/>
        </w:rPr>
        <w:t> novými činnostmi.</w:t>
      </w:r>
    </w:p>
    <w:p w:rsidR="009B4DCC" w:rsidRDefault="001E7082">
      <w:pPr>
        <w:pStyle w:val="Standard"/>
        <w:tabs>
          <w:tab w:val="left" w:pos="360"/>
          <w:tab w:val="left" w:pos="720"/>
          <w:tab w:val="left" w:pos="1440"/>
          <w:tab w:val="left" w:pos="630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Cíl je průběžný.</w:t>
      </w:r>
    </w:p>
    <w:p w:rsidR="009B4DCC" w:rsidRDefault="009B4DCC">
      <w:pPr>
        <w:pStyle w:val="Standard"/>
        <w:tabs>
          <w:tab w:val="left" w:pos="360"/>
          <w:tab w:val="left" w:pos="720"/>
          <w:tab w:val="left" w:pos="1440"/>
          <w:tab w:val="left" w:pos="630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E1C6A" w:rsidRPr="00C32BF1" w:rsidRDefault="009D667E" w:rsidP="009D667E">
      <w:pPr>
        <w:pStyle w:val="Standard"/>
        <w:tabs>
          <w:tab w:val="left" w:pos="360"/>
          <w:tab w:val="left" w:pos="720"/>
          <w:tab w:val="left" w:pos="1440"/>
          <w:tab w:val="left" w:pos="630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>
            <wp:extent cx="3533775" cy="2171600"/>
            <wp:effectExtent l="0" t="0" r="0" b="635"/>
            <wp:docPr id="19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2092" cy="2213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1C6A" w:rsidRPr="00C32BF1" w:rsidRDefault="000E1C6A" w:rsidP="00E116AF">
      <w:pPr>
        <w:pStyle w:val="Odstavecseseznamem"/>
        <w:keepNext/>
        <w:keepLines/>
        <w:numPr>
          <w:ilvl w:val="0"/>
          <w:numId w:val="49"/>
        </w:numPr>
        <w:spacing w:before="200" w:after="0"/>
        <w:rPr>
          <w:rFonts w:ascii="Arial" w:eastAsia="Times New Roman" w:hAnsi="Arial" w:cs="Arial"/>
          <w:b/>
          <w:bCs/>
          <w:vanish/>
          <w:color w:val="4F81BD"/>
          <w:sz w:val="24"/>
          <w:szCs w:val="24"/>
        </w:rPr>
      </w:pPr>
      <w:bookmarkStart w:id="40" w:name="_Toc335164423"/>
      <w:bookmarkStart w:id="41" w:name="_Toc335074674"/>
      <w:bookmarkEnd w:id="40"/>
      <w:bookmarkEnd w:id="41"/>
    </w:p>
    <w:p w:rsidR="000E1C6A" w:rsidRPr="00C32BF1" w:rsidRDefault="000E1C6A">
      <w:pPr>
        <w:pStyle w:val="Odstavecseseznamem"/>
        <w:keepNext/>
        <w:keepLines/>
        <w:numPr>
          <w:ilvl w:val="0"/>
          <w:numId w:val="45"/>
        </w:numPr>
        <w:spacing w:before="200" w:after="0"/>
        <w:rPr>
          <w:rFonts w:ascii="Arial" w:eastAsia="Times New Roman" w:hAnsi="Arial" w:cs="Arial"/>
          <w:b/>
          <w:bCs/>
          <w:vanish/>
          <w:color w:val="4F81BD"/>
          <w:sz w:val="24"/>
          <w:szCs w:val="24"/>
        </w:rPr>
      </w:pPr>
      <w:bookmarkStart w:id="42" w:name="_Toc335164424"/>
      <w:bookmarkStart w:id="43" w:name="_Toc335074675"/>
      <w:bookmarkEnd w:id="42"/>
      <w:bookmarkEnd w:id="43"/>
    </w:p>
    <w:p w:rsidR="007706E1" w:rsidRPr="009B4DCC" w:rsidRDefault="001E7082" w:rsidP="00E116AF">
      <w:pPr>
        <w:pStyle w:val="Nadpis2"/>
        <w:numPr>
          <w:ilvl w:val="1"/>
          <w:numId w:val="68"/>
        </w:numPr>
        <w:rPr>
          <w:rFonts w:ascii="Arial" w:hAnsi="Arial" w:cs="Arial"/>
          <w:color w:val="FF0000"/>
          <w:sz w:val="24"/>
          <w:szCs w:val="24"/>
        </w:rPr>
      </w:pPr>
      <w:bookmarkStart w:id="44" w:name="_Toc36552928"/>
      <w:bookmarkStart w:id="45" w:name="_Toc37740171"/>
      <w:bookmarkStart w:id="46" w:name="_Toc335164425"/>
      <w:r w:rsidRPr="009B4DCC">
        <w:rPr>
          <w:rFonts w:ascii="Arial" w:hAnsi="Arial" w:cs="Arial"/>
          <w:color w:val="FF0000"/>
          <w:sz w:val="24"/>
          <w:szCs w:val="24"/>
        </w:rPr>
        <w:t>Vzdělávání dětí se speciálními vzdělávacími potřebami</w:t>
      </w:r>
      <w:bookmarkEnd w:id="44"/>
      <w:bookmarkEnd w:id="45"/>
      <w:r w:rsidRPr="009B4DCC">
        <w:rPr>
          <w:rFonts w:ascii="Arial" w:hAnsi="Arial" w:cs="Arial"/>
          <w:color w:val="FF0000"/>
          <w:sz w:val="24"/>
          <w:szCs w:val="24"/>
        </w:rPr>
        <w:t xml:space="preserve"> </w:t>
      </w:r>
      <w:bookmarkEnd w:id="46"/>
      <w:r w:rsidR="007706E1" w:rsidRPr="009B4DCC">
        <w:rPr>
          <w:rFonts w:ascii="Arial" w:hAnsi="Arial" w:cs="Arial"/>
          <w:color w:val="FF0000"/>
          <w:sz w:val="24"/>
          <w:szCs w:val="24"/>
        </w:rPr>
        <w:t xml:space="preserve">             </w:t>
      </w:r>
    </w:p>
    <w:p w:rsidR="009B4DCC" w:rsidRDefault="009B4DCC" w:rsidP="007706E1">
      <w:pPr>
        <w:pStyle w:val="Standard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706E1" w:rsidRDefault="001E7082" w:rsidP="007706E1">
      <w:pPr>
        <w:pStyle w:val="Standard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R</w:t>
      </w:r>
      <w:r w:rsidR="007706E1" w:rsidRPr="00C32BF1">
        <w:rPr>
          <w:rFonts w:ascii="Arial" w:hAnsi="Arial" w:cs="Arial"/>
          <w:color w:val="000000"/>
          <w:sz w:val="24"/>
          <w:szCs w:val="24"/>
        </w:rPr>
        <w:t xml:space="preserve">VP PV respektuje individuální potřeby a možnosti dítěte. Dítětem se speciálními vzdělávacími potřebami je dítě, které k naplnění svých vzdělávacích možností nebo k uplatnění a užívání svých práv na rovnoprávném základě s ostatními potřebuje poskytnutí podpůrných opatření. Tyto </w:t>
      </w:r>
      <w:r w:rsidR="00304DAF" w:rsidRPr="00C32BF1">
        <w:rPr>
          <w:rFonts w:ascii="Arial" w:hAnsi="Arial" w:cs="Arial"/>
          <w:color w:val="000000"/>
          <w:sz w:val="24"/>
          <w:szCs w:val="24"/>
        </w:rPr>
        <w:t>dět</w:t>
      </w:r>
      <w:r w:rsidR="007706E1" w:rsidRPr="00C32BF1">
        <w:rPr>
          <w:rFonts w:ascii="Arial" w:hAnsi="Arial" w:cs="Arial"/>
          <w:color w:val="000000"/>
          <w:sz w:val="24"/>
          <w:szCs w:val="24"/>
        </w:rPr>
        <w:t xml:space="preserve">i mají právo na bezplatné poskytování podpůrných </w:t>
      </w:r>
      <w:r w:rsidR="00304DAF" w:rsidRPr="00C32BF1">
        <w:rPr>
          <w:rFonts w:ascii="Arial" w:hAnsi="Arial" w:cs="Arial"/>
          <w:color w:val="000000"/>
          <w:sz w:val="24"/>
          <w:szCs w:val="24"/>
        </w:rPr>
        <w:t>opatř</w:t>
      </w:r>
      <w:r w:rsidR="007706E1" w:rsidRPr="00C32BF1">
        <w:rPr>
          <w:rFonts w:ascii="Arial" w:hAnsi="Arial" w:cs="Arial"/>
          <w:color w:val="000000"/>
          <w:sz w:val="24"/>
          <w:szCs w:val="24"/>
        </w:rPr>
        <w:t>ení</w:t>
      </w:r>
      <w:r w:rsidR="009B4DCC">
        <w:rPr>
          <w:rFonts w:ascii="Arial" w:hAnsi="Arial" w:cs="Arial"/>
          <w:color w:val="000000"/>
          <w:sz w:val="24"/>
          <w:szCs w:val="24"/>
        </w:rPr>
        <w:t xml:space="preserve">, které </w:t>
      </w:r>
      <w:r w:rsidR="00304DAF" w:rsidRPr="00C32BF1">
        <w:rPr>
          <w:rFonts w:ascii="Arial" w:hAnsi="Arial" w:cs="Arial"/>
          <w:color w:val="000000"/>
          <w:sz w:val="24"/>
          <w:szCs w:val="24"/>
        </w:rPr>
        <w:t>realizuje mateřská škola.</w:t>
      </w:r>
    </w:p>
    <w:p w:rsidR="009B4DCC" w:rsidRPr="00C32BF1" w:rsidRDefault="009B4DCC" w:rsidP="007706E1">
      <w:pPr>
        <w:pStyle w:val="Standard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304DAF" w:rsidRPr="00C32BF1" w:rsidRDefault="00304DAF" w:rsidP="009B4DCC">
      <w:pPr>
        <w:pStyle w:val="Standard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 xml:space="preserve">Podpůrná opatření se člení do pěti stupňů. </w:t>
      </w:r>
      <w:r w:rsidR="009B4DCC">
        <w:rPr>
          <w:rFonts w:ascii="Arial" w:hAnsi="Arial" w:cs="Arial"/>
          <w:color w:val="000000"/>
          <w:sz w:val="24"/>
          <w:szCs w:val="24"/>
        </w:rPr>
        <w:t>P</w:t>
      </w:r>
      <w:r w:rsidRPr="00C32BF1">
        <w:rPr>
          <w:rFonts w:ascii="Arial" w:hAnsi="Arial" w:cs="Arial"/>
          <w:color w:val="000000"/>
          <w:sz w:val="24"/>
          <w:szCs w:val="24"/>
        </w:rPr>
        <w:t>rvní stup</w:t>
      </w:r>
      <w:r w:rsidR="009B4DCC">
        <w:rPr>
          <w:rFonts w:ascii="Arial" w:hAnsi="Arial" w:cs="Arial"/>
          <w:color w:val="000000"/>
          <w:sz w:val="24"/>
          <w:szCs w:val="24"/>
        </w:rPr>
        <w:t>eň</w:t>
      </w:r>
      <w:r w:rsidRPr="00C32BF1">
        <w:rPr>
          <w:rFonts w:ascii="Arial" w:hAnsi="Arial" w:cs="Arial"/>
          <w:color w:val="000000"/>
          <w:sz w:val="24"/>
          <w:szCs w:val="24"/>
        </w:rPr>
        <w:t xml:space="preserve"> uplatňuje škola i bez doporučení školského poradenského zařízení na základě plánu pedagogické podpory (PLPP)</w:t>
      </w:r>
      <w:r w:rsidR="00DB62DB">
        <w:rPr>
          <w:rFonts w:ascii="Arial" w:hAnsi="Arial" w:cs="Arial"/>
          <w:color w:val="000000"/>
          <w:sz w:val="24"/>
          <w:szCs w:val="24"/>
        </w:rPr>
        <w:t xml:space="preserve"> a individuálního vzdělávacího plánu (IVP)</w:t>
      </w:r>
      <w:r w:rsidRPr="00C32BF1">
        <w:rPr>
          <w:rFonts w:ascii="Arial" w:hAnsi="Arial" w:cs="Arial"/>
          <w:color w:val="000000"/>
          <w:sz w:val="24"/>
          <w:szCs w:val="24"/>
        </w:rPr>
        <w:t>. Podpůrná opatření druhého až pá</w:t>
      </w:r>
      <w:r w:rsidR="00775727" w:rsidRPr="00C32BF1">
        <w:rPr>
          <w:rFonts w:ascii="Arial" w:hAnsi="Arial" w:cs="Arial"/>
          <w:color w:val="000000"/>
          <w:sz w:val="24"/>
          <w:szCs w:val="24"/>
        </w:rPr>
        <w:t xml:space="preserve">tého </w:t>
      </w:r>
      <w:r w:rsidRPr="00C32BF1">
        <w:rPr>
          <w:rFonts w:ascii="Arial" w:hAnsi="Arial" w:cs="Arial"/>
          <w:color w:val="000000"/>
          <w:sz w:val="24"/>
          <w:szCs w:val="24"/>
        </w:rPr>
        <w:t xml:space="preserve">stupně lze uplatnit pouze s doporučením školského poradenského zařízení. </w:t>
      </w:r>
      <w:r w:rsidR="00325BDA" w:rsidRPr="009B4DCC">
        <w:rPr>
          <w:rFonts w:ascii="Arial" w:hAnsi="Arial" w:cs="Arial"/>
          <w:color w:val="000000"/>
          <w:sz w:val="24"/>
          <w:szCs w:val="24"/>
        </w:rPr>
        <w:t xml:space="preserve">Systém </w:t>
      </w:r>
      <w:r w:rsidR="00D50C08" w:rsidRPr="009B4DCC">
        <w:rPr>
          <w:rFonts w:ascii="Arial" w:hAnsi="Arial" w:cs="Arial"/>
          <w:color w:val="000000"/>
          <w:sz w:val="24"/>
          <w:szCs w:val="24"/>
        </w:rPr>
        <w:t xml:space="preserve">zajištění </w:t>
      </w:r>
      <w:r w:rsidR="00325BDA" w:rsidRPr="009B4DCC">
        <w:rPr>
          <w:rFonts w:ascii="Arial" w:hAnsi="Arial" w:cs="Arial"/>
          <w:color w:val="000000"/>
          <w:sz w:val="24"/>
          <w:szCs w:val="24"/>
        </w:rPr>
        <w:t>péče o děti s přiznanými podpůrnými opatřeními</w:t>
      </w:r>
      <w:r w:rsidR="00775727" w:rsidRPr="009B4DCC">
        <w:rPr>
          <w:rFonts w:ascii="Arial" w:hAnsi="Arial" w:cs="Arial"/>
          <w:color w:val="000000"/>
          <w:sz w:val="24"/>
          <w:szCs w:val="24"/>
        </w:rPr>
        <w:t xml:space="preserve"> má svá pravidla.</w:t>
      </w:r>
      <w:r w:rsidR="00775727" w:rsidRPr="00C32BF1">
        <w:rPr>
          <w:rFonts w:ascii="Arial" w:hAnsi="Arial" w:cs="Arial"/>
          <w:color w:val="000000"/>
          <w:sz w:val="24"/>
          <w:szCs w:val="24"/>
        </w:rPr>
        <w:t xml:space="preserve"> </w:t>
      </w:r>
      <w:r w:rsidR="00325BDA" w:rsidRPr="00C32BF1">
        <w:rPr>
          <w:rFonts w:ascii="Arial" w:hAnsi="Arial" w:cs="Arial"/>
          <w:color w:val="000000"/>
          <w:sz w:val="24"/>
          <w:szCs w:val="24"/>
        </w:rPr>
        <w:t>D</w:t>
      </w:r>
      <w:r w:rsidR="00775727" w:rsidRPr="00C32BF1">
        <w:rPr>
          <w:rFonts w:ascii="Arial" w:hAnsi="Arial" w:cs="Arial"/>
          <w:color w:val="000000"/>
          <w:sz w:val="24"/>
          <w:szCs w:val="24"/>
        </w:rPr>
        <w:t xml:space="preserve">ěti, které se učitelkám jeví, že potřebují </w:t>
      </w:r>
      <w:r w:rsidR="00325BDA" w:rsidRPr="00C32BF1">
        <w:rPr>
          <w:rFonts w:ascii="Arial" w:hAnsi="Arial" w:cs="Arial"/>
          <w:color w:val="000000"/>
          <w:sz w:val="24"/>
          <w:szCs w:val="24"/>
        </w:rPr>
        <w:t>menší</w:t>
      </w:r>
      <w:r w:rsidR="00775727" w:rsidRPr="00C32BF1">
        <w:rPr>
          <w:rFonts w:ascii="Arial" w:hAnsi="Arial" w:cs="Arial"/>
          <w:color w:val="000000"/>
          <w:sz w:val="24"/>
          <w:szCs w:val="24"/>
        </w:rPr>
        <w:t xml:space="preserve"> podporu</w:t>
      </w:r>
      <w:r w:rsidR="00325BDA" w:rsidRPr="00C32BF1">
        <w:rPr>
          <w:rFonts w:ascii="Arial" w:hAnsi="Arial" w:cs="Arial"/>
          <w:color w:val="000000"/>
          <w:sz w:val="24"/>
          <w:szCs w:val="24"/>
        </w:rPr>
        <w:t>,</w:t>
      </w:r>
      <w:r w:rsidR="00775727" w:rsidRPr="00C32BF1">
        <w:rPr>
          <w:rFonts w:ascii="Arial" w:hAnsi="Arial" w:cs="Arial"/>
          <w:color w:val="000000"/>
          <w:sz w:val="24"/>
          <w:szCs w:val="24"/>
        </w:rPr>
        <w:t xml:space="preserve"> zařadí do prvního stupně, prodiskutují jeho problémy</w:t>
      </w:r>
      <w:r w:rsidR="00B30980" w:rsidRPr="00C32BF1">
        <w:rPr>
          <w:rFonts w:ascii="Arial" w:hAnsi="Arial" w:cs="Arial"/>
          <w:color w:val="000000"/>
          <w:sz w:val="24"/>
          <w:szCs w:val="24"/>
        </w:rPr>
        <w:t xml:space="preserve"> mezi sebou, ale i se zákonnými </w:t>
      </w:r>
      <w:r w:rsidR="001178D3" w:rsidRPr="00C32BF1">
        <w:rPr>
          <w:rFonts w:ascii="Arial" w:hAnsi="Arial" w:cs="Arial"/>
          <w:color w:val="000000"/>
          <w:sz w:val="24"/>
          <w:szCs w:val="24"/>
        </w:rPr>
        <w:t>zástupci v oblasti/oblastech</w:t>
      </w:r>
      <w:r w:rsidR="00775727" w:rsidRPr="00C32BF1">
        <w:rPr>
          <w:rFonts w:ascii="Arial" w:hAnsi="Arial" w:cs="Arial"/>
          <w:color w:val="000000"/>
          <w:sz w:val="24"/>
          <w:szCs w:val="24"/>
        </w:rPr>
        <w:t xml:space="preserve">, ve kterých má dítě drobné nedostatky, a vypracují PLPP. S dítětem </w:t>
      </w:r>
      <w:r w:rsidR="00325BDA" w:rsidRPr="00C32BF1">
        <w:rPr>
          <w:rFonts w:ascii="Arial" w:hAnsi="Arial" w:cs="Arial"/>
          <w:color w:val="000000"/>
          <w:sz w:val="24"/>
          <w:szCs w:val="24"/>
        </w:rPr>
        <w:t xml:space="preserve">poté pravidelně, </w:t>
      </w:r>
      <w:r w:rsidR="00775727" w:rsidRPr="00C32BF1">
        <w:rPr>
          <w:rFonts w:ascii="Arial" w:hAnsi="Arial" w:cs="Arial"/>
          <w:color w:val="000000"/>
          <w:sz w:val="24"/>
          <w:szCs w:val="24"/>
        </w:rPr>
        <w:t xml:space="preserve">individuálně </w:t>
      </w:r>
      <w:r w:rsidR="00325BDA" w:rsidRPr="00C32BF1">
        <w:rPr>
          <w:rFonts w:ascii="Arial" w:hAnsi="Arial" w:cs="Arial"/>
          <w:color w:val="000000"/>
          <w:sz w:val="24"/>
          <w:szCs w:val="24"/>
        </w:rPr>
        <w:t xml:space="preserve">intenzivně pracují a výsledky individuálně vzdělávací práce rovněž pravidelně vyhodnocují. Vyvstane-li potřeba zařadit dítě do stupně vyššího než do prvního, obrátí se ředitelka školy na Speciální pedagogické centrum, kde bude dítě vyšetřeno a bude s ním pracováno s ohledem na jeho vývojová a osobnostní specifika. </w:t>
      </w:r>
    </w:p>
    <w:p w:rsidR="000575F9" w:rsidRPr="00C32BF1" w:rsidRDefault="000575F9" w:rsidP="00304DAF">
      <w:pPr>
        <w:pStyle w:val="Standard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0E1C6A" w:rsidRDefault="007706E1" w:rsidP="007706E1">
      <w:pPr>
        <w:pStyle w:val="Standard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R</w:t>
      </w:r>
      <w:r w:rsidR="001E7082" w:rsidRPr="00C32BF1">
        <w:rPr>
          <w:rFonts w:ascii="Arial" w:hAnsi="Arial" w:cs="Arial"/>
          <w:color w:val="000000"/>
          <w:sz w:val="24"/>
          <w:szCs w:val="24"/>
        </w:rPr>
        <w:t xml:space="preserve">ámcové cíle a záměry předškolního vzdělávání jsou pro </w:t>
      </w:r>
      <w:r w:rsidRPr="00C32BF1">
        <w:rPr>
          <w:rFonts w:ascii="Arial" w:hAnsi="Arial" w:cs="Arial"/>
          <w:color w:val="000000"/>
          <w:sz w:val="24"/>
          <w:szCs w:val="24"/>
        </w:rPr>
        <w:t>vzdělávání všech dětí společné. Při vzdělávání dětí se speciálními vzdělávacími potřebami je třeba jejich naplňování přizpůsobovat</w:t>
      </w:r>
      <w:r w:rsidR="000575F9" w:rsidRPr="00C32BF1">
        <w:rPr>
          <w:rFonts w:ascii="Arial" w:hAnsi="Arial" w:cs="Arial"/>
          <w:color w:val="000000"/>
          <w:sz w:val="24"/>
          <w:szCs w:val="24"/>
        </w:rPr>
        <w:t xml:space="preserve"> </w:t>
      </w:r>
      <w:r w:rsidRPr="00C32BF1">
        <w:rPr>
          <w:rFonts w:ascii="Arial" w:hAnsi="Arial" w:cs="Arial"/>
          <w:color w:val="000000"/>
          <w:sz w:val="24"/>
          <w:szCs w:val="24"/>
        </w:rPr>
        <w:t xml:space="preserve">tak, aby maximálně vyhovovalo dětem, jejich potřebám a možnostem. Snahou </w:t>
      </w:r>
      <w:r w:rsidR="00600F80">
        <w:rPr>
          <w:rFonts w:ascii="Arial" w:hAnsi="Arial" w:cs="Arial"/>
          <w:color w:val="000000"/>
          <w:sz w:val="24"/>
          <w:szCs w:val="24"/>
        </w:rPr>
        <w:t>učitelů</w:t>
      </w:r>
      <w:r w:rsidRPr="00C32BF1">
        <w:rPr>
          <w:rFonts w:ascii="Arial" w:hAnsi="Arial" w:cs="Arial"/>
          <w:color w:val="000000"/>
          <w:sz w:val="24"/>
          <w:szCs w:val="24"/>
        </w:rPr>
        <w:t xml:space="preserve"> je – stejně jako ve vzdělávání dětí, které speciální vzdělávací potřeby nemají – vytvoření optimálních podmínek k rozvoji osobnosti každého dítěte, k učení i ke komunikaci s ostatními a pomoci mu, aby dosáhlo co největší samostatnosti.</w:t>
      </w:r>
    </w:p>
    <w:p w:rsidR="009B4DCC" w:rsidRPr="00C32BF1" w:rsidRDefault="009B4DCC" w:rsidP="007706E1">
      <w:pPr>
        <w:pStyle w:val="Standard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304DAF" w:rsidRPr="00C32BF1" w:rsidRDefault="00304DAF" w:rsidP="009B4DCC">
      <w:pPr>
        <w:pStyle w:val="Standard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 xml:space="preserve">Při vzdělávání dětí se speciálními vzdělávacími potřebami spolupracuje učitel s dalšími odborníky, </w:t>
      </w:r>
      <w:r w:rsidR="000575F9" w:rsidRPr="00C32BF1">
        <w:rPr>
          <w:rFonts w:ascii="Arial" w:hAnsi="Arial" w:cs="Arial"/>
          <w:color w:val="000000"/>
          <w:sz w:val="24"/>
          <w:szCs w:val="24"/>
        </w:rPr>
        <w:t xml:space="preserve">možno i mimo oblast školství, a </w:t>
      </w:r>
      <w:r w:rsidRPr="00C32BF1">
        <w:rPr>
          <w:rFonts w:ascii="Arial" w:hAnsi="Arial" w:cs="Arial"/>
          <w:color w:val="000000"/>
          <w:sz w:val="24"/>
          <w:szCs w:val="24"/>
        </w:rPr>
        <w:t>využívá služby školských poradenských zařízení.</w:t>
      </w:r>
    </w:p>
    <w:p w:rsidR="000E1C6A" w:rsidRPr="009B4DCC" w:rsidRDefault="00775727" w:rsidP="009B4DCC">
      <w:pPr>
        <w:pStyle w:val="Standard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 xml:space="preserve">Systém péče o děti s přiznanými podpůrnými opatření má svá pravidla. </w:t>
      </w:r>
    </w:p>
    <w:p w:rsidR="009B4DCC" w:rsidRDefault="009B4DCC" w:rsidP="000575F9">
      <w:pPr>
        <w:pStyle w:val="Standard"/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9B4DCC" w:rsidRDefault="009B4DCC" w:rsidP="009D667E">
      <w:pPr>
        <w:pStyle w:val="Standard"/>
        <w:spacing w:after="0" w:line="240" w:lineRule="auto"/>
        <w:jc w:val="center"/>
        <w:rPr>
          <w:rFonts w:ascii="Arial" w:hAnsi="Arial" w:cs="Arial"/>
          <w:b/>
          <w:color w:val="FF0000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>
            <wp:extent cx="3170555" cy="1777244"/>
            <wp:effectExtent l="0" t="0" r="0" b="0"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929" cy="1801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4DCC" w:rsidRDefault="009B4DCC" w:rsidP="000575F9">
      <w:pPr>
        <w:pStyle w:val="Standard"/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0575F9" w:rsidRPr="009B4DCC" w:rsidRDefault="000575F9" w:rsidP="00E116AF">
      <w:pPr>
        <w:pStyle w:val="Standard"/>
        <w:numPr>
          <w:ilvl w:val="1"/>
          <w:numId w:val="68"/>
        </w:numPr>
        <w:spacing w:after="0" w:line="240" w:lineRule="auto"/>
        <w:jc w:val="both"/>
        <w:outlineLvl w:val="1"/>
        <w:rPr>
          <w:rFonts w:ascii="Arial" w:hAnsi="Arial" w:cs="Arial"/>
          <w:b/>
          <w:color w:val="FF0000"/>
          <w:sz w:val="24"/>
          <w:szCs w:val="24"/>
        </w:rPr>
      </w:pPr>
      <w:bookmarkStart w:id="47" w:name="_Toc37740172"/>
      <w:r w:rsidRPr="009B4DCC">
        <w:rPr>
          <w:rFonts w:ascii="Arial" w:hAnsi="Arial" w:cs="Arial"/>
          <w:b/>
          <w:color w:val="FF0000"/>
          <w:sz w:val="24"/>
          <w:szCs w:val="24"/>
        </w:rPr>
        <w:t>Vzdělávání dětí nadaných a mimořádně nadaných</w:t>
      </w:r>
      <w:bookmarkEnd w:id="47"/>
    </w:p>
    <w:p w:rsidR="000575F9" w:rsidRPr="00C32BF1" w:rsidRDefault="000575F9" w:rsidP="000575F9">
      <w:pPr>
        <w:pStyle w:val="Standard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  <w:u w:val="single"/>
        </w:rPr>
      </w:pPr>
      <w:r w:rsidRPr="00C32BF1">
        <w:rPr>
          <w:rFonts w:ascii="Arial" w:hAnsi="Arial" w:cs="Arial"/>
          <w:b/>
          <w:color w:val="000000"/>
          <w:sz w:val="24"/>
          <w:szCs w:val="24"/>
          <w:u w:val="single"/>
        </w:rPr>
        <w:t xml:space="preserve">           </w:t>
      </w:r>
    </w:p>
    <w:p w:rsidR="000575F9" w:rsidRPr="00C32BF1" w:rsidRDefault="000575F9">
      <w:pPr>
        <w:pStyle w:val="Standard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 xml:space="preserve">V předškolním věku dítě prochází obdobím nerovnoměrného a skokového vývoje, mnohdy je těžké odlišit při identifikaci nadání dítěte od akcelerovaného vývoje v určité oblasti. Dítě, které vykazuje známky nadání, musí být dále podporováno. Vzdělávání dětí probíhá tak, aby byl stimulován rozvoj jejich potencionálu včetně různých nadání a aby se tato nadání mohla ve škole projevit a pokud možno i uplatnit a dále rozvíjet. MŠ je povinna </w:t>
      </w:r>
      <w:r w:rsidR="000E4BDF" w:rsidRPr="00C32BF1">
        <w:rPr>
          <w:rFonts w:ascii="Arial" w:hAnsi="Arial" w:cs="Arial"/>
          <w:color w:val="000000"/>
          <w:sz w:val="24"/>
          <w:szCs w:val="24"/>
        </w:rPr>
        <w:t xml:space="preserve">a připravena </w:t>
      </w:r>
      <w:r w:rsidRPr="00C32BF1">
        <w:rPr>
          <w:rFonts w:ascii="Arial" w:hAnsi="Arial" w:cs="Arial"/>
          <w:color w:val="000000"/>
          <w:sz w:val="24"/>
          <w:szCs w:val="24"/>
        </w:rPr>
        <w:t>zajistit realizaci všech stanovených podpůrných opatření pro podporu nadání podle individuálních vzdělávacích potřeb dětí v rozsahu prvního až čtvrtého stupně podpory</w:t>
      </w:r>
      <w:r w:rsidR="000839BC" w:rsidRPr="00C32BF1">
        <w:rPr>
          <w:rFonts w:ascii="Arial" w:hAnsi="Arial" w:cs="Arial"/>
          <w:color w:val="000000"/>
          <w:sz w:val="24"/>
          <w:szCs w:val="24"/>
        </w:rPr>
        <w:t xml:space="preserve"> (viz Příloha č. 1 k vyhlášce č. 27/2016 Sb.). </w:t>
      </w:r>
    </w:p>
    <w:p w:rsidR="000E1C6A" w:rsidRPr="00C32BF1" w:rsidRDefault="000839BC">
      <w:pPr>
        <w:pStyle w:val="Standard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Nadaným a mimořádně</w:t>
      </w:r>
      <w:r w:rsidR="001E7082" w:rsidRPr="00C32BF1">
        <w:rPr>
          <w:rFonts w:ascii="Arial" w:hAnsi="Arial" w:cs="Arial"/>
          <w:color w:val="000000"/>
          <w:sz w:val="24"/>
          <w:szCs w:val="24"/>
        </w:rPr>
        <w:t xml:space="preserve"> dětem jsme připraveny věnovat zvýšenou pozornost, kterou budeme doplňovat další vzdělávací nabídkou podle zájmu dítěte. Rovněž zde budeme spolupracovat s rodiči a snažit se dítě co nejvíce rozvíjet v oblasti, která ho zajímá. Materiálů, které nám pomohou takto nadané děti správně rozvíjet, je v dnešní době celá řada. Jsme tedy připraveny nadání dětí podporovat a rozvíjet žádoucím směrem.</w:t>
      </w:r>
    </w:p>
    <w:p w:rsidR="00E21AD2" w:rsidRPr="00C32BF1" w:rsidRDefault="00E21AD2">
      <w:pPr>
        <w:pStyle w:val="Standard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E21AD2" w:rsidRPr="00C32BF1" w:rsidRDefault="00E21AD2">
      <w:pPr>
        <w:pStyle w:val="Standard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6430CF" w:rsidRPr="00C32BF1" w:rsidRDefault="006430CF" w:rsidP="00AB1E3A">
      <w:pPr>
        <w:pStyle w:val="Standard"/>
        <w:spacing w:after="0" w:line="240" w:lineRule="auto"/>
        <w:jc w:val="both"/>
        <w:outlineLvl w:val="1"/>
        <w:rPr>
          <w:rFonts w:ascii="Arial" w:hAnsi="Arial" w:cs="Arial"/>
          <w:color w:val="000000"/>
          <w:sz w:val="24"/>
          <w:szCs w:val="24"/>
        </w:rPr>
      </w:pPr>
    </w:p>
    <w:p w:rsidR="006430CF" w:rsidRPr="009B4DCC" w:rsidRDefault="00E21AD2" w:rsidP="00E116AF">
      <w:pPr>
        <w:pStyle w:val="Standard"/>
        <w:numPr>
          <w:ilvl w:val="1"/>
          <w:numId w:val="68"/>
        </w:numPr>
        <w:spacing w:after="0" w:line="240" w:lineRule="auto"/>
        <w:jc w:val="both"/>
        <w:outlineLvl w:val="1"/>
        <w:rPr>
          <w:rFonts w:ascii="Arial" w:hAnsi="Arial" w:cs="Arial"/>
          <w:b/>
          <w:color w:val="FF0000"/>
          <w:sz w:val="24"/>
          <w:szCs w:val="24"/>
        </w:rPr>
      </w:pPr>
      <w:bookmarkStart w:id="48" w:name="_Toc37740173"/>
      <w:r w:rsidRPr="009B4DCC">
        <w:rPr>
          <w:rFonts w:ascii="Arial" w:hAnsi="Arial" w:cs="Arial"/>
          <w:b/>
          <w:color w:val="FF0000"/>
          <w:sz w:val="24"/>
          <w:szCs w:val="24"/>
        </w:rPr>
        <w:t>Vzdělávání dětí od dvou do tří let</w:t>
      </w:r>
      <w:bookmarkEnd w:id="48"/>
    </w:p>
    <w:p w:rsidR="00E21AD2" w:rsidRPr="00C32BF1" w:rsidRDefault="00E21AD2" w:rsidP="00D50C08">
      <w:pPr>
        <w:pStyle w:val="Standard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E21AD2" w:rsidRPr="00C32BF1" w:rsidRDefault="00E21AD2" w:rsidP="00D50C08">
      <w:pPr>
        <w:pStyle w:val="Standard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AB1E3A" w:rsidRDefault="006430CF" w:rsidP="00AB1E3A">
      <w:pPr>
        <w:pStyle w:val="Standard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 xml:space="preserve">              Předškolní vzdělávání lze organizovat pro děti od dvou let věku. Rámcové cíle a záměry vzdělávání obsažené v RVP PV jsou vhodné i pro tuto věkovou kategorii, ovšem je nutné, uvědomovat si </w:t>
      </w:r>
      <w:r w:rsidR="00F52AD8" w:rsidRPr="00C32BF1">
        <w:rPr>
          <w:rFonts w:ascii="Arial" w:hAnsi="Arial" w:cs="Arial"/>
          <w:color w:val="000000"/>
          <w:sz w:val="24"/>
          <w:szCs w:val="24"/>
        </w:rPr>
        <w:t xml:space="preserve">veškerá </w:t>
      </w:r>
      <w:r w:rsidRPr="00C32BF1">
        <w:rPr>
          <w:rFonts w:ascii="Arial" w:hAnsi="Arial" w:cs="Arial"/>
          <w:color w:val="000000"/>
          <w:sz w:val="24"/>
          <w:szCs w:val="24"/>
        </w:rPr>
        <w:t xml:space="preserve">specifika, související s dosahovanou úrovní ve všech oblastech vývoje dítěte. Dvouleté dítě má v MŠ zajištěn stálý pravidelný režim, dostatek emoční podpory, zajištění pocitu bezpečí, přiměřeně podnětné prostředí a činnosti, více individuální péče a srozumitelná pravidla. </w:t>
      </w:r>
      <w:r w:rsidR="00F52AD8" w:rsidRPr="00C32BF1">
        <w:rPr>
          <w:rFonts w:ascii="Arial" w:hAnsi="Arial" w:cs="Arial"/>
          <w:color w:val="000000"/>
          <w:sz w:val="24"/>
          <w:szCs w:val="24"/>
        </w:rPr>
        <w:t xml:space="preserve">Učitelky, pečující (nejen) o dvouleté děti jsou stabilní a mají pozitivní vztah k dětem této věkové kategorie. </w:t>
      </w:r>
      <w:r w:rsidR="00600F80">
        <w:rPr>
          <w:rFonts w:ascii="Arial" w:hAnsi="Arial" w:cs="Arial"/>
          <w:color w:val="000000"/>
          <w:sz w:val="24"/>
          <w:szCs w:val="24"/>
        </w:rPr>
        <w:t>Nově máme na výpomoc s malými dětmi i chůvu</w:t>
      </w:r>
      <w:r w:rsidR="00F52AD8" w:rsidRPr="00C32BF1">
        <w:rPr>
          <w:rFonts w:ascii="Arial" w:hAnsi="Arial" w:cs="Arial"/>
          <w:color w:val="000000"/>
          <w:sz w:val="24"/>
          <w:szCs w:val="24"/>
        </w:rPr>
        <w:t xml:space="preserve">, </w:t>
      </w:r>
      <w:r w:rsidR="00600F80">
        <w:rPr>
          <w:rFonts w:ascii="Arial" w:hAnsi="Arial" w:cs="Arial"/>
          <w:color w:val="000000"/>
          <w:sz w:val="24"/>
          <w:szCs w:val="24"/>
        </w:rPr>
        <w:t>která</w:t>
      </w:r>
      <w:r w:rsidR="00F52AD8" w:rsidRPr="00C32BF1">
        <w:rPr>
          <w:rFonts w:ascii="Arial" w:hAnsi="Arial" w:cs="Arial"/>
          <w:color w:val="000000"/>
          <w:sz w:val="24"/>
          <w:szCs w:val="24"/>
        </w:rPr>
        <w:t xml:space="preserve"> zajiš</w:t>
      </w:r>
      <w:r w:rsidR="00600F80">
        <w:rPr>
          <w:rFonts w:ascii="Arial" w:hAnsi="Arial" w:cs="Arial"/>
          <w:color w:val="000000"/>
          <w:sz w:val="24"/>
          <w:szCs w:val="24"/>
        </w:rPr>
        <w:t>ťuje</w:t>
      </w:r>
      <w:r w:rsidR="00F52AD8" w:rsidRPr="00C32BF1">
        <w:rPr>
          <w:rFonts w:ascii="Arial" w:hAnsi="Arial" w:cs="Arial"/>
          <w:color w:val="000000"/>
          <w:sz w:val="24"/>
          <w:szCs w:val="24"/>
        </w:rPr>
        <w:t xml:space="preserve"> dohled nad dětmi při volné hře, </w:t>
      </w:r>
      <w:r w:rsidR="00AB1E3A">
        <w:rPr>
          <w:rFonts w:ascii="Arial" w:hAnsi="Arial" w:cs="Arial"/>
          <w:color w:val="000000"/>
          <w:sz w:val="24"/>
          <w:szCs w:val="24"/>
        </w:rPr>
        <w:t>při</w:t>
      </w:r>
      <w:r w:rsidR="00F52AD8" w:rsidRPr="00C32BF1">
        <w:rPr>
          <w:rFonts w:ascii="Arial" w:hAnsi="Arial" w:cs="Arial"/>
          <w:color w:val="000000"/>
          <w:sz w:val="24"/>
          <w:szCs w:val="24"/>
        </w:rPr>
        <w:t xml:space="preserve"> pobyt</w:t>
      </w:r>
      <w:r w:rsidR="00AB1E3A">
        <w:rPr>
          <w:rFonts w:ascii="Arial" w:hAnsi="Arial" w:cs="Arial"/>
          <w:color w:val="000000"/>
          <w:sz w:val="24"/>
          <w:szCs w:val="24"/>
        </w:rPr>
        <w:t>u</w:t>
      </w:r>
      <w:r w:rsidR="00F52AD8" w:rsidRPr="00C32BF1">
        <w:rPr>
          <w:rFonts w:ascii="Arial" w:hAnsi="Arial" w:cs="Arial"/>
          <w:color w:val="000000"/>
          <w:sz w:val="24"/>
          <w:szCs w:val="24"/>
        </w:rPr>
        <w:t xml:space="preserve"> venku, pomoc při sebeobsluze, při stolování apod. Největší prostor věnujeme</w:t>
      </w:r>
      <w:r w:rsidR="008E1279" w:rsidRPr="00C32BF1">
        <w:rPr>
          <w:rFonts w:ascii="Arial" w:hAnsi="Arial" w:cs="Arial"/>
          <w:color w:val="000000"/>
          <w:sz w:val="24"/>
          <w:szCs w:val="24"/>
        </w:rPr>
        <w:t xml:space="preserve"> volné hře dětí, tedy převládají spontánní činnosti nad řízenými. Nejčastěji uplatňujeme individuální nebo skupinovou formu činností. V plné míře akceptujeme vývojová specifika. </w:t>
      </w:r>
    </w:p>
    <w:p w:rsidR="00AB1E3A" w:rsidRDefault="00AB1E3A" w:rsidP="00D50C08">
      <w:pPr>
        <w:pStyle w:val="Standard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8E1279" w:rsidRPr="00AB1E3A" w:rsidRDefault="008E1279" w:rsidP="00D50C08">
      <w:pPr>
        <w:pStyle w:val="Standard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  <w:u w:val="single"/>
        </w:rPr>
      </w:pPr>
      <w:r w:rsidRPr="00AB1E3A">
        <w:rPr>
          <w:rFonts w:ascii="Arial" w:hAnsi="Arial" w:cs="Arial"/>
          <w:b/>
          <w:color w:val="000000"/>
          <w:sz w:val="24"/>
          <w:szCs w:val="24"/>
          <w:u w:val="single"/>
        </w:rPr>
        <w:t>Při plánování vzdělávací nabídky vycházíme z těchto principů:</w:t>
      </w:r>
    </w:p>
    <w:p w:rsidR="00AB1E3A" w:rsidRPr="00C32BF1" w:rsidRDefault="00AB1E3A" w:rsidP="00D50C08">
      <w:pPr>
        <w:pStyle w:val="Standard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8E1279" w:rsidRPr="00C32BF1" w:rsidRDefault="008E1279" w:rsidP="00E116AF">
      <w:pPr>
        <w:pStyle w:val="Standard"/>
        <w:numPr>
          <w:ilvl w:val="0"/>
          <w:numId w:val="55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 xml:space="preserve">jednoduchost </w:t>
      </w:r>
    </w:p>
    <w:p w:rsidR="008E1279" w:rsidRPr="00C32BF1" w:rsidRDefault="008E1279" w:rsidP="00E116AF">
      <w:pPr>
        <w:pStyle w:val="Standard"/>
        <w:numPr>
          <w:ilvl w:val="0"/>
          <w:numId w:val="55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časová nenáročnost</w:t>
      </w:r>
    </w:p>
    <w:p w:rsidR="008E1279" w:rsidRPr="00C32BF1" w:rsidRDefault="008E1279" w:rsidP="00E116AF">
      <w:pPr>
        <w:pStyle w:val="Standard"/>
        <w:numPr>
          <w:ilvl w:val="0"/>
          <w:numId w:val="55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známé prostředí a nejbližší okolí</w:t>
      </w:r>
    </w:p>
    <w:p w:rsidR="008E1279" w:rsidRPr="00C32BF1" w:rsidRDefault="008E1279" w:rsidP="00E116AF">
      <w:pPr>
        <w:pStyle w:val="Standard"/>
        <w:numPr>
          <w:ilvl w:val="0"/>
          <w:numId w:val="55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dostatek prostoru a času pro volný pohyb a hru dítěte</w:t>
      </w:r>
    </w:p>
    <w:p w:rsidR="008E1279" w:rsidRPr="00C32BF1" w:rsidRDefault="008E1279" w:rsidP="008E1279">
      <w:pPr>
        <w:pStyle w:val="Standard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8E1279" w:rsidRDefault="008E1279" w:rsidP="008E1279">
      <w:pPr>
        <w:pStyle w:val="Standard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lastRenderedPageBreak/>
        <w:t>Pro tuto věkovou skupinu maximálně využíváme metody práce vhodné pro tuto věkovou kategorii:</w:t>
      </w:r>
    </w:p>
    <w:p w:rsidR="00C14833" w:rsidRPr="00C32BF1" w:rsidRDefault="00C14833" w:rsidP="008E1279">
      <w:pPr>
        <w:pStyle w:val="Standard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8E1279" w:rsidRPr="00C32BF1" w:rsidRDefault="008E1279" w:rsidP="00E116AF">
      <w:pPr>
        <w:pStyle w:val="Standard"/>
        <w:numPr>
          <w:ilvl w:val="0"/>
          <w:numId w:val="56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situační učení</w:t>
      </w:r>
    </w:p>
    <w:p w:rsidR="008E1279" w:rsidRPr="00C32BF1" w:rsidRDefault="008E1279" w:rsidP="00E116AF">
      <w:pPr>
        <w:pStyle w:val="Standard"/>
        <w:numPr>
          <w:ilvl w:val="0"/>
          <w:numId w:val="56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spontánní sociální učení (nápodoba)</w:t>
      </w:r>
    </w:p>
    <w:p w:rsidR="008E1279" w:rsidRPr="00C32BF1" w:rsidRDefault="008E1279" w:rsidP="00E116AF">
      <w:pPr>
        <w:pStyle w:val="Standard"/>
        <w:numPr>
          <w:ilvl w:val="0"/>
          <w:numId w:val="56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prožitkové učení</w:t>
      </w:r>
    </w:p>
    <w:p w:rsidR="008E1279" w:rsidRPr="00C32BF1" w:rsidRDefault="008E1279" w:rsidP="00E116AF">
      <w:pPr>
        <w:pStyle w:val="Standard"/>
        <w:numPr>
          <w:ilvl w:val="0"/>
          <w:numId w:val="56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 xml:space="preserve">učení hrou a </w:t>
      </w:r>
      <w:r w:rsidR="001178D3">
        <w:rPr>
          <w:rFonts w:ascii="Arial" w:hAnsi="Arial" w:cs="Arial"/>
          <w:color w:val="000000"/>
          <w:sz w:val="24"/>
          <w:szCs w:val="24"/>
        </w:rPr>
        <w:t>činnostmi</w:t>
      </w:r>
    </w:p>
    <w:p w:rsidR="00E21AD2" w:rsidRPr="00C32BF1" w:rsidRDefault="00E21AD2" w:rsidP="00E21AD2">
      <w:pPr>
        <w:pStyle w:val="Standard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E21AD2" w:rsidRPr="00C32BF1" w:rsidRDefault="00E21AD2" w:rsidP="00E21AD2">
      <w:pPr>
        <w:pStyle w:val="Standard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 xml:space="preserve">   Pro dvouleté děti disponujeme dostatečným množstvím podnětných a bezpečných hraček a pomůcek, je zajištěna bezpečnost (nejen tím, že jsou znepřístupněny bezpečnost ohrožující předměty). Prostředí vnitřních prostor školy umožňuje možnost naplnění potřeby průběžného odpočinku. Zázemí pro zajištění dostatečné hygieny je zajištěno, náhradní a hygienické potřeby vzhledem k nedostatku místa v šatně mohou rodiče předávat p. učitelce. Nabízíme úpravu času při stravování</w:t>
      </w:r>
      <w:r w:rsidR="005516F3" w:rsidRPr="00C32BF1">
        <w:rPr>
          <w:rFonts w:ascii="Arial" w:hAnsi="Arial" w:cs="Arial"/>
          <w:color w:val="000000"/>
          <w:sz w:val="24"/>
          <w:szCs w:val="24"/>
        </w:rPr>
        <w:t xml:space="preserve"> a je jen na dětech samých, kdy se rozhodnou najíst. Respektujeme specifické pomůcky pro zajištění pocitu a bezpečí a jistoty (jednorázové pleny, dudlík, plena přes hlavičku při usínání…). Učitelky uplatňují k dítěti laskavě důsledný přístup</w:t>
      </w:r>
      <w:r w:rsidR="00AB1E3A">
        <w:rPr>
          <w:rFonts w:ascii="Arial" w:hAnsi="Arial" w:cs="Arial"/>
          <w:color w:val="000000"/>
          <w:sz w:val="24"/>
          <w:szCs w:val="24"/>
        </w:rPr>
        <w:t>,</w:t>
      </w:r>
      <w:r w:rsidR="005516F3" w:rsidRPr="00C32BF1">
        <w:rPr>
          <w:rFonts w:ascii="Arial" w:hAnsi="Arial" w:cs="Arial"/>
          <w:color w:val="000000"/>
          <w:sz w:val="24"/>
          <w:szCs w:val="24"/>
        </w:rPr>
        <w:t xml:space="preserve"> aktivně podněcují pozitivní vztahy, které vedou k oboustranné důvěře a spolupráci s rodinou.</w:t>
      </w:r>
    </w:p>
    <w:p w:rsidR="006430CF" w:rsidRPr="00C32BF1" w:rsidRDefault="00F52AD8" w:rsidP="00D50C08">
      <w:pPr>
        <w:pStyle w:val="Standard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 xml:space="preserve">Rodiče jsou informováni, že nemusí přivádět dvouleté dítě do 8. </w:t>
      </w:r>
      <w:r w:rsidR="008E1279" w:rsidRPr="00C32BF1">
        <w:rPr>
          <w:rFonts w:ascii="Arial" w:hAnsi="Arial" w:cs="Arial"/>
          <w:color w:val="000000"/>
          <w:sz w:val="24"/>
          <w:szCs w:val="24"/>
        </w:rPr>
        <w:t>h</w:t>
      </w:r>
      <w:r w:rsidRPr="00C32BF1">
        <w:rPr>
          <w:rFonts w:ascii="Arial" w:hAnsi="Arial" w:cs="Arial"/>
          <w:color w:val="000000"/>
          <w:sz w:val="24"/>
          <w:szCs w:val="24"/>
        </w:rPr>
        <w:t>odiny</w:t>
      </w:r>
      <w:r w:rsidR="008E1279" w:rsidRPr="00C32BF1">
        <w:rPr>
          <w:rFonts w:ascii="Arial" w:hAnsi="Arial" w:cs="Arial"/>
          <w:color w:val="000000"/>
          <w:sz w:val="24"/>
          <w:szCs w:val="24"/>
        </w:rPr>
        <w:t xml:space="preserve">, přičemž platí pravidla pro pravidelnost a včasné omlouvání dítěte. Děti mají dostatek času na odpočinek, a v případě, že spí, nejsou buzeny. </w:t>
      </w:r>
    </w:p>
    <w:p w:rsidR="006430CF" w:rsidRPr="00C32BF1" w:rsidRDefault="006430CF" w:rsidP="00D50C08">
      <w:pPr>
        <w:pStyle w:val="Standard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6430CF" w:rsidRPr="00C32BF1" w:rsidRDefault="00E21AD2" w:rsidP="00D50C08">
      <w:pPr>
        <w:pStyle w:val="Standard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 xml:space="preserve">     </w:t>
      </w:r>
      <w:r w:rsidR="006430CF" w:rsidRPr="00C32BF1">
        <w:rPr>
          <w:rFonts w:ascii="Arial" w:hAnsi="Arial" w:cs="Arial"/>
          <w:color w:val="000000"/>
          <w:sz w:val="24"/>
          <w:szCs w:val="24"/>
        </w:rPr>
        <w:t>Péče o děti od dvou do tří let je organizačně a provozně zajištěna v soula</w:t>
      </w:r>
      <w:r w:rsidRPr="00C32BF1">
        <w:rPr>
          <w:rFonts w:ascii="Arial" w:hAnsi="Arial" w:cs="Arial"/>
          <w:color w:val="000000"/>
          <w:sz w:val="24"/>
          <w:szCs w:val="24"/>
        </w:rPr>
        <w:t>du s platnými právními předpisy</w:t>
      </w:r>
      <w:r w:rsidR="00AB1E3A">
        <w:rPr>
          <w:rFonts w:ascii="Arial" w:hAnsi="Arial" w:cs="Arial"/>
          <w:color w:val="000000"/>
          <w:sz w:val="24"/>
          <w:szCs w:val="24"/>
        </w:rPr>
        <w:t>.</w:t>
      </w:r>
      <w:r w:rsidR="006430CF" w:rsidRPr="00C32BF1">
        <w:rPr>
          <w:rFonts w:ascii="Arial" w:hAnsi="Arial" w:cs="Arial"/>
          <w:color w:val="000000"/>
          <w:sz w:val="24"/>
          <w:szCs w:val="24"/>
        </w:rPr>
        <w:tab/>
      </w:r>
    </w:p>
    <w:p w:rsidR="006430CF" w:rsidRPr="00C32BF1" w:rsidRDefault="006430CF" w:rsidP="00D50C08">
      <w:pPr>
        <w:pStyle w:val="Standard"/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C32BF1">
        <w:rPr>
          <w:rFonts w:ascii="Arial" w:hAnsi="Arial" w:cs="Arial"/>
          <w:b/>
          <w:color w:val="000000"/>
          <w:sz w:val="24"/>
          <w:szCs w:val="24"/>
          <w:u w:val="single"/>
        </w:rPr>
        <w:t xml:space="preserve">                  </w:t>
      </w:r>
    </w:p>
    <w:p w:rsidR="000E1C6A" w:rsidRPr="00C32BF1" w:rsidRDefault="000E1C6A">
      <w:pPr>
        <w:pStyle w:val="Standard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0E1C6A" w:rsidRDefault="001E7082">
      <w:pPr>
        <w:pStyle w:val="Standard"/>
        <w:spacing w:after="0" w:line="240" w:lineRule="auto"/>
        <w:jc w:val="both"/>
        <w:rPr>
          <w:rFonts w:ascii="Arial" w:hAnsi="Arial" w:cs="Arial"/>
          <w:b/>
          <w:i/>
          <w:color w:val="000000"/>
          <w:sz w:val="24"/>
          <w:szCs w:val="24"/>
        </w:rPr>
      </w:pPr>
      <w:r w:rsidRPr="00C32BF1">
        <w:rPr>
          <w:rFonts w:ascii="Arial" w:hAnsi="Arial" w:cs="Arial"/>
          <w:b/>
          <w:i/>
          <w:color w:val="000000"/>
          <w:sz w:val="24"/>
          <w:szCs w:val="24"/>
        </w:rPr>
        <w:t>Hlavní cíl této oblasti:</w:t>
      </w:r>
    </w:p>
    <w:p w:rsidR="00AB1E3A" w:rsidRPr="00C32BF1" w:rsidRDefault="00AB1E3A">
      <w:pPr>
        <w:pStyle w:val="Standard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00F80" w:rsidRDefault="00CF06C3" w:rsidP="00600F80">
      <w:pPr>
        <w:pStyle w:val="Standard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 xml:space="preserve">Průběžně </w:t>
      </w:r>
      <w:r w:rsidR="00600F80">
        <w:rPr>
          <w:rFonts w:ascii="Arial" w:hAnsi="Arial" w:cs="Arial"/>
          <w:color w:val="000000"/>
          <w:sz w:val="24"/>
          <w:szCs w:val="24"/>
        </w:rPr>
        <w:t xml:space="preserve">se vzdělávat a posouvat naše hranice a limity. V současné době jsme personálně zajištěni a budeme se snažit, aby toto složení vydrželo co nejdéle.  </w:t>
      </w:r>
    </w:p>
    <w:p w:rsidR="00D50C08" w:rsidRPr="00BA3438" w:rsidRDefault="00600F80">
      <w:pPr>
        <w:pStyle w:val="Standard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0E1C6A" w:rsidRPr="00C32BF1" w:rsidRDefault="000E1C6A">
      <w:pPr>
        <w:pStyle w:val="Standard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D667E" w:rsidRDefault="009D667E" w:rsidP="00BA3438">
      <w:pPr>
        <w:pStyle w:val="Standard"/>
        <w:tabs>
          <w:tab w:val="left" w:pos="360"/>
          <w:tab w:val="left" w:pos="720"/>
          <w:tab w:val="left" w:pos="1440"/>
          <w:tab w:val="left" w:pos="630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  <w:sectPr w:rsidR="009D667E" w:rsidSect="00701293">
          <w:type w:val="continuous"/>
          <w:pgSz w:w="11904" w:h="16840"/>
          <w:pgMar w:top="1472" w:right="1040" w:bottom="1435" w:left="1702" w:header="970" w:footer="856" w:gutter="0"/>
          <w:cols w:space="708"/>
        </w:sectPr>
      </w:pPr>
    </w:p>
    <w:p w:rsidR="00AB1E3A" w:rsidRPr="00C32BF1" w:rsidRDefault="00BA3438" w:rsidP="00BA3438">
      <w:pPr>
        <w:pStyle w:val="Standard"/>
        <w:tabs>
          <w:tab w:val="left" w:pos="360"/>
          <w:tab w:val="left" w:pos="720"/>
          <w:tab w:val="left" w:pos="1440"/>
          <w:tab w:val="left" w:pos="630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cs-CZ"/>
        </w:rPr>
        <w:lastRenderedPageBreak/>
        <w:drawing>
          <wp:inline distT="0" distB="0" distL="0" distR="0">
            <wp:extent cx="2076450" cy="2076450"/>
            <wp:effectExtent l="0" t="0" r="0" b="0"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667E" w:rsidRPr="009D667E" w:rsidRDefault="009D667E" w:rsidP="001D2CDC">
      <w:pPr>
        <w:sectPr w:rsidR="009D667E" w:rsidRPr="009D667E" w:rsidSect="009D667E">
          <w:type w:val="continuous"/>
          <w:pgSz w:w="11904" w:h="16840"/>
          <w:pgMar w:top="1472" w:right="1040" w:bottom="1435" w:left="1702" w:header="970" w:footer="856" w:gutter="0"/>
          <w:cols w:num="2" w:space="708"/>
        </w:sectPr>
      </w:pPr>
      <w:bookmarkStart w:id="49" w:name="_Toc36751010"/>
      <w:bookmarkStart w:id="50" w:name="_Toc335164426"/>
      <w:bookmarkStart w:id="51" w:name="_Toc36552929"/>
      <w:r>
        <w:rPr>
          <w:noProof/>
        </w:rPr>
        <w:lastRenderedPageBreak/>
        <w:drawing>
          <wp:inline distT="0" distB="0" distL="0" distR="0">
            <wp:extent cx="2134518" cy="1755140"/>
            <wp:effectExtent l="0" t="0" r="0" b="0"/>
            <wp:docPr id="21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277" cy="1759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49"/>
    </w:p>
    <w:p w:rsidR="000E1C6A" w:rsidRPr="00BA3438" w:rsidRDefault="001E7082" w:rsidP="00E116AF">
      <w:pPr>
        <w:pStyle w:val="Nadpis1"/>
        <w:numPr>
          <w:ilvl w:val="0"/>
          <w:numId w:val="68"/>
        </w:numPr>
        <w:rPr>
          <w:rFonts w:ascii="Arial" w:hAnsi="Arial" w:cs="Arial"/>
          <w:color w:val="C00000"/>
          <w:sz w:val="24"/>
          <w:szCs w:val="24"/>
        </w:rPr>
      </w:pPr>
      <w:bookmarkStart w:id="52" w:name="_Toc37740174"/>
      <w:r w:rsidRPr="00BA3438">
        <w:rPr>
          <w:rFonts w:ascii="Arial" w:hAnsi="Arial" w:cs="Arial"/>
          <w:color w:val="C00000"/>
          <w:sz w:val="24"/>
          <w:szCs w:val="24"/>
        </w:rPr>
        <w:lastRenderedPageBreak/>
        <w:t>Charakteristika ŠVP PV „</w:t>
      </w:r>
      <w:r w:rsidR="00BA3438" w:rsidRPr="00BA3438">
        <w:rPr>
          <w:rFonts w:ascii="Arial" w:hAnsi="Arial" w:cs="Arial"/>
          <w:color w:val="C00000"/>
          <w:sz w:val="24"/>
          <w:szCs w:val="24"/>
        </w:rPr>
        <w:t>Hrajeme si spolu celý rok</w:t>
      </w:r>
      <w:r w:rsidRPr="00BA3438">
        <w:rPr>
          <w:rFonts w:ascii="Arial" w:hAnsi="Arial" w:cs="Arial"/>
          <w:color w:val="C00000"/>
          <w:sz w:val="24"/>
          <w:szCs w:val="24"/>
        </w:rPr>
        <w:t>“</w:t>
      </w:r>
      <w:bookmarkEnd w:id="50"/>
      <w:bookmarkEnd w:id="51"/>
      <w:bookmarkEnd w:id="52"/>
    </w:p>
    <w:p w:rsidR="000E1C6A" w:rsidRPr="00C32BF1" w:rsidRDefault="000E1C6A">
      <w:pPr>
        <w:pStyle w:val="Standard"/>
        <w:rPr>
          <w:rFonts w:ascii="Arial" w:hAnsi="Arial" w:cs="Arial"/>
          <w:sz w:val="24"/>
          <w:szCs w:val="24"/>
        </w:rPr>
      </w:pPr>
    </w:p>
    <w:p w:rsidR="000E1C6A" w:rsidRDefault="001E7082">
      <w:pPr>
        <w:pStyle w:val="Standard"/>
        <w:spacing w:before="28" w:after="28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C32BF1">
        <w:rPr>
          <w:rFonts w:ascii="Arial" w:hAnsi="Arial" w:cs="Arial"/>
          <w:b/>
          <w:bCs/>
          <w:color w:val="000000"/>
          <w:sz w:val="24"/>
          <w:szCs w:val="24"/>
        </w:rPr>
        <w:t>Motto:</w:t>
      </w:r>
    </w:p>
    <w:p w:rsidR="00BA3438" w:rsidRPr="00C32BF1" w:rsidRDefault="00BA3438">
      <w:pPr>
        <w:pStyle w:val="Standard"/>
        <w:spacing w:before="28" w:after="28" w:line="240" w:lineRule="auto"/>
        <w:rPr>
          <w:rFonts w:ascii="Arial" w:hAnsi="Arial" w:cs="Arial"/>
          <w:sz w:val="24"/>
          <w:szCs w:val="24"/>
        </w:rPr>
      </w:pPr>
    </w:p>
    <w:p w:rsidR="00BA3438" w:rsidRPr="00383B9E" w:rsidRDefault="00BA3438" w:rsidP="00BA3438">
      <w:pPr>
        <w:rPr>
          <w:rFonts w:ascii="Arial" w:hAnsi="Arial" w:cs="Arial"/>
          <w:b/>
          <w:sz w:val="24"/>
          <w:szCs w:val="24"/>
        </w:rPr>
      </w:pPr>
      <w:r w:rsidRPr="00383B9E">
        <w:rPr>
          <w:rFonts w:ascii="Arial" w:hAnsi="Arial" w:cs="Arial"/>
          <w:b/>
          <w:sz w:val="24"/>
          <w:szCs w:val="24"/>
        </w:rPr>
        <w:t>„Spolu si hrajeme, spolu se učíme, spolu se radujeme, společně víc dokážeme.“</w:t>
      </w:r>
    </w:p>
    <w:p w:rsidR="00BA3438" w:rsidRPr="00383B9E" w:rsidRDefault="00BA3438" w:rsidP="00BA3438">
      <w:pPr>
        <w:pStyle w:val="Standard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0E1C6A" w:rsidRPr="00C32BF1" w:rsidRDefault="000E1C6A">
      <w:pPr>
        <w:pStyle w:val="Standard"/>
        <w:spacing w:before="28" w:after="28" w:line="240" w:lineRule="auto"/>
        <w:rPr>
          <w:rFonts w:ascii="Arial" w:hAnsi="Arial" w:cs="Arial"/>
          <w:b/>
          <w:bCs/>
          <w:i/>
          <w:color w:val="000000"/>
          <w:sz w:val="24"/>
          <w:szCs w:val="24"/>
        </w:rPr>
      </w:pPr>
    </w:p>
    <w:p w:rsidR="001D2CDC" w:rsidRDefault="009D667E" w:rsidP="001D2CDC">
      <w:pPr>
        <w:pStyle w:val="Standard"/>
        <w:spacing w:before="75" w:after="75" w:line="240" w:lineRule="auto"/>
        <w:ind w:firstLine="70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CA7960">
        <w:rPr>
          <w:rFonts w:ascii="Arial" w:hAnsi="Arial" w:cs="Arial"/>
          <w:sz w:val="24"/>
          <w:szCs w:val="24"/>
        </w:rPr>
        <w:t>Charakteristika našeho vzdělávacího programu je dána již názvem. ŠVP je založen na přirozeném a stále se opakujícím rytmickém střídání ročních období.</w:t>
      </w:r>
      <w:r w:rsidR="00CD4646" w:rsidRPr="00CA7960">
        <w:rPr>
          <w:rFonts w:ascii="Arial" w:hAnsi="Arial" w:cs="Arial"/>
          <w:sz w:val="24"/>
          <w:szCs w:val="24"/>
        </w:rPr>
        <w:t xml:space="preserve"> Naš</w:t>
      </w:r>
      <w:r w:rsidR="00CA7960">
        <w:rPr>
          <w:rFonts w:ascii="Arial" w:hAnsi="Arial" w:cs="Arial"/>
          <w:sz w:val="24"/>
          <w:szCs w:val="24"/>
        </w:rPr>
        <w:t>í</w:t>
      </w:r>
      <w:r w:rsidR="00CD4646" w:rsidRPr="00CA7960">
        <w:rPr>
          <w:rFonts w:ascii="Arial" w:hAnsi="Arial" w:cs="Arial"/>
          <w:sz w:val="24"/>
          <w:szCs w:val="24"/>
        </w:rPr>
        <w:t xml:space="preserve">m cílem je v dětech vytvořit představu o nerozlučném sepjetí člověka s přírodou a společností. Školní vzdělávací program je zpracován v souladu s RVP PV </w:t>
      </w:r>
      <w:proofErr w:type="gramStart"/>
      <w:r w:rsidR="00CD4646" w:rsidRPr="00CA7960">
        <w:rPr>
          <w:rFonts w:ascii="Arial" w:hAnsi="Arial" w:cs="Arial"/>
          <w:sz w:val="24"/>
          <w:szCs w:val="24"/>
        </w:rPr>
        <w:t>č.j.</w:t>
      </w:r>
      <w:proofErr w:type="gramEnd"/>
      <w:r w:rsidR="00CD4646" w:rsidRPr="00CA7960">
        <w:rPr>
          <w:rFonts w:ascii="Arial" w:hAnsi="Arial" w:cs="Arial"/>
          <w:sz w:val="24"/>
          <w:szCs w:val="24"/>
        </w:rPr>
        <w:t>32405/2004 - 22.</w:t>
      </w:r>
      <w:r w:rsidR="00CD4646">
        <w:rPr>
          <w:rFonts w:ascii="Arial" w:hAnsi="Arial" w:cs="Arial"/>
          <w:b/>
          <w:sz w:val="24"/>
          <w:szCs w:val="24"/>
        </w:rPr>
        <w:t xml:space="preserve"> </w:t>
      </w:r>
      <w:r w:rsidR="00CA7960" w:rsidRPr="00C32BF1">
        <w:rPr>
          <w:rFonts w:ascii="Arial" w:hAnsi="Arial" w:cs="Arial"/>
          <w:bCs/>
          <w:color w:val="000000"/>
          <w:sz w:val="24"/>
          <w:szCs w:val="24"/>
        </w:rPr>
        <w:t>Je hlavním dokumentem pro výchovně vzdělávací práci MŠ, podle potřeb mateřské školy může být aktualizován, dotvářen a upravován.</w:t>
      </w:r>
      <w:r w:rsidR="00CA796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CA7960" w:rsidRPr="00C32BF1">
        <w:rPr>
          <w:rFonts w:ascii="Arial" w:hAnsi="Arial" w:cs="Arial"/>
          <w:bCs/>
          <w:color w:val="000000"/>
          <w:sz w:val="24"/>
          <w:szCs w:val="24"/>
        </w:rPr>
        <w:t>Změny názvů podtémat, úpravy, doplnění jsou prováděny formou dodatků a příloh nebo formou aktualizace celého dokumentu.</w:t>
      </w:r>
      <w:r w:rsidR="00CA7960">
        <w:rPr>
          <w:rFonts w:ascii="Arial" w:hAnsi="Arial" w:cs="Arial"/>
          <w:sz w:val="24"/>
          <w:szCs w:val="24"/>
        </w:rPr>
        <w:t xml:space="preserve"> </w:t>
      </w:r>
      <w:r w:rsidR="00CA7960" w:rsidRPr="00C32BF1">
        <w:rPr>
          <w:rFonts w:ascii="Arial" w:hAnsi="Arial" w:cs="Arial"/>
          <w:bCs/>
          <w:color w:val="000000"/>
          <w:sz w:val="24"/>
          <w:szCs w:val="24"/>
        </w:rPr>
        <w:t xml:space="preserve">Obecně slouží jako podklad pro tvorbu třídního vzdělávacího programu, naše MŠ je však jednotřídní, proto TVP nezpracováváme. </w:t>
      </w:r>
    </w:p>
    <w:p w:rsidR="001D2CDC" w:rsidRPr="001D2CDC" w:rsidRDefault="001D2CDC" w:rsidP="001D2CDC">
      <w:pPr>
        <w:pStyle w:val="Standard"/>
        <w:spacing w:before="75" w:after="75" w:line="240" w:lineRule="auto"/>
        <w:ind w:firstLine="708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:rsidR="009D667E" w:rsidRPr="001D2CDC" w:rsidRDefault="00CD4646" w:rsidP="001D2CDC">
      <w:pPr>
        <w:ind w:firstLine="708"/>
        <w:rPr>
          <w:rFonts w:ascii="Arial" w:hAnsi="Arial" w:cs="Arial"/>
          <w:sz w:val="24"/>
          <w:szCs w:val="24"/>
        </w:rPr>
      </w:pPr>
      <w:bookmarkStart w:id="53" w:name="_Toc36751012"/>
      <w:r w:rsidRPr="001D2CDC">
        <w:rPr>
          <w:rFonts w:ascii="Arial" w:hAnsi="Arial" w:cs="Arial"/>
          <w:sz w:val="24"/>
          <w:szCs w:val="24"/>
        </w:rPr>
        <w:t xml:space="preserve">Hlavní náplní naší výchovné činnosti je využívání metody prožitkového učení. Je nutné vyvažovat spontánní a řízené aktivity dětí. Předškolní vzdělávání se </w:t>
      </w:r>
      <w:r w:rsidR="00CA7960" w:rsidRPr="001D2CDC">
        <w:rPr>
          <w:rFonts w:ascii="Arial" w:hAnsi="Arial" w:cs="Arial"/>
          <w:sz w:val="24"/>
          <w:szCs w:val="24"/>
        </w:rPr>
        <w:t>uskutečňuje ve všech činnostech a situacích, které se v průběhu dne v mateřské škole vyskytnou. Celoroční témata vystihují hlavní záměry vzdělávací práce mateřské školy.</w:t>
      </w:r>
      <w:bookmarkEnd w:id="53"/>
      <w:r w:rsidR="00CA7960" w:rsidRPr="001D2CDC">
        <w:rPr>
          <w:rFonts w:ascii="Arial" w:hAnsi="Arial" w:cs="Arial"/>
          <w:sz w:val="24"/>
          <w:szCs w:val="24"/>
        </w:rPr>
        <w:t xml:space="preserve"> </w:t>
      </w:r>
    </w:p>
    <w:p w:rsidR="000E1C6A" w:rsidRPr="00C32BF1" w:rsidRDefault="001D2CDC" w:rsidP="00CA7960">
      <w:pPr>
        <w:pStyle w:val="Standard"/>
        <w:tabs>
          <w:tab w:val="left" w:pos="1440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1E7082" w:rsidRPr="00C32BF1">
        <w:rPr>
          <w:rFonts w:ascii="Arial" w:hAnsi="Arial" w:cs="Arial"/>
          <w:sz w:val="24"/>
          <w:szCs w:val="24"/>
        </w:rPr>
        <w:t>Cílem ŠVP PV je umožnit dětem uspokojovat jejich potřeby, rozvíjet jejich dovednosti a orientovat se v okolním světě.</w:t>
      </w:r>
      <w:r w:rsidR="00CA7960">
        <w:rPr>
          <w:rFonts w:ascii="Arial" w:hAnsi="Arial" w:cs="Arial"/>
          <w:sz w:val="24"/>
          <w:szCs w:val="24"/>
        </w:rPr>
        <w:t xml:space="preserve"> </w:t>
      </w:r>
      <w:r w:rsidR="00CA7960" w:rsidRPr="00CA7960">
        <w:rPr>
          <w:rFonts w:ascii="Arial" w:hAnsi="Arial" w:cs="Arial"/>
          <w:sz w:val="24"/>
          <w:szCs w:val="24"/>
        </w:rPr>
        <w:t>Činnosti, jejich obsah a náročnost jsou voleny vzhledem k věku dětí.</w:t>
      </w:r>
    </w:p>
    <w:p w:rsidR="000E1C6A" w:rsidRPr="00C32BF1" w:rsidRDefault="000E1C6A">
      <w:pPr>
        <w:pStyle w:val="Standard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E1C6A" w:rsidRPr="00C32BF1" w:rsidRDefault="001E7082">
      <w:pPr>
        <w:pStyle w:val="Standard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ab/>
        <w:t xml:space="preserve">Program vyváženě zahrnuje všechny oblasti vzdělávání. </w:t>
      </w:r>
      <w:r w:rsidRPr="00CA7960">
        <w:rPr>
          <w:rFonts w:ascii="Arial" w:hAnsi="Arial" w:cs="Arial"/>
          <w:sz w:val="24"/>
          <w:szCs w:val="24"/>
        </w:rPr>
        <w:t>V programu se zaměřujeme na rozvoj celé osobnosti dítěte.</w:t>
      </w:r>
      <w:r w:rsidRPr="00C32BF1">
        <w:rPr>
          <w:rFonts w:ascii="Arial" w:hAnsi="Arial" w:cs="Arial"/>
          <w:sz w:val="24"/>
          <w:szCs w:val="24"/>
        </w:rPr>
        <w:t xml:space="preserve"> Jedná se zejména o oblast fyzickou, psychickou, morální, sociální, jazykově literární, estetickou, poznávací a experimentální, pracovně dovednostní, včetně jemné motoriky, zdraví</w:t>
      </w:r>
      <w:r w:rsidR="00CA7960">
        <w:rPr>
          <w:rFonts w:ascii="Arial" w:hAnsi="Arial" w:cs="Arial"/>
          <w:sz w:val="24"/>
          <w:szCs w:val="24"/>
        </w:rPr>
        <w:t xml:space="preserve"> </w:t>
      </w:r>
      <w:r w:rsidRPr="00C32BF1">
        <w:rPr>
          <w:rFonts w:ascii="Arial" w:hAnsi="Arial" w:cs="Arial"/>
          <w:sz w:val="24"/>
          <w:szCs w:val="24"/>
        </w:rPr>
        <w:t>apod.</w:t>
      </w:r>
    </w:p>
    <w:p w:rsidR="000E1C6A" w:rsidRPr="00C32BF1" w:rsidRDefault="001E7082">
      <w:pPr>
        <w:pStyle w:val="Standard"/>
        <w:tabs>
          <w:tab w:val="left" w:pos="1440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CA7960">
        <w:rPr>
          <w:rFonts w:ascii="Arial" w:hAnsi="Arial" w:cs="Arial"/>
          <w:sz w:val="24"/>
          <w:szCs w:val="24"/>
        </w:rPr>
        <w:t xml:space="preserve">           </w:t>
      </w:r>
    </w:p>
    <w:p w:rsidR="000E1C6A" w:rsidRPr="00C32BF1" w:rsidRDefault="001E7082">
      <w:pPr>
        <w:pStyle w:val="Standard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ab/>
        <w:t>Specifickou pozornost věnujeme získávání klíčových kompetencí potřebných nejen na přípravu dítěte na školu, ale hlavně na přípravu dětí pro život – tedy příprava na více rolí než je role školáka. Dítě má být vedeno k výbavě pro život v mnoha oblastech – ne jen poslouchat pokyny a dělat to, co se mu nařizuje, dítě by mělo umět komunikovat a domluvit se při hře, být samostatné při oblékání, úklidu, mít respekt z dospělého, zdvořile jednat – pozdravit, poděkovat, umět se domluvit, vědět, že když mu někdo fyzicky nebo jinak ubližuje, je potřeba se bránit.</w:t>
      </w:r>
    </w:p>
    <w:p w:rsidR="000E1C6A" w:rsidRPr="00C32BF1" w:rsidRDefault="000E1C6A">
      <w:pPr>
        <w:pStyle w:val="Standard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E1C6A" w:rsidRPr="00C32BF1" w:rsidRDefault="001E7082">
      <w:pPr>
        <w:pStyle w:val="Standard"/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ab/>
        <w:t xml:space="preserve">Přestože mateřská škola je zařízení kolektivní, umožňujeme dětem v co největší míře možnost přirozeného volného pohybu, individuálního tempa, učíme je </w:t>
      </w:r>
      <w:r w:rsidRPr="00C32BF1">
        <w:rPr>
          <w:rFonts w:ascii="Arial" w:hAnsi="Arial" w:cs="Arial"/>
          <w:sz w:val="24"/>
          <w:szCs w:val="24"/>
        </w:rPr>
        <w:lastRenderedPageBreak/>
        <w:t>samostatnému rozhodování, nabízíme dětem činnosti diferencované podle jejich schopností a zájmu, mají možnost výběru či odmítnutí.</w:t>
      </w:r>
    </w:p>
    <w:p w:rsidR="000E1C6A" w:rsidRPr="00C32BF1" w:rsidRDefault="001E7082">
      <w:pPr>
        <w:pStyle w:val="Standard"/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</w:t>
      </w:r>
    </w:p>
    <w:p w:rsidR="000E1C6A" w:rsidRPr="00C32BF1" w:rsidRDefault="001E7082">
      <w:pPr>
        <w:pStyle w:val="Standard"/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ab/>
        <w:t>Dětem se specifickými potřebami věnujeme individuální pozornost. Pro každé integrované dítě, stejně jako pro dítě s odkladem</w:t>
      </w:r>
      <w:r w:rsidR="00B30980" w:rsidRPr="00C32BF1">
        <w:rPr>
          <w:rFonts w:ascii="Arial" w:hAnsi="Arial" w:cs="Arial"/>
          <w:sz w:val="24"/>
          <w:szCs w:val="24"/>
        </w:rPr>
        <w:t xml:space="preserve"> školní docházky, zpracováváme </w:t>
      </w:r>
      <w:r w:rsidRPr="00C32BF1">
        <w:rPr>
          <w:rFonts w:ascii="Arial" w:hAnsi="Arial" w:cs="Arial"/>
          <w:sz w:val="24"/>
          <w:szCs w:val="24"/>
        </w:rPr>
        <w:t xml:space="preserve">individuální vzdělávací program, užíváme speciálních pomůcek a metod práce. Při potřebě takovéhoto speciálního vedení dítěte spolupracujeme s odbornými pracovišti pro pedagogickou a vývojovou diagnostiku. </w:t>
      </w:r>
      <w:r w:rsidRPr="00CA7960">
        <w:rPr>
          <w:rFonts w:ascii="Arial" w:hAnsi="Arial" w:cs="Arial"/>
          <w:sz w:val="24"/>
          <w:szCs w:val="24"/>
        </w:rPr>
        <w:t xml:space="preserve">Logopedickou prevenci zajišťuje ředitelka </w:t>
      </w:r>
      <w:r w:rsidR="000E4BDF" w:rsidRPr="00CA7960">
        <w:rPr>
          <w:rFonts w:ascii="Arial" w:hAnsi="Arial" w:cs="Arial"/>
          <w:sz w:val="24"/>
          <w:szCs w:val="24"/>
        </w:rPr>
        <w:t xml:space="preserve">s učitelkou, </w:t>
      </w:r>
      <w:r w:rsidRPr="00CA7960">
        <w:rPr>
          <w:rFonts w:ascii="Arial" w:hAnsi="Arial" w:cs="Arial"/>
          <w:sz w:val="24"/>
          <w:szCs w:val="24"/>
        </w:rPr>
        <w:t>děti s vadou/vadami řeči doporučujeme do péče specialisty, logopeda.</w:t>
      </w:r>
      <w:r w:rsidR="000E4BDF" w:rsidRPr="00C32BF1">
        <w:rPr>
          <w:rFonts w:ascii="Arial" w:hAnsi="Arial" w:cs="Arial"/>
          <w:sz w:val="24"/>
          <w:szCs w:val="24"/>
        </w:rPr>
        <w:t xml:space="preserve"> Pro zákonné zástupce/rodiče, </w:t>
      </w:r>
      <w:r w:rsidRPr="00C32BF1">
        <w:rPr>
          <w:rFonts w:ascii="Arial" w:hAnsi="Arial" w:cs="Arial"/>
          <w:sz w:val="24"/>
          <w:szCs w:val="24"/>
        </w:rPr>
        <w:t>snažící se o kvalitní nápravu řeči dítěte, je učitelka partnerem, rádcem a oporou.</w:t>
      </w:r>
    </w:p>
    <w:p w:rsidR="000E1C6A" w:rsidRDefault="000E1C6A">
      <w:pPr>
        <w:pStyle w:val="Standard"/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E64D2" w:rsidRDefault="007E64D2">
      <w:pPr>
        <w:pStyle w:val="Standard"/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E64D2" w:rsidRDefault="007E64D2">
      <w:pPr>
        <w:pStyle w:val="Standard"/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E64D2" w:rsidRDefault="007E64D2">
      <w:pPr>
        <w:pStyle w:val="Standard"/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E64D2" w:rsidRPr="00C32BF1" w:rsidRDefault="00EA41D7" w:rsidP="00EA41D7">
      <w:pPr>
        <w:pStyle w:val="Standard"/>
        <w:tabs>
          <w:tab w:val="left" w:pos="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>
            <wp:extent cx="5247640" cy="5206643"/>
            <wp:effectExtent l="0" t="0" r="0" b="0"/>
            <wp:docPr id="22" name="Obráze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2856" cy="5211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1C6A" w:rsidRPr="007E64D2" w:rsidRDefault="001E7082" w:rsidP="004838FD">
      <w:pPr>
        <w:pStyle w:val="Nadpis2"/>
        <w:spacing w:line="240" w:lineRule="auto"/>
        <w:ind w:left="360"/>
        <w:rPr>
          <w:rFonts w:ascii="Arial" w:hAnsi="Arial" w:cs="Arial"/>
          <w:color w:val="FF0000"/>
          <w:sz w:val="24"/>
          <w:szCs w:val="24"/>
        </w:rPr>
      </w:pPr>
      <w:bookmarkStart w:id="54" w:name="_Toc335164429"/>
      <w:bookmarkStart w:id="55" w:name="_Toc36552932"/>
      <w:bookmarkStart w:id="56" w:name="_Toc37740175"/>
      <w:r w:rsidRPr="007E64D2">
        <w:rPr>
          <w:rFonts w:ascii="Arial" w:hAnsi="Arial" w:cs="Arial"/>
          <w:color w:val="FF0000"/>
          <w:sz w:val="24"/>
          <w:szCs w:val="24"/>
        </w:rPr>
        <w:lastRenderedPageBreak/>
        <w:t>5.</w:t>
      </w:r>
      <w:r w:rsidR="007E64D2" w:rsidRPr="007E64D2">
        <w:rPr>
          <w:rFonts w:ascii="Arial" w:hAnsi="Arial" w:cs="Arial"/>
          <w:color w:val="FF0000"/>
          <w:sz w:val="24"/>
          <w:szCs w:val="24"/>
        </w:rPr>
        <w:t>1</w:t>
      </w:r>
      <w:r w:rsidRPr="007E64D2">
        <w:rPr>
          <w:rFonts w:ascii="Arial" w:hAnsi="Arial" w:cs="Arial"/>
          <w:color w:val="FF0000"/>
          <w:sz w:val="24"/>
          <w:szCs w:val="24"/>
        </w:rPr>
        <w:t xml:space="preserve"> </w:t>
      </w:r>
      <w:r w:rsidRPr="007E64D2">
        <w:rPr>
          <w:rFonts w:ascii="Arial" w:hAnsi="Arial" w:cs="Arial"/>
          <w:color w:val="FF0000"/>
          <w:sz w:val="24"/>
          <w:szCs w:val="24"/>
        </w:rPr>
        <w:tab/>
        <w:t>Dlouhodobé koncepční záměry</w:t>
      </w:r>
      <w:bookmarkEnd w:id="54"/>
      <w:bookmarkEnd w:id="55"/>
      <w:bookmarkEnd w:id="56"/>
    </w:p>
    <w:p w:rsidR="007E64D2" w:rsidRPr="00C32BF1" w:rsidRDefault="007E64D2">
      <w:pPr>
        <w:pStyle w:val="Nadpis2"/>
        <w:spacing w:line="240" w:lineRule="auto"/>
        <w:rPr>
          <w:rFonts w:ascii="Arial" w:hAnsi="Arial" w:cs="Arial"/>
          <w:sz w:val="24"/>
          <w:szCs w:val="24"/>
        </w:rPr>
      </w:pPr>
    </w:p>
    <w:p w:rsidR="000E1C6A" w:rsidRPr="00C32BF1" w:rsidRDefault="001E7082">
      <w:pPr>
        <w:pStyle w:val="Standard"/>
        <w:tabs>
          <w:tab w:val="left" w:pos="-284"/>
          <w:tab w:val="left" w:pos="-142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ab/>
        <w:t xml:space="preserve">Na základě evaluační činnosti byly vytvořeny dlouhodobé koncepční záměry v oblasti </w:t>
      </w:r>
      <w:r w:rsidRPr="007E64D2">
        <w:rPr>
          <w:rFonts w:ascii="Arial" w:hAnsi="Arial" w:cs="Arial"/>
          <w:sz w:val="24"/>
          <w:szCs w:val="24"/>
        </w:rPr>
        <w:t>zkvalitňování výchovné práce:</w:t>
      </w:r>
    </w:p>
    <w:p w:rsidR="007E64D2" w:rsidRDefault="007E64D2">
      <w:pPr>
        <w:pStyle w:val="Standard"/>
        <w:tabs>
          <w:tab w:val="left" w:pos="360"/>
          <w:tab w:val="left" w:pos="720"/>
          <w:tab w:val="left" w:pos="1440"/>
        </w:tabs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3C39BA" w:rsidRDefault="003C39BA">
      <w:pPr>
        <w:pStyle w:val="Standard"/>
        <w:tabs>
          <w:tab w:val="left" w:pos="360"/>
          <w:tab w:val="left" w:pos="720"/>
          <w:tab w:val="left" w:pos="1440"/>
        </w:tabs>
        <w:spacing w:line="240" w:lineRule="auto"/>
        <w:jc w:val="both"/>
        <w:rPr>
          <w:rFonts w:ascii="Arial" w:hAnsi="Arial" w:cs="Arial"/>
          <w:b/>
          <w:sz w:val="24"/>
          <w:szCs w:val="24"/>
        </w:rPr>
        <w:sectPr w:rsidR="003C39BA" w:rsidSect="00701293">
          <w:type w:val="continuous"/>
          <w:pgSz w:w="11904" w:h="16840"/>
          <w:pgMar w:top="1472" w:right="1040" w:bottom="1435" w:left="1702" w:header="970" w:footer="856" w:gutter="0"/>
          <w:cols w:space="708"/>
        </w:sectPr>
      </w:pPr>
    </w:p>
    <w:p w:rsidR="000E1C6A" w:rsidRPr="00C32BF1" w:rsidRDefault="001E7082" w:rsidP="00186167">
      <w:pPr>
        <w:pStyle w:val="Standard"/>
        <w:tabs>
          <w:tab w:val="left" w:pos="360"/>
          <w:tab w:val="left" w:pos="720"/>
          <w:tab w:val="left" w:pos="1440"/>
        </w:tabs>
        <w:spacing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b/>
          <w:sz w:val="24"/>
          <w:szCs w:val="24"/>
        </w:rPr>
        <w:lastRenderedPageBreak/>
        <w:t xml:space="preserve">Citové prožívání dětí </w:t>
      </w:r>
      <w:r w:rsidRPr="00C32BF1">
        <w:rPr>
          <w:rFonts w:ascii="Arial" w:hAnsi="Arial" w:cs="Arial"/>
          <w:sz w:val="24"/>
          <w:szCs w:val="24"/>
        </w:rPr>
        <w:t xml:space="preserve">(dílčí cíle)  </w:t>
      </w:r>
    </w:p>
    <w:p w:rsidR="000E1C6A" w:rsidRPr="00C32BF1" w:rsidRDefault="001E7082" w:rsidP="00E116AF">
      <w:pPr>
        <w:pStyle w:val="Standard"/>
        <w:numPr>
          <w:ilvl w:val="0"/>
          <w:numId w:val="57"/>
        </w:numPr>
        <w:tabs>
          <w:tab w:val="left" w:pos="142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vstřícnost k dítěti</w:t>
      </w:r>
    </w:p>
    <w:p w:rsidR="000E1C6A" w:rsidRPr="00C32BF1" w:rsidRDefault="001E7082" w:rsidP="00E116AF">
      <w:pPr>
        <w:pStyle w:val="Standard"/>
        <w:numPr>
          <w:ilvl w:val="0"/>
          <w:numId w:val="57"/>
        </w:numPr>
        <w:tabs>
          <w:tab w:val="left" w:pos="142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komplex estetických výchov</w:t>
      </w:r>
    </w:p>
    <w:p w:rsidR="000E1C6A" w:rsidRPr="00C32BF1" w:rsidRDefault="001E7082" w:rsidP="00E116AF">
      <w:pPr>
        <w:pStyle w:val="Standard"/>
        <w:numPr>
          <w:ilvl w:val="0"/>
          <w:numId w:val="57"/>
        </w:numPr>
        <w:tabs>
          <w:tab w:val="left" w:pos="142"/>
          <w:tab w:val="left" w:pos="1620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 xml:space="preserve">estetika prostředí     </w:t>
      </w:r>
    </w:p>
    <w:p w:rsidR="000E1C6A" w:rsidRPr="00C32BF1" w:rsidRDefault="001E7082" w:rsidP="00E116AF">
      <w:pPr>
        <w:pStyle w:val="Standard"/>
        <w:numPr>
          <w:ilvl w:val="0"/>
          <w:numId w:val="57"/>
        </w:numPr>
        <w:tabs>
          <w:tab w:val="left" w:pos="142"/>
          <w:tab w:val="left" w:pos="1620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krása přírody</w:t>
      </w:r>
    </w:p>
    <w:p w:rsidR="000E1C6A" w:rsidRPr="00C32BF1" w:rsidRDefault="001E7082" w:rsidP="00E116AF">
      <w:pPr>
        <w:pStyle w:val="Standard"/>
        <w:numPr>
          <w:ilvl w:val="0"/>
          <w:numId w:val="57"/>
        </w:numPr>
        <w:tabs>
          <w:tab w:val="left" w:pos="142"/>
          <w:tab w:val="left" w:pos="1620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vazby na učitelku</w:t>
      </w:r>
    </w:p>
    <w:p w:rsidR="000E1C6A" w:rsidRPr="00C32BF1" w:rsidRDefault="001E7082" w:rsidP="00E116AF">
      <w:pPr>
        <w:pStyle w:val="Standard"/>
        <w:numPr>
          <w:ilvl w:val="0"/>
          <w:numId w:val="57"/>
        </w:numPr>
        <w:tabs>
          <w:tab w:val="left" w:pos="142"/>
          <w:tab w:val="left" w:pos="1620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prvky tvořivé dramatiky</w:t>
      </w:r>
    </w:p>
    <w:p w:rsidR="000E1C6A" w:rsidRPr="00C32BF1" w:rsidRDefault="000E1C6A" w:rsidP="00186167">
      <w:pPr>
        <w:pStyle w:val="Standard"/>
        <w:tabs>
          <w:tab w:val="left" w:pos="1620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0E1C6A" w:rsidRPr="00C32BF1" w:rsidRDefault="001E7082" w:rsidP="00186167">
      <w:pPr>
        <w:pStyle w:val="Standard"/>
        <w:tabs>
          <w:tab w:val="left" w:pos="360"/>
          <w:tab w:val="left" w:pos="720"/>
          <w:tab w:val="left" w:pos="1080"/>
          <w:tab w:val="left" w:pos="1440"/>
        </w:tabs>
        <w:spacing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b/>
          <w:sz w:val="24"/>
          <w:szCs w:val="24"/>
        </w:rPr>
        <w:t>Rozvoj osobnosti dětí</w:t>
      </w:r>
    </w:p>
    <w:p w:rsidR="000E1C6A" w:rsidRPr="00C32BF1" w:rsidRDefault="001E7082" w:rsidP="00E116AF">
      <w:pPr>
        <w:pStyle w:val="Standard"/>
        <w:numPr>
          <w:ilvl w:val="0"/>
          <w:numId w:val="58"/>
        </w:numPr>
        <w:tabs>
          <w:tab w:val="left" w:pos="142"/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komunikační dovednosti</w:t>
      </w:r>
    </w:p>
    <w:p w:rsidR="000E1C6A" w:rsidRPr="00C32BF1" w:rsidRDefault="001E7082" w:rsidP="00E116AF">
      <w:pPr>
        <w:pStyle w:val="Standard"/>
        <w:numPr>
          <w:ilvl w:val="0"/>
          <w:numId w:val="58"/>
        </w:numPr>
        <w:tabs>
          <w:tab w:val="left" w:pos="142"/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posilování kladných sociálních vztahů, morálních vlastností</w:t>
      </w:r>
    </w:p>
    <w:p w:rsidR="000E1C6A" w:rsidRPr="00C32BF1" w:rsidRDefault="001E7082" w:rsidP="00E116AF">
      <w:pPr>
        <w:pStyle w:val="Standard"/>
        <w:numPr>
          <w:ilvl w:val="0"/>
          <w:numId w:val="58"/>
        </w:numPr>
        <w:tabs>
          <w:tab w:val="left" w:pos="142"/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podněcování zájmu, zvídavosti, činorodosti</w:t>
      </w:r>
    </w:p>
    <w:p w:rsidR="000E1C6A" w:rsidRPr="00C32BF1" w:rsidRDefault="000E1C6A" w:rsidP="00186167">
      <w:pPr>
        <w:pStyle w:val="Standard"/>
        <w:tabs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0E1C6A" w:rsidRPr="00C32BF1" w:rsidRDefault="001E7082" w:rsidP="00186167">
      <w:pPr>
        <w:pStyle w:val="Standard"/>
        <w:tabs>
          <w:tab w:val="left" w:pos="180"/>
          <w:tab w:val="left" w:pos="360"/>
          <w:tab w:val="left" w:pos="720"/>
          <w:tab w:val="left" w:pos="1080"/>
          <w:tab w:val="left" w:pos="1440"/>
        </w:tabs>
        <w:spacing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b/>
          <w:sz w:val="24"/>
          <w:szCs w:val="24"/>
        </w:rPr>
        <w:t>Individuální přístup</w:t>
      </w:r>
    </w:p>
    <w:p w:rsidR="000E1C6A" w:rsidRPr="00C32BF1" w:rsidRDefault="001E7082" w:rsidP="00E116AF">
      <w:pPr>
        <w:pStyle w:val="Standard"/>
        <w:numPr>
          <w:ilvl w:val="0"/>
          <w:numId w:val="59"/>
        </w:numPr>
        <w:tabs>
          <w:tab w:val="left" w:pos="142"/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zvykání si v MŠ – návštěvy, Dny otevřených dveří, pobyt s matkou</w:t>
      </w:r>
    </w:p>
    <w:p w:rsidR="000E1C6A" w:rsidRPr="00C32BF1" w:rsidRDefault="001E7082" w:rsidP="00E116AF">
      <w:pPr>
        <w:pStyle w:val="Standard"/>
        <w:numPr>
          <w:ilvl w:val="0"/>
          <w:numId w:val="59"/>
        </w:numPr>
        <w:tabs>
          <w:tab w:val="left" w:pos="142"/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výběr činností a jejich rozložení v čase</w:t>
      </w:r>
    </w:p>
    <w:p w:rsidR="000E1C6A" w:rsidRPr="00C32BF1" w:rsidRDefault="001E7082" w:rsidP="00E116AF">
      <w:pPr>
        <w:pStyle w:val="Standard"/>
        <w:numPr>
          <w:ilvl w:val="0"/>
          <w:numId w:val="59"/>
        </w:numPr>
        <w:tabs>
          <w:tab w:val="left" w:pos="142"/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formy a metody práce</w:t>
      </w:r>
    </w:p>
    <w:p w:rsidR="000E1C6A" w:rsidRPr="00C32BF1" w:rsidRDefault="001E7082" w:rsidP="00E116AF">
      <w:pPr>
        <w:pStyle w:val="Standard"/>
        <w:numPr>
          <w:ilvl w:val="0"/>
          <w:numId w:val="59"/>
        </w:numPr>
        <w:tabs>
          <w:tab w:val="left" w:pos="142"/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respektování specifických zvláštností a potřeb dětí</w:t>
      </w:r>
    </w:p>
    <w:p w:rsidR="000E1C6A" w:rsidRPr="00C32BF1" w:rsidRDefault="001E7082" w:rsidP="00E116AF">
      <w:pPr>
        <w:pStyle w:val="Standard"/>
        <w:numPr>
          <w:ilvl w:val="0"/>
          <w:numId w:val="59"/>
        </w:numPr>
        <w:tabs>
          <w:tab w:val="left" w:pos="284"/>
          <w:tab w:val="left" w:pos="16342"/>
          <w:tab w:val="left" w:pos="17062"/>
          <w:tab w:val="left" w:pos="17422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flexibilita při zvláštních situacích (oslavy, svátky,</w:t>
      </w:r>
      <w:r w:rsidR="007E64D2">
        <w:rPr>
          <w:rFonts w:ascii="Arial" w:hAnsi="Arial" w:cs="Arial"/>
          <w:sz w:val="24"/>
          <w:szCs w:val="24"/>
        </w:rPr>
        <w:t xml:space="preserve"> </w:t>
      </w:r>
      <w:r w:rsidRPr="00C32BF1">
        <w:rPr>
          <w:rFonts w:ascii="Arial" w:hAnsi="Arial" w:cs="Arial"/>
          <w:sz w:val="24"/>
          <w:szCs w:val="24"/>
        </w:rPr>
        <w:t xml:space="preserve">výlety apod.) a individuálního přístupu k dětem </w:t>
      </w:r>
    </w:p>
    <w:p w:rsidR="000E1C6A" w:rsidRPr="00C32BF1" w:rsidRDefault="001E7082" w:rsidP="00E116AF">
      <w:pPr>
        <w:pStyle w:val="Standard"/>
        <w:numPr>
          <w:ilvl w:val="0"/>
          <w:numId w:val="59"/>
        </w:numPr>
        <w:tabs>
          <w:tab w:val="left" w:pos="142"/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péče o děti se specifickými vzdělávacími potřebami</w:t>
      </w:r>
    </w:p>
    <w:p w:rsidR="000E1C6A" w:rsidRPr="00C32BF1" w:rsidRDefault="001E7082" w:rsidP="00E116AF">
      <w:pPr>
        <w:pStyle w:val="Standard"/>
        <w:numPr>
          <w:ilvl w:val="0"/>
          <w:numId w:val="59"/>
        </w:numPr>
        <w:tabs>
          <w:tab w:val="left" w:pos="142"/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kvalitní diagnostika</w:t>
      </w:r>
    </w:p>
    <w:p w:rsidR="000E1C6A" w:rsidRPr="00C32BF1" w:rsidRDefault="001E7082" w:rsidP="00E116AF">
      <w:pPr>
        <w:pStyle w:val="Standard"/>
        <w:numPr>
          <w:ilvl w:val="0"/>
          <w:numId w:val="59"/>
        </w:numPr>
        <w:tabs>
          <w:tab w:val="left" w:pos="142"/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individuální plány</w:t>
      </w:r>
    </w:p>
    <w:p w:rsidR="000E1C6A" w:rsidRDefault="000E1C6A" w:rsidP="00186167">
      <w:pPr>
        <w:pStyle w:val="Standard"/>
        <w:tabs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3C39BA" w:rsidRDefault="003C39BA" w:rsidP="00186167">
      <w:pPr>
        <w:pStyle w:val="Standard"/>
        <w:tabs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3C39BA" w:rsidRDefault="003C39BA" w:rsidP="00186167">
      <w:pPr>
        <w:pStyle w:val="Standard"/>
        <w:tabs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3C39BA" w:rsidRDefault="003C39BA" w:rsidP="00186167">
      <w:pPr>
        <w:pStyle w:val="Standard"/>
        <w:tabs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0E1C6A" w:rsidRPr="00C32BF1" w:rsidRDefault="001E7082" w:rsidP="00186167">
      <w:pPr>
        <w:pStyle w:val="Standard"/>
        <w:tabs>
          <w:tab w:val="left" w:pos="360"/>
          <w:tab w:val="left" w:pos="720"/>
          <w:tab w:val="left" w:pos="1080"/>
          <w:tab w:val="left" w:pos="1440"/>
        </w:tabs>
        <w:spacing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b/>
          <w:sz w:val="24"/>
          <w:szCs w:val="24"/>
        </w:rPr>
        <w:t>Předškolní děti</w:t>
      </w:r>
    </w:p>
    <w:p w:rsidR="000E1C6A" w:rsidRPr="00C32BF1" w:rsidRDefault="001E7082" w:rsidP="00E116AF">
      <w:pPr>
        <w:pStyle w:val="Standard"/>
        <w:numPr>
          <w:ilvl w:val="0"/>
          <w:numId w:val="60"/>
        </w:numPr>
        <w:tabs>
          <w:tab w:val="left" w:pos="142"/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výživa, její zkvalitňování</w:t>
      </w:r>
    </w:p>
    <w:p w:rsidR="000E1C6A" w:rsidRPr="00C32BF1" w:rsidRDefault="001E7082" w:rsidP="00E116AF">
      <w:pPr>
        <w:pStyle w:val="Standard"/>
        <w:numPr>
          <w:ilvl w:val="0"/>
          <w:numId w:val="60"/>
        </w:numPr>
        <w:tabs>
          <w:tab w:val="left" w:pos="142"/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pitný režim</w:t>
      </w:r>
    </w:p>
    <w:p w:rsidR="000E1C6A" w:rsidRPr="00C32BF1" w:rsidRDefault="001E7082" w:rsidP="00E116AF">
      <w:pPr>
        <w:pStyle w:val="Standard"/>
        <w:numPr>
          <w:ilvl w:val="0"/>
          <w:numId w:val="60"/>
        </w:numPr>
        <w:tabs>
          <w:tab w:val="left" w:pos="142"/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bezpečné prostředí</w:t>
      </w:r>
    </w:p>
    <w:p w:rsidR="000E1C6A" w:rsidRPr="00C32BF1" w:rsidRDefault="001E7082" w:rsidP="00E116AF">
      <w:pPr>
        <w:pStyle w:val="Standard"/>
        <w:numPr>
          <w:ilvl w:val="0"/>
          <w:numId w:val="60"/>
        </w:numPr>
        <w:tabs>
          <w:tab w:val="left" w:pos="142"/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 xml:space="preserve">rozvoj tělesné zdatnosti </w:t>
      </w:r>
    </w:p>
    <w:p w:rsidR="000E1C6A" w:rsidRPr="00C32BF1" w:rsidRDefault="001E7082" w:rsidP="00E116AF">
      <w:pPr>
        <w:pStyle w:val="Standard"/>
        <w:numPr>
          <w:ilvl w:val="0"/>
          <w:numId w:val="60"/>
        </w:numPr>
        <w:tabs>
          <w:tab w:val="left" w:pos="142"/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vycházky</w:t>
      </w:r>
    </w:p>
    <w:p w:rsidR="000E1C6A" w:rsidRPr="00C32BF1" w:rsidRDefault="001E7082" w:rsidP="00E116AF">
      <w:pPr>
        <w:pStyle w:val="Standard"/>
        <w:numPr>
          <w:ilvl w:val="0"/>
          <w:numId w:val="60"/>
        </w:numPr>
        <w:tabs>
          <w:tab w:val="left" w:pos="142"/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zařazování zdravotních cvičení</w:t>
      </w:r>
    </w:p>
    <w:p w:rsidR="000E1C6A" w:rsidRPr="00C32BF1" w:rsidRDefault="001E7082" w:rsidP="00E116AF">
      <w:pPr>
        <w:pStyle w:val="Standard"/>
        <w:numPr>
          <w:ilvl w:val="0"/>
          <w:numId w:val="60"/>
        </w:numPr>
        <w:tabs>
          <w:tab w:val="left" w:pos="142"/>
          <w:tab w:val="left" w:pos="16200"/>
          <w:tab w:val="left" w:pos="16920"/>
          <w:tab w:val="left" w:pos="1728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volný pohyb</w:t>
      </w:r>
    </w:p>
    <w:p w:rsidR="000E1C6A" w:rsidRPr="00C32BF1" w:rsidRDefault="000E1C6A" w:rsidP="00186167">
      <w:pPr>
        <w:pStyle w:val="Standard"/>
        <w:tabs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0E1C6A" w:rsidRPr="00C32BF1" w:rsidRDefault="001E7082" w:rsidP="00186167">
      <w:pPr>
        <w:pStyle w:val="Standard"/>
        <w:tabs>
          <w:tab w:val="left" w:pos="360"/>
          <w:tab w:val="left" w:pos="720"/>
          <w:tab w:val="left" w:pos="1080"/>
          <w:tab w:val="left" w:pos="1440"/>
        </w:tabs>
        <w:spacing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b/>
          <w:sz w:val="24"/>
          <w:szCs w:val="24"/>
        </w:rPr>
        <w:t>Spokojenost rodičů</w:t>
      </w:r>
    </w:p>
    <w:p w:rsidR="000E1C6A" w:rsidRPr="00C32BF1" w:rsidRDefault="001E7082" w:rsidP="00E116AF">
      <w:pPr>
        <w:pStyle w:val="Standard"/>
        <w:numPr>
          <w:ilvl w:val="0"/>
          <w:numId w:val="61"/>
        </w:numPr>
        <w:tabs>
          <w:tab w:val="left" w:pos="142"/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otevřené a citlivé jednání s dětmi a rodiči</w:t>
      </w:r>
    </w:p>
    <w:p w:rsidR="000E1C6A" w:rsidRPr="00C32BF1" w:rsidRDefault="001E7082" w:rsidP="00E116AF">
      <w:pPr>
        <w:pStyle w:val="Standard"/>
        <w:numPr>
          <w:ilvl w:val="0"/>
          <w:numId w:val="61"/>
        </w:numPr>
        <w:tabs>
          <w:tab w:val="left" w:pos="142"/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spolupráce</w:t>
      </w:r>
    </w:p>
    <w:p w:rsidR="000E1C6A" w:rsidRDefault="001E7082" w:rsidP="00E116AF">
      <w:pPr>
        <w:pStyle w:val="Standard"/>
        <w:numPr>
          <w:ilvl w:val="0"/>
          <w:numId w:val="61"/>
        </w:numPr>
        <w:tabs>
          <w:tab w:val="left" w:pos="142"/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vstřícnost</w:t>
      </w:r>
    </w:p>
    <w:p w:rsidR="003C39BA" w:rsidRDefault="003C39BA" w:rsidP="00E116AF">
      <w:pPr>
        <w:pStyle w:val="Standard"/>
        <w:numPr>
          <w:ilvl w:val="0"/>
          <w:numId w:val="61"/>
        </w:numPr>
        <w:tabs>
          <w:tab w:val="left" w:pos="142"/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kulturní akce</w:t>
      </w:r>
    </w:p>
    <w:p w:rsidR="003C39BA" w:rsidRPr="007E64D2" w:rsidRDefault="003C39BA" w:rsidP="00E116AF">
      <w:pPr>
        <w:pStyle w:val="Standard"/>
        <w:numPr>
          <w:ilvl w:val="0"/>
          <w:numId w:val="61"/>
        </w:numPr>
        <w:tabs>
          <w:tab w:val="left" w:pos="142"/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fotogalerie</w:t>
      </w:r>
    </w:p>
    <w:p w:rsidR="000E1C6A" w:rsidRPr="00C32BF1" w:rsidRDefault="000E1C6A" w:rsidP="00186167">
      <w:pPr>
        <w:pStyle w:val="Standard"/>
        <w:tabs>
          <w:tab w:val="left" w:pos="17640"/>
          <w:tab w:val="left" w:pos="18360"/>
          <w:tab w:val="left" w:pos="18720"/>
        </w:tabs>
        <w:spacing w:line="240" w:lineRule="auto"/>
        <w:ind w:left="720" w:hanging="360"/>
        <w:rPr>
          <w:rFonts w:ascii="Arial" w:hAnsi="Arial" w:cs="Arial"/>
          <w:sz w:val="24"/>
          <w:szCs w:val="24"/>
        </w:rPr>
      </w:pPr>
    </w:p>
    <w:p w:rsidR="000E1C6A" w:rsidRPr="00C32BF1" w:rsidRDefault="001E7082" w:rsidP="00186167">
      <w:pPr>
        <w:pStyle w:val="Standard"/>
        <w:tabs>
          <w:tab w:val="left" w:pos="360"/>
          <w:tab w:val="left" w:pos="720"/>
          <w:tab w:val="left" w:pos="1080"/>
          <w:tab w:val="left" w:pos="1440"/>
        </w:tabs>
        <w:spacing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b/>
          <w:sz w:val="24"/>
          <w:szCs w:val="24"/>
        </w:rPr>
        <w:t xml:space="preserve">Vzdělávání učitelek </w:t>
      </w:r>
    </w:p>
    <w:p w:rsidR="000E1C6A" w:rsidRPr="00C32BF1" w:rsidRDefault="001E7082" w:rsidP="00E116AF">
      <w:pPr>
        <w:pStyle w:val="Standard"/>
        <w:numPr>
          <w:ilvl w:val="0"/>
          <w:numId w:val="62"/>
        </w:numPr>
        <w:tabs>
          <w:tab w:val="left" w:pos="142"/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vysílání na školení</w:t>
      </w:r>
    </w:p>
    <w:p w:rsidR="000E1C6A" w:rsidRPr="00C32BF1" w:rsidRDefault="001E7082" w:rsidP="00E116AF">
      <w:pPr>
        <w:pStyle w:val="Standard"/>
        <w:numPr>
          <w:ilvl w:val="0"/>
          <w:numId w:val="62"/>
        </w:numPr>
        <w:tabs>
          <w:tab w:val="left" w:pos="142"/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uvolňování na akce (DVPP)</w:t>
      </w:r>
    </w:p>
    <w:p w:rsidR="000E1C6A" w:rsidRPr="00C32BF1" w:rsidRDefault="001E7082" w:rsidP="00E116AF">
      <w:pPr>
        <w:pStyle w:val="Standard"/>
        <w:numPr>
          <w:ilvl w:val="0"/>
          <w:numId w:val="62"/>
        </w:numPr>
        <w:tabs>
          <w:tab w:val="left" w:pos="142"/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financování školení</w:t>
      </w:r>
    </w:p>
    <w:p w:rsidR="000E1C6A" w:rsidRPr="00C32BF1" w:rsidRDefault="001E7082" w:rsidP="00E116AF">
      <w:pPr>
        <w:pStyle w:val="Standard"/>
        <w:numPr>
          <w:ilvl w:val="0"/>
          <w:numId w:val="62"/>
        </w:numPr>
        <w:tabs>
          <w:tab w:val="left" w:pos="142"/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nákup literatury</w:t>
      </w:r>
    </w:p>
    <w:p w:rsidR="000E1C6A" w:rsidRPr="00C32BF1" w:rsidRDefault="001E7082" w:rsidP="00E116AF">
      <w:pPr>
        <w:pStyle w:val="Standard"/>
        <w:numPr>
          <w:ilvl w:val="0"/>
          <w:numId w:val="62"/>
        </w:numPr>
        <w:tabs>
          <w:tab w:val="left" w:pos="142"/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diskuze, ověřování získaných poznatků a postupů v praxi</w:t>
      </w:r>
    </w:p>
    <w:p w:rsidR="000E1C6A" w:rsidRPr="00C32BF1" w:rsidRDefault="001E7082" w:rsidP="00E116AF">
      <w:pPr>
        <w:pStyle w:val="Standard"/>
        <w:numPr>
          <w:ilvl w:val="0"/>
          <w:numId w:val="62"/>
        </w:numPr>
        <w:tabs>
          <w:tab w:val="left" w:pos="142"/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spolupráce</w:t>
      </w:r>
    </w:p>
    <w:p w:rsidR="000E1C6A" w:rsidRPr="00C32BF1" w:rsidRDefault="00267D4B" w:rsidP="00E116AF">
      <w:pPr>
        <w:pStyle w:val="Standard"/>
        <w:numPr>
          <w:ilvl w:val="0"/>
          <w:numId w:val="62"/>
        </w:numPr>
        <w:tabs>
          <w:tab w:val="left" w:pos="142"/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práce se ŠVP PV (</w:t>
      </w:r>
      <w:r w:rsidR="001E7082" w:rsidRPr="00C32BF1">
        <w:rPr>
          <w:rFonts w:ascii="Arial" w:hAnsi="Arial" w:cs="Arial"/>
          <w:sz w:val="24"/>
          <w:szCs w:val="24"/>
        </w:rPr>
        <w:t>vycházet z RVP PV</w:t>
      </w:r>
      <w:r w:rsidRPr="00C32BF1">
        <w:rPr>
          <w:rFonts w:ascii="Arial" w:hAnsi="Arial" w:cs="Arial"/>
          <w:sz w:val="24"/>
          <w:szCs w:val="24"/>
        </w:rPr>
        <w:t>)</w:t>
      </w:r>
    </w:p>
    <w:p w:rsidR="000E1C6A" w:rsidRPr="00C32BF1" w:rsidRDefault="001E7082" w:rsidP="00E116AF">
      <w:pPr>
        <w:pStyle w:val="Standard"/>
        <w:numPr>
          <w:ilvl w:val="0"/>
          <w:numId w:val="62"/>
        </w:numPr>
        <w:tabs>
          <w:tab w:val="left" w:pos="142"/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zařazovat nové metody práce</w:t>
      </w:r>
    </w:p>
    <w:p w:rsidR="000E1C6A" w:rsidRPr="007E64D2" w:rsidRDefault="000E1C6A" w:rsidP="00186167">
      <w:pPr>
        <w:pStyle w:val="Standard"/>
        <w:tabs>
          <w:tab w:val="left" w:pos="284"/>
          <w:tab w:val="left" w:pos="16342"/>
          <w:tab w:val="left" w:pos="17062"/>
          <w:tab w:val="left" w:pos="1742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0E1C6A" w:rsidRPr="00C32BF1" w:rsidRDefault="000E1C6A" w:rsidP="00186167">
      <w:pPr>
        <w:pStyle w:val="Standard"/>
        <w:tabs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7E64D2" w:rsidRDefault="007E64D2" w:rsidP="00186167">
      <w:pPr>
        <w:pStyle w:val="Standard"/>
        <w:tabs>
          <w:tab w:val="left" w:pos="142"/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7E64D2" w:rsidRDefault="007E64D2" w:rsidP="007E64D2">
      <w:pPr>
        <w:pStyle w:val="Standard"/>
        <w:tabs>
          <w:tab w:val="left" w:pos="142"/>
          <w:tab w:val="left" w:pos="16200"/>
          <w:tab w:val="left" w:pos="16920"/>
          <w:tab w:val="left" w:pos="1728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  <w:sectPr w:rsidR="007E64D2" w:rsidSect="007E64D2">
          <w:type w:val="continuous"/>
          <w:pgSz w:w="11904" w:h="16840"/>
          <w:pgMar w:top="1472" w:right="1040" w:bottom="1435" w:left="1702" w:header="970" w:footer="856" w:gutter="0"/>
          <w:cols w:num="2" w:space="708"/>
        </w:sectPr>
      </w:pPr>
    </w:p>
    <w:p w:rsidR="007E64D2" w:rsidRPr="00C32BF1" w:rsidRDefault="007E64D2" w:rsidP="007E64D2">
      <w:pPr>
        <w:pStyle w:val="Standard"/>
        <w:tabs>
          <w:tab w:val="left" w:pos="142"/>
          <w:tab w:val="left" w:pos="16200"/>
          <w:tab w:val="left" w:pos="16920"/>
          <w:tab w:val="left" w:pos="1728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A41D7" w:rsidRDefault="001E7082" w:rsidP="00E116AF">
      <w:pPr>
        <w:pStyle w:val="Nadpis1"/>
        <w:numPr>
          <w:ilvl w:val="0"/>
          <w:numId w:val="68"/>
        </w:numPr>
        <w:spacing w:line="240" w:lineRule="auto"/>
        <w:rPr>
          <w:rFonts w:ascii="Arial" w:hAnsi="Arial" w:cs="Arial"/>
          <w:color w:val="C00000"/>
          <w:sz w:val="24"/>
          <w:szCs w:val="24"/>
        </w:rPr>
      </w:pPr>
      <w:bookmarkStart w:id="57" w:name="_Toc335164430"/>
      <w:bookmarkStart w:id="58" w:name="_Toc36552933"/>
      <w:bookmarkStart w:id="59" w:name="_Toc37740176"/>
      <w:r w:rsidRPr="00EA41D7">
        <w:rPr>
          <w:rFonts w:ascii="Arial" w:hAnsi="Arial" w:cs="Arial"/>
          <w:color w:val="C00000"/>
          <w:sz w:val="24"/>
          <w:szCs w:val="24"/>
        </w:rPr>
        <w:lastRenderedPageBreak/>
        <w:t>Vzdělávací obsah a jeho časový plán</w:t>
      </w:r>
      <w:bookmarkEnd w:id="57"/>
      <w:bookmarkEnd w:id="58"/>
      <w:bookmarkEnd w:id="59"/>
    </w:p>
    <w:p w:rsidR="00186167" w:rsidRPr="00EA41D7" w:rsidRDefault="00186167" w:rsidP="00186167">
      <w:pPr>
        <w:pStyle w:val="Nadpis1"/>
        <w:spacing w:line="240" w:lineRule="auto"/>
        <w:ind w:left="720"/>
        <w:rPr>
          <w:rFonts w:ascii="Arial" w:hAnsi="Arial" w:cs="Arial"/>
          <w:color w:val="C00000"/>
          <w:sz w:val="24"/>
          <w:szCs w:val="24"/>
        </w:rPr>
      </w:pPr>
    </w:p>
    <w:p w:rsidR="000E1C6A" w:rsidRDefault="001E7082">
      <w:pPr>
        <w:pStyle w:val="Standard"/>
        <w:spacing w:before="75" w:after="75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 xml:space="preserve">Obsah vzdělávání je v ŠVP PV rozpracován do </w:t>
      </w:r>
      <w:r w:rsidR="00EA41D7">
        <w:rPr>
          <w:rFonts w:ascii="Arial" w:hAnsi="Arial" w:cs="Arial"/>
          <w:color w:val="000000"/>
          <w:sz w:val="24"/>
          <w:szCs w:val="24"/>
        </w:rPr>
        <w:t>čtyř</w:t>
      </w:r>
      <w:r w:rsidRPr="00C32BF1">
        <w:rPr>
          <w:rFonts w:ascii="Arial" w:hAnsi="Arial" w:cs="Arial"/>
          <w:color w:val="000000"/>
          <w:sz w:val="24"/>
          <w:szCs w:val="24"/>
        </w:rPr>
        <w:t xml:space="preserve"> integrovaných bloků. Jednotlivé integrované bloky obsahují t</w:t>
      </w:r>
      <w:r w:rsidR="0073774B" w:rsidRPr="00C32BF1">
        <w:rPr>
          <w:rFonts w:ascii="Arial" w:hAnsi="Arial" w:cs="Arial"/>
          <w:color w:val="000000"/>
          <w:sz w:val="24"/>
          <w:szCs w:val="24"/>
        </w:rPr>
        <w:t>e</w:t>
      </w:r>
      <w:r w:rsidRPr="00C32BF1">
        <w:rPr>
          <w:rFonts w:ascii="Arial" w:hAnsi="Arial" w:cs="Arial"/>
          <w:color w:val="000000"/>
          <w:sz w:val="24"/>
          <w:szCs w:val="24"/>
        </w:rPr>
        <w:t>matické části, se kterými tvořivě pracujeme a rozvádíme do podtémat. Podtémata mohou mít různou délku, která se odvíjí od námětu, charakteru</w:t>
      </w:r>
      <w:r w:rsidR="00BE702D">
        <w:rPr>
          <w:rFonts w:ascii="Arial" w:hAnsi="Arial" w:cs="Arial"/>
          <w:color w:val="000000"/>
          <w:sz w:val="24"/>
          <w:szCs w:val="24"/>
        </w:rPr>
        <w:t xml:space="preserve"> </w:t>
      </w:r>
      <w:r w:rsidRPr="00C32BF1">
        <w:rPr>
          <w:rFonts w:ascii="Arial" w:hAnsi="Arial" w:cs="Arial"/>
          <w:color w:val="000000"/>
          <w:sz w:val="24"/>
          <w:szCs w:val="24"/>
        </w:rPr>
        <w:t>činností</w:t>
      </w:r>
      <w:r w:rsidR="00BE702D">
        <w:rPr>
          <w:rFonts w:ascii="Arial" w:hAnsi="Arial" w:cs="Arial"/>
          <w:color w:val="000000"/>
          <w:sz w:val="24"/>
          <w:szCs w:val="24"/>
        </w:rPr>
        <w:t xml:space="preserve"> </w:t>
      </w:r>
      <w:r w:rsidRPr="00C32BF1">
        <w:rPr>
          <w:rFonts w:ascii="Arial" w:hAnsi="Arial" w:cs="Arial"/>
          <w:color w:val="000000"/>
          <w:sz w:val="24"/>
          <w:szCs w:val="24"/>
        </w:rPr>
        <w:t>a hlavně zájmu dětí. Usilujeme o co největší propojení vzdělávacích oblastí tak, aby naše pedagogické působení bylo přirozené a účinné. Naše práce se opírá o znalost RVP PV. Snažíme se pracovat cílevědomě, respektujeme cíle a záměry vzdělávání, směřujeme svoji práci k osvojení očekávaných kompetencí. Nabídku činností promýšlíme tak, aby docházelo k propojování všech oblastí vzdělávání. Časový prostor pro realizaci ŠVP zůstává otevřený, dostatečně volný s prostorem pro aktuální situace, pro aktivní vstup dětí i tvořivost učitelky.</w:t>
      </w:r>
    </w:p>
    <w:p w:rsidR="00186167" w:rsidRPr="00186167" w:rsidRDefault="00186167" w:rsidP="00186167">
      <w:pPr>
        <w:pStyle w:val="onas5"/>
        <w:ind w:firstLine="708"/>
        <w:jc w:val="both"/>
        <w:rPr>
          <w:rFonts w:ascii="Arial" w:hAnsi="Arial" w:cs="Arial"/>
        </w:rPr>
      </w:pPr>
      <w:r w:rsidRPr="00C32BF1">
        <w:rPr>
          <w:rFonts w:ascii="Arial" w:hAnsi="Arial" w:cs="Arial"/>
        </w:rPr>
        <w:t>K rozvíjení dětí v těchto oblastech využíváme denní pohybové hry, cvičení, taneční průpravu a hudební výchovu, zpěv a instrumentální činnosti, kreslení, malování, modelování a další výtvarné techniky, četbu, vyprávění, dramatizaci, poslech, samostatný mluvní projev dětí atp. Ústřední činností dětí zůstává hra, která je provází celý den, prolíná se všemi činnostmi a je jí věnována mimořádná pozornost.</w:t>
      </w:r>
    </w:p>
    <w:p w:rsidR="00EA41D7" w:rsidRPr="00C32BF1" w:rsidRDefault="00EA41D7">
      <w:pPr>
        <w:pStyle w:val="Standard"/>
        <w:spacing w:before="75" w:after="75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0E1C6A" w:rsidRDefault="001E7082">
      <w:pPr>
        <w:pStyle w:val="Standard"/>
        <w:spacing w:before="75" w:after="75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 xml:space="preserve">           ŠVP je dokument, který se stále vyvíjí, úzce souvisí s průběžným získáváním zkušeností a poznatků z </w:t>
      </w:r>
      <w:r w:rsidR="00CF7F9B" w:rsidRPr="00C32BF1">
        <w:rPr>
          <w:rFonts w:ascii="Arial" w:hAnsi="Arial" w:cs="Arial"/>
          <w:color w:val="000000"/>
          <w:sz w:val="24"/>
          <w:szCs w:val="24"/>
        </w:rPr>
        <w:t>auto evaluace</w:t>
      </w:r>
      <w:r w:rsidRPr="00C32BF1">
        <w:rPr>
          <w:rFonts w:ascii="Arial" w:hAnsi="Arial" w:cs="Arial"/>
          <w:color w:val="000000"/>
          <w:sz w:val="24"/>
          <w:szCs w:val="24"/>
        </w:rPr>
        <w:t xml:space="preserve">, se stálým vzděláváním </w:t>
      </w:r>
      <w:r w:rsidR="00D46A80">
        <w:rPr>
          <w:rFonts w:ascii="Arial" w:hAnsi="Arial" w:cs="Arial"/>
          <w:color w:val="000000"/>
          <w:sz w:val="24"/>
          <w:szCs w:val="24"/>
        </w:rPr>
        <w:t>učitelů</w:t>
      </w:r>
      <w:r w:rsidRPr="00C32BF1">
        <w:rPr>
          <w:rFonts w:ascii="Arial" w:hAnsi="Arial" w:cs="Arial"/>
          <w:color w:val="000000"/>
          <w:sz w:val="24"/>
          <w:szCs w:val="24"/>
        </w:rPr>
        <w:t xml:space="preserve"> a postupnými změnami podmínek.</w:t>
      </w:r>
    </w:p>
    <w:p w:rsidR="00EA41D7" w:rsidRPr="00C32BF1" w:rsidRDefault="00EA41D7">
      <w:pPr>
        <w:pStyle w:val="Standard"/>
        <w:spacing w:before="75" w:after="75" w:line="240" w:lineRule="auto"/>
        <w:jc w:val="both"/>
        <w:rPr>
          <w:rFonts w:ascii="Arial" w:hAnsi="Arial" w:cs="Arial"/>
          <w:sz w:val="24"/>
          <w:szCs w:val="24"/>
        </w:rPr>
      </w:pPr>
    </w:p>
    <w:p w:rsidR="000E1C6A" w:rsidRDefault="007419E4">
      <w:pPr>
        <w:pStyle w:val="Standard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cs-CZ"/>
        </w:rPr>
        <w:pict>
          <v:shape id="AutoShape 4" o:spid="_x0000_s1026" style="position:absolute;left:0;text-align:left;margin-left:665.3pt;margin-top:-.3pt;width:36.8pt;height:54.05pt;z-index:25165875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" adj="-11796480,,5400" path="m,wa-21600,,21600,15120,,,21600,7560m21600,11880wa-21600,4320,21600,19440,21600,11880,7200,19008l7200,21168,,17280,7200,12528r,2160at-21600,,21600,15120,7200,14688,20700,9720l20700,9720at-21600,4320,21600,19440,20700,9720,,4320l21600,11880xem,wa-21600,,21600,15120,,,21600,7560l21600,11880at-21600,4320,21600,19440,21600,11880,20700,9720l20700,9720at-21600,4320,21600,19440,20700,9720,,4320l,xe" fillcolor="yellow" strokecolor="red" strokeweight=".26mm">
            <v:fill color2="#fefecb" angle="135" focus="100%" type="gradient">
              <o:fill v:ext="view" type="gradientUnscaled"/>
            </v:fill>
            <v:stroke joinstyle="miter"/>
            <v:formulas/>
            <v:path arrowok="t" o:connecttype="custom" o:connectlocs="233820,0;467640,343080;233820,686160;0,343080;0,68616;155880,397961;0,548928;155880,672425;467640,308772" o:connectangles="270,0,90,180,270,270,270,270,270" textboxrect="2894,3780,18706,15660"/>
            <v:textbox inset=".12mm,.12mm,.12mm,.12mm">
              <w:txbxContent>
                <w:p w:rsidR="00D87D90" w:rsidRDefault="00D87D90"/>
              </w:txbxContent>
            </v:textbox>
          </v:shape>
        </w:pict>
      </w:r>
      <w:r w:rsidR="001E7082" w:rsidRPr="00C32BF1">
        <w:rPr>
          <w:rFonts w:ascii="Arial" w:hAnsi="Arial" w:cs="Arial"/>
          <w:sz w:val="24"/>
          <w:szCs w:val="24"/>
        </w:rPr>
        <w:t xml:space="preserve">          Tematické celky v jednotlivých integrovaných blocích jsou vzájemně propojeny, promítají se </w:t>
      </w:r>
      <w:r w:rsidR="001E7082" w:rsidRPr="00C32BF1">
        <w:rPr>
          <w:rFonts w:ascii="Arial" w:hAnsi="Arial" w:cs="Arial"/>
          <w:b/>
          <w:sz w:val="24"/>
          <w:szCs w:val="24"/>
        </w:rPr>
        <w:t>do pěti vzdělávacích oblastí</w:t>
      </w:r>
      <w:r w:rsidR="001E7082" w:rsidRPr="00C32BF1">
        <w:rPr>
          <w:rFonts w:ascii="Arial" w:hAnsi="Arial" w:cs="Arial"/>
          <w:sz w:val="24"/>
          <w:szCs w:val="24"/>
        </w:rPr>
        <w:t xml:space="preserve"> a získávají podobu dílčích cílů.</w:t>
      </w:r>
    </w:p>
    <w:p w:rsidR="00EA41D7" w:rsidRPr="00C32BF1" w:rsidRDefault="00EA41D7">
      <w:pPr>
        <w:pStyle w:val="Standard"/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186167" w:rsidRDefault="00186167">
      <w:pPr>
        <w:pStyle w:val="Standard"/>
        <w:spacing w:line="240" w:lineRule="auto"/>
        <w:jc w:val="both"/>
        <w:rPr>
          <w:rFonts w:ascii="Arial" w:hAnsi="Arial" w:cs="Arial"/>
          <w:sz w:val="24"/>
          <w:szCs w:val="24"/>
        </w:rPr>
        <w:sectPr w:rsidR="00186167" w:rsidSect="00701293">
          <w:type w:val="continuous"/>
          <w:pgSz w:w="11904" w:h="16840"/>
          <w:pgMar w:top="1472" w:right="1040" w:bottom="1435" w:left="1702" w:header="970" w:footer="856" w:gutter="0"/>
          <w:cols w:space="708"/>
        </w:sectPr>
      </w:pPr>
    </w:p>
    <w:p w:rsidR="00EA41D7" w:rsidRDefault="00186167">
      <w:pPr>
        <w:pStyle w:val="Standard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cs-CZ"/>
        </w:rPr>
        <w:lastRenderedPageBreak/>
        <w:drawing>
          <wp:inline distT="0" distB="0" distL="0" distR="0">
            <wp:extent cx="1657350" cy="1771650"/>
            <wp:effectExtent l="0" t="0" r="0" b="0"/>
            <wp:docPr id="23" name="Obráze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6167" w:rsidRDefault="00186167">
      <w:pPr>
        <w:pStyle w:val="Standard"/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186167" w:rsidRDefault="00186167">
      <w:pPr>
        <w:pStyle w:val="Standard"/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186167" w:rsidRDefault="00186167" w:rsidP="00186167">
      <w:pPr>
        <w:pStyle w:val="Standard"/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186167" w:rsidRPr="00EA41D7" w:rsidRDefault="00186167" w:rsidP="00186167">
      <w:pPr>
        <w:pStyle w:val="Standard"/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EA41D7">
        <w:rPr>
          <w:rFonts w:ascii="Arial" w:hAnsi="Arial" w:cs="Arial"/>
          <w:b/>
          <w:sz w:val="24"/>
          <w:szCs w:val="24"/>
        </w:rPr>
        <w:t>1.</w:t>
      </w:r>
      <w:r w:rsidRPr="00EA41D7">
        <w:rPr>
          <w:rFonts w:ascii="Arial" w:hAnsi="Arial" w:cs="Arial"/>
          <w:b/>
          <w:sz w:val="24"/>
          <w:szCs w:val="24"/>
        </w:rPr>
        <w:tab/>
        <w:t>Dítě a jeho tělo</w:t>
      </w:r>
    </w:p>
    <w:p w:rsidR="00186167" w:rsidRPr="00EA41D7" w:rsidRDefault="00186167" w:rsidP="00186167">
      <w:pPr>
        <w:pStyle w:val="Standard"/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EA41D7">
        <w:rPr>
          <w:rFonts w:ascii="Arial" w:hAnsi="Arial" w:cs="Arial"/>
          <w:b/>
          <w:sz w:val="24"/>
          <w:szCs w:val="24"/>
        </w:rPr>
        <w:t>2.</w:t>
      </w:r>
      <w:r w:rsidRPr="00EA41D7">
        <w:rPr>
          <w:rFonts w:ascii="Arial" w:hAnsi="Arial" w:cs="Arial"/>
          <w:b/>
          <w:sz w:val="24"/>
          <w:szCs w:val="24"/>
        </w:rPr>
        <w:tab/>
        <w:t>Dítě a jeho psychika</w:t>
      </w:r>
    </w:p>
    <w:p w:rsidR="00186167" w:rsidRPr="00EA41D7" w:rsidRDefault="00186167" w:rsidP="00186167">
      <w:pPr>
        <w:pStyle w:val="Standard"/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EA41D7">
        <w:rPr>
          <w:rFonts w:ascii="Arial" w:hAnsi="Arial" w:cs="Arial"/>
          <w:b/>
          <w:sz w:val="24"/>
          <w:szCs w:val="24"/>
        </w:rPr>
        <w:t>3.</w:t>
      </w:r>
      <w:r w:rsidRPr="00EA41D7">
        <w:rPr>
          <w:rFonts w:ascii="Arial" w:hAnsi="Arial" w:cs="Arial"/>
          <w:b/>
          <w:sz w:val="24"/>
          <w:szCs w:val="24"/>
        </w:rPr>
        <w:tab/>
        <w:t>Dítě a ten druhý</w:t>
      </w:r>
    </w:p>
    <w:p w:rsidR="00186167" w:rsidRPr="00EA41D7" w:rsidRDefault="00186167" w:rsidP="00186167">
      <w:pPr>
        <w:pStyle w:val="Standard"/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EA41D7">
        <w:rPr>
          <w:rFonts w:ascii="Arial" w:hAnsi="Arial" w:cs="Arial"/>
          <w:b/>
          <w:sz w:val="24"/>
          <w:szCs w:val="24"/>
        </w:rPr>
        <w:t>4.</w:t>
      </w:r>
      <w:r w:rsidRPr="00EA41D7">
        <w:rPr>
          <w:rFonts w:ascii="Arial" w:hAnsi="Arial" w:cs="Arial"/>
          <w:b/>
          <w:sz w:val="24"/>
          <w:szCs w:val="24"/>
        </w:rPr>
        <w:tab/>
        <w:t>Dítě a společnost</w:t>
      </w:r>
    </w:p>
    <w:p w:rsidR="00186167" w:rsidRDefault="00186167" w:rsidP="00186167">
      <w:pPr>
        <w:pStyle w:val="Standard"/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EA41D7">
        <w:rPr>
          <w:rFonts w:ascii="Arial" w:hAnsi="Arial" w:cs="Arial"/>
          <w:b/>
          <w:sz w:val="24"/>
          <w:szCs w:val="24"/>
        </w:rPr>
        <w:t>5.</w:t>
      </w:r>
      <w:r w:rsidRPr="00EA41D7">
        <w:rPr>
          <w:rFonts w:ascii="Arial" w:hAnsi="Arial" w:cs="Arial"/>
          <w:b/>
          <w:sz w:val="24"/>
          <w:szCs w:val="24"/>
        </w:rPr>
        <w:tab/>
      </w:r>
      <w:r w:rsidRPr="00C32BF1">
        <w:rPr>
          <w:rFonts w:ascii="Arial" w:hAnsi="Arial" w:cs="Arial"/>
          <w:b/>
          <w:sz w:val="24"/>
          <w:szCs w:val="24"/>
        </w:rPr>
        <w:t>Dítě a svět</w:t>
      </w:r>
    </w:p>
    <w:p w:rsidR="00BE702D" w:rsidRDefault="00BE702D">
      <w:pPr>
        <w:pStyle w:val="Standard"/>
        <w:spacing w:line="240" w:lineRule="auto"/>
        <w:jc w:val="both"/>
        <w:rPr>
          <w:rFonts w:ascii="Arial" w:hAnsi="Arial" w:cs="Arial"/>
          <w:sz w:val="24"/>
          <w:szCs w:val="24"/>
        </w:rPr>
        <w:sectPr w:rsidR="00BE702D" w:rsidSect="00186167">
          <w:type w:val="continuous"/>
          <w:pgSz w:w="11904" w:h="16840"/>
          <w:pgMar w:top="1472" w:right="1040" w:bottom="1435" w:left="1702" w:header="970" w:footer="856" w:gutter="0"/>
          <w:cols w:num="2" w:space="708"/>
        </w:sectPr>
      </w:pPr>
    </w:p>
    <w:p w:rsidR="00186167" w:rsidRDefault="00BE702D">
      <w:pPr>
        <w:pStyle w:val="Standard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</w:p>
    <w:p w:rsidR="00BE702D" w:rsidRPr="00C32BF1" w:rsidRDefault="00BE702D" w:rsidP="00BE702D">
      <w:pPr>
        <w:pStyle w:val="Standard"/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 xml:space="preserve">Průběžné naplňování dílčích cílů směřuje k dosahování dílčích kompetencí, které jsou základem pro postupné budování </w:t>
      </w:r>
      <w:r w:rsidRPr="00C32BF1">
        <w:rPr>
          <w:rFonts w:ascii="Arial" w:hAnsi="Arial" w:cs="Arial"/>
          <w:b/>
          <w:sz w:val="24"/>
          <w:szCs w:val="24"/>
        </w:rPr>
        <w:t>kompetencí klíčových.</w:t>
      </w:r>
    </w:p>
    <w:p w:rsidR="00BE702D" w:rsidRDefault="00BE702D" w:rsidP="00BE702D">
      <w:pPr>
        <w:pStyle w:val="Standard"/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E702D" w:rsidRPr="00EA41D7" w:rsidRDefault="00BE702D" w:rsidP="00BE702D">
      <w:pPr>
        <w:pStyle w:val="Standard"/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EA41D7">
        <w:rPr>
          <w:rFonts w:ascii="Arial" w:hAnsi="Arial" w:cs="Arial"/>
          <w:b/>
          <w:sz w:val="24"/>
          <w:szCs w:val="24"/>
        </w:rPr>
        <w:t>1. Kompetence k učení</w:t>
      </w:r>
    </w:p>
    <w:p w:rsidR="00BE702D" w:rsidRPr="00EA41D7" w:rsidRDefault="00BE702D" w:rsidP="00BE702D">
      <w:pPr>
        <w:pStyle w:val="Standard"/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EA41D7">
        <w:rPr>
          <w:rFonts w:ascii="Arial" w:hAnsi="Arial" w:cs="Arial"/>
          <w:b/>
          <w:sz w:val="24"/>
          <w:szCs w:val="24"/>
        </w:rPr>
        <w:t>2. Kompetence k řešení problémů</w:t>
      </w:r>
    </w:p>
    <w:p w:rsidR="00BE702D" w:rsidRPr="00EA41D7" w:rsidRDefault="00BE702D" w:rsidP="00BE702D">
      <w:pPr>
        <w:pStyle w:val="Standard"/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EA41D7">
        <w:rPr>
          <w:rFonts w:ascii="Arial" w:hAnsi="Arial" w:cs="Arial"/>
          <w:b/>
          <w:sz w:val="24"/>
          <w:szCs w:val="24"/>
        </w:rPr>
        <w:t>3. Kompetence komunikativní</w:t>
      </w:r>
    </w:p>
    <w:p w:rsidR="00BE702D" w:rsidRPr="00EA41D7" w:rsidRDefault="00BE702D" w:rsidP="00BE702D">
      <w:pPr>
        <w:pStyle w:val="Standard"/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EA41D7">
        <w:rPr>
          <w:rFonts w:ascii="Arial" w:hAnsi="Arial" w:cs="Arial"/>
          <w:b/>
          <w:sz w:val="24"/>
          <w:szCs w:val="24"/>
        </w:rPr>
        <w:t>4. Kompetence sociální a personální</w:t>
      </w:r>
    </w:p>
    <w:p w:rsidR="00BE702D" w:rsidRPr="00186167" w:rsidRDefault="00BE702D" w:rsidP="00BE702D">
      <w:pPr>
        <w:pStyle w:val="Standard"/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EA41D7">
        <w:rPr>
          <w:rFonts w:ascii="Arial" w:hAnsi="Arial" w:cs="Arial"/>
          <w:b/>
          <w:sz w:val="24"/>
          <w:szCs w:val="24"/>
        </w:rPr>
        <w:t>5. Kompetence činnostní a občanské</w:t>
      </w:r>
    </w:p>
    <w:p w:rsidR="00BE702D" w:rsidRDefault="00BE702D" w:rsidP="00BE702D">
      <w:pPr>
        <w:pStyle w:val="Standard"/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BE702D" w:rsidRDefault="00BE702D" w:rsidP="004838FD">
      <w:pPr>
        <w:pStyle w:val="Nadpis2"/>
        <w:spacing w:line="240" w:lineRule="auto"/>
        <w:ind w:left="360"/>
        <w:rPr>
          <w:rFonts w:ascii="Arial" w:hAnsi="Arial" w:cs="Arial"/>
          <w:color w:val="FF0000"/>
          <w:sz w:val="24"/>
          <w:szCs w:val="24"/>
        </w:rPr>
      </w:pPr>
      <w:bookmarkStart w:id="60" w:name="_Toc335164432"/>
      <w:bookmarkStart w:id="61" w:name="_Toc36552935"/>
      <w:bookmarkStart w:id="62" w:name="_Toc37740177"/>
      <w:r w:rsidRPr="00155557">
        <w:rPr>
          <w:rFonts w:ascii="Arial" w:hAnsi="Arial" w:cs="Arial"/>
          <w:color w:val="FF0000"/>
          <w:sz w:val="24"/>
          <w:szCs w:val="24"/>
        </w:rPr>
        <w:t>6.</w:t>
      </w:r>
      <w:r>
        <w:rPr>
          <w:rFonts w:ascii="Arial" w:hAnsi="Arial" w:cs="Arial"/>
          <w:color w:val="FF0000"/>
          <w:sz w:val="24"/>
          <w:szCs w:val="24"/>
        </w:rPr>
        <w:t>1</w:t>
      </w:r>
      <w:r w:rsidR="004838FD">
        <w:rPr>
          <w:rFonts w:ascii="Arial" w:hAnsi="Arial" w:cs="Arial"/>
          <w:color w:val="FF0000"/>
          <w:sz w:val="24"/>
          <w:szCs w:val="24"/>
        </w:rPr>
        <w:tab/>
      </w:r>
      <w:r w:rsidRPr="00155557">
        <w:rPr>
          <w:rFonts w:ascii="Arial" w:hAnsi="Arial" w:cs="Arial"/>
          <w:color w:val="FF0000"/>
          <w:sz w:val="24"/>
          <w:szCs w:val="24"/>
        </w:rPr>
        <w:tab/>
        <w:t>Zásady, principy, metody a formy práce</w:t>
      </w:r>
      <w:bookmarkEnd w:id="60"/>
      <w:bookmarkEnd w:id="61"/>
      <w:bookmarkEnd w:id="62"/>
    </w:p>
    <w:p w:rsidR="00BE702D" w:rsidRPr="00155557" w:rsidRDefault="00BE702D" w:rsidP="00BE702D">
      <w:pPr>
        <w:pStyle w:val="Nadpis2"/>
        <w:spacing w:line="240" w:lineRule="auto"/>
        <w:rPr>
          <w:rFonts w:ascii="Arial" w:hAnsi="Arial" w:cs="Arial"/>
          <w:color w:val="FF0000"/>
          <w:sz w:val="24"/>
          <w:szCs w:val="24"/>
        </w:rPr>
      </w:pPr>
    </w:p>
    <w:p w:rsidR="00BE702D" w:rsidRPr="00C32BF1" w:rsidRDefault="00BE702D" w:rsidP="00E116AF">
      <w:pPr>
        <w:pStyle w:val="Standard"/>
        <w:numPr>
          <w:ilvl w:val="0"/>
          <w:numId w:val="6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zajišťujeme rovný přístup všech dětí k veškerým činnostem</w:t>
      </w:r>
    </w:p>
    <w:p w:rsidR="00BE702D" w:rsidRPr="00C32BF1" w:rsidRDefault="00BE702D" w:rsidP="00E116AF">
      <w:pPr>
        <w:pStyle w:val="Standard"/>
        <w:numPr>
          <w:ilvl w:val="0"/>
          <w:numId w:val="6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respektujeme individualitu dítěte</w:t>
      </w:r>
    </w:p>
    <w:p w:rsidR="00BE702D" w:rsidRPr="00C32BF1" w:rsidRDefault="00BE702D" w:rsidP="00E116AF">
      <w:pPr>
        <w:pStyle w:val="Standard"/>
        <w:numPr>
          <w:ilvl w:val="0"/>
          <w:numId w:val="6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upřednostňujeme svobodnou volbu činností, nenásilné vedení dítěte</w:t>
      </w:r>
    </w:p>
    <w:p w:rsidR="00BE702D" w:rsidRPr="00C32BF1" w:rsidRDefault="00BE702D" w:rsidP="00E116AF">
      <w:pPr>
        <w:pStyle w:val="Standard"/>
        <w:numPr>
          <w:ilvl w:val="0"/>
          <w:numId w:val="6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vytváříme radostnou, laskavou a vstřícnou atmosféru</w:t>
      </w:r>
    </w:p>
    <w:p w:rsidR="00BE702D" w:rsidRPr="00C32BF1" w:rsidRDefault="00BE702D" w:rsidP="00E116AF">
      <w:pPr>
        <w:pStyle w:val="Standard"/>
        <w:numPr>
          <w:ilvl w:val="0"/>
          <w:numId w:val="6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propagujeme otevřenost k rodičům i veřejnosti</w:t>
      </w:r>
    </w:p>
    <w:p w:rsidR="00BE702D" w:rsidRPr="00C32BF1" w:rsidRDefault="00BE702D" w:rsidP="00E116AF">
      <w:pPr>
        <w:pStyle w:val="Standard"/>
        <w:numPr>
          <w:ilvl w:val="0"/>
          <w:numId w:val="6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umožňujeme dětem zkoumání a objevování okolního světa</w:t>
      </w:r>
    </w:p>
    <w:p w:rsidR="00BE702D" w:rsidRPr="00C32BF1" w:rsidRDefault="00BE702D" w:rsidP="00E116AF">
      <w:pPr>
        <w:pStyle w:val="Standard"/>
        <w:numPr>
          <w:ilvl w:val="0"/>
          <w:numId w:val="6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nacházíme odpovědi na otázky dětí</w:t>
      </w:r>
    </w:p>
    <w:p w:rsidR="00BE702D" w:rsidRPr="00C32BF1" w:rsidRDefault="00BE702D" w:rsidP="00E116AF">
      <w:pPr>
        <w:pStyle w:val="Standard"/>
        <w:numPr>
          <w:ilvl w:val="0"/>
          <w:numId w:val="6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rozvíjíme hrou i řízenou činností komunikativní schopnosti dětí</w:t>
      </w:r>
    </w:p>
    <w:p w:rsidR="00BE702D" w:rsidRPr="00C32BF1" w:rsidRDefault="00BE702D" w:rsidP="00E116AF">
      <w:pPr>
        <w:pStyle w:val="Standard"/>
        <w:numPr>
          <w:ilvl w:val="0"/>
          <w:numId w:val="6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uplatňujeme formy prožitkového a kooperativního učení</w:t>
      </w:r>
    </w:p>
    <w:p w:rsidR="00BE702D" w:rsidRPr="00C32BF1" w:rsidRDefault="00BE702D" w:rsidP="00E116AF">
      <w:pPr>
        <w:pStyle w:val="Standard"/>
        <w:numPr>
          <w:ilvl w:val="0"/>
          <w:numId w:val="6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využíváme dětské spontánnosti a nápodoby</w:t>
      </w:r>
    </w:p>
    <w:p w:rsidR="00BE702D" w:rsidRPr="00C32BF1" w:rsidRDefault="00BE702D" w:rsidP="00E116AF">
      <w:pPr>
        <w:pStyle w:val="Standard"/>
        <w:numPr>
          <w:ilvl w:val="0"/>
          <w:numId w:val="6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vedeme ke vzájemnému respektování, soucítění, pomoci</w:t>
      </w:r>
    </w:p>
    <w:p w:rsidR="00BE702D" w:rsidRPr="00C32BF1" w:rsidRDefault="00BE702D" w:rsidP="00E116AF">
      <w:pPr>
        <w:pStyle w:val="Standard"/>
        <w:numPr>
          <w:ilvl w:val="0"/>
          <w:numId w:val="6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dbáme na bezpečí dětí</w:t>
      </w:r>
    </w:p>
    <w:p w:rsidR="00BE702D" w:rsidRDefault="00BE702D" w:rsidP="00E116AF">
      <w:pPr>
        <w:pStyle w:val="Standard"/>
        <w:numPr>
          <w:ilvl w:val="0"/>
          <w:numId w:val="6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 xml:space="preserve">dbáme na dodržování pravidel   </w:t>
      </w:r>
    </w:p>
    <w:p w:rsidR="00BE702D" w:rsidRDefault="00BE702D" w:rsidP="00BE702D">
      <w:pPr>
        <w:pStyle w:val="Standard"/>
        <w:spacing w:after="0" w:line="240" w:lineRule="auto"/>
        <w:jc w:val="both"/>
        <w:rPr>
          <w:rFonts w:ascii="Arial" w:hAnsi="Arial" w:cs="Arial"/>
          <w:sz w:val="24"/>
          <w:szCs w:val="24"/>
        </w:rPr>
        <w:sectPr w:rsidR="00BE702D" w:rsidSect="00BE702D">
          <w:type w:val="continuous"/>
          <w:pgSz w:w="11904" w:h="16840"/>
          <w:pgMar w:top="1472" w:right="1040" w:bottom="1435" w:left="1702" w:header="970" w:footer="856" w:gutter="0"/>
          <w:cols w:space="708"/>
        </w:sectPr>
      </w:pPr>
      <w:r>
        <w:rPr>
          <w:noProof/>
          <w:lang w:eastAsia="cs-CZ"/>
        </w:rPr>
        <w:drawing>
          <wp:inline distT="0" distB="0" distL="0" distR="0">
            <wp:extent cx="5065653" cy="2171700"/>
            <wp:effectExtent l="0" t="0" r="1905" b="0"/>
            <wp:docPr id="24" name="Obráze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1248" cy="2208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6167" w:rsidRDefault="00186167">
      <w:pPr>
        <w:pStyle w:val="Standard"/>
        <w:spacing w:line="240" w:lineRule="auto"/>
        <w:jc w:val="both"/>
        <w:rPr>
          <w:rFonts w:ascii="Arial" w:hAnsi="Arial" w:cs="Arial"/>
          <w:sz w:val="24"/>
          <w:szCs w:val="24"/>
        </w:rPr>
        <w:sectPr w:rsidR="00186167" w:rsidSect="00BE702D">
          <w:type w:val="continuous"/>
          <w:pgSz w:w="11904" w:h="16840"/>
          <w:pgMar w:top="1472" w:right="1040" w:bottom="1435" w:left="1702" w:header="970" w:footer="856" w:gutter="0"/>
          <w:cols w:space="708"/>
        </w:sectPr>
      </w:pPr>
    </w:p>
    <w:p w:rsidR="00BE702D" w:rsidRDefault="00BE702D" w:rsidP="00E116AF">
      <w:pPr>
        <w:pStyle w:val="Nadpis2"/>
        <w:numPr>
          <w:ilvl w:val="1"/>
          <w:numId w:val="68"/>
        </w:numPr>
        <w:spacing w:line="240" w:lineRule="auto"/>
        <w:rPr>
          <w:rFonts w:ascii="Arial" w:hAnsi="Arial" w:cs="Arial"/>
          <w:color w:val="FF0000"/>
          <w:sz w:val="24"/>
          <w:szCs w:val="24"/>
        </w:rPr>
      </w:pPr>
      <w:bookmarkStart w:id="63" w:name="_Toc335164431"/>
      <w:bookmarkStart w:id="64" w:name="_Toc36552934"/>
      <w:bookmarkStart w:id="65" w:name="_Toc37740178"/>
      <w:r w:rsidRPr="00155557">
        <w:rPr>
          <w:rFonts w:ascii="Arial" w:hAnsi="Arial" w:cs="Arial"/>
          <w:color w:val="FF0000"/>
          <w:sz w:val="24"/>
          <w:szCs w:val="24"/>
        </w:rPr>
        <w:lastRenderedPageBreak/>
        <w:t>Vzdělávací cíle a záměry</w:t>
      </w:r>
      <w:bookmarkEnd w:id="63"/>
      <w:bookmarkEnd w:id="64"/>
      <w:bookmarkEnd w:id="65"/>
    </w:p>
    <w:p w:rsidR="00BE702D" w:rsidRDefault="00BE702D" w:rsidP="00BE702D">
      <w:pPr>
        <w:pStyle w:val="Nadpis2"/>
        <w:spacing w:line="240" w:lineRule="auto"/>
        <w:rPr>
          <w:rFonts w:ascii="Arial" w:hAnsi="Arial" w:cs="Arial"/>
          <w:color w:val="FF0000"/>
          <w:sz w:val="24"/>
          <w:szCs w:val="24"/>
        </w:rPr>
      </w:pPr>
    </w:p>
    <w:p w:rsidR="00BE702D" w:rsidRPr="00C32BF1" w:rsidRDefault="00BE702D" w:rsidP="00BE702D">
      <w:pPr>
        <w:pStyle w:val="Standard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 xml:space="preserve">U mladších dětí převážně vytváříme základní hygienické, společenské a pracovní návyky, adaptujeme děti na pobyt v mateřské škole a na její organizaci. Jednoduchými hrami, písničkami, říkankami rozvíjíme základní komunikační dovednosti. Zvýšenou pozornost věnujeme správné výslovnosti dětí. Ve spolupráci se SPC zprostředkováváme logopedickou depistáž, orientační vyšetření řeči dětí, s doporučením a návrhem dalšího postupu </w:t>
      </w:r>
    </w:p>
    <w:p w:rsidR="00BE702D" w:rsidRPr="003C39BA" w:rsidRDefault="00BE702D" w:rsidP="00BE702D">
      <w:pPr>
        <w:pStyle w:val="Standard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pro správný vývoj řeči. Logopedickou prevenci provádíme v logopedických chvilkách, které jsou zařazovány v rámci denního programu. Spolupracujeme s rodiči dětí, společně hodnotíme pokroky a dle potřeby doporučujeme děti k dalšímu vyšetření speciálním pedagogem – logopedem.</w:t>
      </w:r>
    </w:p>
    <w:p w:rsidR="00BE702D" w:rsidRPr="00C32BF1" w:rsidRDefault="00BE702D" w:rsidP="00BE702D">
      <w:pPr>
        <w:pStyle w:val="Standard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</w:p>
    <w:p w:rsidR="00BE702D" w:rsidRPr="00C32BF1" w:rsidRDefault="00BE702D" w:rsidP="00BE702D">
      <w:pPr>
        <w:pStyle w:val="Standard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 xml:space="preserve">Starší děti cílevědomě připravujeme na vstup do školy, činnosti jsou pravidelné, všestranné. Dbáme na harmonický rozvoj dítěte, rozvíjíme jeho osobnost, dbáme na komunikační a sociální dovednosti. Individuálně pracujeme s dětmi, které navštěvují mateřskou školu posledním rokem a připravujeme je na vstup do základní školy. Děti mají možnost seznamovat se s cizím jazykem (AJ) zejména při volných činnostech. Velkou pozornost věnujeme aktivitám podporující zdraví dětí (pravidelná cvičení v herně i v přírodě, a to se zvláštním zřetelem na prevenci vadného držení těla a plochonozí).  </w:t>
      </w:r>
    </w:p>
    <w:p w:rsidR="00BE702D" w:rsidRPr="00C32BF1" w:rsidRDefault="00BE702D" w:rsidP="00BE702D">
      <w:pPr>
        <w:pStyle w:val="Nadpis2"/>
        <w:spacing w:line="240" w:lineRule="auto"/>
        <w:rPr>
          <w:rFonts w:ascii="Arial" w:hAnsi="Arial" w:cs="Arial"/>
          <w:sz w:val="24"/>
          <w:szCs w:val="24"/>
        </w:rPr>
      </w:pPr>
    </w:p>
    <w:p w:rsidR="00BE702D" w:rsidRPr="00F326EC" w:rsidRDefault="00BE702D" w:rsidP="00E116AF">
      <w:pPr>
        <w:pStyle w:val="Standard"/>
        <w:numPr>
          <w:ilvl w:val="0"/>
          <w:numId w:val="6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bCs/>
          <w:sz w:val="24"/>
          <w:szCs w:val="24"/>
        </w:rPr>
        <w:t>rozvíjíme a podporujeme samostatnost dítěte</w:t>
      </w:r>
      <w:r w:rsidR="00F326EC">
        <w:rPr>
          <w:rFonts w:ascii="Arial" w:hAnsi="Arial" w:cs="Arial"/>
          <w:bCs/>
          <w:sz w:val="24"/>
          <w:szCs w:val="24"/>
        </w:rPr>
        <w:t xml:space="preserve"> a zdravé sebevědomí</w:t>
      </w:r>
    </w:p>
    <w:p w:rsidR="00BE702D" w:rsidRPr="00C32BF1" w:rsidRDefault="00BE702D" w:rsidP="00E116AF">
      <w:pPr>
        <w:pStyle w:val="Standard"/>
        <w:numPr>
          <w:ilvl w:val="0"/>
          <w:numId w:val="6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bCs/>
          <w:sz w:val="24"/>
          <w:szCs w:val="24"/>
        </w:rPr>
        <w:t>klademe základy celoživotního vzdělávání všem dětem podle jejich možností, zájmů a potřeb</w:t>
      </w:r>
    </w:p>
    <w:p w:rsidR="00BE702D" w:rsidRPr="00C32BF1" w:rsidRDefault="00BE702D" w:rsidP="00E116AF">
      <w:pPr>
        <w:pStyle w:val="Standard"/>
        <w:numPr>
          <w:ilvl w:val="0"/>
          <w:numId w:val="6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bCs/>
          <w:sz w:val="24"/>
          <w:szCs w:val="24"/>
        </w:rPr>
        <w:t>učíme je zdravému životnímu stylu, uvědomění si odpovědnosti za své chování a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C32BF1">
        <w:rPr>
          <w:rFonts w:ascii="Arial" w:hAnsi="Arial" w:cs="Arial"/>
          <w:bCs/>
          <w:sz w:val="24"/>
          <w:szCs w:val="24"/>
        </w:rPr>
        <w:t>jednání</w:t>
      </w:r>
      <w:r w:rsidR="003C39BA">
        <w:rPr>
          <w:rFonts w:ascii="Arial" w:hAnsi="Arial" w:cs="Arial"/>
          <w:bCs/>
          <w:sz w:val="24"/>
          <w:szCs w:val="24"/>
        </w:rPr>
        <w:t>,</w:t>
      </w:r>
      <w:r w:rsidRPr="00C32BF1">
        <w:rPr>
          <w:rFonts w:ascii="Arial" w:hAnsi="Arial" w:cs="Arial"/>
          <w:bCs/>
          <w:sz w:val="24"/>
          <w:szCs w:val="24"/>
        </w:rPr>
        <w:t xml:space="preserve"> a to vše společnou cestou s rodiči</w:t>
      </w:r>
    </w:p>
    <w:p w:rsidR="00BE702D" w:rsidRPr="00C32BF1" w:rsidRDefault="00BE702D" w:rsidP="00E116AF">
      <w:pPr>
        <w:pStyle w:val="Standard"/>
        <w:numPr>
          <w:ilvl w:val="0"/>
          <w:numId w:val="6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bCs/>
          <w:sz w:val="24"/>
          <w:szCs w:val="24"/>
        </w:rPr>
        <w:t>upřednostňujeme smyslové vnímání jako základ veškerého přirozeného poznávání</w:t>
      </w:r>
    </w:p>
    <w:p w:rsidR="00BE702D" w:rsidRPr="00C32BF1" w:rsidRDefault="00BE702D" w:rsidP="00E116AF">
      <w:pPr>
        <w:pStyle w:val="Standard"/>
        <w:numPr>
          <w:ilvl w:val="0"/>
          <w:numId w:val="6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bCs/>
          <w:sz w:val="24"/>
          <w:szCs w:val="24"/>
        </w:rPr>
        <w:t>podporu přirozeného pohybu v přírodě s uvědoměním si důležitosti její ochrany</w:t>
      </w:r>
    </w:p>
    <w:p w:rsidR="00BE702D" w:rsidRPr="00C32BF1" w:rsidRDefault="00BE702D" w:rsidP="00E116AF">
      <w:pPr>
        <w:pStyle w:val="Standard"/>
        <w:numPr>
          <w:ilvl w:val="0"/>
          <w:numId w:val="6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bCs/>
          <w:sz w:val="24"/>
          <w:szCs w:val="24"/>
        </w:rPr>
        <w:t>maximálně podporujeme rozvoj komunikativních dovedností</w:t>
      </w:r>
    </w:p>
    <w:p w:rsidR="00BE702D" w:rsidRPr="00C32BF1" w:rsidRDefault="00BE702D" w:rsidP="00E116AF">
      <w:pPr>
        <w:pStyle w:val="Standard"/>
        <w:numPr>
          <w:ilvl w:val="0"/>
          <w:numId w:val="6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bCs/>
          <w:sz w:val="24"/>
          <w:szCs w:val="24"/>
        </w:rPr>
        <w:t>cílem je, aby se děti cítily bezpečně, zažívaly pocity úspěchu, respektovat jejich jedinečnost, jejich možnosti, jejich individualitu</w:t>
      </w:r>
    </w:p>
    <w:p w:rsidR="00BE702D" w:rsidRPr="00C32BF1" w:rsidRDefault="00BE702D" w:rsidP="00E116AF">
      <w:pPr>
        <w:pStyle w:val="Standard"/>
        <w:numPr>
          <w:ilvl w:val="0"/>
          <w:numId w:val="6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bCs/>
          <w:sz w:val="24"/>
          <w:szCs w:val="24"/>
        </w:rPr>
        <w:t>cílem je, aby byly děti šťastné a spokojené a aby v péči o ně byla společně s rodiči vytvořena cesta spolupráce, vzájemné důvěry a otevřenosti</w:t>
      </w:r>
      <w:r w:rsidRPr="00C32BF1">
        <w:rPr>
          <w:rFonts w:ascii="Arial" w:hAnsi="Arial" w:cs="Arial"/>
          <w:b/>
          <w:bCs/>
          <w:sz w:val="24"/>
          <w:szCs w:val="24"/>
        </w:rPr>
        <w:br/>
      </w:r>
    </w:p>
    <w:p w:rsidR="00BE702D" w:rsidRPr="00C32BF1" w:rsidRDefault="00BE702D" w:rsidP="00BE702D">
      <w:pPr>
        <w:pStyle w:val="Standard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 xml:space="preserve">Při své práci se řídíme </w:t>
      </w:r>
      <w:r w:rsidRPr="00C32BF1">
        <w:rPr>
          <w:rFonts w:ascii="Arial" w:hAnsi="Arial" w:cs="Arial"/>
          <w:b/>
          <w:sz w:val="24"/>
          <w:szCs w:val="24"/>
        </w:rPr>
        <w:t>rámcovými cíli</w:t>
      </w:r>
      <w:r w:rsidRPr="00C32BF1">
        <w:rPr>
          <w:rFonts w:ascii="Arial" w:hAnsi="Arial" w:cs="Arial"/>
          <w:sz w:val="24"/>
          <w:szCs w:val="24"/>
        </w:rPr>
        <w:t xml:space="preserve"> uvedenými v RVP PV:</w:t>
      </w:r>
    </w:p>
    <w:p w:rsidR="00BE702D" w:rsidRPr="003C39BA" w:rsidRDefault="00BE702D" w:rsidP="00BE702D">
      <w:pPr>
        <w:pStyle w:val="Standard"/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3C39BA">
        <w:rPr>
          <w:rFonts w:ascii="Arial" w:hAnsi="Arial" w:cs="Arial"/>
          <w:b/>
          <w:sz w:val="24"/>
          <w:szCs w:val="24"/>
        </w:rPr>
        <w:t>1. Rozvíjení dítěte, jeho učení a poznání</w:t>
      </w:r>
    </w:p>
    <w:p w:rsidR="00BE702D" w:rsidRPr="003C39BA" w:rsidRDefault="00BE702D" w:rsidP="00BE702D">
      <w:pPr>
        <w:pStyle w:val="Standard"/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3C39BA">
        <w:rPr>
          <w:rFonts w:ascii="Arial" w:hAnsi="Arial" w:cs="Arial"/>
          <w:b/>
          <w:sz w:val="24"/>
          <w:szCs w:val="24"/>
        </w:rPr>
        <w:t>2. Osvojení základů hodnot, na nichž je založena naše společnost</w:t>
      </w:r>
    </w:p>
    <w:p w:rsidR="00EA41D7" w:rsidRPr="00F326EC" w:rsidRDefault="00BE702D" w:rsidP="00F326EC">
      <w:pPr>
        <w:pStyle w:val="Standard"/>
        <w:spacing w:line="240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  <w:sectPr w:rsidR="00EA41D7" w:rsidRPr="00F326EC" w:rsidSect="00BE702D">
          <w:type w:val="continuous"/>
          <w:pgSz w:w="11904" w:h="16840"/>
          <w:pgMar w:top="1472" w:right="1040" w:bottom="1435" w:left="1702" w:header="970" w:footer="856" w:gutter="0"/>
          <w:cols w:space="708"/>
        </w:sectPr>
      </w:pPr>
      <w:r w:rsidRPr="003C39BA">
        <w:rPr>
          <w:rFonts w:ascii="Arial" w:hAnsi="Arial" w:cs="Arial"/>
          <w:b/>
          <w:sz w:val="24"/>
          <w:szCs w:val="24"/>
        </w:rPr>
        <w:t>3. Získání osobní samostatnosti a schopnosti projevovat se jako samostatná osobnost působící na své okolí</w:t>
      </w:r>
    </w:p>
    <w:p w:rsidR="00BE702D" w:rsidRDefault="00BE702D" w:rsidP="00186167">
      <w:pPr>
        <w:pStyle w:val="Standard"/>
        <w:spacing w:line="240" w:lineRule="auto"/>
        <w:rPr>
          <w:noProof/>
        </w:rPr>
        <w:sectPr w:rsidR="00BE702D">
          <w:headerReference w:type="even" r:id="rId33"/>
          <w:headerReference w:type="default" r:id="rId34"/>
          <w:footerReference w:type="even" r:id="rId35"/>
          <w:footerReference w:type="default" r:id="rId36"/>
          <w:headerReference w:type="first" r:id="rId37"/>
          <w:pgSz w:w="11906" w:h="16838"/>
          <w:pgMar w:top="1417" w:right="1417" w:bottom="765" w:left="1417" w:header="708" w:footer="708" w:gutter="0"/>
          <w:cols w:space="708"/>
          <w:titlePg/>
        </w:sectPr>
      </w:pPr>
    </w:p>
    <w:p w:rsidR="00186167" w:rsidRDefault="00186167" w:rsidP="00BE702D">
      <w:pPr>
        <w:pStyle w:val="Standard"/>
        <w:spacing w:line="240" w:lineRule="auto"/>
        <w:rPr>
          <w:rFonts w:ascii="Arial" w:hAnsi="Arial" w:cs="Arial"/>
          <w:sz w:val="24"/>
          <w:szCs w:val="24"/>
        </w:rPr>
      </w:pPr>
    </w:p>
    <w:p w:rsidR="00186167" w:rsidRPr="00C32BF1" w:rsidRDefault="00186167" w:rsidP="00155557">
      <w:pPr>
        <w:pStyle w:val="Standard"/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0E1C6A" w:rsidRDefault="00EA5145">
      <w:pPr>
        <w:pStyle w:val="Nadpis1"/>
        <w:spacing w:before="120" w:line="240" w:lineRule="auto"/>
        <w:rPr>
          <w:rFonts w:ascii="Arial" w:eastAsia="MS Mincho" w:hAnsi="Arial" w:cs="Arial"/>
          <w:color w:val="C00000"/>
          <w:sz w:val="24"/>
          <w:szCs w:val="24"/>
        </w:rPr>
      </w:pPr>
      <w:bookmarkStart w:id="66" w:name="_Toc37740179"/>
      <w:r w:rsidRPr="00EA5145">
        <w:rPr>
          <w:rFonts w:ascii="Arial" w:hAnsi="Arial" w:cs="Arial"/>
          <w:color w:val="C00000"/>
          <w:sz w:val="24"/>
          <w:szCs w:val="24"/>
        </w:rPr>
        <w:t>7.</w:t>
      </w:r>
      <w:r w:rsidRPr="00EA5145">
        <w:rPr>
          <w:rFonts w:ascii="Arial" w:hAnsi="Arial" w:cs="Arial"/>
          <w:color w:val="C00000"/>
          <w:sz w:val="24"/>
          <w:szCs w:val="24"/>
        </w:rPr>
        <w:tab/>
      </w:r>
      <w:bookmarkStart w:id="67" w:name="_Toc335164434"/>
      <w:bookmarkStart w:id="68" w:name="_Toc36552937"/>
      <w:r w:rsidR="000E4BDF" w:rsidRPr="00EA5145">
        <w:rPr>
          <w:rFonts w:ascii="Arial" w:hAnsi="Arial" w:cs="Arial"/>
          <w:color w:val="C00000"/>
          <w:sz w:val="24"/>
          <w:szCs w:val="24"/>
        </w:rPr>
        <w:t xml:space="preserve">Uspořádání </w:t>
      </w:r>
      <w:r w:rsidR="001E7082" w:rsidRPr="00EA5145">
        <w:rPr>
          <w:rFonts w:ascii="Arial" w:hAnsi="Arial" w:cs="Arial"/>
          <w:color w:val="C00000"/>
          <w:sz w:val="24"/>
          <w:szCs w:val="24"/>
        </w:rPr>
        <w:t>témat ŠVP PV „</w:t>
      </w:r>
      <w:r w:rsidRPr="00EA5145">
        <w:rPr>
          <w:rFonts w:ascii="Arial" w:eastAsia="MS Mincho" w:hAnsi="Arial" w:cs="Arial"/>
          <w:color w:val="C00000"/>
          <w:sz w:val="24"/>
          <w:szCs w:val="24"/>
        </w:rPr>
        <w:t>Hrajeme si celý rok</w:t>
      </w:r>
      <w:r w:rsidR="001E7082" w:rsidRPr="00EA5145">
        <w:rPr>
          <w:rFonts w:ascii="Arial" w:eastAsia="MS Mincho" w:hAnsi="Arial" w:cs="Arial"/>
          <w:color w:val="C00000"/>
          <w:sz w:val="24"/>
          <w:szCs w:val="24"/>
        </w:rPr>
        <w:t>“</w:t>
      </w:r>
      <w:bookmarkEnd w:id="66"/>
      <w:bookmarkEnd w:id="67"/>
      <w:bookmarkEnd w:id="68"/>
    </w:p>
    <w:p w:rsidR="00EA5145" w:rsidRDefault="00EA5145">
      <w:pPr>
        <w:pStyle w:val="Nadpis1"/>
        <w:spacing w:before="120" w:line="240" w:lineRule="auto"/>
        <w:rPr>
          <w:rFonts w:ascii="Arial" w:hAnsi="Arial" w:cs="Arial"/>
          <w:color w:val="C00000"/>
          <w:sz w:val="24"/>
          <w:szCs w:val="24"/>
        </w:rPr>
      </w:pPr>
    </w:p>
    <w:p w:rsidR="00EA5145" w:rsidRPr="00EA5145" w:rsidRDefault="00EA5145">
      <w:pPr>
        <w:pStyle w:val="Nadpis1"/>
        <w:spacing w:before="120" w:line="240" w:lineRule="auto"/>
        <w:rPr>
          <w:rFonts w:ascii="Arial" w:hAnsi="Arial" w:cs="Arial"/>
          <w:color w:val="C00000"/>
          <w:sz w:val="24"/>
          <w:szCs w:val="24"/>
        </w:rPr>
      </w:pPr>
    </w:p>
    <w:p w:rsidR="000E1C6A" w:rsidRPr="00C32BF1" w:rsidRDefault="000E1C6A">
      <w:pPr>
        <w:pStyle w:val="Prosttext"/>
        <w:rPr>
          <w:rFonts w:ascii="Arial" w:eastAsia="MS Mincho" w:hAnsi="Arial" w:cs="Arial"/>
          <w:sz w:val="24"/>
          <w:szCs w:val="24"/>
        </w:rPr>
      </w:pPr>
    </w:p>
    <w:p w:rsidR="00EA5145" w:rsidRDefault="00EA5145" w:rsidP="00EA5145">
      <w:pPr>
        <w:rPr>
          <w:rFonts w:ascii="Arial" w:hAnsi="Arial" w:cs="Arial"/>
          <w:b/>
          <w:sz w:val="24"/>
          <w:szCs w:val="24"/>
          <w:u w:val="single"/>
        </w:rPr>
      </w:pPr>
      <w:r w:rsidRPr="00EA5145">
        <w:rPr>
          <w:rFonts w:ascii="Arial" w:hAnsi="Arial" w:cs="Arial"/>
          <w:b/>
          <w:sz w:val="24"/>
          <w:szCs w:val="24"/>
          <w:u w:val="single"/>
        </w:rPr>
        <w:t>Integrovaný blok „</w:t>
      </w:r>
      <w:r w:rsidRPr="00997BEC">
        <w:rPr>
          <w:rFonts w:ascii="Arial" w:hAnsi="Arial" w:cs="Arial"/>
          <w:b/>
          <w:color w:val="E36C0A" w:themeColor="accent6" w:themeShade="BF"/>
          <w:sz w:val="24"/>
          <w:szCs w:val="24"/>
          <w:u w:val="single"/>
        </w:rPr>
        <w:t>PODZIM</w:t>
      </w:r>
      <w:r w:rsidRPr="00EA5145">
        <w:rPr>
          <w:rFonts w:ascii="Arial" w:hAnsi="Arial" w:cs="Arial"/>
          <w:b/>
          <w:sz w:val="24"/>
          <w:szCs w:val="24"/>
          <w:u w:val="single"/>
        </w:rPr>
        <w:t>“</w:t>
      </w:r>
    </w:p>
    <w:p w:rsidR="00EA5145" w:rsidRPr="00EA5145" w:rsidRDefault="00EA5145" w:rsidP="00EA5145">
      <w:pPr>
        <w:rPr>
          <w:rFonts w:ascii="Arial" w:hAnsi="Arial" w:cs="Arial"/>
          <w:b/>
          <w:sz w:val="24"/>
          <w:szCs w:val="24"/>
          <w:u w:val="single"/>
        </w:rPr>
      </w:pPr>
    </w:p>
    <w:p w:rsidR="00EA5145" w:rsidRPr="00997BEC" w:rsidRDefault="00EA5145" w:rsidP="00E116AF">
      <w:pPr>
        <w:pStyle w:val="Odstavecseseznamem"/>
        <w:numPr>
          <w:ilvl w:val="0"/>
          <w:numId w:val="51"/>
        </w:numPr>
        <w:suppressAutoHyphens w:val="0"/>
        <w:autoSpaceDN/>
        <w:spacing w:after="160" w:line="259" w:lineRule="auto"/>
        <w:contextualSpacing/>
        <w:textAlignment w:val="auto"/>
        <w:rPr>
          <w:rFonts w:ascii="Arial" w:hAnsi="Arial" w:cs="Arial"/>
          <w:b/>
          <w:color w:val="E36C0A" w:themeColor="accent6" w:themeShade="BF"/>
          <w:sz w:val="24"/>
          <w:szCs w:val="24"/>
        </w:rPr>
      </w:pPr>
      <w:r w:rsidRPr="00997BEC">
        <w:rPr>
          <w:rFonts w:ascii="Arial" w:hAnsi="Arial" w:cs="Arial"/>
          <w:b/>
          <w:color w:val="E36C0A" w:themeColor="accent6" w:themeShade="BF"/>
          <w:sz w:val="24"/>
          <w:szCs w:val="24"/>
        </w:rPr>
        <w:t>Děti malé, i ty větší, na dnešek se velmi těší</w:t>
      </w:r>
    </w:p>
    <w:p w:rsidR="00EA5145" w:rsidRPr="00EA5145" w:rsidRDefault="00EA5145" w:rsidP="00EA5145">
      <w:pPr>
        <w:pStyle w:val="Odstavecseseznamem"/>
        <w:ind w:left="2130"/>
        <w:rPr>
          <w:rFonts w:ascii="Arial" w:hAnsi="Arial" w:cs="Arial"/>
          <w:sz w:val="24"/>
          <w:szCs w:val="24"/>
        </w:rPr>
      </w:pPr>
      <w:r w:rsidRPr="00EA5145">
        <w:rPr>
          <w:rFonts w:ascii="Arial" w:hAnsi="Arial" w:cs="Arial"/>
          <w:sz w:val="24"/>
          <w:szCs w:val="24"/>
        </w:rPr>
        <w:t>(Poprvé ve školce, seznamování, pravidla, můj domov, moje rodina, cit</w:t>
      </w:r>
      <w:r>
        <w:rPr>
          <w:rFonts w:ascii="Arial" w:hAnsi="Arial" w:cs="Arial"/>
          <w:sz w:val="24"/>
          <w:szCs w:val="24"/>
        </w:rPr>
        <w:t>ové projevy</w:t>
      </w:r>
      <w:r w:rsidRPr="00EA5145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gesta a mimika,</w:t>
      </w:r>
      <w:r w:rsidRPr="00EA5145">
        <w:rPr>
          <w:rFonts w:ascii="Arial" w:hAnsi="Arial" w:cs="Arial"/>
          <w:sz w:val="24"/>
          <w:szCs w:val="24"/>
        </w:rPr>
        <w:t xml:space="preserve"> …)</w:t>
      </w:r>
    </w:p>
    <w:p w:rsidR="00EA5145" w:rsidRPr="00997BEC" w:rsidRDefault="00EA5145" w:rsidP="00E116AF">
      <w:pPr>
        <w:pStyle w:val="Odstavecseseznamem"/>
        <w:numPr>
          <w:ilvl w:val="0"/>
          <w:numId w:val="51"/>
        </w:numPr>
        <w:suppressAutoHyphens w:val="0"/>
        <w:autoSpaceDN/>
        <w:spacing w:after="160" w:line="259" w:lineRule="auto"/>
        <w:contextualSpacing/>
        <w:textAlignment w:val="auto"/>
        <w:rPr>
          <w:rFonts w:ascii="Arial" w:hAnsi="Arial" w:cs="Arial"/>
          <w:b/>
          <w:color w:val="E36C0A" w:themeColor="accent6" w:themeShade="BF"/>
          <w:sz w:val="24"/>
          <w:szCs w:val="24"/>
        </w:rPr>
      </w:pPr>
      <w:r w:rsidRPr="00997BEC">
        <w:rPr>
          <w:rFonts w:ascii="Arial" w:hAnsi="Arial" w:cs="Arial"/>
          <w:b/>
          <w:color w:val="E36C0A" w:themeColor="accent6" w:themeShade="BF"/>
          <w:sz w:val="24"/>
          <w:szCs w:val="24"/>
        </w:rPr>
        <w:t>V dáli barvy září, hra barev se zdaří</w:t>
      </w:r>
    </w:p>
    <w:p w:rsidR="00EA5145" w:rsidRPr="00EA5145" w:rsidRDefault="00EA5145" w:rsidP="00EA5145">
      <w:pPr>
        <w:pStyle w:val="Odstavecseseznamem"/>
        <w:ind w:left="2124"/>
        <w:rPr>
          <w:rFonts w:ascii="Arial" w:hAnsi="Arial" w:cs="Arial"/>
          <w:sz w:val="24"/>
          <w:szCs w:val="24"/>
        </w:rPr>
      </w:pPr>
      <w:r w:rsidRPr="00EA5145">
        <w:rPr>
          <w:rFonts w:ascii="Arial" w:hAnsi="Arial" w:cs="Arial"/>
          <w:sz w:val="24"/>
          <w:szCs w:val="24"/>
        </w:rPr>
        <w:t>(Barvy, mícháni barev, co se děje na podzim, geometrické tvary,</w:t>
      </w:r>
      <w:r>
        <w:rPr>
          <w:rFonts w:ascii="Arial" w:hAnsi="Arial" w:cs="Arial"/>
          <w:sz w:val="24"/>
          <w:szCs w:val="24"/>
        </w:rPr>
        <w:t xml:space="preserve"> čísla, počítání, …)</w:t>
      </w:r>
    </w:p>
    <w:p w:rsidR="00EA5145" w:rsidRPr="00997BEC" w:rsidRDefault="00EA5145" w:rsidP="00E116AF">
      <w:pPr>
        <w:pStyle w:val="Odstavecseseznamem"/>
        <w:numPr>
          <w:ilvl w:val="0"/>
          <w:numId w:val="51"/>
        </w:numPr>
        <w:suppressAutoHyphens w:val="0"/>
        <w:autoSpaceDN/>
        <w:spacing w:after="160" w:line="259" w:lineRule="auto"/>
        <w:contextualSpacing/>
        <w:textAlignment w:val="auto"/>
        <w:rPr>
          <w:rFonts w:ascii="Arial" w:hAnsi="Arial" w:cs="Arial"/>
          <w:b/>
          <w:color w:val="E36C0A" w:themeColor="accent6" w:themeShade="BF"/>
          <w:sz w:val="24"/>
          <w:szCs w:val="24"/>
        </w:rPr>
      </w:pPr>
      <w:r w:rsidRPr="00997BEC">
        <w:rPr>
          <w:rFonts w:ascii="Arial" w:hAnsi="Arial" w:cs="Arial"/>
          <w:b/>
          <w:color w:val="E36C0A" w:themeColor="accent6" w:themeShade="BF"/>
          <w:sz w:val="24"/>
          <w:szCs w:val="24"/>
        </w:rPr>
        <w:t>Podzim je tu, chystají se ptáci k letu</w:t>
      </w:r>
    </w:p>
    <w:p w:rsidR="00EA5145" w:rsidRPr="00EA5145" w:rsidRDefault="00EA5145" w:rsidP="00EA5145">
      <w:pPr>
        <w:pStyle w:val="Odstavecseseznamem"/>
        <w:ind w:left="2130"/>
        <w:rPr>
          <w:rFonts w:ascii="Arial" w:hAnsi="Arial" w:cs="Arial"/>
          <w:sz w:val="24"/>
          <w:szCs w:val="24"/>
        </w:rPr>
      </w:pPr>
      <w:r w:rsidRPr="00EA5145">
        <w:rPr>
          <w:rFonts w:ascii="Arial" w:hAnsi="Arial" w:cs="Arial"/>
          <w:sz w:val="24"/>
          <w:szCs w:val="24"/>
        </w:rPr>
        <w:t>(</w:t>
      </w:r>
      <w:r w:rsidR="00BC3E93">
        <w:rPr>
          <w:rFonts w:ascii="Arial" w:hAnsi="Arial" w:cs="Arial"/>
          <w:sz w:val="24"/>
          <w:szCs w:val="24"/>
        </w:rPr>
        <w:t>R</w:t>
      </w:r>
      <w:r w:rsidRPr="00EA5145">
        <w:rPr>
          <w:rFonts w:ascii="Arial" w:hAnsi="Arial" w:cs="Arial"/>
          <w:sz w:val="24"/>
          <w:szCs w:val="24"/>
        </w:rPr>
        <w:t>oční období, plody podzimu, život v lese, ptáci odlétají do teplých krajů</w:t>
      </w:r>
      <w:r w:rsidR="00BC3E93">
        <w:rPr>
          <w:rFonts w:ascii="Arial" w:hAnsi="Arial" w:cs="Arial"/>
          <w:sz w:val="24"/>
          <w:szCs w:val="24"/>
        </w:rPr>
        <w:t xml:space="preserve">, tvoříme z přírodnin, pohádky o zvířátcích, </w:t>
      </w:r>
      <w:r w:rsidRPr="00EA5145">
        <w:rPr>
          <w:rFonts w:ascii="Arial" w:hAnsi="Arial" w:cs="Arial"/>
          <w:sz w:val="24"/>
          <w:szCs w:val="24"/>
        </w:rPr>
        <w:t>…)</w:t>
      </w:r>
    </w:p>
    <w:p w:rsidR="00EA5145" w:rsidRPr="00997BEC" w:rsidRDefault="00EA5145" w:rsidP="00E116AF">
      <w:pPr>
        <w:pStyle w:val="Odstavecseseznamem"/>
        <w:numPr>
          <w:ilvl w:val="0"/>
          <w:numId w:val="51"/>
        </w:numPr>
        <w:suppressAutoHyphens w:val="0"/>
        <w:autoSpaceDN/>
        <w:spacing w:after="160" w:line="259" w:lineRule="auto"/>
        <w:contextualSpacing/>
        <w:textAlignment w:val="auto"/>
        <w:rPr>
          <w:rFonts w:ascii="Arial" w:hAnsi="Arial" w:cs="Arial"/>
          <w:b/>
          <w:color w:val="E36C0A" w:themeColor="accent6" w:themeShade="BF"/>
          <w:sz w:val="24"/>
          <w:szCs w:val="24"/>
        </w:rPr>
      </w:pPr>
      <w:r w:rsidRPr="00997BEC">
        <w:rPr>
          <w:rFonts w:ascii="Arial" w:hAnsi="Arial" w:cs="Arial"/>
          <w:b/>
          <w:color w:val="E36C0A" w:themeColor="accent6" w:themeShade="BF"/>
          <w:sz w:val="24"/>
          <w:szCs w:val="24"/>
        </w:rPr>
        <w:t>Hlava, ramena, kolena, palce</w:t>
      </w:r>
    </w:p>
    <w:p w:rsidR="00EA5145" w:rsidRPr="00EA5145" w:rsidRDefault="00EA5145" w:rsidP="00EA5145">
      <w:pPr>
        <w:pStyle w:val="Odstavecseseznamem"/>
        <w:ind w:left="2124"/>
        <w:rPr>
          <w:rFonts w:ascii="Arial" w:hAnsi="Arial" w:cs="Arial"/>
          <w:sz w:val="24"/>
          <w:szCs w:val="24"/>
        </w:rPr>
      </w:pPr>
      <w:r w:rsidRPr="00EA5145">
        <w:rPr>
          <w:rFonts w:ascii="Arial" w:hAnsi="Arial" w:cs="Arial"/>
          <w:sz w:val="24"/>
          <w:szCs w:val="24"/>
        </w:rPr>
        <w:t>(</w:t>
      </w:r>
      <w:r w:rsidR="00BC3E93">
        <w:rPr>
          <w:rFonts w:ascii="Arial" w:hAnsi="Arial" w:cs="Arial"/>
          <w:sz w:val="24"/>
          <w:szCs w:val="24"/>
        </w:rPr>
        <w:t>L</w:t>
      </w:r>
      <w:r w:rsidRPr="00EA5145">
        <w:rPr>
          <w:rFonts w:ascii="Arial" w:hAnsi="Arial" w:cs="Arial"/>
          <w:sz w:val="24"/>
          <w:szCs w:val="24"/>
        </w:rPr>
        <w:t xml:space="preserve">idské tělo, vitamíny, </w:t>
      </w:r>
      <w:r w:rsidR="00BC3E93">
        <w:rPr>
          <w:rFonts w:ascii="Arial" w:hAnsi="Arial" w:cs="Arial"/>
          <w:sz w:val="24"/>
          <w:szCs w:val="24"/>
        </w:rPr>
        <w:t xml:space="preserve">bacily, </w:t>
      </w:r>
      <w:r w:rsidRPr="00EA5145">
        <w:rPr>
          <w:rFonts w:ascii="Arial" w:hAnsi="Arial" w:cs="Arial"/>
          <w:sz w:val="24"/>
          <w:szCs w:val="24"/>
        </w:rPr>
        <w:t>pohyb, oblečení, pranostiky a přísloví</w:t>
      </w:r>
      <w:r>
        <w:rPr>
          <w:rFonts w:ascii="Arial" w:hAnsi="Arial" w:cs="Arial"/>
          <w:sz w:val="24"/>
          <w:szCs w:val="24"/>
        </w:rPr>
        <w:t>, .</w:t>
      </w:r>
      <w:r w:rsidRPr="00EA5145">
        <w:rPr>
          <w:rFonts w:ascii="Arial" w:hAnsi="Arial" w:cs="Arial"/>
          <w:sz w:val="24"/>
          <w:szCs w:val="24"/>
        </w:rPr>
        <w:t>..)</w:t>
      </w:r>
    </w:p>
    <w:p w:rsidR="00EA5145" w:rsidRPr="00EA5145" w:rsidRDefault="00EA5145" w:rsidP="00EA5145">
      <w:pPr>
        <w:pStyle w:val="Odstavecseseznamem"/>
        <w:ind w:left="2130"/>
        <w:rPr>
          <w:rFonts w:ascii="Arial" w:hAnsi="Arial" w:cs="Arial"/>
          <w:sz w:val="24"/>
          <w:szCs w:val="24"/>
        </w:rPr>
      </w:pPr>
    </w:p>
    <w:p w:rsidR="00EA5145" w:rsidRDefault="00EA5145" w:rsidP="00EA5145">
      <w:pPr>
        <w:rPr>
          <w:rFonts w:ascii="Arial" w:hAnsi="Arial" w:cs="Arial"/>
          <w:b/>
          <w:sz w:val="24"/>
          <w:szCs w:val="24"/>
          <w:u w:val="single"/>
        </w:rPr>
      </w:pPr>
      <w:r w:rsidRPr="00EA5145">
        <w:rPr>
          <w:rFonts w:ascii="Arial" w:hAnsi="Arial" w:cs="Arial"/>
          <w:b/>
          <w:sz w:val="24"/>
          <w:szCs w:val="24"/>
          <w:u w:val="single"/>
        </w:rPr>
        <w:t>Integrovaný blok „</w:t>
      </w:r>
      <w:r w:rsidRPr="00EA5145">
        <w:rPr>
          <w:rFonts w:ascii="Arial" w:hAnsi="Arial" w:cs="Arial"/>
          <w:b/>
          <w:color w:val="0070C0"/>
          <w:sz w:val="24"/>
          <w:szCs w:val="24"/>
          <w:u w:val="single"/>
        </w:rPr>
        <w:t>ZIMA</w:t>
      </w:r>
      <w:r w:rsidRPr="00EA5145">
        <w:rPr>
          <w:rFonts w:ascii="Arial" w:hAnsi="Arial" w:cs="Arial"/>
          <w:b/>
          <w:sz w:val="24"/>
          <w:szCs w:val="24"/>
          <w:u w:val="single"/>
        </w:rPr>
        <w:t>“</w:t>
      </w:r>
    </w:p>
    <w:p w:rsidR="00EA5145" w:rsidRPr="00EA5145" w:rsidRDefault="00EA5145" w:rsidP="00EA5145">
      <w:pPr>
        <w:rPr>
          <w:rFonts w:ascii="Arial" w:hAnsi="Arial" w:cs="Arial"/>
          <w:b/>
          <w:sz w:val="24"/>
          <w:szCs w:val="24"/>
          <w:u w:val="single"/>
        </w:rPr>
      </w:pPr>
    </w:p>
    <w:p w:rsidR="00EA5145" w:rsidRPr="00997BEC" w:rsidRDefault="00EA5145" w:rsidP="00E116AF">
      <w:pPr>
        <w:pStyle w:val="Odstavecseseznamem"/>
        <w:numPr>
          <w:ilvl w:val="0"/>
          <w:numId w:val="52"/>
        </w:numPr>
        <w:suppressAutoHyphens w:val="0"/>
        <w:autoSpaceDN/>
        <w:spacing w:after="160" w:line="259" w:lineRule="auto"/>
        <w:contextualSpacing/>
        <w:textAlignment w:val="auto"/>
        <w:rPr>
          <w:rFonts w:ascii="Arial" w:hAnsi="Arial" w:cs="Arial"/>
          <w:b/>
          <w:color w:val="0070C0"/>
          <w:sz w:val="24"/>
          <w:szCs w:val="24"/>
        </w:rPr>
      </w:pPr>
      <w:r w:rsidRPr="00997BEC">
        <w:rPr>
          <w:rFonts w:ascii="Arial" w:hAnsi="Arial" w:cs="Arial"/>
          <w:b/>
          <w:color w:val="0070C0"/>
          <w:sz w:val="24"/>
          <w:szCs w:val="24"/>
        </w:rPr>
        <w:t>Mikuláši, přijď dnes k nám, písničku ti zazpívám</w:t>
      </w:r>
    </w:p>
    <w:p w:rsidR="00EA5145" w:rsidRPr="00EA5145" w:rsidRDefault="00EA5145" w:rsidP="00EA5145">
      <w:pPr>
        <w:pStyle w:val="Odstavecseseznamem"/>
        <w:ind w:left="2130"/>
        <w:rPr>
          <w:rFonts w:ascii="Arial" w:hAnsi="Arial" w:cs="Arial"/>
          <w:sz w:val="24"/>
          <w:szCs w:val="24"/>
        </w:rPr>
      </w:pPr>
      <w:r w:rsidRPr="00EA5145">
        <w:rPr>
          <w:rFonts w:ascii="Arial" w:hAnsi="Arial" w:cs="Arial"/>
          <w:sz w:val="24"/>
          <w:szCs w:val="24"/>
        </w:rPr>
        <w:t>(</w:t>
      </w:r>
      <w:r w:rsidR="00BC3E93">
        <w:rPr>
          <w:rFonts w:ascii="Arial" w:hAnsi="Arial" w:cs="Arial"/>
          <w:sz w:val="24"/>
          <w:szCs w:val="24"/>
        </w:rPr>
        <w:t>B</w:t>
      </w:r>
      <w:r w:rsidRPr="00EA5145">
        <w:rPr>
          <w:rFonts w:ascii="Arial" w:hAnsi="Arial" w:cs="Arial"/>
          <w:sz w:val="24"/>
          <w:szCs w:val="24"/>
        </w:rPr>
        <w:t>ásničky, dramatizace, vyrábíme, taneček,</w:t>
      </w:r>
      <w:r>
        <w:rPr>
          <w:rFonts w:ascii="Arial" w:hAnsi="Arial" w:cs="Arial"/>
          <w:sz w:val="24"/>
          <w:szCs w:val="24"/>
        </w:rPr>
        <w:t xml:space="preserve"> </w:t>
      </w:r>
      <w:r w:rsidR="00BC3E93">
        <w:rPr>
          <w:rFonts w:ascii="Arial" w:hAnsi="Arial" w:cs="Arial"/>
          <w:sz w:val="24"/>
          <w:szCs w:val="24"/>
        </w:rPr>
        <w:t xml:space="preserve">pohádky, knihy, výroba papíru, </w:t>
      </w:r>
      <w:r>
        <w:rPr>
          <w:rFonts w:ascii="Arial" w:hAnsi="Arial" w:cs="Arial"/>
          <w:sz w:val="24"/>
          <w:szCs w:val="24"/>
        </w:rPr>
        <w:t>.</w:t>
      </w:r>
      <w:r w:rsidRPr="00EA5145">
        <w:rPr>
          <w:rFonts w:ascii="Arial" w:hAnsi="Arial" w:cs="Arial"/>
          <w:sz w:val="24"/>
          <w:szCs w:val="24"/>
        </w:rPr>
        <w:t>..)</w:t>
      </w:r>
    </w:p>
    <w:p w:rsidR="00EA5145" w:rsidRPr="00997BEC" w:rsidRDefault="00EA5145" w:rsidP="00E116AF">
      <w:pPr>
        <w:pStyle w:val="Odstavecseseznamem"/>
        <w:numPr>
          <w:ilvl w:val="0"/>
          <w:numId w:val="52"/>
        </w:numPr>
        <w:suppressAutoHyphens w:val="0"/>
        <w:autoSpaceDN/>
        <w:spacing w:after="160" w:line="259" w:lineRule="auto"/>
        <w:contextualSpacing/>
        <w:textAlignment w:val="auto"/>
        <w:rPr>
          <w:rFonts w:ascii="Arial" w:hAnsi="Arial" w:cs="Arial"/>
          <w:b/>
          <w:color w:val="0070C0"/>
          <w:sz w:val="24"/>
          <w:szCs w:val="24"/>
        </w:rPr>
      </w:pPr>
      <w:r w:rsidRPr="00997BEC">
        <w:rPr>
          <w:rFonts w:ascii="Arial" w:hAnsi="Arial" w:cs="Arial"/>
          <w:b/>
          <w:color w:val="0070C0"/>
          <w:sz w:val="24"/>
          <w:szCs w:val="24"/>
        </w:rPr>
        <w:t>Zacinkej rolničko, zvonku zvoň maličko</w:t>
      </w:r>
    </w:p>
    <w:p w:rsidR="00EA5145" w:rsidRPr="00EA5145" w:rsidRDefault="00EA5145" w:rsidP="00EA5145">
      <w:pPr>
        <w:pStyle w:val="Odstavecseseznamem"/>
        <w:ind w:left="2130"/>
        <w:rPr>
          <w:rFonts w:ascii="Arial" w:hAnsi="Arial" w:cs="Arial"/>
          <w:sz w:val="24"/>
          <w:szCs w:val="24"/>
        </w:rPr>
      </w:pPr>
      <w:r w:rsidRPr="00EA5145">
        <w:rPr>
          <w:rFonts w:ascii="Arial" w:hAnsi="Arial" w:cs="Arial"/>
          <w:sz w:val="24"/>
          <w:szCs w:val="24"/>
        </w:rPr>
        <w:t>(Těšíme se na Vánoce, dopis Ježíškovi, básničky, rozsvícení stromku, tradice a zvyky, …)</w:t>
      </w:r>
    </w:p>
    <w:p w:rsidR="00EA5145" w:rsidRPr="00997BEC" w:rsidRDefault="00EA5145" w:rsidP="00E116AF">
      <w:pPr>
        <w:pStyle w:val="Odstavecseseznamem"/>
        <w:numPr>
          <w:ilvl w:val="0"/>
          <w:numId w:val="52"/>
        </w:numPr>
        <w:suppressAutoHyphens w:val="0"/>
        <w:autoSpaceDN/>
        <w:spacing w:after="160" w:line="259" w:lineRule="auto"/>
        <w:contextualSpacing/>
        <w:textAlignment w:val="auto"/>
        <w:rPr>
          <w:rFonts w:ascii="Arial" w:hAnsi="Arial" w:cs="Arial"/>
          <w:b/>
          <w:color w:val="0070C0"/>
          <w:sz w:val="24"/>
          <w:szCs w:val="24"/>
        </w:rPr>
      </w:pPr>
      <w:r w:rsidRPr="00997BEC">
        <w:rPr>
          <w:rFonts w:ascii="Arial" w:hAnsi="Arial" w:cs="Arial"/>
          <w:b/>
          <w:color w:val="0070C0"/>
          <w:sz w:val="24"/>
          <w:szCs w:val="24"/>
        </w:rPr>
        <w:t>Vše je bílé od snížku, jako v bílém kožíšku</w:t>
      </w:r>
    </w:p>
    <w:p w:rsidR="00EA5145" w:rsidRPr="00EA5145" w:rsidRDefault="00EA5145" w:rsidP="00EA5145">
      <w:pPr>
        <w:pStyle w:val="Odstavecseseznamem"/>
        <w:ind w:left="2130"/>
        <w:rPr>
          <w:rFonts w:ascii="Arial" w:hAnsi="Arial" w:cs="Arial"/>
          <w:sz w:val="24"/>
          <w:szCs w:val="24"/>
        </w:rPr>
      </w:pPr>
      <w:r w:rsidRPr="00EA5145">
        <w:rPr>
          <w:rFonts w:ascii="Arial" w:hAnsi="Arial" w:cs="Arial"/>
          <w:sz w:val="24"/>
          <w:szCs w:val="24"/>
        </w:rPr>
        <w:t>(Tři králové, zimní počasí a sporty, zvířátka v zimě,</w:t>
      </w:r>
      <w:r>
        <w:rPr>
          <w:rFonts w:ascii="Arial" w:hAnsi="Arial" w:cs="Arial"/>
          <w:sz w:val="24"/>
          <w:szCs w:val="24"/>
        </w:rPr>
        <w:t xml:space="preserve"> .</w:t>
      </w:r>
      <w:r w:rsidRPr="00EA5145">
        <w:rPr>
          <w:rFonts w:ascii="Arial" w:hAnsi="Arial" w:cs="Arial"/>
          <w:sz w:val="24"/>
          <w:szCs w:val="24"/>
        </w:rPr>
        <w:t>..)</w:t>
      </w:r>
    </w:p>
    <w:p w:rsidR="00EA5145" w:rsidRPr="00997BEC" w:rsidRDefault="00EA5145" w:rsidP="00E116AF">
      <w:pPr>
        <w:pStyle w:val="Odstavecseseznamem"/>
        <w:numPr>
          <w:ilvl w:val="0"/>
          <w:numId w:val="52"/>
        </w:numPr>
        <w:suppressAutoHyphens w:val="0"/>
        <w:autoSpaceDN/>
        <w:spacing w:after="160" w:line="259" w:lineRule="auto"/>
        <w:contextualSpacing/>
        <w:textAlignment w:val="auto"/>
        <w:rPr>
          <w:rFonts w:ascii="Arial" w:hAnsi="Arial" w:cs="Arial"/>
          <w:b/>
          <w:color w:val="0070C0"/>
          <w:sz w:val="24"/>
          <w:szCs w:val="24"/>
        </w:rPr>
      </w:pPr>
      <w:proofErr w:type="spellStart"/>
      <w:r w:rsidRPr="00997BEC">
        <w:rPr>
          <w:rFonts w:ascii="Arial" w:hAnsi="Arial" w:cs="Arial"/>
          <w:b/>
          <w:color w:val="0070C0"/>
          <w:sz w:val="24"/>
          <w:szCs w:val="24"/>
        </w:rPr>
        <w:t>Shěhuláček</w:t>
      </w:r>
      <w:proofErr w:type="spellEnd"/>
      <w:r w:rsidRPr="00997BEC">
        <w:rPr>
          <w:rFonts w:ascii="Arial" w:hAnsi="Arial" w:cs="Arial"/>
          <w:b/>
          <w:color w:val="0070C0"/>
          <w:sz w:val="24"/>
          <w:szCs w:val="24"/>
        </w:rPr>
        <w:t xml:space="preserve"> panáček, má na hlavě plecháček</w:t>
      </w:r>
    </w:p>
    <w:p w:rsidR="00EA5145" w:rsidRDefault="00EA5145" w:rsidP="00EA5145">
      <w:pPr>
        <w:pStyle w:val="Odstavecseseznamem"/>
        <w:ind w:left="2130"/>
        <w:rPr>
          <w:rFonts w:ascii="Arial" w:hAnsi="Arial" w:cs="Arial"/>
          <w:sz w:val="24"/>
          <w:szCs w:val="24"/>
        </w:rPr>
      </w:pPr>
      <w:r w:rsidRPr="00EA5145">
        <w:rPr>
          <w:rFonts w:ascii="Arial" w:hAnsi="Arial" w:cs="Arial"/>
          <w:sz w:val="24"/>
          <w:szCs w:val="24"/>
        </w:rPr>
        <w:t>(</w:t>
      </w:r>
      <w:r w:rsidR="00BC3E93">
        <w:rPr>
          <w:rFonts w:ascii="Arial" w:hAnsi="Arial" w:cs="Arial"/>
          <w:sz w:val="24"/>
          <w:szCs w:val="24"/>
        </w:rPr>
        <w:t>Z</w:t>
      </w:r>
      <w:r w:rsidRPr="00EA5145">
        <w:rPr>
          <w:rFonts w:ascii="Arial" w:hAnsi="Arial" w:cs="Arial"/>
          <w:sz w:val="24"/>
          <w:szCs w:val="24"/>
        </w:rPr>
        <w:t>imní příběhy, zvuky kolem nás, sáňkováni, radovánky, čím budu</w:t>
      </w:r>
      <w:r w:rsidR="00BC3E93">
        <w:rPr>
          <w:rFonts w:ascii="Arial" w:hAnsi="Arial" w:cs="Arial"/>
          <w:sz w:val="24"/>
          <w:szCs w:val="24"/>
        </w:rPr>
        <w:t xml:space="preserve"> -</w:t>
      </w:r>
      <w:r w:rsidRPr="00EA5145">
        <w:rPr>
          <w:rFonts w:ascii="Arial" w:hAnsi="Arial" w:cs="Arial"/>
          <w:sz w:val="24"/>
          <w:szCs w:val="24"/>
        </w:rPr>
        <w:t xml:space="preserve"> řemesla, masopust</w:t>
      </w:r>
      <w:r w:rsidR="00BC3E93">
        <w:rPr>
          <w:rFonts w:ascii="Arial" w:hAnsi="Arial" w:cs="Arial"/>
          <w:sz w:val="24"/>
          <w:szCs w:val="24"/>
        </w:rPr>
        <w:t xml:space="preserve"> - </w:t>
      </w:r>
      <w:proofErr w:type="gramStart"/>
      <w:r w:rsidR="00BC3E93">
        <w:rPr>
          <w:rFonts w:ascii="Arial" w:hAnsi="Arial" w:cs="Arial"/>
          <w:sz w:val="24"/>
          <w:szCs w:val="24"/>
        </w:rPr>
        <w:t>Karneval</w:t>
      </w:r>
      <w:r>
        <w:rPr>
          <w:rFonts w:ascii="Arial" w:hAnsi="Arial" w:cs="Arial"/>
          <w:sz w:val="24"/>
          <w:szCs w:val="24"/>
        </w:rPr>
        <w:t>,</w:t>
      </w:r>
      <w:r w:rsidRPr="00EA514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.</w:t>
      </w:r>
      <w:r w:rsidRPr="00EA5145">
        <w:rPr>
          <w:rFonts w:ascii="Arial" w:hAnsi="Arial" w:cs="Arial"/>
          <w:sz w:val="24"/>
          <w:szCs w:val="24"/>
        </w:rPr>
        <w:t>..)</w:t>
      </w:r>
      <w:proofErr w:type="gramEnd"/>
    </w:p>
    <w:p w:rsidR="00EA5145" w:rsidRDefault="00EA5145" w:rsidP="00EA5145">
      <w:pPr>
        <w:pStyle w:val="Odstavecseseznamem"/>
        <w:ind w:left="2130"/>
        <w:rPr>
          <w:rFonts w:ascii="Arial" w:hAnsi="Arial" w:cs="Arial"/>
          <w:sz w:val="24"/>
          <w:szCs w:val="24"/>
        </w:rPr>
      </w:pPr>
    </w:p>
    <w:p w:rsidR="00BE702D" w:rsidRPr="00EA5145" w:rsidRDefault="00BE702D" w:rsidP="00EA5145">
      <w:pPr>
        <w:pStyle w:val="Odstavecseseznamem"/>
        <w:ind w:left="2130"/>
        <w:rPr>
          <w:rFonts w:ascii="Arial" w:hAnsi="Arial" w:cs="Arial"/>
          <w:sz w:val="24"/>
          <w:szCs w:val="24"/>
        </w:rPr>
      </w:pPr>
    </w:p>
    <w:p w:rsidR="00EA5145" w:rsidRPr="00EA5145" w:rsidRDefault="00EA5145" w:rsidP="00EA5145">
      <w:pPr>
        <w:rPr>
          <w:rFonts w:ascii="Arial" w:hAnsi="Arial" w:cs="Arial"/>
          <w:sz w:val="24"/>
          <w:szCs w:val="24"/>
        </w:rPr>
      </w:pPr>
    </w:p>
    <w:p w:rsidR="00EA5145" w:rsidRDefault="00EA5145" w:rsidP="00EA5145">
      <w:pPr>
        <w:rPr>
          <w:rFonts w:ascii="Arial" w:hAnsi="Arial" w:cs="Arial"/>
          <w:b/>
          <w:sz w:val="24"/>
          <w:szCs w:val="24"/>
          <w:u w:val="single"/>
        </w:rPr>
      </w:pPr>
      <w:r w:rsidRPr="00EA5145">
        <w:rPr>
          <w:rFonts w:ascii="Arial" w:hAnsi="Arial" w:cs="Arial"/>
          <w:b/>
          <w:sz w:val="24"/>
          <w:szCs w:val="24"/>
          <w:u w:val="single"/>
        </w:rPr>
        <w:t>Integrovaný blok „</w:t>
      </w:r>
      <w:r w:rsidRPr="00997BEC">
        <w:rPr>
          <w:rFonts w:ascii="Arial" w:hAnsi="Arial" w:cs="Arial"/>
          <w:b/>
          <w:color w:val="009900"/>
          <w:sz w:val="24"/>
          <w:szCs w:val="24"/>
          <w:u w:val="single"/>
        </w:rPr>
        <w:t>JARO</w:t>
      </w:r>
      <w:r w:rsidRPr="00EA5145">
        <w:rPr>
          <w:rFonts w:ascii="Arial" w:hAnsi="Arial" w:cs="Arial"/>
          <w:b/>
          <w:sz w:val="24"/>
          <w:szCs w:val="24"/>
          <w:u w:val="single"/>
        </w:rPr>
        <w:t>“</w:t>
      </w:r>
    </w:p>
    <w:p w:rsidR="00EA5145" w:rsidRPr="00EA5145" w:rsidRDefault="00EA5145" w:rsidP="00EA5145">
      <w:pPr>
        <w:rPr>
          <w:rFonts w:ascii="Arial" w:hAnsi="Arial" w:cs="Arial"/>
          <w:b/>
          <w:sz w:val="24"/>
          <w:szCs w:val="24"/>
          <w:u w:val="single"/>
        </w:rPr>
      </w:pPr>
    </w:p>
    <w:p w:rsidR="00EA5145" w:rsidRPr="00997BEC" w:rsidRDefault="00EA5145" w:rsidP="00E116AF">
      <w:pPr>
        <w:pStyle w:val="Odstavecseseznamem"/>
        <w:numPr>
          <w:ilvl w:val="0"/>
          <w:numId w:val="53"/>
        </w:numPr>
        <w:suppressAutoHyphens w:val="0"/>
        <w:autoSpaceDN/>
        <w:spacing w:after="160" w:line="259" w:lineRule="auto"/>
        <w:contextualSpacing/>
        <w:textAlignment w:val="auto"/>
        <w:rPr>
          <w:rFonts w:ascii="Arial" w:hAnsi="Arial" w:cs="Arial"/>
          <w:b/>
          <w:color w:val="009900"/>
          <w:sz w:val="24"/>
          <w:szCs w:val="24"/>
        </w:rPr>
      </w:pPr>
      <w:r w:rsidRPr="00997BEC">
        <w:rPr>
          <w:rFonts w:ascii="Arial" w:hAnsi="Arial" w:cs="Arial"/>
          <w:b/>
          <w:color w:val="009900"/>
          <w:sz w:val="24"/>
          <w:szCs w:val="24"/>
        </w:rPr>
        <w:t xml:space="preserve">Haló, haló, voláme tě jaro </w:t>
      </w:r>
    </w:p>
    <w:p w:rsidR="00EA5145" w:rsidRPr="00EA5145" w:rsidRDefault="00EA5145" w:rsidP="00EA5145">
      <w:pPr>
        <w:pStyle w:val="Odstavecseseznamem"/>
        <w:ind w:left="2130"/>
        <w:rPr>
          <w:rFonts w:ascii="Arial" w:hAnsi="Arial" w:cs="Arial"/>
          <w:sz w:val="24"/>
          <w:szCs w:val="24"/>
        </w:rPr>
      </w:pPr>
      <w:r w:rsidRPr="00EA5145">
        <w:rPr>
          <w:rFonts w:ascii="Arial" w:hAnsi="Arial" w:cs="Arial"/>
          <w:sz w:val="24"/>
          <w:szCs w:val="24"/>
        </w:rPr>
        <w:t>(Loučení se zimou, jarní dny, počasí, jarní květiny, zvířata,</w:t>
      </w:r>
      <w:r w:rsidR="00BC3E93">
        <w:rPr>
          <w:rFonts w:ascii="Arial" w:hAnsi="Arial" w:cs="Arial"/>
          <w:sz w:val="24"/>
          <w:szCs w:val="24"/>
        </w:rPr>
        <w:t xml:space="preserve"> řazení obrázků, experimentujeme,</w:t>
      </w:r>
      <w:r>
        <w:rPr>
          <w:rFonts w:ascii="Arial" w:hAnsi="Arial" w:cs="Arial"/>
          <w:sz w:val="24"/>
          <w:szCs w:val="24"/>
        </w:rPr>
        <w:t xml:space="preserve"> .</w:t>
      </w:r>
      <w:r w:rsidRPr="00EA5145">
        <w:rPr>
          <w:rFonts w:ascii="Arial" w:hAnsi="Arial" w:cs="Arial"/>
          <w:sz w:val="24"/>
          <w:szCs w:val="24"/>
        </w:rPr>
        <w:t>..)</w:t>
      </w:r>
    </w:p>
    <w:p w:rsidR="00EA5145" w:rsidRPr="00997BEC" w:rsidRDefault="00EA5145" w:rsidP="00E116AF">
      <w:pPr>
        <w:pStyle w:val="Odstavecseseznamem"/>
        <w:numPr>
          <w:ilvl w:val="0"/>
          <w:numId w:val="53"/>
        </w:numPr>
        <w:suppressAutoHyphens w:val="0"/>
        <w:autoSpaceDN/>
        <w:spacing w:after="160" w:line="259" w:lineRule="auto"/>
        <w:contextualSpacing/>
        <w:textAlignment w:val="auto"/>
        <w:rPr>
          <w:rFonts w:ascii="Arial" w:hAnsi="Arial" w:cs="Arial"/>
          <w:b/>
          <w:color w:val="009900"/>
          <w:sz w:val="24"/>
          <w:szCs w:val="24"/>
        </w:rPr>
      </w:pPr>
      <w:proofErr w:type="spellStart"/>
      <w:r w:rsidRPr="00997BEC">
        <w:rPr>
          <w:rFonts w:ascii="Arial" w:hAnsi="Arial" w:cs="Arial"/>
          <w:b/>
          <w:color w:val="009900"/>
          <w:sz w:val="24"/>
          <w:szCs w:val="24"/>
        </w:rPr>
        <w:t>Ťuky</w:t>
      </w:r>
      <w:proofErr w:type="spellEnd"/>
      <w:r w:rsidRPr="00997BEC">
        <w:rPr>
          <w:rFonts w:ascii="Arial" w:hAnsi="Arial" w:cs="Arial"/>
          <w:b/>
          <w:color w:val="009900"/>
          <w:sz w:val="24"/>
          <w:szCs w:val="24"/>
        </w:rPr>
        <w:t xml:space="preserve">, </w:t>
      </w:r>
      <w:proofErr w:type="spellStart"/>
      <w:r w:rsidRPr="00997BEC">
        <w:rPr>
          <w:rFonts w:ascii="Arial" w:hAnsi="Arial" w:cs="Arial"/>
          <w:b/>
          <w:color w:val="009900"/>
          <w:sz w:val="24"/>
          <w:szCs w:val="24"/>
        </w:rPr>
        <w:t>ťuky</w:t>
      </w:r>
      <w:proofErr w:type="spellEnd"/>
      <w:r w:rsidRPr="00997BEC">
        <w:rPr>
          <w:rFonts w:ascii="Arial" w:hAnsi="Arial" w:cs="Arial"/>
          <w:b/>
          <w:color w:val="009900"/>
          <w:sz w:val="24"/>
          <w:szCs w:val="24"/>
        </w:rPr>
        <w:t>, ťukalo, ze skořápky volalo</w:t>
      </w:r>
    </w:p>
    <w:p w:rsidR="00EA5145" w:rsidRPr="00EA5145" w:rsidRDefault="00EA5145" w:rsidP="00EA5145">
      <w:pPr>
        <w:pStyle w:val="Odstavecseseznamem"/>
        <w:ind w:left="2124"/>
        <w:rPr>
          <w:rFonts w:ascii="Arial" w:hAnsi="Arial" w:cs="Arial"/>
          <w:sz w:val="24"/>
          <w:szCs w:val="24"/>
        </w:rPr>
      </w:pPr>
      <w:r w:rsidRPr="00EA5145">
        <w:rPr>
          <w:rFonts w:ascii="Arial" w:hAnsi="Arial" w:cs="Arial"/>
          <w:sz w:val="24"/>
          <w:szCs w:val="24"/>
        </w:rPr>
        <w:t>(Velikonoce, svátky jara, velikonoční symboly a tradice, hledání zajíčkova pokladu,</w:t>
      </w:r>
      <w:r>
        <w:rPr>
          <w:rFonts w:ascii="Arial" w:hAnsi="Arial" w:cs="Arial"/>
          <w:sz w:val="24"/>
          <w:szCs w:val="24"/>
        </w:rPr>
        <w:t xml:space="preserve"> .</w:t>
      </w:r>
      <w:r w:rsidRPr="00EA5145">
        <w:rPr>
          <w:rFonts w:ascii="Arial" w:hAnsi="Arial" w:cs="Arial"/>
          <w:sz w:val="24"/>
          <w:szCs w:val="24"/>
        </w:rPr>
        <w:t>..)</w:t>
      </w:r>
    </w:p>
    <w:p w:rsidR="00EA5145" w:rsidRPr="00997BEC" w:rsidRDefault="00EA5145" w:rsidP="00E116AF">
      <w:pPr>
        <w:pStyle w:val="Odstavecseseznamem"/>
        <w:numPr>
          <w:ilvl w:val="0"/>
          <w:numId w:val="53"/>
        </w:numPr>
        <w:suppressAutoHyphens w:val="0"/>
        <w:autoSpaceDN/>
        <w:spacing w:after="160" w:line="259" w:lineRule="auto"/>
        <w:contextualSpacing/>
        <w:textAlignment w:val="auto"/>
        <w:rPr>
          <w:rFonts w:ascii="Arial" w:hAnsi="Arial" w:cs="Arial"/>
          <w:b/>
          <w:color w:val="009900"/>
          <w:sz w:val="24"/>
          <w:szCs w:val="24"/>
        </w:rPr>
      </w:pPr>
      <w:r w:rsidRPr="00997BEC">
        <w:rPr>
          <w:rFonts w:ascii="Arial" w:hAnsi="Arial" w:cs="Arial"/>
          <w:b/>
          <w:color w:val="009900"/>
          <w:sz w:val="24"/>
          <w:szCs w:val="24"/>
        </w:rPr>
        <w:t>Když vejdeme za vrátka, čeká na nás zahrádka</w:t>
      </w:r>
    </w:p>
    <w:p w:rsidR="00EA5145" w:rsidRPr="00EA5145" w:rsidRDefault="00EA5145" w:rsidP="00EA5145">
      <w:pPr>
        <w:pStyle w:val="Odstavecseseznamem"/>
        <w:ind w:left="2124"/>
        <w:rPr>
          <w:rFonts w:ascii="Arial" w:hAnsi="Arial" w:cs="Arial"/>
          <w:sz w:val="24"/>
          <w:szCs w:val="24"/>
        </w:rPr>
      </w:pPr>
      <w:r w:rsidRPr="00EA5145">
        <w:rPr>
          <w:rFonts w:ascii="Arial" w:hAnsi="Arial" w:cs="Arial"/>
          <w:sz w:val="24"/>
          <w:szCs w:val="24"/>
        </w:rPr>
        <w:t>(Práce na zahrádce, sázení, co roste na zahrádce,</w:t>
      </w:r>
      <w:r w:rsidR="005C7BC4">
        <w:rPr>
          <w:rFonts w:ascii="Arial" w:hAnsi="Arial" w:cs="Arial"/>
          <w:sz w:val="24"/>
          <w:szCs w:val="24"/>
        </w:rPr>
        <w:t xml:space="preserve"> neživá příroda – kameny, hlína, písek,</w:t>
      </w:r>
      <w:r w:rsidRPr="00EA514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.</w:t>
      </w:r>
      <w:r w:rsidRPr="00EA5145">
        <w:rPr>
          <w:rFonts w:ascii="Arial" w:hAnsi="Arial" w:cs="Arial"/>
          <w:sz w:val="24"/>
          <w:szCs w:val="24"/>
        </w:rPr>
        <w:t>..)</w:t>
      </w:r>
    </w:p>
    <w:p w:rsidR="00EA5145" w:rsidRPr="00997BEC" w:rsidRDefault="00EA5145" w:rsidP="00E116AF">
      <w:pPr>
        <w:pStyle w:val="Odstavecseseznamem"/>
        <w:numPr>
          <w:ilvl w:val="0"/>
          <w:numId w:val="53"/>
        </w:numPr>
        <w:suppressAutoHyphens w:val="0"/>
        <w:autoSpaceDN/>
        <w:spacing w:after="160" w:line="259" w:lineRule="auto"/>
        <w:contextualSpacing/>
        <w:textAlignment w:val="auto"/>
        <w:rPr>
          <w:rFonts w:ascii="Arial" w:hAnsi="Arial" w:cs="Arial"/>
          <w:b/>
          <w:color w:val="009900"/>
          <w:sz w:val="24"/>
          <w:szCs w:val="24"/>
        </w:rPr>
      </w:pPr>
      <w:r w:rsidRPr="00997BEC">
        <w:rPr>
          <w:rFonts w:ascii="Arial" w:hAnsi="Arial" w:cs="Arial"/>
          <w:b/>
          <w:color w:val="009900"/>
          <w:sz w:val="24"/>
          <w:szCs w:val="24"/>
        </w:rPr>
        <w:t>Kulí se ze dvora takhle velká brambora</w:t>
      </w:r>
    </w:p>
    <w:p w:rsidR="00EA5145" w:rsidRPr="00EA5145" w:rsidRDefault="00EA5145" w:rsidP="00EA5145">
      <w:pPr>
        <w:pStyle w:val="Odstavecseseznamem"/>
        <w:ind w:left="2130"/>
        <w:rPr>
          <w:rFonts w:ascii="Arial" w:hAnsi="Arial" w:cs="Arial"/>
          <w:b/>
          <w:sz w:val="24"/>
          <w:szCs w:val="24"/>
        </w:rPr>
      </w:pPr>
      <w:r w:rsidRPr="00EA5145">
        <w:rPr>
          <w:rFonts w:ascii="Arial" w:hAnsi="Arial" w:cs="Arial"/>
          <w:sz w:val="24"/>
          <w:szCs w:val="24"/>
        </w:rPr>
        <w:t xml:space="preserve">(Práce na dvorku, zvířátka, </w:t>
      </w:r>
      <w:r w:rsidR="005C7BC4">
        <w:rPr>
          <w:rFonts w:ascii="Arial" w:hAnsi="Arial" w:cs="Arial"/>
          <w:sz w:val="24"/>
          <w:szCs w:val="24"/>
        </w:rPr>
        <w:t xml:space="preserve">hospodářská zvířata, </w:t>
      </w:r>
      <w:r w:rsidRPr="00EA5145">
        <w:rPr>
          <w:rFonts w:ascii="Arial" w:hAnsi="Arial" w:cs="Arial"/>
          <w:sz w:val="24"/>
          <w:szCs w:val="24"/>
        </w:rPr>
        <w:t>porovnávání obrázků, protiklady,</w:t>
      </w:r>
      <w:r>
        <w:rPr>
          <w:rFonts w:ascii="Arial" w:hAnsi="Arial" w:cs="Arial"/>
          <w:sz w:val="24"/>
          <w:szCs w:val="24"/>
        </w:rPr>
        <w:t xml:space="preserve"> .</w:t>
      </w:r>
      <w:r w:rsidRPr="00EA5145">
        <w:rPr>
          <w:rFonts w:ascii="Arial" w:hAnsi="Arial" w:cs="Arial"/>
          <w:sz w:val="24"/>
          <w:szCs w:val="24"/>
        </w:rPr>
        <w:t>..)</w:t>
      </w:r>
    </w:p>
    <w:p w:rsidR="00EA5145" w:rsidRPr="00EA5145" w:rsidRDefault="00EA5145" w:rsidP="00EA5145">
      <w:pPr>
        <w:rPr>
          <w:rFonts w:ascii="Arial" w:hAnsi="Arial" w:cs="Arial"/>
          <w:sz w:val="24"/>
          <w:szCs w:val="24"/>
        </w:rPr>
      </w:pPr>
    </w:p>
    <w:p w:rsidR="00EA5145" w:rsidRDefault="00EA5145" w:rsidP="00EA5145">
      <w:pPr>
        <w:rPr>
          <w:rFonts w:ascii="Arial" w:hAnsi="Arial" w:cs="Arial"/>
          <w:sz w:val="24"/>
          <w:szCs w:val="24"/>
        </w:rPr>
      </w:pPr>
    </w:p>
    <w:p w:rsidR="00BE702D" w:rsidRPr="00EA5145" w:rsidRDefault="00BE702D" w:rsidP="00EA5145">
      <w:pPr>
        <w:rPr>
          <w:rFonts w:ascii="Arial" w:hAnsi="Arial" w:cs="Arial"/>
          <w:sz w:val="24"/>
          <w:szCs w:val="24"/>
        </w:rPr>
      </w:pPr>
    </w:p>
    <w:p w:rsidR="00EA5145" w:rsidRDefault="00EA5145" w:rsidP="00EA5145">
      <w:pPr>
        <w:rPr>
          <w:rFonts w:ascii="Arial" w:hAnsi="Arial" w:cs="Arial"/>
          <w:b/>
          <w:sz w:val="24"/>
          <w:szCs w:val="24"/>
          <w:u w:val="single"/>
        </w:rPr>
      </w:pPr>
      <w:r w:rsidRPr="00EA5145">
        <w:rPr>
          <w:rFonts w:ascii="Arial" w:hAnsi="Arial" w:cs="Arial"/>
          <w:b/>
          <w:sz w:val="24"/>
          <w:szCs w:val="24"/>
          <w:u w:val="single"/>
        </w:rPr>
        <w:t>Integrovaný blok „</w:t>
      </w:r>
      <w:r w:rsidRPr="00997BEC">
        <w:rPr>
          <w:rFonts w:ascii="Arial" w:hAnsi="Arial" w:cs="Arial"/>
          <w:b/>
          <w:color w:val="660066"/>
          <w:sz w:val="24"/>
          <w:szCs w:val="24"/>
          <w:u w:val="single"/>
        </w:rPr>
        <w:t>LÉTO</w:t>
      </w:r>
      <w:r w:rsidRPr="00EA5145">
        <w:rPr>
          <w:rFonts w:ascii="Arial" w:hAnsi="Arial" w:cs="Arial"/>
          <w:b/>
          <w:sz w:val="24"/>
          <w:szCs w:val="24"/>
          <w:u w:val="single"/>
        </w:rPr>
        <w:t>“</w:t>
      </w:r>
    </w:p>
    <w:p w:rsidR="00EA5145" w:rsidRPr="00EA5145" w:rsidRDefault="00EA5145" w:rsidP="00EA5145">
      <w:pPr>
        <w:rPr>
          <w:rFonts w:ascii="Arial" w:hAnsi="Arial" w:cs="Arial"/>
          <w:b/>
          <w:sz w:val="24"/>
          <w:szCs w:val="24"/>
          <w:u w:val="single"/>
        </w:rPr>
      </w:pPr>
    </w:p>
    <w:p w:rsidR="00EA5145" w:rsidRPr="00997BEC" w:rsidRDefault="00EA5145" w:rsidP="00E116AF">
      <w:pPr>
        <w:pStyle w:val="Odstavecseseznamem"/>
        <w:numPr>
          <w:ilvl w:val="0"/>
          <w:numId w:val="53"/>
        </w:numPr>
        <w:suppressAutoHyphens w:val="0"/>
        <w:autoSpaceDN/>
        <w:spacing w:after="160" w:line="259" w:lineRule="auto"/>
        <w:contextualSpacing/>
        <w:textAlignment w:val="auto"/>
        <w:rPr>
          <w:rFonts w:ascii="Arial" w:hAnsi="Arial" w:cs="Arial"/>
          <w:b/>
          <w:color w:val="660066"/>
          <w:sz w:val="24"/>
          <w:szCs w:val="24"/>
        </w:rPr>
      </w:pPr>
      <w:r w:rsidRPr="00997BEC">
        <w:rPr>
          <w:rFonts w:ascii="Arial" w:hAnsi="Arial" w:cs="Arial"/>
          <w:b/>
          <w:color w:val="660066"/>
          <w:sz w:val="24"/>
          <w:szCs w:val="24"/>
        </w:rPr>
        <w:t>Dobrodružství, cesty v čase … zkrátka země v celé kráse</w:t>
      </w:r>
    </w:p>
    <w:p w:rsidR="00EA5145" w:rsidRPr="00EA5145" w:rsidRDefault="00EA5145" w:rsidP="00EA5145">
      <w:pPr>
        <w:pStyle w:val="Odstavecseseznamem"/>
        <w:ind w:left="213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(Ř</w:t>
      </w:r>
      <w:r w:rsidRPr="00EA5145">
        <w:rPr>
          <w:rFonts w:ascii="Arial" w:hAnsi="Arial" w:cs="Arial"/>
          <w:sz w:val="24"/>
          <w:szCs w:val="24"/>
        </w:rPr>
        <w:t>eky, potoky – voda, Hlavní měst</w:t>
      </w:r>
      <w:r>
        <w:rPr>
          <w:rFonts w:ascii="Arial" w:hAnsi="Arial" w:cs="Arial"/>
          <w:sz w:val="24"/>
          <w:szCs w:val="24"/>
        </w:rPr>
        <w:t>o</w:t>
      </w:r>
      <w:r w:rsidRPr="00EA5145">
        <w:rPr>
          <w:rFonts w:ascii="Arial" w:hAnsi="Arial" w:cs="Arial"/>
          <w:sz w:val="24"/>
          <w:szCs w:val="24"/>
        </w:rPr>
        <w:t>, map</w:t>
      </w:r>
      <w:r>
        <w:rPr>
          <w:rFonts w:ascii="Arial" w:hAnsi="Arial" w:cs="Arial"/>
          <w:sz w:val="24"/>
          <w:szCs w:val="24"/>
        </w:rPr>
        <w:t>a</w:t>
      </w:r>
      <w:r w:rsidRPr="00EA5145">
        <w:rPr>
          <w:rFonts w:ascii="Arial" w:hAnsi="Arial" w:cs="Arial"/>
          <w:sz w:val="24"/>
          <w:szCs w:val="24"/>
        </w:rPr>
        <w:t>, vesmír, planeta Země, kontinenty, pralesy, pouště, ekologie, třídění odpadků</w:t>
      </w:r>
      <w:r>
        <w:rPr>
          <w:rFonts w:ascii="Arial" w:hAnsi="Arial" w:cs="Arial"/>
          <w:sz w:val="24"/>
          <w:szCs w:val="24"/>
        </w:rPr>
        <w:t>, .</w:t>
      </w:r>
      <w:r w:rsidRPr="00EA5145">
        <w:rPr>
          <w:rFonts w:ascii="Arial" w:hAnsi="Arial" w:cs="Arial"/>
          <w:sz w:val="24"/>
          <w:szCs w:val="24"/>
        </w:rPr>
        <w:t>..)</w:t>
      </w:r>
    </w:p>
    <w:p w:rsidR="00EA5145" w:rsidRPr="00997BEC" w:rsidRDefault="00EA5145" w:rsidP="00E116AF">
      <w:pPr>
        <w:pStyle w:val="Odstavecseseznamem"/>
        <w:numPr>
          <w:ilvl w:val="0"/>
          <w:numId w:val="53"/>
        </w:numPr>
        <w:suppressAutoHyphens w:val="0"/>
        <w:autoSpaceDN/>
        <w:spacing w:after="160" w:line="259" w:lineRule="auto"/>
        <w:contextualSpacing/>
        <w:textAlignment w:val="auto"/>
        <w:rPr>
          <w:rFonts w:ascii="Arial" w:hAnsi="Arial" w:cs="Arial"/>
          <w:b/>
          <w:color w:val="660066"/>
          <w:sz w:val="24"/>
          <w:szCs w:val="24"/>
        </w:rPr>
      </w:pPr>
      <w:r w:rsidRPr="00997BEC">
        <w:rPr>
          <w:rFonts w:ascii="Arial" w:hAnsi="Arial" w:cs="Arial"/>
          <w:b/>
          <w:color w:val="660066"/>
          <w:sz w:val="24"/>
          <w:szCs w:val="24"/>
        </w:rPr>
        <w:t>Na obloze slunce hřeje, jako maminka se směje</w:t>
      </w:r>
    </w:p>
    <w:p w:rsidR="00EA5145" w:rsidRPr="00EA5145" w:rsidRDefault="00EA5145" w:rsidP="00EA5145">
      <w:pPr>
        <w:pStyle w:val="Odstavecseseznamem"/>
        <w:ind w:left="2130"/>
        <w:rPr>
          <w:rFonts w:ascii="Arial" w:hAnsi="Arial" w:cs="Arial"/>
          <w:sz w:val="24"/>
          <w:szCs w:val="24"/>
        </w:rPr>
      </w:pPr>
      <w:r w:rsidRPr="00EA5145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T</w:t>
      </w:r>
      <w:r w:rsidRPr="00EA5145">
        <w:rPr>
          <w:rFonts w:ascii="Arial" w:hAnsi="Arial" w:cs="Arial"/>
          <w:sz w:val="24"/>
          <w:szCs w:val="24"/>
        </w:rPr>
        <w:t>ýden dětské radosti, co děláme celý den, svátek dětí, maminek a tatínků</w:t>
      </w:r>
      <w:r>
        <w:rPr>
          <w:rFonts w:ascii="Arial" w:hAnsi="Arial" w:cs="Arial"/>
          <w:sz w:val="24"/>
          <w:szCs w:val="24"/>
        </w:rPr>
        <w:t>, …)</w:t>
      </w:r>
    </w:p>
    <w:p w:rsidR="00EA5145" w:rsidRPr="00997BEC" w:rsidRDefault="00EA5145" w:rsidP="00E116AF">
      <w:pPr>
        <w:pStyle w:val="Odstavecseseznamem"/>
        <w:numPr>
          <w:ilvl w:val="0"/>
          <w:numId w:val="53"/>
        </w:numPr>
        <w:suppressAutoHyphens w:val="0"/>
        <w:autoSpaceDN/>
        <w:spacing w:after="160" w:line="259" w:lineRule="auto"/>
        <w:contextualSpacing/>
        <w:textAlignment w:val="auto"/>
        <w:rPr>
          <w:rFonts w:ascii="Arial" w:hAnsi="Arial" w:cs="Arial"/>
          <w:b/>
          <w:color w:val="660066"/>
          <w:sz w:val="24"/>
          <w:szCs w:val="24"/>
        </w:rPr>
      </w:pPr>
      <w:r w:rsidRPr="00997BEC">
        <w:rPr>
          <w:rFonts w:ascii="Arial" w:hAnsi="Arial" w:cs="Arial"/>
          <w:b/>
          <w:color w:val="660066"/>
          <w:sz w:val="24"/>
          <w:szCs w:val="24"/>
        </w:rPr>
        <w:t>Cestuju si po glóbusu, nemačkám se v autobusu</w:t>
      </w:r>
    </w:p>
    <w:p w:rsidR="00EA5145" w:rsidRPr="00EA5145" w:rsidRDefault="00EA5145" w:rsidP="00EA5145">
      <w:pPr>
        <w:pStyle w:val="Odstavecseseznamem"/>
        <w:ind w:left="2130"/>
        <w:rPr>
          <w:rFonts w:ascii="Arial" w:hAnsi="Arial" w:cs="Arial"/>
          <w:sz w:val="24"/>
          <w:szCs w:val="24"/>
        </w:rPr>
      </w:pPr>
      <w:r w:rsidRPr="00EA5145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Z</w:t>
      </w:r>
      <w:r w:rsidRPr="00EA5145">
        <w:rPr>
          <w:rFonts w:ascii="Arial" w:hAnsi="Arial" w:cs="Arial"/>
          <w:sz w:val="24"/>
          <w:szCs w:val="24"/>
        </w:rPr>
        <w:t>oo</w:t>
      </w:r>
      <w:r>
        <w:rPr>
          <w:rFonts w:ascii="Arial" w:hAnsi="Arial" w:cs="Arial"/>
          <w:sz w:val="24"/>
          <w:szCs w:val="24"/>
        </w:rPr>
        <w:t>logická zahrada</w:t>
      </w:r>
      <w:r w:rsidRPr="00EA5145">
        <w:rPr>
          <w:rFonts w:ascii="Arial" w:hAnsi="Arial" w:cs="Arial"/>
          <w:sz w:val="24"/>
          <w:szCs w:val="24"/>
        </w:rPr>
        <w:t>, výlety, hry, soutěže,</w:t>
      </w:r>
      <w:r>
        <w:rPr>
          <w:rFonts w:ascii="Arial" w:hAnsi="Arial" w:cs="Arial"/>
          <w:sz w:val="24"/>
          <w:szCs w:val="24"/>
        </w:rPr>
        <w:t xml:space="preserve"> </w:t>
      </w:r>
      <w:r w:rsidRPr="00EA5145">
        <w:rPr>
          <w:rFonts w:ascii="Arial" w:hAnsi="Arial" w:cs="Arial"/>
          <w:sz w:val="24"/>
          <w:szCs w:val="24"/>
        </w:rPr>
        <w:t>…)</w:t>
      </w:r>
    </w:p>
    <w:p w:rsidR="00EA5145" w:rsidRPr="00997BEC" w:rsidRDefault="00EA5145" w:rsidP="00E116AF">
      <w:pPr>
        <w:pStyle w:val="Odstavecseseznamem"/>
        <w:numPr>
          <w:ilvl w:val="0"/>
          <w:numId w:val="53"/>
        </w:numPr>
        <w:suppressAutoHyphens w:val="0"/>
        <w:autoSpaceDN/>
        <w:spacing w:after="160" w:line="259" w:lineRule="auto"/>
        <w:contextualSpacing/>
        <w:textAlignment w:val="auto"/>
        <w:rPr>
          <w:rFonts w:ascii="Arial" w:hAnsi="Arial" w:cs="Arial"/>
          <w:b/>
          <w:color w:val="660066"/>
          <w:sz w:val="24"/>
          <w:szCs w:val="24"/>
        </w:rPr>
      </w:pPr>
      <w:r w:rsidRPr="00997BEC">
        <w:rPr>
          <w:rFonts w:ascii="Arial" w:hAnsi="Arial" w:cs="Arial"/>
          <w:b/>
          <w:color w:val="660066"/>
          <w:sz w:val="24"/>
          <w:szCs w:val="24"/>
        </w:rPr>
        <w:t xml:space="preserve">Dobrý den, dobrý den, na shledanou za týden </w:t>
      </w:r>
    </w:p>
    <w:p w:rsidR="00EA5145" w:rsidRPr="00EA5145" w:rsidRDefault="00EA5145" w:rsidP="00EA5145">
      <w:pPr>
        <w:pStyle w:val="Odstavecseseznamem"/>
        <w:ind w:left="2130"/>
        <w:rPr>
          <w:rFonts w:ascii="Arial" w:hAnsi="Arial" w:cs="Arial"/>
          <w:sz w:val="24"/>
          <w:szCs w:val="24"/>
        </w:rPr>
      </w:pPr>
      <w:r w:rsidRPr="00EA5145">
        <w:rPr>
          <w:rFonts w:ascii="Arial" w:hAnsi="Arial" w:cs="Arial"/>
          <w:sz w:val="24"/>
          <w:szCs w:val="24"/>
        </w:rPr>
        <w:t>(</w:t>
      </w:r>
      <w:proofErr w:type="spellStart"/>
      <w:r w:rsidRPr="00EA5145">
        <w:rPr>
          <w:rFonts w:ascii="Arial" w:hAnsi="Arial" w:cs="Arial"/>
          <w:sz w:val="24"/>
          <w:szCs w:val="24"/>
        </w:rPr>
        <w:t>Šerpování</w:t>
      </w:r>
      <w:proofErr w:type="spellEnd"/>
      <w:r w:rsidRPr="00EA5145">
        <w:rPr>
          <w:rFonts w:ascii="Arial" w:hAnsi="Arial" w:cs="Arial"/>
          <w:sz w:val="24"/>
          <w:szCs w:val="24"/>
        </w:rPr>
        <w:t xml:space="preserve"> předškoláků, loučení,</w:t>
      </w:r>
      <w:r>
        <w:rPr>
          <w:rFonts w:ascii="Arial" w:hAnsi="Arial" w:cs="Arial"/>
          <w:sz w:val="24"/>
          <w:szCs w:val="24"/>
        </w:rPr>
        <w:t xml:space="preserve"> těšíme se na prázdniny,</w:t>
      </w:r>
      <w:r w:rsidRPr="00EA5145">
        <w:rPr>
          <w:rFonts w:ascii="Arial" w:hAnsi="Arial" w:cs="Arial"/>
          <w:sz w:val="24"/>
          <w:szCs w:val="24"/>
        </w:rPr>
        <w:t xml:space="preserve"> …)</w:t>
      </w:r>
    </w:p>
    <w:p w:rsidR="00EA5145" w:rsidRDefault="00EA5145" w:rsidP="00EA5145"/>
    <w:p w:rsidR="000E1C6A" w:rsidRDefault="000E1C6A">
      <w:pPr>
        <w:pStyle w:val="Prosttext"/>
        <w:rPr>
          <w:rFonts w:ascii="Arial" w:eastAsia="MS Mincho" w:hAnsi="Arial" w:cs="Arial"/>
          <w:sz w:val="24"/>
          <w:szCs w:val="24"/>
        </w:rPr>
      </w:pPr>
    </w:p>
    <w:p w:rsidR="00EA5145" w:rsidRDefault="00EA5145">
      <w:pPr>
        <w:pStyle w:val="Prosttext"/>
        <w:rPr>
          <w:rFonts w:ascii="Arial" w:eastAsia="MS Mincho" w:hAnsi="Arial" w:cs="Arial"/>
          <w:sz w:val="24"/>
          <w:szCs w:val="24"/>
        </w:rPr>
      </w:pPr>
    </w:p>
    <w:p w:rsidR="00EA5145" w:rsidRDefault="00EA5145">
      <w:pPr>
        <w:pStyle w:val="Prosttext"/>
        <w:rPr>
          <w:rFonts w:ascii="Arial" w:eastAsia="MS Mincho" w:hAnsi="Arial" w:cs="Arial"/>
          <w:sz w:val="24"/>
          <w:szCs w:val="24"/>
        </w:rPr>
      </w:pPr>
    </w:p>
    <w:p w:rsidR="00EA5145" w:rsidRDefault="00EA5145">
      <w:pPr>
        <w:pStyle w:val="Prosttext"/>
        <w:rPr>
          <w:rFonts w:ascii="Arial" w:eastAsia="MS Mincho" w:hAnsi="Arial" w:cs="Arial"/>
          <w:sz w:val="24"/>
          <w:szCs w:val="24"/>
        </w:rPr>
      </w:pPr>
    </w:p>
    <w:p w:rsidR="00EA5145" w:rsidRPr="00C32BF1" w:rsidRDefault="00EA5145">
      <w:pPr>
        <w:pStyle w:val="Prosttext"/>
        <w:rPr>
          <w:rFonts w:ascii="Arial" w:eastAsia="MS Mincho" w:hAnsi="Arial" w:cs="Arial"/>
          <w:sz w:val="24"/>
          <w:szCs w:val="24"/>
        </w:rPr>
      </w:pPr>
    </w:p>
    <w:p w:rsidR="00F51AAE" w:rsidRDefault="00F51AAE" w:rsidP="005C7BC4">
      <w:pPr>
        <w:rPr>
          <w:rFonts w:ascii="Arial" w:hAnsi="Arial" w:cs="Arial"/>
          <w:b/>
          <w:sz w:val="24"/>
          <w:szCs w:val="24"/>
          <w:u w:val="single"/>
        </w:rPr>
      </w:pPr>
    </w:p>
    <w:p w:rsidR="00F51AAE" w:rsidRDefault="00F51AAE" w:rsidP="005C7BC4">
      <w:pPr>
        <w:rPr>
          <w:rFonts w:ascii="Arial" w:hAnsi="Arial" w:cs="Arial"/>
          <w:b/>
          <w:sz w:val="24"/>
          <w:szCs w:val="24"/>
          <w:u w:val="single"/>
        </w:rPr>
      </w:pPr>
    </w:p>
    <w:p w:rsidR="005C7BC4" w:rsidRPr="00C4355C" w:rsidRDefault="005C7BC4" w:rsidP="001D2CDC">
      <w:pPr>
        <w:pStyle w:val="Nadpis2"/>
        <w:rPr>
          <w:rFonts w:ascii="Arial" w:hAnsi="Arial" w:cs="Arial"/>
          <w:color w:val="auto"/>
          <w:sz w:val="24"/>
          <w:szCs w:val="24"/>
          <w:u w:val="single"/>
        </w:rPr>
      </w:pPr>
      <w:bookmarkStart w:id="69" w:name="_Toc37740180"/>
      <w:r w:rsidRPr="00C4355C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Integrovaný blok </w:t>
      </w:r>
      <w:r w:rsidRPr="00C4355C">
        <w:rPr>
          <w:rFonts w:ascii="Arial" w:hAnsi="Arial" w:cs="Arial"/>
          <w:color w:val="auto"/>
          <w:sz w:val="24"/>
          <w:szCs w:val="24"/>
          <w:u w:val="single"/>
        </w:rPr>
        <w:t>„</w:t>
      </w:r>
      <w:r w:rsidRPr="00997BEC">
        <w:rPr>
          <w:rFonts w:ascii="Arial" w:hAnsi="Arial" w:cs="Arial"/>
          <w:color w:val="E36C0A" w:themeColor="accent6" w:themeShade="BF"/>
          <w:sz w:val="24"/>
          <w:szCs w:val="24"/>
          <w:u w:val="single"/>
        </w:rPr>
        <w:t>PODZIM</w:t>
      </w:r>
      <w:r w:rsidRPr="00C4355C">
        <w:rPr>
          <w:rFonts w:ascii="Arial" w:hAnsi="Arial" w:cs="Arial"/>
          <w:color w:val="auto"/>
          <w:sz w:val="24"/>
          <w:szCs w:val="24"/>
          <w:u w:val="single"/>
        </w:rPr>
        <w:t>“</w:t>
      </w:r>
      <w:bookmarkEnd w:id="69"/>
    </w:p>
    <w:p w:rsidR="005F169C" w:rsidRDefault="005F169C" w:rsidP="005C7BC4">
      <w:pPr>
        <w:rPr>
          <w:rFonts w:ascii="Arial" w:hAnsi="Arial" w:cs="Arial"/>
          <w:b/>
          <w:sz w:val="24"/>
          <w:szCs w:val="24"/>
          <w:u w:val="single"/>
        </w:rPr>
      </w:pPr>
    </w:p>
    <w:p w:rsidR="005F169C" w:rsidRDefault="005F169C" w:rsidP="005F169C">
      <w:pPr>
        <w:ind w:left="1416" w:firstLine="708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Podtéma</w:t>
      </w:r>
    </w:p>
    <w:p w:rsidR="005C7BC4" w:rsidRPr="00EA5145" w:rsidRDefault="005C7BC4" w:rsidP="005C7BC4">
      <w:pPr>
        <w:rPr>
          <w:rFonts w:ascii="Arial" w:hAnsi="Arial" w:cs="Arial"/>
          <w:b/>
          <w:sz w:val="24"/>
          <w:szCs w:val="24"/>
          <w:u w:val="single"/>
        </w:rPr>
      </w:pPr>
    </w:p>
    <w:p w:rsidR="005C7BC4" w:rsidRPr="00997BEC" w:rsidRDefault="005C7BC4" w:rsidP="00E116AF">
      <w:pPr>
        <w:pStyle w:val="Odstavecseseznamem"/>
        <w:numPr>
          <w:ilvl w:val="0"/>
          <w:numId w:val="51"/>
        </w:numPr>
        <w:suppressAutoHyphens w:val="0"/>
        <w:autoSpaceDN/>
        <w:spacing w:after="160" w:line="259" w:lineRule="auto"/>
        <w:contextualSpacing/>
        <w:textAlignment w:val="auto"/>
        <w:rPr>
          <w:rFonts w:ascii="Arial" w:hAnsi="Arial" w:cs="Arial"/>
          <w:b/>
          <w:color w:val="E36C0A" w:themeColor="accent6" w:themeShade="BF"/>
          <w:sz w:val="24"/>
          <w:szCs w:val="24"/>
        </w:rPr>
      </w:pPr>
      <w:r w:rsidRPr="00997BEC">
        <w:rPr>
          <w:rFonts w:ascii="Arial" w:hAnsi="Arial" w:cs="Arial"/>
          <w:b/>
          <w:color w:val="E36C0A" w:themeColor="accent6" w:themeShade="BF"/>
          <w:sz w:val="24"/>
          <w:szCs w:val="24"/>
        </w:rPr>
        <w:t>Děti malé, i ty větší, na dnešek se velmi těší</w:t>
      </w:r>
    </w:p>
    <w:p w:rsidR="00E039AE" w:rsidRPr="00C25922" w:rsidRDefault="005C7BC4" w:rsidP="00C25922">
      <w:pPr>
        <w:pStyle w:val="Odstavecseseznamem"/>
        <w:ind w:left="2130"/>
        <w:rPr>
          <w:rFonts w:ascii="Arial" w:hAnsi="Arial" w:cs="Arial"/>
          <w:sz w:val="24"/>
          <w:szCs w:val="24"/>
        </w:rPr>
      </w:pPr>
      <w:r w:rsidRPr="00EA5145">
        <w:rPr>
          <w:rFonts w:ascii="Arial" w:hAnsi="Arial" w:cs="Arial"/>
          <w:sz w:val="24"/>
          <w:szCs w:val="24"/>
        </w:rPr>
        <w:t>(Poprvé ve školce, seznamování, pravidla, můj domov, moje rodina, cit</w:t>
      </w:r>
      <w:r>
        <w:rPr>
          <w:rFonts w:ascii="Arial" w:hAnsi="Arial" w:cs="Arial"/>
          <w:sz w:val="24"/>
          <w:szCs w:val="24"/>
        </w:rPr>
        <w:t>ové projevy</w:t>
      </w:r>
      <w:r w:rsidRPr="00EA5145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gesta a mimika,</w:t>
      </w:r>
      <w:r w:rsidRPr="00EA5145">
        <w:rPr>
          <w:rFonts w:ascii="Arial" w:hAnsi="Arial" w:cs="Arial"/>
          <w:sz w:val="24"/>
          <w:szCs w:val="24"/>
        </w:rPr>
        <w:t xml:space="preserve"> …)</w:t>
      </w:r>
    </w:p>
    <w:p w:rsidR="005F169C" w:rsidRPr="00E039AE" w:rsidRDefault="00E039AE" w:rsidP="00191E2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Záměr:</w:t>
      </w:r>
    </w:p>
    <w:p w:rsidR="00191E21" w:rsidRDefault="00191E21" w:rsidP="00191E21">
      <w:pPr>
        <w:rPr>
          <w:rFonts w:ascii="Arial" w:hAnsi="Arial" w:cs="Arial"/>
          <w:sz w:val="24"/>
          <w:szCs w:val="24"/>
        </w:rPr>
      </w:pPr>
    </w:p>
    <w:p w:rsidR="00191E21" w:rsidRPr="00191E21" w:rsidRDefault="00191E21" w:rsidP="00191E2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Integrovaný blok</w:t>
      </w:r>
      <w:r w:rsidR="00F326EC">
        <w:rPr>
          <w:rFonts w:ascii="Arial" w:hAnsi="Arial" w:cs="Arial"/>
          <w:sz w:val="24"/>
          <w:szCs w:val="24"/>
        </w:rPr>
        <w:t xml:space="preserve"> a podtéma</w:t>
      </w:r>
      <w:r>
        <w:rPr>
          <w:rFonts w:ascii="Arial" w:hAnsi="Arial" w:cs="Arial"/>
          <w:sz w:val="24"/>
          <w:szCs w:val="24"/>
        </w:rPr>
        <w:t xml:space="preserve"> je spojený s problematikou adaptačního období dětí nově příchozích do MŠ a dětí vrácených se po dlouhých prázdninách. Chceme děti seznámit s novým prostředím, naučit je základní hygienické, společenské a zdvořilostní návyky, poznat samo sebe, vytvářet pravidla společného soužití a osvojit základní pravidla komunikace.</w:t>
      </w:r>
    </w:p>
    <w:p w:rsidR="005F169C" w:rsidRDefault="005F169C" w:rsidP="005C7BC4">
      <w:pPr>
        <w:pStyle w:val="Odstavecseseznamem"/>
        <w:ind w:left="2130"/>
        <w:rPr>
          <w:rFonts w:ascii="Arial" w:hAnsi="Arial" w:cs="Arial"/>
          <w:sz w:val="24"/>
          <w:szCs w:val="24"/>
        </w:rPr>
      </w:pPr>
    </w:p>
    <w:p w:rsidR="00191E21" w:rsidRDefault="00191E21" w:rsidP="00191E21">
      <w:pPr>
        <w:pStyle w:val="Standard"/>
        <w:spacing w:line="240" w:lineRule="auto"/>
        <w:rPr>
          <w:rFonts w:ascii="Arial" w:hAnsi="Arial" w:cs="Arial"/>
          <w:b/>
          <w:color w:val="000000"/>
          <w:sz w:val="24"/>
          <w:szCs w:val="24"/>
        </w:rPr>
      </w:pPr>
      <w:r w:rsidRPr="00C32BF1">
        <w:rPr>
          <w:rFonts w:ascii="Arial" w:hAnsi="Arial" w:cs="Arial"/>
          <w:b/>
          <w:color w:val="000000"/>
          <w:sz w:val="24"/>
          <w:szCs w:val="24"/>
        </w:rPr>
        <w:t xml:space="preserve">Dílčí </w:t>
      </w:r>
      <w:r>
        <w:rPr>
          <w:rFonts w:ascii="Arial" w:hAnsi="Arial" w:cs="Arial"/>
          <w:b/>
          <w:color w:val="000000"/>
          <w:sz w:val="24"/>
          <w:szCs w:val="24"/>
        </w:rPr>
        <w:t xml:space="preserve">vzdělávací </w:t>
      </w:r>
      <w:r w:rsidRPr="00C32BF1">
        <w:rPr>
          <w:rFonts w:ascii="Arial" w:hAnsi="Arial" w:cs="Arial"/>
          <w:b/>
          <w:color w:val="000000"/>
          <w:sz w:val="24"/>
          <w:szCs w:val="24"/>
        </w:rPr>
        <w:t>cíle:</w:t>
      </w:r>
    </w:p>
    <w:p w:rsidR="000F7039" w:rsidRDefault="000F7039" w:rsidP="00E116AF">
      <w:pPr>
        <w:pStyle w:val="Standard"/>
        <w:numPr>
          <w:ilvl w:val="0"/>
          <w:numId w:val="6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vytvořit si vztah k mateřské škole</w:t>
      </w:r>
    </w:p>
    <w:p w:rsidR="000F7039" w:rsidRDefault="000F7039" w:rsidP="00E116AF">
      <w:pPr>
        <w:pStyle w:val="Standard"/>
        <w:numPr>
          <w:ilvl w:val="0"/>
          <w:numId w:val="6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seznámit se mezi sebou i s personálem MŠ</w:t>
      </w:r>
    </w:p>
    <w:p w:rsidR="000F7039" w:rsidRDefault="000F7039" w:rsidP="00E116AF">
      <w:pPr>
        <w:pStyle w:val="Standard"/>
        <w:numPr>
          <w:ilvl w:val="0"/>
          <w:numId w:val="6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seznámit se s pravidly soužití v MŠ a dodržovat je</w:t>
      </w:r>
    </w:p>
    <w:p w:rsidR="000F7039" w:rsidRDefault="000F7039" w:rsidP="00E116AF">
      <w:pPr>
        <w:pStyle w:val="Standard"/>
        <w:numPr>
          <w:ilvl w:val="0"/>
          <w:numId w:val="6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podporovat spolupráci ve skupině</w:t>
      </w:r>
    </w:p>
    <w:p w:rsidR="000F7039" w:rsidRDefault="000F7039" w:rsidP="00E116AF">
      <w:pPr>
        <w:pStyle w:val="Standard"/>
        <w:numPr>
          <w:ilvl w:val="0"/>
          <w:numId w:val="6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rozvíjet základní komunikační dovednosti a prosociální chování</w:t>
      </w:r>
    </w:p>
    <w:p w:rsidR="000F7039" w:rsidRDefault="000F7039" w:rsidP="00E116AF">
      <w:pPr>
        <w:pStyle w:val="Standard"/>
        <w:numPr>
          <w:ilvl w:val="0"/>
          <w:numId w:val="6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podporovat rozvoj zdravého sebevědomí</w:t>
      </w:r>
    </w:p>
    <w:p w:rsidR="000F7039" w:rsidRPr="000F7039" w:rsidRDefault="000F7039" w:rsidP="00E116AF">
      <w:pPr>
        <w:pStyle w:val="Standard"/>
        <w:numPr>
          <w:ilvl w:val="0"/>
          <w:numId w:val="6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F7039">
        <w:rPr>
          <w:rFonts w:ascii="Arial" w:hAnsi="Arial" w:cs="Arial"/>
          <w:sz w:val="24"/>
          <w:szCs w:val="24"/>
        </w:rPr>
        <w:t>získat citovou samostatnost</w:t>
      </w:r>
    </w:p>
    <w:p w:rsidR="00191E21" w:rsidRPr="00C32BF1" w:rsidRDefault="00191E21" w:rsidP="00191E21">
      <w:pPr>
        <w:pStyle w:val="Prosttext"/>
        <w:jc w:val="both"/>
        <w:rPr>
          <w:rFonts w:ascii="Arial" w:eastAsia="MS Mincho" w:hAnsi="Arial" w:cs="Arial"/>
          <w:b/>
          <w:sz w:val="24"/>
          <w:szCs w:val="24"/>
        </w:rPr>
      </w:pPr>
    </w:p>
    <w:p w:rsidR="00191E21" w:rsidRPr="00C32BF1" w:rsidRDefault="00191E21" w:rsidP="00191E21">
      <w:pPr>
        <w:pStyle w:val="Prosttext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eastAsia="MS Mincho" w:hAnsi="Arial" w:cs="Arial"/>
          <w:b/>
          <w:sz w:val="24"/>
          <w:szCs w:val="24"/>
        </w:rPr>
        <w:t>Očekávané výstupy:</w:t>
      </w:r>
    </w:p>
    <w:p w:rsidR="00191E21" w:rsidRPr="00C32BF1" w:rsidRDefault="00191E21" w:rsidP="00191E21">
      <w:pPr>
        <w:pStyle w:val="Prosttext"/>
        <w:jc w:val="both"/>
        <w:rPr>
          <w:rFonts w:ascii="Arial" w:eastAsia="MS Mincho" w:hAnsi="Arial" w:cs="Arial"/>
          <w:sz w:val="24"/>
          <w:szCs w:val="24"/>
        </w:rPr>
      </w:pPr>
    </w:p>
    <w:p w:rsidR="00191E21" w:rsidRPr="000F7039" w:rsidRDefault="00693C4D" w:rsidP="00E116AF">
      <w:pPr>
        <w:pStyle w:val="Prosttext"/>
        <w:numPr>
          <w:ilvl w:val="0"/>
          <w:numId w:val="5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z</w:t>
      </w:r>
      <w:r w:rsidR="00191E21" w:rsidRPr="00C32BF1">
        <w:rPr>
          <w:rFonts w:ascii="Arial" w:eastAsia="MS Mincho" w:hAnsi="Arial" w:cs="Arial"/>
          <w:sz w:val="24"/>
          <w:szCs w:val="24"/>
        </w:rPr>
        <w:t>vládnout sebeobsluhu, uplatňovat základní kulturně hygienické a zdravotně preventivní návyky (osobní hygiena, přijímat stravu a tekutinu, umět stolovat, sebe obslužné činnosti)</w:t>
      </w:r>
    </w:p>
    <w:p w:rsidR="00191E21" w:rsidRPr="000F7039" w:rsidRDefault="00693C4D" w:rsidP="00E116AF">
      <w:pPr>
        <w:pStyle w:val="Prosttext"/>
        <w:numPr>
          <w:ilvl w:val="0"/>
          <w:numId w:val="5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n</w:t>
      </w:r>
      <w:r w:rsidR="00191E21" w:rsidRPr="00C32BF1">
        <w:rPr>
          <w:rFonts w:ascii="Arial" w:eastAsia="MS Mincho" w:hAnsi="Arial" w:cs="Arial"/>
          <w:sz w:val="24"/>
          <w:szCs w:val="24"/>
        </w:rPr>
        <w:t>aučit se zacházet s běžnými předměty denní potřeby, hračkami a pomůckami</w:t>
      </w:r>
    </w:p>
    <w:p w:rsidR="00191E21" w:rsidRPr="000F7039" w:rsidRDefault="00693C4D" w:rsidP="00E116AF">
      <w:pPr>
        <w:pStyle w:val="Prosttext"/>
        <w:numPr>
          <w:ilvl w:val="0"/>
          <w:numId w:val="5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p</w:t>
      </w:r>
      <w:r w:rsidR="00191E21" w:rsidRPr="00C32BF1">
        <w:rPr>
          <w:rFonts w:ascii="Arial" w:eastAsia="MS Mincho" w:hAnsi="Arial" w:cs="Arial"/>
          <w:sz w:val="24"/>
          <w:szCs w:val="24"/>
        </w:rPr>
        <w:t>oznávat a pojmenovat většinu toho, čím je obklopeno</w:t>
      </w:r>
    </w:p>
    <w:p w:rsidR="00F51AAE" w:rsidRPr="000F7039" w:rsidRDefault="00693C4D" w:rsidP="00E116AF">
      <w:pPr>
        <w:pStyle w:val="Prosttext"/>
        <w:numPr>
          <w:ilvl w:val="0"/>
          <w:numId w:val="5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o</w:t>
      </w:r>
      <w:r w:rsidR="00191E21" w:rsidRPr="00C32BF1">
        <w:rPr>
          <w:rFonts w:ascii="Arial" w:eastAsia="MS Mincho" w:hAnsi="Arial" w:cs="Arial"/>
          <w:sz w:val="24"/>
          <w:szCs w:val="24"/>
        </w:rPr>
        <w:t>dloučit se na určitou dobu od rodičů</w:t>
      </w:r>
    </w:p>
    <w:p w:rsidR="00191E21" w:rsidRPr="000F7039" w:rsidRDefault="00693C4D" w:rsidP="00E116AF">
      <w:pPr>
        <w:pStyle w:val="Prosttext"/>
        <w:numPr>
          <w:ilvl w:val="0"/>
          <w:numId w:val="5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n</w:t>
      </w:r>
      <w:r w:rsidR="00191E21" w:rsidRPr="00C32BF1">
        <w:rPr>
          <w:rFonts w:ascii="Arial" w:eastAsia="MS Mincho" w:hAnsi="Arial" w:cs="Arial"/>
          <w:sz w:val="24"/>
          <w:szCs w:val="24"/>
        </w:rPr>
        <w:t>avázat kontakty s dospělým, kterému je svěřeno do péče a překonat stud.</w:t>
      </w:r>
    </w:p>
    <w:p w:rsidR="00191E21" w:rsidRPr="000F7039" w:rsidRDefault="00693C4D" w:rsidP="00E116AF">
      <w:pPr>
        <w:pStyle w:val="Prosttext"/>
        <w:numPr>
          <w:ilvl w:val="0"/>
          <w:numId w:val="5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p</w:t>
      </w:r>
      <w:r w:rsidR="00191E21" w:rsidRPr="00C32BF1">
        <w:rPr>
          <w:rFonts w:ascii="Arial" w:eastAsia="MS Mincho" w:hAnsi="Arial" w:cs="Arial"/>
          <w:sz w:val="24"/>
          <w:szCs w:val="24"/>
        </w:rPr>
        <w:t>řirozeně, bez zábran komunikovat s druhým dítětem</w:t>
      </w:r>
    </w:p>
    <w:p w:rsidR="00191E21" w:rsidRPr="000F7039" w:rsidRDefault="00693C4D" w:rsidP="00E116AF">
      <w:pPr>
        <w:pStyle w:val="Prosttext"/>
        <w:numPr>
          <w:ilvl w:val="0"/>
          <w:numId w:val="5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u</w:t>
      </w:r>
      <w:r w:rsidR="00191E21" w:rsidRPr="00C32BF1">
        <w:rPr>
          <w:rFonts w:ascii="Arial" w:eastAsia="MS Mincho" w:hAnsi="Arial" w:cs="Arial"/>
          <w:sz w:val="24"/>
          <w:szCs w:val="24"/>
        </w:rPr>
        <w:t>platňovat návyky společenského chování (zdravit, děkovat)</w:t>
      </w:r>
    </w:p>
    <w:p w:rsidR="00191E21" w:rsidRPr="000F7039" w:rsidRDefault="00693C4D" w:rsidP="00E116AF">
      <w:pPr>
        <w:pStyle w:val="Prosttext"/>
        <w:numPr>
          <w:ilvl w:val="0"/>
          <w:numId w:val="5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p</w:t>
      </w:r>
      <w:r w:rsidR="00191E21" w:rsidRPr="00C32BF1">
        <w:rPr>
          <w:rFonts w:ascii="Arial" w:eastAsia="MS Mincho" w:hAnsi="Arial" w:cs="Arial"/>
          <w:sz w:val="24"/>
          <w:szCs w:val="24"/>
        </w:rPr>
        <w:t>ochopit, že každý má ve společenství svou roli, podle které je třeba se chovat</w:t>
      </w:r>
    </w:p>
    <w:p w:rsidR="00191E21" w:rsidRPr="000F7039" w:rsidRDefault="00693C4D" w:rsidP="00E116AF">
      <w:pPr>
        <w:pStyle w:val="Prosttext"/>
        <w:numPr>
          <w:ilvl w:val="0"/>
          <w:numId w:val="5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a</w:t>
      </w:r>
      <w:r w:rsidR="00191E21" w:rsidRPr="00C32BF1">
        <w:rPr>
          <w:rFonts w:ascii="Arial" w:eastAsia="MS Mincho" w:hAnsi="Arial" w:cs="Arial"/>
          <w:sz w:val="24"/>
          <w:szCs w:val="24"/>
        </w:rPr>
        <w:t>daptovat se na život v mateřské škole, aktivně zvládat požadavky plynoucí z jejího prostředí a jeho běžných proměn</w:t>
      </w:r>
    </w:p>
    <w:p w:rsidR="00191E21" w:rsidRPr="000F7039" w:rsidRDefault="00693C4D" w:rsidP="00E116AF">
      <w:pPr>
        <w:pStyle w:val="Prosttext"/>
        <w:numPr>
          <w:ilvl w:val="0"/>
          <w:numId w:val="5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o</w:t>
      </w:r>
      <w:r w:rsidR="00191E21" w:rsidRPr="00C32BF1">
        <w:rPr>
          <w:rFonts w:ascii="Arial" w:eastAsia="MS Mincho" w:hAnsi="Arial" w:cs="Arial"/>
          <w:sz w:val="24"/>
          <w:szCs w:val="24"/>
        </w:rPr>
        <w:t>rientovat se bezpečně ve známém prostředí (doma, v MŠ, v blízkém okolí).</w:t>
      </w:r>
    </w:p>
    <w:p w:rsidR="00F51AAE" w:rsidRPr="000F7039" w:rsidRDefault="00693C4D" w:rsidP="00E116AF">
      <w:pPr>
        <w:pStyle w:val="Prosttext"/>
        <w:numPr>
          <w:ilvl w:val="0"/>
          <w:numId w:val="5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s</w:t>
      </w:r>
      <w:r w:rsidR="00191E21" w:rsidRPr="00C32BF1">
        <w:rPr>
          <w:rFonts w:ascii="Arial" w:eastAsia="MS Mincho" w:hAnsi="Arial" w:cs="Arial"/>
          <w:sz w:val="24"/>
          <w:szCs w:val="24"/>
        </w:rPr>
        <w:t>eznámit se a respektovat třídní pravidla</w:t>
      </w:r>
    </w:p>
    <w:p w:rsidR="00F51AAE" w:rsidRPr="00693C4D" w:rsidRDefault="00693C4D" w:rsidP="00E116AF">
      <w:pPr>
        <w:pStyle w:val="Prosttext"/>
        <w:numPr>
          <w:ilvl w:val="0"/>
          <w:numId w:val="54"/>
        </w:numPr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z</w:t>
      </w:r>
      <w:r w:rsidR="00F51AAE" w:rsidRPr="00C32BF1">
        <w:rPr>
          <w:rFonts w:ascii="Arial" w:eastAsia="MS Mincho" w:hAnsi="Arial" w:cs="Arial"/>
          <w:sz w:val="24"/>
          <w:szCs w:val="24"/>
        </w:rPr>
        <w:t>ískávat poznáváním sebe sama, rozvoj pozitivních citů ve vztahu k sobě – citová samostatnost</w:t>
      </w:r>
    </w:p>
    <w:p w:rsidR="00693C4D" w:rsidRPr="00C32BF1" w:rsidRDefault="00693C4D" w:rsidP="00693C4D">
      <w:pPr>
        <w:pStyle w:val="Prosttext"/>
        <w:ind w:left="720"/>
        <w:rPr>
          <w:rFonts w:ascii="Arial" w:hAnsi="Arial" w:cs="Arial"/>
          <w:sz w:val="24"/>
          <w:szCs w:val="24"/>
        </w:rPr>
      </w:pPr>
    </w:p>
    <w:p w:rsidR="00191E21" w:rsidRPr="00C32BF1" w:rsidRDefault="00191E21" w:rsidP="00191E21">
      <w:pPr>
        <w:pStyle w:val="Prosttext"/>
        <w:jc w:val="both"/>
        <w:rPr>
          <w:rFonts w:ascii="Arial" w:eastAsia="MS Mincho" w:hAnsi="Arial" w:cs="Arial"/>
          <w:b/>
          <w:sz w:val="24"/>
          <w:szCs w:val="24"/>
        </w:rPr>
      </w:pPr>
    </w:p>
    <w:p w:rsidR="004F5961" w:rsidRDefault="004F5961" w:rsidP="00191E21">
      <w:pPr>
        <w:rPr>
          <w:rFonts w:ascii="Arial" w:hAnsi="Arial" w:cs="Arial"/>
          <w:b/>
          <w:sz w:val="24"/>
          <w:szCs w:val="24"/>
          <w:u w:val="single"/>
        </w:rPr>
      </w:pPr>
    </w:p>
    <w:p w:rsidR="005F169C" w:rsidRPr="00C553CF" w:rsidRDefault="00C553CF" w:rsidP="00191E21">
      <w:pPr>
        <w:rPr>
          <w:rFonts w:ascii="Arial" w:hAnsi="Arial" w:cs="Arial"/>
          <w:b/>
          <w:sz w:val="24"/>
          <w:szCs w:val="24"/>
          <w:u w:val="single"/>
        </w:rPr>
      </w:pPr>
      <w:r w:rsidRPr="00EA5145">
        <w:rPr>
          <w:rFonts w:ascii="Arial" w:hAnsi="Arial" w:cs="Arial"/>
          <w:b/>
          <w:sz w:val="24"/>
          <w:szCs w:val="24"/>
          <w:u w:val="single"/>
        </w:rPr>
        <w:t>Integrovaný blok „</w:t>
      </w:r>
      <w:r w:rsidRPr="00997BEC">
        <w:rPr>
          <w:rFonts w:ascii="Arial" w:hAnsi="Arial" w:cs="Arial"/>
          <w:b/>
          <w:color w:val="E36C0A" w:themeColor="accent6" w:themeShade="BF"/>
          <w:sz w:val="24"/>
          <w:szCs w:val="24"/>
          <w:u w:val="single"/>
        </w:rPr>
        <w:t>PODZIM</w:t>
      </w:r>
      <w:r w:rsidRPr="00EA5145">
        <w:rPr>
          <w:rFonts w:ascii="Arial" w:hAnsi="Arial" w:cs="Arial"/>
          <w:b/>
          <w:sz w:val="24"/>
          <w:szCs w:val="24"/>
          <w:u w:val="single"/>
        </w:rPr>
        <w:t>“</w:t>
      </w:r>
    </w:p>
    <w:p w:rsidR="005F169C" w:rsidRPr="004830FA" w:rsidRDefault="005F169C" w:rsidP="004830FA">
      <w:pPr>
        <w:rPr>
          <w:rFonts w:ascii="Arial" w:hAnsi="Arial" w:cs="Arial"/>
          <w:sz w:val="24"/>
          <w:szCs w:val="24"/>
        </w:rPr>
      </w:pPr>
    </w:p>
    <w:p w:rsidR="005F169C" w:rsidRDefault="005F169C" w:rsidP="005F169C">
      <w:pPr>
        <w:ind w:left="1416" w:firstLine="708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Podtéma</w:t>
      </w:r>
    </w:p>
    <w:p w:rsidR="005F169C" w:rsidRPr="005F169C" w:rsidRDefault="005F169C" w:rsidP="005F169C">
      <w:pPr>
        <w:rPr>
          <w:rFonts w:ascii="Arial" w:hAnsi="Arial" w:cs="Arial"/>
          <w:sz w:val="24"/>
          <w:szCs w:val="24"/>
        </w:rPr>
      </w:pPr>
    </w:p>
    <w:p w:rsidR="005C7BC4" w:rsidRPr="00997BEC" w:rsidRDefault="005C7BC4" w:rsidP="00E116AF">
      <w:pPr>
        <w:pStyle w:val="Odstavecseseznamem"/>
        <w:numPr>
          <w:ilvl w:val="0"/>
          <w:numId w:val="66"/>
        </w:numPr>
        <w:suppressAutoHyphens w:val="0"/>
        <w:autoSpaceDN/>
        <w:spacing w:after="160" w:line="259" w:lineRule="auto"/>
        <w:contextualSpacing/>
        <w:textAlignment w:val="auto"/>
        <w:rPr>
          <w:rFonts w:ascii="Arial" w:hAnsi="Arial" w:cs="Arial"/>
          <w:b/>
          <w:color w:val="E36C0A" w:themeColor="accent6" w:themeShade="BF"/>
          <w:sz w:val="24"/>
          <w:szCs w:val="24"/>
        </w:rPr>
      </w:pPr>
      <w:r w:rsidRPr="00997BEC">
        <w:rPr>
          <w:rFonts w:ascii="Arial" w:hAnsi="Arial" w:cs="Arial"/>
          <w:b/>
          <w:color w:val="E36C0A" w:themeColor="accent6" w:themeShade="BF"/>
          <w:sz w:val="24"/>
          <w:szCs w:val="24"/>
        </w:rPr>
        <w:t>V dáli barvy září, hra barev se zdaří</w:t>
      </w:r>
    </w:p>
    <w:p w:rsidR="000F7039" w:rsidRPr="00C25922" w:rsidRDefault="005C7BC4" w:rsidP="00C25922">
      <w:pPr>
        <w:pStyle w:val="Odstavecseseznamem"/>
        <w:ind w:left="2124"/>
        <w:rPr>
          <w:rFonts w:ascii="Arial" w:hAnsi="Arial" w:cs="Arial"/>
          <w:sz w:val="24"/>
          <w:szCs w:val="24"/>
        </w:rPr>
      </w:pPr>
      <w:r w:rsidRPr="00EA5145">
        <w:rPr>
          <w:rFonts w:ascii="Arial" w:hAnsi="Arial" w:cs="Arial"/>
          <w:sz w:val="24"/>
          <w:szCs w:val="24"/>
        </w:rPr>
        <w:t>(Barvy, mícháni barev, co se děje na podzim, geometrické tvary,</w:t>
      </w:r>
      <w:r>
        <w:rPr>
          <w:rFonts w:ascii="Arial" w:hAnsi="Arial" w:cs="Arial"/>
          <w:sz w:val="24"/>
          <w:szCs w:val="24"/>
        </w:rPr>
        <w:t xml:space="preserve"> čísla, počítání, …)</w:t>
      </w:r>
    </w:p>
    <w:p w:rsidR="00C553CF" w:rsidRPr="00C553CF" w:rsidRDefault="00C553CF" w:rsidP="00C553CF">
      <w:pPr>
        <w:rPr>
          <w:rFonts w:ascii="Arial" w:hAnsi="Arial" w:cs="Arial"/>
          <w:b/>
          <w:sz w:val="24"/>
          <w:szCs w:val="24"/>
        </w:rPr>
      </w:pPr>
      <w:r w:rsidRPr="00C553CF">
        <w:rPr>
          <w:rFonts w:ascii="Arial" w:hAnsi="Arial" w:cs="Arial"/>
          <w:b/>
          <w:sz w:val="24"/>
          <w:szCs w:val="24"/>
        </w:rPr>
        <w:t>Záměr:</w:t>
      </w:r>
    </w:p>
    <w:p w:rsidR="00C553CF" w:rsidRDefault="00C553CF" w:rsidP="00C553CF">
      <w:pPr>
        <w:rPr>
          <w:rFonts w:ascii="Arial" w:hAnsi="Arial" w:cs="Arial"/>
          <w:sz w:val="24"/>
          <w:szCs w:val="24"/>
        </w:rPr>
      </w:pPr>
    </w:p>
    <w:p w:rsidR="00C553CF" w:rsidRDefault="00C553CF" w:rsidP="00C553C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Hlavním úkolem toho bloku je seznámit děti s proměnami počasí, barev, tvarů</w:t>
      </w:r>
      <w:r w:rsidR="00853A27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zvuků</w:t>
      </w:r>
      <w:r w:rsidR="00853A27">
        <w:rPr>
          <w:rFonts w:ascii="Arial" w:hAnsi="Arial" w:cs="Arial"/>
          <w:sz w:val="24"/>
          <w:szCs w:val="24"/>
        </w:rPr>
        <w:t xml:space="preserve"> a pomalu rozvíjet </w:t>
      </w:r>
      <w:proofErr w:type="spellStart"/>
      <w:r w:rsidR="00853A27">
        <w:rPr>
          <w:rFonts w:ascii="Arial" w:hAnsi="Arial" w:cs="Arial"/>
          <w:sz w:val="24"/>
          <w:szCs w:val="24"/>
        </w:rPr>
        <w:t>předmatematické</w:t>
      </w:r>
      <w:proofErr w:type="spellEnd"/>
      <w:r w:rsidR="00853A27">
        <w:rPr>
          <w:rFonts w:ascii="Arial" w:hAnsi="Arial" w:cs="Arial"/>
          <w:sz w:val="24"/>
          <w:szCs w:val="24"/>
        </w:rPr>
        <w:t xml:space="preserve"> dovednosti. </w:t>
      </w:r>
      <w:r>
        <w:rPr>
          <w:rFonts w:ascii="Arial" w:hAnsi="Arial" w:cs="Arial"/>
          <w:sz w:val="24"/>
          <w:szCs w:val="24"/>
        </w:rPr>
        <w:t>Chceme dětem přiblížit sounáležitost s rodinou, bezpečí domova a vybudovat u nich vztah a úctu k práci své a k práci druhých.</w:t>
      </w:r>
    </w:p>
    <w:p w:rsidR="00853A27" w:rsidRDefault="00853A27" w:rsidP="00C553CF">
      <w:pPr>
        <w:rPr>
          <w:rFonts w:ascii="Arial" w:hAnsi="Arial" w:cs="Arial"/>
          <w:sz w:val="24"/>
          <w:szCs w:val="24"/>
        </w:rPr>
      </w:pPr>
    </w:p>
    <w:p w:rsidR="00853A27" w:rsidRDefault="00853A27" w:rsidP="00C553CF">
      <w:pPr>
        <w:rPr>
          <w:rFonts w:ascii="Arial" w:hAnsi="Arial" w:cs="Arial"/>
          <w:sz w:val="24"/>
          <w:szCs w:val="24"/>
        </w:rPr>
      </w:pPr>
    </w:p>
    <w:p w:rsidR="00853A27" w:rsidRPr="00C32BF1" w:rsidRDefault="00853A27" w:rsidP="00F51AAE">
      <w:pPr>
        <w:pStyle w:val="Standard"/>
        <w:spacing w:line="36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b/>
          <w:color w:val="000000"/>
          <w:sz w:val="24"/>
          <w:szCs w:val="24"/>
        </w:rPr>
        <w:t xml:space="preserve">Dílčí </w:t>
      </w:r>
      <w:r w:rsidR="000B2CA4">
        <w:rPr>
          <w:rFonts w:ascii="Arial" w:hAnsi="Arial" w:cs="Arial"/>
          <w:b/>
          <w:color w:val="000000"/>
          <w:sz w:val="24"/>
          <w:szCs w:val="24"/>
        </w:rPr>
        <w:t xml:space="preserve">vzdělávací </w:t>
      </w:r>
      <w:r w:rsidRPr="00C32BF1">
        <w:rPr>
          <w:rFonts w:ascii="Arial" w:hAnsi="Arial" w:cs="Arial"/>
          <w:b/>
          <w:color w:val="000000"/>
          <w:sz w:val="24"/>
          <w:szCs w:val="24"/>
        </w:rPr>
        <w:t>cíle:</w:t>
      </w:r>
    </w:p>
    <w:p w:rsidR="00F326EC" w:rsidRPr="008C78DE" w:rsidRDefault="00853A27" w:rsidP="00E116AF">
      <w:pPr>
        <w:pStyle w:val="Standard"/>
        <w:numPr>
          <w:ilvl w:val="0"/>
          <w:numId w:val="6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rozvoj pohybových dovedností v oblasti jemné motoriky</w:t>
      </w:r>
    </w:p>
    <w:p w:rsidR="008C78DE" w:rsidRDefault="000F7039" w:rsidP="00E116AF">
      <w:pPr>
        <w:pStyle w:val="Standard"/>
        <w:numPr>
          <w:ilvl w:val="0"/>
          <w:numId w:val="66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seznamovat se s přírodními jevy</w:t>
      </w:r>
    </w:p>
    <w:p w:rsidR="000F7039" w:rsidRDefault="000F7039" w:rsidP="00E116AF">
      <w:pPr>
        <w:pStyle w:val="Standard"/>
        <w:numPr>
          <w:ilvl w:val="0"/>
          <w:numId w:val="66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určovat, barvy, tvary a další vlastnosti předmětů</w:t>
      </w:r>
    </w:p>
    <w:p w:rsidR="000F7039" w:rsidRPr="00F51AAE" w:rsidRDefault="000F7039" w:rsidP="00E116AF">
      <w:pPr>
        <w:pStyle w:val="Standard"/>
        <w:numPr>
          <w:ilvl w:val="0"/>
          <w:numId w:val="66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vnímat krásu přírody všemi smyly</w:t>
      </w:r>
    </w:p>
    <w:p w:rsidR="00853A27" w:rsidRPr="00C32BF1" w:rsidRDefault="00853A27" w:rsidP="00E116AF">
      <w:pPr>
        <w:pStyle w:val="Standard"/>
        <w:numPr>
          <w:ilvl w:val="0"/>
          <w:numId w:val="6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 xml:space="preserve">rozvoj estetického vztahu </w:t>
      </w:r>
      <w:r w:rsidR="00C25922">
        <w:rPr>
          <w:rFonts w:ascii="Arial" w:hAnsi="Arial" w:cs="Arial"/>
          <w:color w:val="000000"/>
          <w:sz w:val="24"/>
          <w:szCs w:val="24"/>
        </w:rPr>
        <w:t>a fantazie</w:t>
      </w:r>
    </w:p>
    <w:p w:rsidR="00853A27" w:rsidRPr="00C32BF1" w:rsidRDefault="00853A27" w:rsidP="00E116AF">
      <w:pPr>
        <w:pStyle w:val="Standard"/>
        <w:numPr>
          <w:ilvl w:val="0"/>
          <w:numId w:val="6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vytváření povědomí o přírodním prostředí</w:t>
      </w:r>
    </w:p>
    <w:p w:rsidR="00853A27" w:rsidRPr="00C32BF1" w:rsidRDefault="00853A27" w:rsidP="00E116AF">
      <w:pPr>
        <w:pStyle w:val="Standard"/>
        <w:numPr>
          <w:ilvl w:val="0"/>
          <w:numId w:val="6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rozvoj prostorových vztahů</w:t>
      </w:r>
    </w:p>
    <w:p w:rsidR="00853A27" w:rsidRPr="00C32BF1" w:rsidRDefault="00853A27" w:rsidP="00E116AF">
      <w:pPr>
        <w:pStyle w:val="Standard"/>
        <w:numPr>
          <w:ilvl w:val="0"/>
          <w:numId w:val="6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vytváření kladných postojů k druhému (tolerance)</w:t>
      </w:r>
    </w:p>
    <w:p w:rsidR="00853A27" w:rsidRPr="00C32BF1" w:rsidRDefault="00853A27" w:rsidP="00E116AF">
      <w:pPr>
        <w:pStyle w:val="Standard"/>
        <w:numPr>
          <w:ilvl w:val="0"/>
          <w:numId w:val="6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rozvoj schopnosti přizpůsobit se změnám</w:t>
      </w:r>
    </w:p>
    <w:p w:rsidR="00853A27" w:rsidRPr="00C32BF1" w:rsidRDefault="00853A27" w:rsidP="00E116AF">
      <w:pPr>
        <w:pStyle w:val="Standard"/>
        <w:numPr>
          <w:ilvl w:val="0"/>
          <w:numId w:val="6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rozvoj fyzické zdatnosti</w:t>
      </w:r>
      <w:r w:rsidR="000F7039">
        <w:rPr>
          <w:rFonts w:ascii="Arial" w:hAnsi="Arial" w:cs="Arial"/>
          <w:color w:val="000000"/>
          <w:sz w:val="24"/>
          <w:szCs w:val="24"/>
        </w:rPr>
        <w:t>, ovládání pohybového aparátu</w:t>
      </w:r>
    </w:p>
    <w:p w:rsidR="00853A27" w:rsidRPr="00C25922" w:rsidRDefault="00853A27" w:rsidP="00E116AF">
      <w:pPr>
        <w:pStyle w:val="Standard"/>
        <w:numPr>
          <w:ilvl w:val="0"/>
          <w:numId w:val="66"/>
        </w:num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posilování samostatnosti a psychické odolnosti</w:t>
      </w:r>
    </w:p>
    <w:p w:rsidR="000F7039" w:rsidRDefault="000F7039" w:rsidP="00853A27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</w:p>
    <w:p w:rsidR="00853A27" w:rsidRPr="00C32BF1" w:rsidRDefault="00853A27" w:rsidP="00853A27">
      <w:pPr>
        <w:pStyle w:val="Prosttext"/>
        <w:rPr>
          <w:rFonts w:ascii="Arial" w:hAnsi="Arial" w:cs="Arial"/>
          <w:sz w:val="24"/>
          <w:szCs w:val="24"/>
        </w:rPr>
      </w:pPr>
      <w:r w:rsidRPr="00C32BF1">
        <w:rPr>
          <w:rFonts w:ascii="Arial" w:eastAsia="MS Mincho" w:hAnsi="Arial" w:cs="Arial"/>
          <w:b/>
          <w:sz w:val="24"/>
          <w:szCs w:val="24"/>
        </w:rPr>
        <w:t>Očekávané výstupy:</w:t>
      </w:r>
    </w:p>
    <w:p w:rsidR="00853A27" w:rsidRPr="00C32BF1" w:rsidRDefault="00853A27" w:rsidP="00853A27">
      <w:pPr>
        <w:pStyle w:val="Prosttext"/>
        <w:rPr>
          <w:rFonts w:ascii="Arial" w:eastAsia="MS Mincho" w:hAnsi="Arial" w:cs="Arial"/>
          <w:sz w:val="24"/>
          <w:szCs w:val="24"/>
        </w:rPr>
      </w:pPr>
    </w:p>
    <w:p w:rsidR="00853A27" w:rsidRPr="00C25922" w:rsidRDefault="00693C4D" w:rsidP="00E116AF">
      <w:pPr>
        <w:pStyle w:val="Prosttext"/>
        <w:numPr>
          <w:ilvl w:val="0"/>
          <w:numId w:val="65"/>
        </w:numPr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p</w:t>
      </w:r>
      <w:r w:rsidR="00853A27" w:rsidRPr="00C32BF1">
        <w:rPr>
          <w:rFonts w:ascii="Arial" w:eastAsia="MS Mincho" w:hAnsi="Arial" w:cs="Arial"/>
          <w:sz w:val="24"/>
          <w:szCs w:val="24"/>
        </w:rPr>
        <w:t>ohybovat se ve skupině dětí, umět chodit a běhat v rovném terénu, pohyb za vedoucím dítětem, určeným směrem</w:t>
      </w:r>
    </w:p>
    <w:p w:rsidR="00853A27" w:rsidRPr="00C25922" w:rsidRDefault="00693C4D" w:rsidP="00E116AF">
      <w:pPr>
        <w:pStyle w:val="Prosttext"/>
        <w:numPr>
          <w:ilvl w:val="0"/>
          <w:numId w:val="65"/>
        </w:numPr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v</w:t>
      </w:r>
      <w:r w:rsidR="00853A27" w:rsidRPr="00C32BF1">
        <w:rPr>
          <w:rFonts w:ascii="Arial" w:eastAsia="MS Mincho" w:hAnsi="Arial" w:cs="Arial"/>
          <w:sz w:val="24"/>
          <w:szCs w:val="24"/>
        </w:rPr>
        <w:t>ědomě napodobit jednoduchý pohyb dle vzoru a přizpůsobit se podle pokynu</w:t>
      </w:r>
    </w:p>
    <w:p w:rsidR="00F51AAE" w:rsidRPr="00C25922" w:rsidRDefault="00693C4D" w:rsidP="00E116AF">
      <w:pPr>
        <w:pStyle w:val="Prosttext"/>
        <w:numPr>
          <w:ilvl w:val="0"/>
          <w:numId w:val="65"/>
        </w:numPr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n</w:t>
      </w:r>
      <w:r w:rsidR="00853A27" w:rsidRPr="00C32BF1">
        <w:rPr>
          <w:rFonts w:ascii="Arial" w:eastAsia="MS Mincho" w:hAnsi="Arial" w:cs="Arial"/>
          <w:sz w:val="24"/>
          <w:szCs w:val="24"/>
        </w:rPr>
        <w:t>aslouchat druhým, vyčkat až druhý dokončí myšlenku, sledovat obsah řeči</w:t>
      </w:r>
    </w:p>
    <w:p w:rsidR="00853A27" w:rsidRPr="00C25922" w:rsidRDefault="00693C4D" w:rsidP="00E116AF">
      <w:pPr>
        <w:pStyle w:val="Prosttext"/>
        <w:numPr>
          <w:ilvl w:val="0"/>
          <w:numId w:val="65"/>
        </w:numPr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p</w:t>
      </w:r>
      <w:r w:rsidR="00853A27" w:rsidRPr="00C32BF1">
        <w:rPr>
          <w:rFonts w:ascii="Arial" w:eastAsia="MS Mincho" w:hAnsi="Arial" w:cs="Arial"/>
          <w:sz w:val="24"/>
          <w:szCs w:val="24"/>
        </w:rPr>
        <w:t>osilovat zájem o objevování, odhalovat podstatné znaky charakterizující změny v přírodě</w:t>
      </w:r>
    </w:p>
    <w:p w:rsidR="00853A27" w:rsidRPr="00C25922" w:rsidRDefault="00693C4D" w:rsidP="00E116AF">
      <w:pPr>
        <w:pStyle w:val="Prosttext"/>
        <w:numPr>
          <w:ilvl w:val="0"/>
          <w:numId w:val="65"/>
        </w:numPr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r</w:t>
      </w:r>
      <w:r w:rsidR="00853A27" w:rsidRPr="00C32BF1">
        <w:rPr>
          <w:rFonts w:ascii="Arial" w:eastAsia="MS Mincho" w:hAnsi="Arial" w:cs="Arial"/>
          <w:sz w:val="24"/>
          <w:szCs w:val="24"/>
        </w:rPr>
        <w:t>ozhodovat o svých činnostech, vyjádřit souhlas či nesouhlas, říct si „ne“ v situaci, které to vyžadují</w:t>
      </w:r>
    </w:p>
    <w:p w:rsidR="00853A27" w:rsidRPr="00C25922" w:rsidRDefault="00693C4D" w:rsidP="00E116AF">
      <w:pPr>
        <w:pStyle w:val="Prosttext"/>
        <w:numPr>
          <w:ilvl w:val="0"/>
          <w:numId w:val="65"/>
        </w:numPr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p</w:t>
      </w:r>
      <w:r w:rsidR="00853A27" w:rsidRPr="00C32BF1">
        <w:rPr>
          <w:rFonts w:ascii="Arial" w:eastAsia="MS Mincho" w:hAnsi="Arial" w:cs="Arial"/>
          <w:sz w:val="24"/>
          <w:szCs w:val="24"/>
        </w:rPr>
        <w:t>řirozeně a bez zábran komunikovat s druhým dítětem, navozovat přátelské vztahy</w:t>
      </w:r>
    </w:p>
    <w:p w:rsidR="00853A27" w:rsidRPr="00C25922" w:rsidRDefault="00693C4D" w:rsidP="00E116AF">
      <w:pPr>
        <w:pStyle w:val="Prosttext"/>
        <w:numPr>
          <w:ilvl w:val="0"/>
          <w:numId w:val="65"/>
        </w:numPr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r</w:t>
      </w:r>
      <w:r w:rsidR="00853A27" w:rsidRPr="00C32BF1">
        <w:rPr>
          <w:rFonts w:ascii="Arial" w:eastAsia="MS Mincho" w:hAnsi="Arial" w:cs="Arial"/>
          <w:sz w:val="24"/>
          <w:szCs w:val="24"/>
        </w:rPr>
        <w:t>espektovat potřeby jiného dítěte (dělit se s ním o hračky, pomůcky, pamlsky apod.)</w:t>
      </w:r>
    </w:p>
    <w:p w:rsidR="00853A27" w:rsidRPr="004830FA" w:rsidRDefault="00693C4D" w:rsidP="00E116AF">
      <w:pPr>
        <w:pStyle w:val="Prosttext"/>
        <w:numPr>
          <w:ilvl w:val="0"/>
          <w:numId w:val="65"/>
        </w:numPr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z</w:t>
      </w:r>
      <w:r w:rsidR="00853A27" w:rsidRPr="00C32BF1">
        <w:rPr>
          <w:rFonts w:ascii="Arial" w:eastAsia="MS Mincho" w:hAnsi="Arial" w:cs="Arial"/>
          <w:sz w:val="24"/>
          <w:szCs w:val="24"/>
        </w:rPr>
        <w:t>vládat běžné činnosti a praktické situace v MŠ i doma</w:t>
      </w:r>
    </w:p>
    <w:p w:rsidR="004830FA" w:rsidRPr="00C32BF1" w:rsidRDefault="004830FA" w:rsidP="00E116AF">
      <w:pPr>
        <w:pStyle w:val="Prosttext"/>
        <w:numPr>
          <w:ilvl w:val="0"/>
          <w:numId w:val="65"/>
        </w:numPr>
        <w:rPr>
          <w:rFonts w:ascii="Arial" w:hAnsi="Arial" w:cs="Arial"/>
          <w:sz w:val="24"/>
          <w:szCs w:val="24"/>
        </w:rPr>
      </w:pPr>
      <w:r w:rsidRPr="00C32BF1">
        <w:rPr>
          <w:rFonts w:ascii="Arial" w:eastAsia="MS Mincho" w:hAnsi="Arial" w:cs="Arial"/>
          <w:sz w:val="24"/>
          <w:szCs w:val="24"/>
        </w:rPr>
        <w:t>orientovat se v základních matematických pojmech, číselné řadě</w:t>
      </w:r>
    </w:p>
    <w:p w:rsidR="004830FA" w:rsidRPr="00C32BF1" w:rsidRDefault="004830FA" w:rsidP="004830FA">
      <w:pPr>
        <w:pStyle w:val="Prosttext"/>
        <w:rPr>
          <w:rFonts w:ascii="Arial" w:hAnsi="Arial" w:cs="Arial"/>
          <w:sz w:val="24"/>
          <w:szCs w:val="24"/>
        </w:rPr>
      </w:pPr>
    </w:p>
    <w:p w:rsidR="00853A27" w:rsidRPr="00C32BF1" w:rsidRDefault="00853A27" w:rsidP="00853A27">
      <w:pPr>
        <w:pStyle w:val="Prosttext"/>
        <w:rPr>
          <w:rFonts w:ascii="Arial" w:eastAsia="MS Mincho" w:hAnsi="Arial" w:cs="Arial"/>
          <w:sz w:val="24"/>
          <w:szCs w:val="24"/>
        </w:rPr>
      </w:pPr>
    </w:p>
    <w:p w:rsidR="00C553CF" w:rsidRPr="000F7039" w:rsidRDefault="00C553CF" w:rsidP="000F7039">
      <w:pPr>
        <w:rPr>
          <w:rFonts w:ascii="Arial" w:hAnsi="Arial" w:cs="Arial"/>
          <w:sz w:val="24"/>
          <w:szCs w:val="24"/>
        </w:rPr>
      </w:pPr>
    </w:p>
    <w:p w:rsidR="00C553CF" w:rsidRDefault="00C553CF" w:rsidP="00C553CF">
      <w:pPr>
        <w:rPr>
          <w:rFonts w:ascii="Arial" w:hAnsi="Arial" w:cs="Arial"/>
          <w:b/>
          <w:sz w:val="24"/>
          <w:szCs w:val="24"/>
          <w:u w:val="single"/>
        </w:rPr>
      </w:pPr>
      <w:r w:rsidRPr="00EA5145">
        <w:rPr>
          <w:rFonts w:ascii="Arial" w:hAnsi="Arial" w:cs="Arial"/>
          <w:b/>
          <w:sz w:val="24"/>
          <w:szCs w:val="24"/>
          <w:u w:val="single"/>
        </w:rPr>
        <w:t>Integrovaný blok „</w:t>
      </w:r>
      <w:r w:rsidRPr="00997BEC">
        <w:rPr>
          <w:rFonts w:ascii="Arial" w:hAnsi="Arial" w:cs="Arial"/>
          <w:b/>
          <w:color w:val="E36C0A" w:themeColor="accent6" w:themeShade="BF"/>
          <w:sz w:val="24"/>
          <w:szCs w:val="24"/>
          <w:u w:val="single"/>
        </w:rPr>
        <w:t>PODZIM</w:t>
      </w:r>
      <w:r w:rsidRPr="00EA5145">
        <w:rPr>
          <w:rFonts w:ascii="Arial" w:hAnsi="Arial" w:cs="Arial"/>
          <w:b/>
          <w:sz w:val="24"/>
          <w:szCs w:val="24"/>
          <w:u w:val="single"/>
        </w:rPr>
        <w:t>“</w:t>
      </w:r>
    </w:p>
    <w:p w:rsidR="00C553CF" w:rsidRPr="00C553CF" w:rsidRDefault="00C553CF" w:rsidP="00C553CF">
      <w:pPr>
        <w:rPr>
          <w:rFonts w:ascii="Arial" w:hAnsi="Arial" w:cs="Arial"/>
          <w:sz w:val="24"/>
          <w:szCs w:val="24"/>
        </w:rPr>
      </w:pPr>
    </w:p>
    <w:p w:rsidR="005F169C" w:rsidRDefault="005F169C" w:rsidP="005F169C">
      <w:pPr>
        <w:ind w:left="1416" w:firstLine="708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Podtéma</w:t>
      </w:r>
    </w:p>
    <w:p w:rsidR="005F169C" w:rsidRPr="005F169C" w:rsidRDefault="005F169C" w:rsidP="005F169C">
      <w:pPr>
        <w:rPr>
          <w:rFonts w:ascii="Arial" w:hAnsi="Arial" w:cs="Arial"/>
          <w:sz w:val="24"/>
          <w:szCs w:val="24"/>
        </w:rPr>
      </w:pPr>
    </w:p>
    <w:p w:rsidR="005C7BC4" w:rsidRPr="00997BEC" w:rsidRDefault="005C7BC4" w:rsidP="00E116AF">
      <w:pPr>
        <w:pStyle w:val="Odstavecseseznamem"/>
        <w:numPr>
          <w:ilvl w:val="0"/>
          <w:numId w:val="66"/>
        </w:numPr>
        <w:suppressAutoHyphens w:val="0"/>
        <w:autoSpaceDN/>
        <w:spacing w:after="160" w:line="259" w:lineRule="auto"/>
        <w:contextualSpacing/>
        <w:textAlignment w:val="auto"/>
        <w:rPr>
          <w:rFonts w:ascii="Arial" w:hAnsi="Arial" w:cs="Arial"/>
          <w:b/>
          <w:color w:val="E36C0A" w:themeColor="accent6" w:themeShade="BF"/>
          <w:sz w:val="24"/>
          <w:szCs w:val="24"/>
        </w:rPr>
      </w:pPr>
      <w:r w:rsidRPr="00997BEC">
        <w:rPr>
          <w:rFonts w:ascii="Arial" w:hAnsi="Arial" w:cs="Arial"/>
          <w:b/>
          <w:color w:val="E36C0A" w:themeColor="accent6" w:themeShade="BF"/>
          <w:sz w:val="24"/>
          <w:szCs w:val="24"/>
        </w:rPr>
        <w:t>Podzim je tu, chystají se ptáci k letu</w:t>
      </w:r>
    </w:p>
    <w:p w:rsidR="005C7BC4" w:rsidRDefault="005C7BC4" w:rsidP="005C7BC4">
      <w:pPr>
        <w:pStyle w:val="Odstavecseseznamem"/>
        <w:ind w:left="2130"/>
        <w:rPr>
          <w:rFonts w:ascii="Arial" w:hAnsi="Arial" w:cs="Arial"/>
          <w:sz w:val="24"/>
          <w:szCs w:val="24"/>
        </w:rPr>
      </w:pPr>
      <w:r w:rsidRPr="00EA5145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R</w:t>
      </w:r>
      <w:r w:rsidRPr="00EA5145">
        <w:rPr>
          <w:rFonts w:ascii="Arial" w:hAnsi="Arial" w:cs="Arial"/>
          <w:sz w:val="24"/>
          <w:szCs w:val="24"/>
        </w:rPr>
        <w:t>oční období, plody podzimu, život v lese, ptáci odlétají do teplých krajů</w:t>
      </w:r>
      <w:r>
        <w:rPr>
          <w:rFonts w:ascii="Arial" w:hAnsi="Arial" w:cs="Arial"/>
          <w:sz w:val="24"/>
          <w:szCs w:val="24"/>
        </w:rPr>
        <w:t xml:space="preserve">, tvoříme z přírodnin, pohádky o zvířátcích, </w:t>
      </w:r>
      <w:r w:rsidRPr="00EA5145">
        <w:rPr>
          <w:rFonts w:ascii="Arial" w:hAnsi="Arial" w:cs="Arial"/>
          <w:sz w:val="24"/>
          <w:szCs w:val="24"/>
        </w:rPr>
        <w:t>…)</w:t>
      </w:r>
    </w:p>
    <w:p w:rsidR="000F7039" w:rsidRDefault="000F7039" w:rsidP="000F7039">
      <w:pPr>
        <w:rPr>
          <w:rFonts w:ascii="Arial" w:hAnsi="Arial" w:cs="Arial"/>
          <w:b/>
          <w:sz w:val="24"/>
          <w:szCs w:val="24"/>
        </w:rPr>
      </w:pPr>
      <w:r w:rsidRPr="000F7039">
        <w:rPr>
          <w:rFonts w:ascii="Arial" w:hAnsi="Arial" w:cs="Arial"/>
          <w:b/>
          <w:sz w:val="24"/>
          <w:szCs w:val="24"/>
        </w:rPr>
        <w:t>Záměr:</w:t>
      </w:r>
    </w:p>
    <w:p w:rsidR="000F7039" w:rsidRDefault="000F7039" w:rsidP="000F7039">
      <w:pPr>
        <w:rPr>
          <w:rFonts w:ascii="Arial" w:hAnsi="Arial" w:cs="Arial"/>
          <w:b/>
          <w:sz w:val="24"/>
          <w:szCs w:val="24"/>
        </w:rPr>
      </w:pPr>
    </w:p>
    <w:p w:rsidR="000F7039" w:rsidRDefault="000F7039" w:rsidP="000F703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Záměr toho bloku je rozvíjet v dětech pocit sounáležitosti s živou přírodou a schopnosti vážit si života ve všech formách, osvojovat si jednoduché dovednosti k ochraně přírody, získat návyky vedoucí k zdravému životnímu stylu.</w:t>
      </w:r>
    </w:p>
    <w:p w:rsidR="00C25922" w:rsidRDefault="00C25922" w:rsidP="000F7039">
      <w:pPr>
        <w:rPr>
          <w:rFonts w:ascii="Arial" w:hAnsi="Arial" w:cs="Arial"/>
          <w:sz w:val="24"/>
          <w:szCs w:val="24"/>
        </w:rPr>
      </w:pPr>
    </w:p>
    <w:p w:rsidR="00C25922" w:rsidRDefault="00C25922" w:rsidP="000F7039">
      <w:pPr>
        <w:rPr>
          <w:rFonts w:ascii="Arial" w:hAnsi="Arial" w:cs="Arial"/>
          <w:sz w:val="24"/>
          <w:szCs w:val="24"/>
        </w:rPr>
      </w:pPr>
    </w:p>
    <w:p w:rsidR="00C25922" w:rsidRPr="00C32BF1" w:rsidRDefault="00C25922" w:rsidP="00C25922">
      <w:pPr>
        <w:pStyle w:val="Standard"/>
        <w:spacing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b/>
          <w:color w:val="000000"/>
          <w:sz w:val="24"/>
          <w:szCs w:val="24"/>
        </w:rPr>
        <w:t xml:space="preserve">Dílčí </w:t>
      </w:r>
      <w:r w:rsidR="000B2CA4">
        <w:rPr>
          <w:rFonts w:ascii="Arial" w:hAnsi="Arial" w:cs="Arial"/>
          <w:b/>
          <w:color w:val="000000"/>
          <w:sz w:val="24"/>
          <w:szCs w:val="24"/>
        </w:rPr>
        <w:t xml:space="preserve">vzdělávací </w:t>
      </w:r>
      <w:r w:rsidRPr="00C32BF1">
        <w:rPr>
          <w:rFonts w:ascii="Arial" w:hAnsi="Arial" w:cs="Arial"/>
          <w:b/>
          <w:color w:val="000000"/>
          <w:sz w:val="24"/>
          <w:szCs w:val="24"/>
        </w:rPr>
        <w:t>cíle:</w:t>
      </w:r>
    </w:p>
    <w:p w:rsidR="00C25922" w:rsidRPr="00C32BF1" w:rsidRDefault="00C25922" w:rsidP="00E116AF">
      <w:pPr>
        <w:pStyle w:val="Standard"/>
        <w:numPr>
          <w:ilvl w:val="0"/>
          <w:numId w:val="6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 xml:space="preserve">rozvoj a užívání </w:t>
      </w:r>
      <w:r>
        <w:rPr>
          <w:rFonts w:ascii="Arial" w:hAnsi="Arial" w:cs="Arial"/>
          <w:color w:val="000000"/>
          <w:sz w:val="24"/>
          <w:szCs w:val="24"/>
        </w:rPr>
        <w:t xml:space="preserve">krásy přírody </w:t>
      </w:r>
      <w:r w:rsidRPr="00C32BF1">
        <w:rPr>
          <w:rFonts w:ascii="Arial" w:hAnsi="Arial" w:cs="Arial"/>
          <w:color w:val="000000"/>
          <w:sz w:val="24"/>
          <w:szCs w:val="24"/>
        </w:rPr>
        <w:t>vše</w:t>
      </w:r>
      <w:r>
        <w:rPr>
          <w:rFonts w:ascii="Arial" w:hAnsi="Arial" w:cs="Arial"/>
          <w:color w:val="000000"/>
          <w:sz w:val="24"/>
          <w:szCs w:val="24"/>
        </w:rPr>
        <w:t>mi</w:t>
      </w:r>
      <w:r w:rsidRPr="00C32BF1">
        <w:rPr>
          <w:rFonts w:ascii="Arial" w:hAnsi="Arial" w:cs="Arial"/>
          <w:color w:val="000000"/>
          <w:sz w:val="24"/>
          <w:szCs w:val="24"/>
        </w:rPr>
        <w:t xml:space="preserve"> smys</w:t>
      </w:r>
      <w:r>
        <w:rPr>
          <w:rFonts w:ascii="Arial" w:hAnsi="Arial" w:cs="Arial"/>
          <w:color w:val="000000"/>
          <w:sz w:val="24"/>
          <w:szCs w:val="24"/>
        </w:rPr>
        <w:t>ly</w:t>
      </w:r>
    </w:p>
    <w:p w:rsidR="00C25922" w:rsidRPr="00C32BF1" w:rsidRDefault="00C25922" w:rsidP="00E116AF">
      <w:pPr>
        <w:pStyle w:val="Standard"/>
        <w:numPr>
          <w:ilvl w:val="0"/>
          <w:numId w:val="6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rozvoj pocitu sounáležitosti s živou a neživou přírodou</w:t>
      </w:r>
    </w:p>
    <w:p w:rsidR="00C25922" w:rsidRPr="00C32BF1" w:rsidRDefault="00C25922" w:rsidP="00E116AF">
      <w:pPr>
        <w:pStyle w:val="Standard"/>
        <w:numPr>
          <w:ilvl w:val="0"/>
          <w:numId w:val="6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rozvoj fyzické zdatnosti</w:t>
      </w:r>
      <w:r>
        <w:rPr>
          <w:rFonts w:ascii="Arial" w:hAnsi="Arial" w:cs="Arial"/>
          <w:color w:val="000000"/>
          <w:sz w:val="24"/>
          <w:szCs w:val="24"/>
        </w:rPr>
        <w:t xml:space="preserve"> a pohybových dovedností</w:t>
      </w:r>
    </w:p>
    <w:p w:rsidR="00C25922" w:rsidRPr="00C32BF1" w:rsidRDefault="00C25922" w:rsidP="00E116AF">
      <w:pPr>
        <w:pStyle w:val="Standard"/>
        <w:numPr>
          <w:ilvl w:val="0"/>
          <w:numId w:val="6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rozvoj mluvního projevu</w:t>
      </w:r>
    </w:p>
    <w:p w:rsidR="00C25922" w:rsidRPr="00C32BF1" w:rsidRDefault="00C25922" w:rsidP="00E116AF">
      <w:pPr>
        <w:pStyle w:val="Standard"/>
        <w:numPr>
          <w:ilvl w:val="0"/>
          <w:numId w:val="6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 xml:space="preserve">posilování prosociálního chování ve vztahu k </w:t>
      </w:r>
      <w:r>
        <w:rPr>
          <w:rFonts w:ascii="Arial" w:hAnsi="Arial" w:cs="Arial"/>
          <w:color w:val="000000"/>
          <w:sz w:val="24"/>
          <w:szCs w:val="24"/>
        </w:rPr>
        <w:t>přírodě</w:t>
      </w:r>
    </w:p>
    <w:p w:rsidR="00C25922" w:rsidRPr="00C32BF1" w:rsidRDefault="00C25922" w:rsidP="00E116AF">
      <w:pPr>
        <w:pStyle w:val="Standard"/>
        <w:numPr>
          <w:ilvl w:val="0"/>
          <w:numId w:val="6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vytváření povědomí o hodnotách v mezilidských vztazích</w:t>
      </w:r>
    </w:p>
    <w:p w:rsidR="00C25922" w:rsidRPr="00C32BF1" w:rsidRDefault="00C25922" w:rsidP="00E116AF">
      <w:pPr>
        <w:pStyle w:val="Standard"/>
        <w:numPr>
          <w:ilvl w:val="0"/>
          <w:numId w:val="6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rozvoj schopností a dovedností vyjádřit pocity, dojmy a prožitky</w:t>
      </w:r>
    </w:p>
    <w:p w:rsidR="00C25922" w:rsidRPr="000B2CA4" w:rsidRDefault="00C25922" w:rsidP="00E116AF">
      <w:pPr>
        <w:pStyle w:val="Standard"/>
        <w:numPr>
          <w:ilvl w:val="0"/>
          <w:numId w:val="6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osvojení si v</w:t>
      </w:r>
      <w:r w:rsidR="000B2CA4">
        <w:rPr>
          <w:rFonts w:ascii="Arial" w:hAnsi="Arial" w:cs="Arial"/>
          <w:color w:val="000000"/>
          <w:sz w:val="24"/>
          <w:szCs w:val="24"/>
        </w:rPr>
        <w:t>ě</w:t>
      </w:r>
      <w:r w:rsidRPr="00C32BF1">
        <w:rPr>
          <w:rFonts w:ascii="Arial" w:hAnsi="Arial" w:cs="Arial"/>
          <w:color w:val="000000"/>
          <w:sz w:val="24"/>
          <w:szCs w:val="24"/>
        </w:rPr>
        <w:t>ku přiměřených praktických dovedností</w:t>
      </w:r>
    </w:p>
    <w:p w:rsidR="00C25922" w:rsidRPr="000B2CA4" w:rsidRDefault="00C25922" w:rsidP="00E116AF">
      <w:pPr>
        <w:pStyle w:val="Standard"/>
        <w:numPr>
          <w:ilvl w:val="0"/>
          <w:numId w:val="6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rozvoj komunikativních dovedností</w:t>
      </w:r>
    </w:p>
    <w:p w:rsidR="000B2CA4" w:rsidRPr="000B2CA4" w:rsidRDefault="000B2CA4" w:rsidP="000B2CA4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</w:p>
    <w:p w:rsidR="000B2CA4" w:rsidRPr="00C32BF1" w:rsidRDefault="000B2CA4" w:rsidP="000B2CA4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</w:p>
    <w:p w:rsidR="000B2CA4" w:rsidRPr="00C32BF1" w:rsidRDefault="000B2CA4" w:rsidP="000B2CA4">
      <w:pPr>
        <w:pStyle w:val="Prosttext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eastAsia="MS Mincho" w:hAnsi="Arial" w:cs="Arial"/>
          <w:b/>
          <w:sz w:val="24"/>
          <w:szCs w:val="24"/>
        </w:rPr>
        <w:t>Očekávané výstupy:</w:t>
      </w:r>
    </w:p>
    <w:p w:rsidR="000B2CA4" w:rsidRPr="00C32BF1" w:rsidRDefault="000B2CA4" w:rsidP="000B2CA4">
      <w:pPr>
        <w:pStyle w:val="Prosttext"/>
        <w:jc w:val="both"/>
        <w:rPr>
          <w:rFonts w:ascii="Arial" w:eastAsia="MS Mincho" w:hAnsi="Arial" w:cs="Arial"/>
          <w:sz w:val="24"/>
          <w:szCs w:val="24"/>
        </w:rPr>
      </w:pPr>
    </w:p>
    <w:p w:rsidR="000B2CA4" w:rsidRPr="000B2CA4" w:rsidRDefault="00693C4D" w:rsidP="00E116AF">
      <w:pPr>
        <w:pStyle w:val="Prosttext"/>
        <w:numPr>
          <w:ilvl w:val="0"/>
          <w:numId w:val="6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v</w:t>
      </w:r>
      <w:r w:rsidR="000B2CA4" w:rsidRPr="00C32BF1">
        <w:rPr>
          <w:rFonts w:ascii="Arial" w:eastAsia="MS Mincho" w:hAnsi="Arial" w:cs="Arial"/>
          <w:sz w:val="24"/>
          <w:szCs w:val="24"/>
        </w:rPr>
        <w:t xml:space="preserve">nímat, rozlišovat pomocí všech smyslů </w:t>
      </w:r>
    </w:p>
    <w:p w:rsidR="000B2CA4" w:rsidRPr="000B2CA4" w:rsidRDefault="00693C4D" w:rsidP="00E116AF">
      <w:pPr>
        <w:pStyle w:val="Prosttext"/>
        <w:numPr>
          <w:ilvl w:val="0"/>
          <w:numId w:val="6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z</w:t>
      </w:r>
      <w:r w:rsidR="000B2CA4" w:rsidRPr="00C32BF1">
        <w:rPr>
          <w:rFonts w:ascii="Arial" w:eastAsia="MS Mincho" w:hAnsi="Arial" w:cs="Arial"/>
          <w:sz w:val="24"/>
          <w:szCs w:val="24"/>
        </w:rPr>
        <w:t>vládnout běžné způsoby pohybů v různém prostředí: přirozené cviky-lezení, plazení, chůze běh, skoky, poskoky, prvky akrobacie přiměřené věku dětí</w:t>
      </w:r>
    </w:p>
    <w:p w:rsidR="000B2CA4" w:rsidRPr="000B2CA4" w:rsidRDefault="00693C4D" w:rsidP="00E116AF">
      <w:pPr>
        <w:pStyle w:val="Prosttext"/>
        <w:numPr>
          <w:ilvl w:val="0"/>
          <w:numId w:val="6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d</w:t>
      </w:r>
      <w:r w:rsidR="000B2CA4" w:rsidRPr="00C32BF1">
        <w:rPr>
          <w:rFonts w:ascii="Arial" w:eastAsia="MS Mincho" w:hAnsi="Arial" w:cs="Arial"/>
          <w:sz w:val="24"/>
          <w:szCs w:val="24"/>
        </w:rPr>
        <w:t>omluvit se slovy i gesty</w:t>
      </w:r>
    </w:p>
    <w:p w:rsidR="000B2CA4" w:rsidRPr="00C32BF1" w:rsidRDefault="00693C4D" w:rsidP="00E116AF">
      <w:pPr>
        <w:pStyle w:val="Prosttext"/>
        <w:numPr>
          <w:ilvl w:val="0"/>
          <w:numId w:val="6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v</w:t>
      </w:r>
      <w:r w:rsidR="000B2CA4" w:rsidRPr="00C32BF1">
        <w:rPr>
          <w:rFonts w:ascii="Arial" w:eastAsia="MS Mincho" w:hAnsi="Arial" w:cs="Arial"/>
          <w:sz w:val="24"/>
          <w:szCs w:val="24"/>
        </w:rPr>
        <w:t>yjadřovat samostatně a smysluplně své pocity, nápady, mínění a úsudky ve vhodně formulovaných větách</w:t>
      </w:r>
    </w:p>
    <w:p w:rsidR="000B2CA4" w:rsidRPr="000B2CA4" w:rsidRDefault="00693C4D" w:rsidP="00E116AF">
      <w:pPr>
        <w:pStyle w:val="Prosttext"/>
        <w:numPr>
          <w:ilvl w:val="0"/>
          <w:numId w:val="6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z</w:t>
      </w:r>
      <w:r w:rsidR="000B2CA4" w:rsidRPr="00C32BF1">
        <w:rPr>
          <w:rFonts w:ascii="Arial" w:eastAsia="MS Mincho" w:hAnsi="Arial" w:cs="Arial"/>
          <w:sz w:val="24"/>
          <w:szCs w:val="24"/>
        </w:rPr>
        <w:t>aměřit se na to, co je z poznávacího hlediska důležité, nacházet společné znaky podzimu, které jsou pro dané období charakteristické</w:t>
      </w:r>
    </w:p>
    <w:p w:rsidR="000B2CA4" w:rsidRPr="000B2CA4" w:rsidRDefault="00693C4D" w:rsidP="00E116AF">
      <w:pPr>
        <w:pStyle w:val="Prosttext"/>
        <w:numPr>
          <w:ilvl w:val="0"/>
          <w:numId w:val="6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p</w:t>
      </w:r>
      <w:r w:rsidR="000B2CA4" w:rsidRPr="00C32BF1">
        <w:rPr>
          <w:rFonts w:ascii="Arial" w:eastAsia="MS Mincho" w:hAnsi="Arial" w:cs="Arial"/>
          <w:sz w:val="24"/>
          <w:szCs w:val="24"/>
        </w:rPr>
        <w:t>rodloužit soustředěnou pozornost o několik minut (vyvinout úsilí, soustředění na činnost a její dokončení)</w:t>
      </w:r>
    </w:p>
    <w:p w:rsidR="000B2CA4" w:rsidRPr="000B2CA4" w:rsidRDefault="00693C4D" w:rsidP="00E116AF">
      <w:pPr>
        <w:pStyle w:val="Prosttext"/>
        <w:numPr>
          <w:ilvl w:val="0"/>
          <w:numId w:val="6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p</w:t>
      </w:r>
      <w:r w:rsidR="000B2CA4" w:rsidRPr="00C32BF1">
        <w:rPr>
          <w:rFonts w:ascii="Arial" w:eastAsia="MS Mincho" w:hAnsi="Arial" w:cs="Arial"/>
          <w:sz w:val="24"/>
          <w:szCs w:val="24"/>
        </w:rPr>
        <w:t>orozumět běžným neverbálním projevům</w:t>
      </w:r>
    </w:p>
    <w:p w:rsidR="000B2CA4" w:rsidRPr="000B2CA4" w:rsidRDefault="00693C4D" w:rsidP="00E116AF">
      <w:pPr>
        <w:pStyle w:val="Prosttext"/>
        <w:numPr>
          <w:ilvl w:val="0"/>
          <w:numId w:val="6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u</w:t>
      </w:r>
      <w:r w:rsidR="000B2CA4" w:rsidRPr="00C32BF1">
        <w:rPr>
          <w:rFonts w:ascii="Arial" w:eastAsia="MS Mincho" w:hAnsi="Arial" w:cs="Arial"/>
          <w:sz w:val="24"/>
          <w:szCs w:val="24"/>
        </w:rPr>
        <w:t>vědomovat si nebezpečí, se kterým se může ve svém okolí setkat, a mít povědomí, jak se prakticky chránit</w:t>
      </w:r>
    </w:p>
    <w:p w:rsidR="000B2CA4" w:rsidRPr="00C32BF1" w:rsidRDefault="00693C4D" w:rsidP="00E116AF">
      <w:pPr>
        <w:pStyle w:val="Prosttext"/>
        <w:numPr>
          <w:ilvl w:val="0"/>
          <w:numId w:val="6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s</w:t>
      </w:r>
      <w:r w:rsidR="000B2CA4" w:rsidRPr="00C32BF1">
        <w:rPr>
          <w:rFonts w:ascii="Arial" w:eastAsia="MS Mincho" w:hAnsi="Arial" w:cs="Arial"/>
          <w:sz w:val="24"/>
          <w:szCs w:val="24"/>
        </w:rPr>
        <w:t>mysluplně přispívat k péči o životní prostředí a okolní krajinu</w:t>
      </w:r>
    </w:p>
    <w:p w:rsidR="000B2CA4" w:rsidRPr="000B2CA4" w:rsidRDefault="000B2CA4" w:rsidP="000B2CA4">
      <w:pPr>
        <w:rPr>
          <w:rFonts w:ascii="Arial" w:hAnsi="Arial" w:cs="Arial"/>
          <w:sz w:val="24"/>
          <w:szCs w:val="24"/>
        </w:rPr>
      </w:pPr>
    </w:p>
    <w:p w:rsidR="000B2CA4" w:rsidRDefault="000B2CA4" w:rsidP="005C7BC4">
      <w:pPr>
        <w:pStyle w:val="Odstavecseseznamem"/>
        <w:ind w:left="2130"/>
        <w:rPr>
          <w:rFonts w:ascii="Arial" w:hAnsi="Arial" w:cs="Arial"/>
          <w:sz w:val="24"/>
          <w:szCs w:val="24"/>
        </w:rPr>
      </w:pPr>
    </w:p>
    <w:p w:rsidR="004F5961" w:rsidRDefault="004F5961" w:rsidP="00C553CF">
      <w:pPr>
        <w:rPr>
          <w:rFonts w:ascii="Arial" w:hAnsi="Arial" w:cs="Arial"/>
          <w:b/>
          <w:sz w:val="24"/>
          <w:szCs w:val="24"/>
          <w:u w:val="single"/>
        </w:rPr>
      </w:pPr>
    </w:p>
    <w:p w:rsidR="00C553CF" w:rsidRDefault="00C553CF" w:rsidP="00C553CF">
      <w:pPr>
        <w:rPr>
          <w:rFonts w:ascii="Arial" w:hAnsi="Arial" w:cs="Arial"/>
          <w:b/>
          <w:sz w:val="24"/>
          <w:szCs w:val="24"/>
          <w:u w:val="single"/>
        </w:rPr>
      </w:pPr>
      <w:r w:rsidRPr="00EA5145">
        <w:rPr>
          <w:rFonts w:ascii="Arial" w:hAnsi="Arial" w:cs="Arial"/>
          <w:b/>
          <w:sz w:val="24"/>
          <w:szCs w:val="24"/>
          <w:u w:val="single"/>
        </w:rPr>
        <w:t>Integrovaný blok „</w:t>
      </w:r>
      <w:r w:rsidRPr="00997BEC">
        <w:rPr>
          <w:rFonts w:ascii="Arial" w:hAnsi="Arial" w:cs="Arial"/>
          <w:b/>
          <w:color w:val="E36C0A" w:themeColor="accent6" w:themeShade="BF"/>
          <w:sz w:val="24"/>
          <w:szCs w:val="24"/>
          <w:u w:val="single"/>
        </w:rPr>
        <w:t>PODZIM</w:t>
      </w:r>
      <w:r w:rsidRPr="00EA5145">
        <w:rPr>
          <w:rFonts w:ascii="Arial" w:hAnsi="Arial" w:cs="Arial"/>
          <w:b/>
          <w:sz w:val="24"/>
          <w:szCs w:val="24"/>
          <w:u w:val="single"/>
        </w:rPr>
        <w:t>“</w:t>
      </w:r>
    </w:p>
    <w:p w:rsidR="00C553CF" w:rsidRPr="00C553CF" w:rsidRDefault="00C553CF" w:rsidP="00C553CF">
      <w:pPr>
        <w:rPr>
          <w:rFonts w:ascii="Arial" w:hAnsi="Arial" w:cs="Arial"/>
          <w:sz w:val="24"/>
          <w:szCs w:val="24"/>
        </w:rPr>
      </w:pPr>
    </w:p>
    <w:p w:rsidR="005F169C" w:rsidRDefault="005F169C" w:rsidP="005F169C">
      <w:pPr>
        <w:ind w:left="1416" w:firstLine="708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Podtéma</w:t>
      </w:r>
    </w:p>
    <w:p w:rsidR="005F169C" w:rsidRPr="005F169C" w:rsidRDefault="005F169C" w:rsidP="005F169C">
      <w:pPr>
        <w:rPr>
          <w:rFonts w:ascii="Arial" w:hAnsi="Arial" w:cs="Arial"/>
          <w:sz w:val="24"/>
          <w:szCs w:val="24"/>
        </w:rPr>
      </w:pPr>
    </w:p>
    <w:p w:rsidR="005C7BC4" w:rsidRPr="00997BEC" w:rsidRDefault="005C7BC4" w:rsidP="00E116AF">
      <w:pPr>
        <w:pStyle w:val="Odstavecseseznamem"/>
        <w:numPr>
          <w:ilvl w:val="0"/>
          <w:numId w:val="66"/>
        </w:numPr>
        <w:suppressAutoHyphens w:val="0"/>
        <w:autoSpaceDN/>
        <w:spacing w:after="160" w:line="259" w:lineRule="auto"/>
        <w:contextualSpacing/>
        <w:textAlignment w:val="auto"/>
        <w:rPr>
          <w:rFonts w:ascii="Arial" w:hAnsi="Arial" w:cs="Arial"/>
          <w:b/>
          <w:color w:val="E36C0A" w:themeColor="accent6" w:themeShade="BF"/>
          <w:sz w:val="24"/>
          <w:szCs w:val="24"/>
        </w:rPr>
      </w:pPr>
      <w:r w:rsidRPr="00997BEC">
        <w:rPr>
          <w:rFonts w:ascii="Arial" w:hAnsi="Arial" w:cs="Arial"/>
          <w:b/>
          <w:color w:val="E36C0A" w:themeColor="accent6" w:themeShade="BF"/>
          <w:sz w:val="24"/>
          <w:szCs w:val="24"/>
        </w:rPr>
        <w:t>Hlava, ramena, kolena, palce</w:t>
      </w:r>
    </w:p>
    <w:p w:rsidR="005C7BC4" w:rsidRPr="00EA5145" w:rsidRDefault="005C7BC4" w:rsidP="005C7BC4">
      <w:pPr>
        <w:pStyle w:val="Odstavecseseznamem"/>
        <w:ind w:left="2124"/>
        <w:rPr>
          <w:rFonts w:ascii="Arial" w:hAnsi="Arial" w:cs="Arial"/>
          <w:sz w:val="24"/>
          <w:szCs w:val="24"/>
        </w:rPr>
      </w:pPr>
      <w:r w:rsidRPr="00EA5145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L</w:t>
      </w:r>
      <w:r w:rsidRPr="00EA5145">
        <w:rPr>
          <w:rFonts w:ascii="Arial" w:hAnsi="Arial" w:cs="Arial"/>
          <w:sz w:val="24"/>
          <w:szCs w:val="24"/>
        </w:rPr>
        <w:t xml:space="preserve">idské tělo, vitamíny, </w:t>
      </w:r>
      <w:r>
        <w:rPr>
          <w:rFonts w:ascii="Arial" w:hAnsi="Arial" w:cs="Arial"/>
          <w:sz w:val="24"/>
          <w:szCs w:val="24"/>
        </w:rPr>
        <w:t xml:space="preserve">bacily, </w:t>
      </w:r>
      <w:r w:rsidRPr="00EA5145">
        <w:rPr>
          <w:rFonts w:ascii="Arial" w:hAnsi="Arial" w:cs="Arial"/>
          <w:sz w:val="24"/>
          <w:szCs w:val="24"/>
        </w:rPr>
        <w:t>pohyb, oblečení, pranostiky a přísloví</w:t>
      </w:r>
      <w:r>
        <w:rPr>
          <w:rFonts w:ascii="Arial" w:hAnsi="Arial" w:cs="Arial"/>
          <w:sz w:val="24"/>
          <w:szCs w:val="24"/>
        </w:rPr>
        <w:t>, .</w:t>
      </w:r>
      <w:r w:rsidRPr="00EA5145">
        <w:rPr>
          <w:rFonts w:ascii="Arial" w:hAnsi="Arial" w:cs="Arial"/>
          <w:sz w:val="24"/>
          <w:szCs w:val="24"/>
        </w:rPr>
        <w:t>..)</w:t>
      </w:r>
    </w:p>
    <w:p w:rsidR="000E1C6A" w:rsidRPr="00C32BF1" w:rsidRDefault="000E1C6A">
      <w:pPr>
        <w:pStyle w:val="Prosttext"/>
        <w:jc w:val="both"/>
        <w:rPr>
          <w:rFonts w:ascii="Arial" w:eastAsia="MS Mincho" w:hAnsi="Arial" w:cs="Arial"/>
          <w:b/>
          <w:sz w:val="24"/>
          <w:szCs w:val="24"/>
        </w:rPr>
      </w:pPr>
    </w:p>
    <w:p w:rsidR="000E1C6A" w:rsidRDefault="000B2CA4">
      <w:pPr>
        <w:pStyle w:val="Prosttext"/>
        <w:rPr>
          <w:rFonts w:ascii="Arial" w:eastAsia="MS Mincho" w:hAnsi="Arial" w:cs="Arial"/>
          <w:b/>
          <w:sz w:val="24"/>
          <w:szCs w:val="24"/>
        </w:rPr>
      </w:pPr>
      <w:r>
        <w:rPr>
          <w:rFonts w:ascii="Arial" w:eastAsia="MS Mincho" w:hAnsi="Arial" w:cs="Arial"/>
          <w:b/>
          <w:sz w:val="24"/>
          <w:szCs w:val="24"/>
        </w:rPr>
        <w:t>Záměr:</w:t>
      </w:r>
    </w:p>
    <w:p w:rsidR="000B2CA4" w:rsidRDefault="000B2CA4">
      <w:pPr>
        <w:pStyle w:val="Prosttext"/>
        <w:rPr>
          <w:rFonts w:ascii="Arial" w:eastAsia="MS Mincho" w:hAnsi="Arial" w:cs="Arial"/>
          <w:b/>
          <w:sz w:val="24"/>
          <w:szCs w:val="24"/>
        </w:rPr>
      </w:pPr>
    </w:p>
    <w:p w:rsidR="000E1C6A" w:rsidRDefault="000B2CA4">
      <w:pPr>
        <w:pStyle w:val="Prosttext"/>
        <w:rPr>
          <w:rFonts w:ascii="Arial" w:eastAsia="MS Mincho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V tomto tématu chceme dětem přiblížit</w:t>
      </w:r>
      <w:r w:rsidR="0041693F">
        <w:rPr>
          <w:rFonts w:ascii="Arial" w:eastAsia="MS Mincho" w:hAnsi="Arial" w:cs="Arial"/>
          <w:sz w:val="24"/>
          <w:szCs w:val="24"/>
        </w:rPr>
        <w:t xml:space="preserve"> vztah k životu,</w:t>
      </w:r>
      <w:r>
        <w:rPr>
          <w:rFonts w:ascii="Arial" w:eastAsia="MS Mincho" w:hAnsi="Arial" w:cs="Arial"/>
          <w:sz w:val="24"/>
          <w:szCs w:val="24"/>
        </w:rPr>
        <w:t xml:space="preserve"> bezpečí domova, seznámit je s lidských tělem a jeho funkcemi. </w:t>
      </w:r>
      <w:r w:rsidR="0041693F">
        <w:rPr>
          <w:rFonts w:ascii="Arial" w:eastAsia="MS Mincho" w:hAnsi="Arial" w:cs="Arial"/>
          <w:sz w:val="24"/>
          <w:szCs w:val="24"/>
        </w:rPr>
        <w:t>Ukázat jim cestu ke zdravému životnímu stylu a v</w:t>
      </w:r>
      <w:r>
        <w:rPr>
          <w:rFonts w:ascii="Arial" w:eastAsia="MS Mincho" w:hAnsi="Arial" w:cs="Arial"/>
          <w:sz w:val="24"/>
          <w:szCs w:val="24"/>
        </w:rPr>
        <w:t>ybudovat u nich vztah a úctu k</w:t>
      </w:r>
      <w:r w:rsidR="0041693F">
        <w:rPr>
          <w:rFonts w:ascii="Arial" w:eastAsia="MS Mincho" w:hAnsi="Arial" w:cs="Arial"/>
          <w:sz w:val="24"/>
          <w:szCs w:val="24"/>
        </w:rPr>
        <w:t> </w:t>
      </w:r>
      <w:r>
        <w:rPr>
          <w:rFonts w:ascii="Arial" w:eastAsia="MS Mincho" w:hAnsi="Arial" w:cs="Arial"/>
          <w:sz w:val="24"/>
          <w:szCs w:val="24"/>
        </w:rPr>
        <w:t>práci</w:t>
      </w:r>
      <w:r w:rsidR="0041693F">
        <w:rPr>
          <w:rFonts w:ascii="Arial" w:eastAsia="MS Mincho" w:hAnsi="Arial" w:cs="Arial"/>
          <w:sz w:val="24"/>
          <w:szCs w:val="24"/>
        </w:rPr>
        <w:t xml:space="preserve"> ostatních. Budeme hledat pochopení a porozumění v pranostikách a příslovích.</w:t>
      </w:r>
    </w:p>
    <w:p w:rsidR="0041693F" w:rsidRPr="000B2CA4" w:rsidRDefault="0041693F">
      <w:pPr>
        <w:pStyle w:val="Prosttext"/>
        <w:rPr>
          <w:rFonts w:ascii="Arial" w:eastAsia="MS Mincho" w:hAnsi="Arial" w:cs="Arial"/>
          <w:sz w:val="24"/>
          <w:szCs w:val="24"/>
        </w:rPr>
      </w:pPr>
    </w:p>
    <w:p w:rsidR="000E1C6A" w:rsidRPr="00C32BF1" w:rsidRDefault="000E1C6A">
      <w:pPr>
        <w:pStyle w:val="Prosttext"/>
        <w:rPr>
          <w:rFonts w:ascii="Arial" w:eastAsia="MS Mincho" w:hAnsi="Arial" w:cs="Arial"/>
          <w:b/>
          <w:sz w:val="24"/>
          <w:szCs w:val="24"/>
        </w:rPr>
      </w:pPr>
    </w:p>
    <w:p w:rsidR="000E1C6A" w:rsidRDefault="0041693F">
      <w:pPr>
        <w:pStyle w:val="Prosttext"/>
        <w:jc w:val="both"/>
        <w:rPr>
          <w:rFonts w:ascii="Arial" w:eastAsia="MS Mincho" w:hAnsi="Arial" w:cs="Arial"/>
          <w:b/>
          <w:sz w:val="24"/>
          <w:szCs w:val="24"/>
        </w:rPr>
      </w:pPr>
      <w:r w:rsidRPr="0041693F">
        <w:rPr>
          <w:rFonts w:ascii="Arial" w:eastAsia="MS Mincho" w:hAnsi="Arial" w:cs="Arial"/>
          <w:b/>
          <w:sz w:val="24"/>
          <w:szCs w:val="24"/>
        </w:rPr>
        <w:t>Dílčí vzdělávací cíle:</w:t>
      </w:r>
    </w:p>
    <w:p w:rsidR="0041693F" w:rsidRDefault="0041693F">
      <w:pPr>
        <w:pStyle w:val="Prosttext"/>
        <w:jc w:val="both"/>
        <w:rPr>
          <w:rFonts w:ascii="Arial" w:eastAsia="MS Mincho" w:hAnsi="Arial" w:cs="Arial"/>
          <w:b/>
          <w:sz w:val="24"/>
          <w:szCs w:val="24"/>
        </w:rPr>
      </w:pPr>
    </w:p>
    <w:p w:rsidR="0041693F" w:rsidRPr="0041693F" w:rsidRDefault="0041693F" w:rsidP="00E116AF">
      <w:pPr>
        <w:pStyle w:val="Standard"/>
        <w:numPr>
          <w:ilvl w:val="0"/>
          <w:numId w:val="6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osvojení si poznatků o těle a jeho zdraví</w:t>
      </w:r>
    </w:p>
    <w:p w:rsidR="0041693F" w:rsidRPr="00C32BF1" w:rsidRDefault="0041693F" w:rsidP="00E116AF">
      <w:pPr>
        <w:pStyle w:val="Standard"/>
        <w:numPr>
          <w:ilvl w:val="0"/>
          <w:numId w:val="6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rozvoj schopností vážit si života ve všech formách</w:t>
      </w:r>
    </w:p>
    <w:p w:rsidR="0041693F" w:rsidRPr="00C32BF1" w:rsidRDefault="0041693F" w:rsidP="00E116AF">
      <w:pPr>
        <w:pStyle w:val="Standard"/>
        <w:numPr>
          <w:ilvl w:val="0"/>
          <w:numId w:val="6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rozvoj schopností vytvářet citové vztahy k okolí</w:t>
      </w:r>
    </w:p>
    <w:p w:rsidR="0041693F" w:rsidRPr="00C32BF1" w:rsidRDefault="0041693F" w:rsidP="00E116AF">
      <w:pPr>
        <w:pStyle w:val="Standard"/>
        <w:numPr>
          <w:ilvl w:val="0"/>
          <w:numId w:val="6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rozvoj základních společenských návyků a dovedností dítěte</w:t>
      </w:r>
    </w:p>
    <w:p w:rsidR="0041693F" w:rsidRPr="00C32BF1" w:rsidRDefault="0041693F" w:rsidP="00E116AF">
      <w:pPr>
        <w:pStyle w:val="Standard"/>
        <w:numPr>
          <w:ilvl w:val="0"/>
          <w:numId w:val="6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ovládat pohybový aparát a tělesné funkce</w:t>
      </w:r>
    </w:p>
    <w:p w:rsidR="0041693F" w:rsidRPr="00C32BF1" w:rsidRDefault="0041693F" w:rsidP="00E116AF">
      <w:pPr>
        <w:pStyle w:val="Standard"/>
        <w:numPr>
          <w:ilvl w:val="0"/>
          <w:numId w:val="6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rozvoj řečové aktivity kultivovaného projevu</w:t>
      </w:r>
    </w:p>
    <w:p w:rsidR="0041693F" w:rsidRPr="00C32BF1" w:rsidRDefault="0041693F" w:rsidP="00E116AF">
      <w:pPr>
        <w:pStyle w:val="Standard"/>
        <w:numPr>
          <w:ilvl w:val="0"/>
          <w:numId w:val="6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posilovat prosociální chování ve vztahu ke kamarádům, rodině…</w:t>
      </w:r>
    </w:p>
    <w:p w:rsidR="0041693F" w:rsidRPr="00C32BF1" w:rsidRDefault="0041693F" w:rsidP="00E116AF">
      <w:pPr>
        <w:pStyle w:val="Standard"/>
        <w:numPr>
          <w:ilvl w:val="0"/>
          <w:numId w:val="6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rozvoj zájmu o učení</w:t>
      </w:r>
    </w:p>
    <w:p w:rsidR="0041693F" w:rsidRPr="00C32BF1" w:rsidRDefault="0041693F" w:rsidP="00E116AF">
      <w:pPr>
        <w:pStyle w:val="Standard"/>
        <w:numPr>
          <w:ilvl w:val="0"/>
          <w:numId w:val="6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rozvoj hudebních dovedností</w:t>
      </w:r>
    </w:p>
    <w:p w:rsidR="0041693F" w:rsidRPr="00A47F3E" w:rsidRDefault="0041693F" w:rsidP="00E116AF">
      <w:pPr>
        <w:pStyle w:val="Standard"/>
        <w:numPr>
          <w:ilvl w:val="0"/>
          <w:numId w:val="66"/>
        </w:numPr>
        <w:spacing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vytvářet vztah k místu a prostředí, kde dítě žij</w:t>
      </w:r>
      <w:r w:rsidR="00A47F3E">
        <w:rPr>
          <w:rFonts w:ascii="Arial" w:hAnsi="Arial" w:cs="Arial"/>
          <w:color w:val="000000"/>
          <w:sz w:val="24"/>
          <w:szCs w:val="24"/>
        </w:rPr>
        <w:t>eme</w:t>
      </w:r>
    </w:p>
    <w:p w:rsidR="00A47F3E" w:rsidRPr="0041693F" w:rsidRDefault="00A47F3E" w:rsidP="00A47F3E">
      <w:pPr>
        <w:pStyle w:val="Standard"/>
        <w:spacing w:line="240" w:lineRule="auto"/>
        <w:rPr>
          <w:rFonts w:ascii="Arial" w:hAnsi="Arial" w:cs="Arial"/>
          <w:sz w:val="24"/>
          <w:szCs w:val="24"/>
        </w:rPr>
      </w:pPr>
    </w:p>
    <w:p w:rsidR="0041693F" w:rsidRDefault="0041693F" w:rsidP="0041693F">
      <w:pPr>
        <w:pStyle w:val="Standard"/>
        <w:spacing w:line="240" w:lineRule="auto"/>
        <w:rPr>
          <w:rFonts w:ascii="Arial" w:hAnsi="Arial" w:cs="Arial"/>
          <w:b/>
          <w:sz w:val="24"/>
          <w:szCs w:val="24"/>
        </w:rPr>
      </w:pPr>
      <w:r w:rsidRPr="0041693F">
        <w:rPr>
          <w:rFonts w:ascii="Arial" w:hAnsi="Arial" w:cs="Arial"/>
          <w:b/>
          <w:sz w:val="24"/>
          <w:szCs w:val="24"/>
        </w:rPr>
        <w:t>Očekávané v</w:t>
      </w:r>
      <w:r>
        <w:rPr>
          <w:rFonts w:ascii="Arial" w:hAnsi="Arial" w:cs="Arial"/>
          <w:b/>
          <w:sz w:val="24"/>
          <w:szCs w:val="24"/>
        </w:rPr>
        <w:t>ý</w:t>
      </w:r>
      <w:r w:rsidRPr="0041693F">
        <w:rPr>
          <w:rFonts w:ascii="Arial" w:hAnsi="Arial" w:cs="Arial"/>
          <w:b/>
          <w:sz w:val="24"/>
          <w:szCs w:val="24"/>
        </w:rPr>
        <w:t>stupy:</w:t>
      </w:r>
    </w:p>
    <w:p w:rsidR="005316D5" w:rsidRPr="005316D5" w:rsidRDefault="005316D5" w:rsidP="00E116AF">
      <w:pPr>
        <w:widowControl/>
        <w:numPr>
          <w:ilvl w:val="0"/>
          <w:numId w:val="70"/>
        </w:numPr>
        <w:suppressAutoHyphens w:val="0"/>
        <w:autoSpaceDN/>
        <w:spacing w:after="57"/>
        <w:ind w:left="714" w:right="11" w:hanging="357"/>
        <w:textAlignment w:val="auto"/>
        <w:rPr>
          <w:rFonts w:ascii="Arial" w:hAnsi="Arial" w:cs="Arial"/>
          <w:sz w:val="24"/>
          <w:szCs w:val="24"/>
        </w:rPr>
      </w:pPr>
      <w:r w:rsidRPr="005316D5">
        <w:rPr>
          <w:rFonts w:ascii="Arial" w:hAnsi="Arial" w:cs="Arial"/>
          <w:sz w:val="24"/>
          <w:szCs w:val="24"/>
        </w:rPr>
        <w:t xml:space="preserve">soustředěně poslouchat četbu, hudbu </w:t>
      </w:r>
    </w:p>
    <w:p w:rsidR="005316D5" w:rsidRPr="005316D5" w:rsidRDefault="005316D5" w:rsidP="00E116AF">
      <w:pPr>
        <w:widowControl/>
        <w:numPr>
          <w:ilvl w:val="0"/>
          <w:numId w:val="70"/>
        </w:numPr>
        <w:suppressAutoHyphens w:val="0"/>
        <w:autoSpaceDN/>
        <w:spacing w:after="57"/>
        <w:ind w:right="14"/>
        <w:textAlignment w:val="auto"/>
        <w:rPr>
          <w:rFonts w:ascii="Arial" w:hAnsi="Arial" w:cs="Arial"/>
          <w:sz w:val="24"/>
          <w:szCs w:val="24"/>
        </w:rPr>
      </w:pPr>
      <w:r w:rsidRPr="005316D5">
        <w:rPr>
          <w:rFonts w:ascii="Arial" w:hAnsi="Arial" w:cs="Arial"/>
          <w:sz w:val="24"/>
          <w:szCs w:val="24"/>
        </w:rPr>
        <w:t xml:space="preserve">naučit se zpaměti krátké texty (říkanky, písničky, dramatizace) </w:t>
      </w:r>
    </w:p>
    <w:p w:rsidR="005316D5" w:rsidRPr="005316D5" w:rsidRDefault="005316D5" w:rsidP="00E116AF">
      <w:pPr>
        <w:widowControl/>
        <w:numPr>
          <w:ilvl w:val="0"/>
          <w:numId w:val="70"/>
        </w:numPr>
        <w:suppressAutoHyphens w:val="0"/>
        <w:autoSpaceDN/>
        <w:spacing w:after="57"/>
        <w:ind w:right="14"/>
        <w:textAlignment w:val="auto"/>
        <w:rPr>
          <w:rFonts w:ascii="Arial" w:hAnsi="Arial" w:cs="Arial"/>
          <w:sz w:val="24"/>
          <w:szCs w:val="24"/>
        </w:rPr>
      </w:pPr>
      <w:r w:rsidRPr="005316D5">
        <w:rPr>
          <w:rFonts w:ascii="Arial" w:hAnsi="Arial" w:cs="Arial"/>
          <w:sz w:val="24"/>
          <w:szCs w:val="24"/>
        </w:rPr>
        <w:t xml:space="preserve">uvědomovat si, že způsobem, jakým se dítě i ostatní v jeho okolí chovají, ovlivňují vlastní zdraví, životní prostředí </w:t>
      </w:r>
    </w:p>
    <w:p w:rsidR="005316D5" w:rsidRPr="005316D5" w:rsidRDefault="005316D5" w:rsidP="00E116AF">
      <w:pPr>
        <w:widowControl/>
        <w:numPr>
          <w:ilvl w:val="0"/>
          <w:numId w:val="70"/>
        </w:numPr>
        <w:suppressAutoHyphens w:val="0"/>
        <w:autoSpaceDN/>
        <w:ind w:left="714" w:right="11" w:hanging="357"/>
        <w:textAlignment w:val="auto"/>
        <w:rPr>
          <w:rFonts w:ascii="Arial" w:hAnsi="Arial" w:cs="Arial"/>
          <w:sz w:val="24"/>
          <w:szCs w:val="24"/>
        </w:rPr>
      </w:pPr>
      <w:r w:rsidRPr="005316D5">
        <w:rPr>
          <w:rFonts w:ascii="Arial" w:hAnsi="Arial" w:cs="Arial"/>
          <w:sz w:val="24"/>
          <w:szCs w:val="24"/>
        </w:rPr>
        <w:t xml:space="preserve">vytvořit jednoduchý rým </w:t>
      </w:r>
    </w:p>
    <w:p w:rsidR="005316D5" w:rsidRPr="005316D5" w:rsidRDefault="005316D5" w:rsidP="00E116AF">
      <w:pPr>
        <w:widowControl/>
        <w:numPr>
          <w:ilvl w:val="0"/>
          <w:numId w:val="70"/>
        </w:numPr>
        <w:suppressAutoHyphens w:val="0"/>
        <w:autoSpaceDN/>
        <w:ind w:right="14"/>
        <w:textAlignment w:val="auto"/>
        <w:rPr>
          <w:rFonts w:ascii="Arial" w:hAnsi="Arial" w:cs="Arial"/>
          <w:sz w:val="24"/>
          <w:szCs w:val="24"/>
        </w:rPr>
      </w:pPr>
      <w:r w:rsidRPr="005316D5">
        <w:rPr>
          <w:rFonts w:ascii="Arial" w:hAnsi="Arial" w:cs="Arial"/>
          <w:sz w:val="24"/>
          <w:szCs w:val="24"/>
        </w:rPr>
        <w:t xml:space="preserve">koordinovat polohy a pohyby těla, sladit pohyb s rytmem a hudbou </w:t>
      </w:r>
    </w:p>
    <w:p w:rsidR="005316D5" w:rsidRPr="005316D5" w:rsidRDefault="005316D5" w:rsidP="00E116AF">
      <w:pPr>
        <w:widowControl/>
        <w:numPr>
          <w:ilvl w:val="0"/>
          <w:numId w:val="70"/>
        </w:numPr>
        <w:suppressAutoHyphens w:val="0"/>
        <w:autoSpaceDN/>
        <w:spacing w:after="57"/>
        <w:ind w:right="14"/>
        <w:textAlignment w:val="auto"/>
        <w:rPr>
          <w:rFonts w:ascii="Arial" w:hAnsi="Arial" w:cs="Arial"/>
          <w:sz w:val="24"/>
          <w:szCs w:val="24"/>
        </w:rPr>
      </w:pPr>
      <w:r w:rsidRPr="005316D5">
        <w:rPr>
          <w:rFonts w:ascii="Arial" w:hAnsi="Arial" w:cs="Arial"/>
          <w:sz w:val="24"/>
          <w:szCs w:val="24"/>
        </w:rPr>
        <w:t xml:space="preserve">znát základní pojmy užívané ve spojení se zdravím, s pohybem, sportem </w:t>
      </w:r>
    </w:p>
    <w:p w:rsidR="005316D5" w:rsidRDefault="005316D5" w:rsidP="00E116AF">
      <w:pPr>
        <w:widowControl/>
        <w:numPr>
          <w:ilvl w:val="0"/>
          <w:numId w:val="70"/>
        </w:numPr>
        <w:suppressAutoHyphens w:val="0"/>
        <w:autoSpaceDN/>
        <w:ind w:left="714" w:right="11" w:hanging="357"/>
        <w:textAlignment w:val="auto"/>
        <w:rPr>
          <w:rFonts w:ascii="Arial" w:hAnsi="Arial" w:cs="Arial"/>
          <w:sz w:val="24"/>
          <w:szCs w:val="24"/>
        </w:rPr>
      </w:pPr>
      <w:r w:rsidRPr="005316D5">
        <w:rPr>
          <w:rFonts w:ascii="Arial" w:hAnsi="Arial" w:cs="Arial"/>
          <w:sz w:val="24"/>
          <w:szCs w:val="24"/>
        </w:rPr>
        <w:t xml:space="preserve">mít povědomí o významu aktivního pohybu a zdravé výživy </w:t>
      </w:r>
    </w:p>
    <w:p w:rsidR="005316D5" w:rsidRPr="005316D5" w:rsidRDefault="005316D5" w:rsidP="00E116AF">
      <w:pPr>
        <w:widowControl/>
        <w:numPr>
          <w:ilvl w:val="0"/>
          <w:numId w:val="70"/>
        </w:numPr>
        <w:suppressAutoHyphens w:val="0"/>
        <w:autoSpaceDN/>
        <w:ind w:left="714" w:right="11" w:hanging="357"/>
        <w:textAlignment w:val="auto"/>
        <w:rPr>
          <w:rFonts w:ascii="Arial" w:hAnsi="Arial" w:cs="Arial"/>
          <w:sz w:val="24"/>
          <w:szCs w:val="24"/>
        </w:rPr>
      </w:pPr>
      <w:r w:rsidRPr="005316D5">
        <w:rPr>
          <w:rFonts w:ascii="Arial" w:hAnsi="Arial" w:cs="Arial"/>
          <w:sz w:val="24"/>
          <w:szCs w:val="24"/>
        </w:rPr>
        <w:t xml:space="preserve">ovládat dechové svalstvo, sladit pohyb se zpěvem </w:t>
      </w:r>
    </w:p>
    <w:p w:rsidR="000E1C6A" w:rsidRDefault="000E1C6A">
      <w:pPr>
        <w:pStyle w:val="Prosttext"/>
        <w:jc w:val="both"/>
        <w:rPr>
          <w:rFonts w:ascii="Arial" w:eastAsia="MS Mincho" w:hAnsi="Arial" w:cs="Arial"/>
          <w:sz w:val="24"/>
          <w:szCs w:val="24"/>
        </w:rPr>
      </w:pPr>
    </w:p>
    <w:p w:rsidR="00997BEC" w:rsidRDefault="00997BEC">
      <w:pPr>
        <w:pStyle w:val="Prosttext"/>
        <w:jc w:val="both"/>
        <w:rPr>
          <w:rFonts w:ascii="Arial" w:eastAsia="MS Mincho" w:hAnsi="Arial" w:cs="Arial"/>
          <w:sz w:val="24"/>
          <w:szCs w:val="24"/>
        </w:rPr>
      </w:pPr>
    </w:p>
    <w:p w:rsidR="00997BEC" w:rsidRPr="00C32BF1" w:rsidRDefault="00997BEC">
      <w:pPr>
        <w:pStyle w:val="Prosttext"/>
        <w:jc w:val="both"/>
        <w:rPr>
          <w:rFonts w:ascii="Arial" w:eastAsia="MS Mincho" w:hAnsi="Arial" w:cs="Arial"/>
          <w:sz w:val="24"/>
          <w:szCs w:val="24"/>
        </w:rPr>
      </w:pPr>
    </w:p>
    <w:p w:rsidR="004F5961" w:rsidRDefault="004F5961" w:rsidP="001D2CDC">
      <w:pPr>
        <w:pStyle w:val="Nadpis2"/>
        <w:rPr>
          <w:rFonts w:ascii="Arial" w:hAnsi="Arial" w:cs="Arial"/>
          <w:color w:val="auto"/>
          <w:sz w:val="24"/>
          <w:szCs w:val="24"/>
          <w:u w:val="single"/>
        </w:rPr>
      </w:pPr>
      <w:bookmarkStart w:id="70" w:name="_Toc37740181"/>
    </w:p>
    <w:p w:rsidR="00A47F3E" w:rsidRPr="001D2CDC" w:rsidRDefault="005C7BC4" w:rsidP="001D2CDC">
      <w:pPr>
        <w:pStyle w:val="Nadpis2"/>
        <w:rPr>
          <w:rFonts w:ascii="Arial" w:hAnsi="Arial" w:cs="Arial"/>
          <w:sz w:val="24"/>
          <w:szCs w:val="24"/>
          <w:u w:val="single"/>
        </w:rPr>
      </w:pPr>
      <w:r w:rsidRPr="00C4355C">
        <w:rPr>
          <w:rFonts w:ascii="Arial" w:hAnsi="Arial" w:cs="Arial"/>
          <w:color w:val="auto"/>
          <w:sz w:val="24"/>
          <w:szCs w:val="24"/>
          <w:u w:val="single"/>
        </w:rPr>
        <w:t>Integrovaný blok „</w:t>
      </w:r>
      <w:r w:rsidRPr="001D2CDC">
        <w:rPr>
          <w:rFonts w:ascii="Arial" w:hAnsi="Arial" w:cs="Arial"/>
          <w:color w:val="0070C0"/>
          <w:sz w:val="24"/>
          <w:szCs w:val="24"/>
          <w:u w:val="single"/>
        </w:rPr>
        <w:t>ZIMA</w:t>
      </w:r>
      <w:r w:rsidRPr="00C4355C">
        <w:rPr>
          <w:rFonts w:ascii="Arial" w:hAnsi="Arial" w:cs="Arial"/>
          <w:color w:val="auto"/>
          <w:sz w:val="24"/>
          <w:szCs w:val="24"/>
          <w:u w:val="single"/>
        </w:rPr>
        <w:t>“</w:t>
      </w:r>
      <w:bookmarkEnd w:id="70"/>
    </w:p>
    <w:p w:rsidR="00A47F3E" w:rsidRDefault="00A47F3E" w:rsidP="00A47F3E">
      <w:pPr>
        <w:ind w:left="1416" w:firstLine="708"/>
        <w:rPr>
          <w:rFonts w:ascii="Arial" w:hAnsi="Arial" w:cs="Arial"/>
          <w:b/>
          <w:sz w:val="24"/>
          <w:szCs w:val="24"/>
          <w:u w:val="single"/>
        </w:rPr>
      </w:pPr>
    </w:p>
    <w:p w:rsidR="00A47F3E" w:rsidRDefault="00A47F3E" w:rsidP="00A47F3E">
      <w:pPr>
        <w:ind w:left="1416" w:firstLine="708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Podtéma</w:t>
      </w:r>
    </w:p>
    <w:p w:rsidR="005C7BC4" w:rsidRPr="00EA5145" w:rsidRDefault="005C7BC4" w:rsidP="005C7BC4">
      <w:pPr>
        <w:rPr>
          <w:rFonts w:ascii="Arial" w:hAnsi="Arial" w:cs="Arial"/>
          <w:b/>
          <w:sz w:val="24"/>
          <w:szCs w:val="24"/>
          <w:u w:val="single"/>
        </w:rPr>
      </w:pPr>
    </w:p>
    <w:p w:rsidR="005C7BC4" w:rsidRPr="00997BEC" w:rsidRDefault="005C7BC4" w:rsidP="00E116AF">
      <w:pPr>
        <w:pStyle w:val="Odstavecseseznamem"/>
        <w:numPr>
          <w:ilvl w:val="0"/>
          <w:numId w:val="52"/>
        </w:numPr>
        <w:suppressAutoHyphens w:val="0"/>
        <w:autoSpaceDN/>
        <w:spacing w:after="160" w:line="259" w:lineRule="auto"/>
        <w:contextualSpacing/>
        <w:textAlignment w:val="auto"/>
        <w:rPr>
          <w:rFonts w:ascii="Arial" w:hAnsi="Arial" w:cs="Arial"/>
          <w:b/>
          <w:color w:val="0070C0"/>
          <w:sz w:val="24"/>
          <w:szCs w:val="24"/>
        </w:rPr>
      </w:pPr>
      <w:r w:rsidRPr="00997BEC">
        <w:rPr>
          <w:rFonts w:ascii="Arial" w:hAnsi="Arial" w:cs="Arial"/>
          <w:b/>
          <w:color w:val="0070C0"/>
          <w:sz w:val="24"/>
          <w:szCs w:val="24"/>
        </w:rPr>
        <w:t>Mikuláši, přijď dnes k nám, písničku ti zazpívám</w:t>
      </w:r>
    </w:p>
    <w:p w:rsidR="005C7BC4" w:rsidRDefault="005C7BC4" w:rsidP="005C7BC4">
      <w:pPr>
        <w:pStyle w:val="Odstavecseseznamem"/>
        <w:ind w:left="2130"/>
        <w:rPr>
          <w:rFonts w:ascii="Arial" w:hAnsi="Arial" w:cs="Arial"/>
          <w:sz w:val="24"/>
          <w:szCs w:val="24"/>
        </w:rPr>
      </w:pPr>
      <w:r w:rsidRPr="00EA5145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B</w:t>
      </w:r>
      <w:r w:rsidRPr="00EA5145">
        <w:rPr>
          <w:rFonts w:ascii="Arial" w:hAnsi="Arial" w:cs="Arial"/>
          <w:sz w:val="24"/>
          <w:szCs w:val="24"/>
        </w:rPr>
        <w:t>ásničky, dramatizace, vyrábíme, taneček,</w:t>
      </w:r>
      <w:r>
        <w:rPr>
          <w:rFonts w:ascii="Arial" w:hAnsi="Arial" w:cs="Arial"/>
          <w:sz w:val="24"/>
          <w:szCs w:val="24"/>
        </w:rPr>
        <w:t xml:space="preserve"> pohádky, knihy, výroba papíru, .</w:t>
      </w:r>
      <w:r w:rsidRPr="00EA5145">
        <w:rPr>
          <w:rFonts w:ascii="Arial" w:hAnsi="Arial" w:cs="Arial"/>
          <w:sz w:val="24"/>
          <w:szCs w:val="24"/>
        </w:rPr>
        <w:t>..)</w:t>
      </w:r>
    </w:p>
    <w:p w:rsidR="005455AC" w:rsidRDefault="005455AC" w:rsidP="005455AC">
      <w:pPr>
        <w:rPr>
          <w:rFonts w:ascii="Arial" w:hAnsi="Arial" w:cs="Arial"/>
          <w:b/>
          <w:sz w:val="24"/>
          <w:szCs w:val="24"/>
        </w:rPr>
      </w:pPr>
      <w:r w:rsidRPr="005455AC">
        <w:rPr>
          <w:rFonts w:ascii="Arial" w:hAnsi="Arial" w:cs="Arial"/>
          <w:b/>
          <w:sz w:val="24"/>
          <w:szCs w:val="24"/>
        </w:rPr>
        <w:t>Záměr:</w:t>
      </w:r>
    </w:p>
    <w:p w:rsidR="005455AC" w:rsidRDefault="005455AC" w:rsidP="005455AC">
      <w:pPr>
        <w:rPr>
          <w:rFonts w:ascii="Arial" w:hAnsi="Arial" w:cs="Arial"/>
          <w:b/>
          <w:sz w:val="24"/>
          <w:szCs w:val="24"/>
        </w:rPr>
      </w:pPr>
    </w:p>
    <w:p w:rsidR="005455AC" w:rsidRDefault="005455AC" w:rsidP="005455A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Příroda vyměnila pestrobarevný kabát za bílou pokrývku, nastává adventní čas a dětmi tolik očekávané vánoční svátky spojené s rozsvíceným stromečkem, spoustu dárečků a rodinné pohody. V tomto tématu budeme s dětmi vytvářet příjemnou vánoční atmosféru, rozvíjet schopnost a dovednost vyjádřit své pocity, dojmy a prožitky. Seznamovat se se starými lidovými zvyky </w:t>
      </w:r>
      <w:r w:rsidR="00C412B1"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>tradicemi</w:t>
      </w:r>
      <w:r w:rsidR="00C412B1">
        <w:rPr>
          <w:rFonts w:ascii="Arial" w:hAnsi="Arial" w:cs="Arial"/>
          <w:sz w:val="24"/>
          <w:szCs w:val="24"/>
        </w:rPr>
        <w:t>.</w:t>
      </w:r>
    </w:p>
    <w:p w:rsidR="005455AC" w:rsidRDefault="005455AC" w:rsidP="00C412B1">
      <w:pPr>
        <w:rPr>
          <w:rFonts w:ascii="Arial" w:hAnsi="Arial" w:cs="Arial"/>
          <w:sz w:val="24"/>
          <w:szCs w:val="24"/>
        </w:rPr>
      </w:pPr>
    </w:p>
    <w:p w:rsidR="00C412B1" w:rsidRDefault="00C412B1" w:rsidP="00C412B1">
      <w:pPr>
        <w:rPr>
          <w:rFonts w:ascii="Arial" w:hAnsi="Arial" w:cs="Arial"/>
          <w:sz w:val="24"/>
          <w:szCs w:val="24"/>
        </w:rPr>
      </w:pPr>
    </w:p>
    <w:p w:rsidR="00C412B1" w:rsidRDefault="00C412B1" w:rsidP="00C412B1">
      <w:pPr>
        <w:pStyle w:val="Prosttext"/>
        <w:jc w:val="both"/>
        <w:rPr>
          <w:rFonts w:ascii="Arial" w:eastAsia="MS Mincho" w:hAnsi="Arial" w:cs="Arial"/>
          <w:b/>
          <w:sz w:val="24"/>
          <w:szCs w:val="24"/>
        </w:rPr>
      </w:pPr>
      <w:r w:rsidRPr="0041693F">
        <w:rPr>
          <w:rFonts w:ascii="Arial" w:eastAsia="MS Mincho" w:hAnsi="Arial" w:cs="Arial"/>
          <w:b/>
          <w:sz w:val="24"/>
          <w:szCs w:val="24"/>
        </w:rPr>
        <w:t>Dílčí vzdělávací cíle:</w:t>
      </w:r>
    </w:p>
    <w:p w:rsidR="00E85CBF" w:rsidRDefault="00E85CBF" w:rsidP="00C412B1">
      <w:pPr>
        <w:pStyle w:val="Prosttext"/>
        <w:jc w:val="both"/>
        <w:rPr>
          <w:rFonts w:ascii="Arial" w:eastAsia="MS Mincho" w:hAnsi="Arial" w:cs="Arial"/>
          <w:b/>
          <w:sz w:val="24"/>
          <w:szCs w:val="24"/>
        </w:rPr>
      </w:pPr>
    </w:p>
    <w:p w:rsidR="00E85CBF" w:rsidRPr="00E85CBF" w:rsidRDefault="00E85CBF" w:rsidP="00E116AF">
      <w:pPr>
        <w:pStyle w:val="Prosttext"/>
        <w:numPr>
          <w:ilvl w:val="0"/>
          <w:numId w:val="52"/>
        </w:numPr>
        <w:jc w:val="both"/>
        <w:rPr>
          <w:rFonts w:ascii="Arial" w:eastAsia="MS Mincho" w:hAnsi="Arial" w:cs="Arial"/>
          <w:b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rozvoj výtvarných, hudebních a dramatických dovedností</w:t>
      </w:r>
    </w:p>
    <w:p w:rsidR="00E85CBF" w:rsidRPr="00E85CBF" w:rsidRDefault="00E85CBF" w:rsidP="00E116AF">
      <w:pPr>
        <w:pStyle w:val="Prosttext"/>
        <w:numPr>
          <w:ilvl w:val="0"/>
          <w:numId w:val="52"/>
        </w:numPr>
        <w:jc w:val="both"/>
        <w:rPr>
          <w:rFonts w:ascii="Arial" w:eastAsia="MS Mincho" w:hAnsi="Arial" w:cs="Arial"/>
          <w:b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osvojení si věku přiměřených pracovních činností</w:t>
      </w:r>
    </w:p>
    <w:p w:rsidR="00E85CBF" w:rsidRPr="00E85CBF" w:rsidRDefault="00E85CBF" w:rsidP="00E116AF">
      <w:pPr>
        <w:pStyle w:val="Standard"/>
        <w:numPr>
          <w:ilvl w:val="0"/>
          <w:numId w:val="5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 xml:space="preserve">rozvoj jazykových </w:t>
      </w:r>
      <w:r>
        <w:rPr>
          <w:rFonts w:ascii="Arial" w:hAnsi="Arial" w:cs="Arial"/>
          <w:color w:val="000000"/>
          <w:sz w:val="24"/>
          <w:szCs w:val="24"/>
        </w:rPr>
        <w:t xml:space="preserve">a komunikativních </w:t>
      </w:r>
      <w:r w:rsidRPr="00C32BF1">
        <w:rPr>
          <w:rFonts w:ascii="Arial" w:hAnsi="Arial" w:cs="Arial"/>
          <w:color w:val="000000"/>
          <w:sz w:val="24"/>
          <w:szCs w:val="24"/>
        </w:rPr>
        <w:t>dovedností</w:t>
      </w:r>
    </w:p>
    <w:p w:rsidR="00E85CBF" w:rsidRPr="00C32BF1" w:rsidRDefault="00E85CBF" w:rsidP="00E116AF">
      <w:pPr>
        <w:pStyle w:val="Standard"/>
        <w:numPr>
          <w:ilvl w:val="0"/>
          <w:numId w:val="5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rozlišit realitu od fantazie</w:t>
      </w:r>
    </w:p>
    <w:p w:rsidR="00E85CBF" w:rsidRPr="00C32BF1" w:rsidRDefault="00E85CBF" w:rsidP="00E116AF">
      <w:pPr>
        <w:pStyle w:val="Standard"/>
        <w:numPr>
          <w:ilvl w:val="0"/>
          <w:numId w:val="5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rozvoj schopnosti vytvářet citové vztahy k okolí</w:t>
      </w:r>
    </w:p>
    <w:p w:rsidR="00E85CBF" w:rsidRPr="00C32BF1" w:rsidRDefault="00E85CBF" w:rsidP="00E116AF">
      <w:pPr>
        <w:pStyle w:val="Standard"/>
        <w:numPr>
          <w:ilvl w:val="0"/>
          <w:numId w:val="5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vytváření prosociálních postojů k druhém</w:t>
      </w:r>
      <w:r>
        <w:rPr>
          <w:rFonts w:ascii="Arial" w:hAnsi="Arial" w:cs="Arial"/>
          <w:color w:val="000000"/>
          <w:sz w:val="24"/>
          <w:szCs w:val="24"/>
        </w:rPr>
        <w:t>u</w:t>
      </w:r>
    </w:p>
    <w:p w:rsidR="00E85CBF" w:rsidRPr="00C32BF1" w:rsidRDefault="00E85CBF" w:rsidP="00E116AF">
      <w:pPr>
        <w:pStyle w:val="Standard"/>
        <w:numPr>
          <w:ilvl w:val="0"/>
          <w:numId w:val="5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rozvoj kultivovaného projevu</w:t>
      </w:r>
    </w:p>
    <w:p w:rsidR="00E85CBF" w:rsidRPr="00C32BF1" w:rsidRDefault="00E85CBF" w:rsidP="00E116AF">
      <w:pPr>
        <w:pStyle w:val="Standard"/>
        <w:numPr>
          <w:ilvl w:val="0"/>
          <w:numId w:val="5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rozvoj fyzické a psychické zdatnosti</w:t>
      </w:r>
    </w:p>
    <w:p w:rsidR="00E85CBF" w:rsidRPr="00C32BF1" w:rsidRDefault="00E85CBF" w:rsidP="00E116AF">
      <w:pPr>
        <w:pStyle w:val="Standard"/>
        <w:numPr>
          <w:ilvl w:val="0"/>
          <w:numId w:val="5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rozvoj schopností a dovedností vyjádřit své pocity, dojmy, prožitky</w:t>
      </w:r>
    </w:p>
    <w:p w:rsidR="00E85CBF" w:rsidRPr="00C32BF1" w:rsidRDefault="00E85CBF" w:rsidP="00E116AF">
      <w:pPr>
        <w:pStyle w:val="Standard"/>
        <w:numPr>
          <w:ilvl w:val="0"/>
          <w:numId w:val="5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rozvoj a kultivace paměti</w:t>
      </w:r>
    </w:p>
    <w:p w:rsidR="00E85CBF" w:rsidRPr="00C32BF1" w:rsidRDefault="00E85CBF" w:rsidP="00E116AF">
      <w:pPr>
        <w:pStyle w:val="Standard"/>
        <w:numPr>
          <w:ilvl w:val="0"/>
          <w:numId w:val="5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vytváření povědomí o mezilidských hodnotách</w:t>
      </w:r>
    </w:p>
    <w:p w:rsidR="00C412B1" w:rsidRDefault="00C412B1" w:rsidP="00C412B1">
      <w:pPr>
        <w:pStyle w:val="Prosttext"/>
        <w:rPr>
          <w:rFonts w:ascii="Arial" w:eastAsia="MS Mincho" w:hAnsi="Arial" w:cs="Arial"/>
          <w:b/>
          <w:sz w:val="24"/>
          <w:szCs w:val="24"/>
        </w:rPr>
      </w:pPr>
    </w:p>
    <w:p w:rsidR="00F30B8B" w:rsidRPr="00C32BF1" w:rsidRDefault="00F30B8B" w:rsidP="00C412B1">
      <w:pPr>
        <w:pStyle w:val="Prosttext"/>
        <w:rPr>
          <w:rFonts w:ascii="Arial" w:eastAsia="MS Mincho" w:hAnsi="Arial" w:cs="Arial"/>
          <w:b/>
          <w:sz w:val="24"/>
          <w:szCs w:val="24"/>
        </w:rPr>
      </w:pPr>
    </w:p>
    <w:p w:rsidR="00C412B1" w:rsidRPr="00C32BF1" w:rsidRDefault="00C412B1" w:rsidP="00C412B1">
      <w:pPr>
        <w:pStyle w:val="Prosttext"/>
        <w:rPr>
          <w:rFonts w:ascii="Arial" w:hAnsi="Arial" w:cs="Arial"/>
          <w:sz w:val="24"/>
          <w:szCs w:val="24"/>
        </w:rPr>
      </w:pPr>
      <w:r w:rsidRPr="00C32BF1">
        <w:rPr>
          <w:rFonts w:ascii="Arial" w:eastAsia="MS Mincho" w:hAnsi="Arial" w:cs="Arial"/>
          <w:b/>
          <w:sz w:val="24"/>
          <w:szCs w:val="24"/>
        </w:rPr>
        <w:t>Očekávané výstupy:</w:t>
      </w:r>
    </w:p>
    <w:p w:rsidR="00C412B1" w:rsidRDefault="00C412B1" w:rsidP="00C412B1">
      <w:pPr>
        <w:pStyle w:val="Prosttext"/>
        <w:jc w:val="both"/>
        <w:rPr>
          <w:rFonts w:ascii="Arial" w:eastAsia="MS Mincho" w:hAnsi="Arial" w:cs="Arial"/>
          <w:b/>
          <w:sz w:val="24"/>
          <w:szCs w:val="24"/>
        </w:rPr>
      </w:pPr>
    </w:p>
    <w:p w:rsidR="00F30B8B" w:rsidRPr="00F30B8B" w:rsidRDefault="00693C4D" w:rsidP="00FD086E">
      <w:pPr>
        <w:pStyle w:val="Prosttext"/>
        <w:numPr>
          <w:ilvl w:val="0"/>
          <w:numId w:val="72"/>
        </w:numPr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p</w:t>
      </w:r>
      <w:r w:rsidR="00F30B8B" w:rsidRPr="00C32BF1">
        <w:rPr>
          <w:rFonts w:ascii="Arial" w:eastAsia="MS Mincho" w:hAnsi="Arial" w:cs="Arial"/>
          <w:sz w:val="24"/>
          <w:szCs w:val="24"/>
        </w:rPr>
        <w:t>orozumět slyšenému (zachytit hlavní myšlenku příběhu, dramatizovat děj)</w:t>
      </w:r>
    </w:p>
    <w:p w:rsidR="00F30B8B" w:rsidRPr="00F30B8B" w:rsidRDefault="00693C4D" w:rsidP="00E116AF">
      <w:pPr>
        <w:pStyle w:val="Prosttext"/>
        <w:numPr>
          <w:ilvl w:val="0"/>
          <w:numId w:val="52"/>
        </w:numPr>
        <w:ind w:left="720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f</w:t>
      </w:r>
      <w:r w:rsidR="00F30B8B" w:rsidRPr="00C32BF1">
        <w:rPr>
          <w:rFonts w:ascii="Arial" w:eastAsia="MS Mincho" w:hAnsi="Arial" w:cs="Arial"/>
          <w:sz w:val="24"/>
          <w:szCs w:val="24"/>
        </w:rPr>
        <w:t>ormulovat otázky, odpovídat, hodnotit slovní výkony, slovně reagovat</w:t>
      </w:r>
    </w:p>
    <w:p w:rsidR="00F30B8B" w:rsidRPr="00F30B8B" w:rsidRDefault="00693C4D" w:rsidP="00E116AF">
      <w:pPr>
        <w:pStyle w:val="Prosttext"/>
        <w:numPr>
          <w:ilvl w:val="0"/>
          <w:numId w:val="52"/>
        </w:numPr>
        <w:ind w:left="720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n</w:t>
      </w:r>
      <w:r w:rsidR="00F30B8B" w:rsidRPr="00C32BF1">
        <w:rPr>
          <w:rFonts w:ascii="Arial" w:eastAsia="MS Mincho" w:hAnsi="Arial" w:cs="Arial"/>
          <w:sz w:val="24"/>
          <w:szCs w:val="24"/>
        </w:rPr>
        <w:t>aučit se zpaměti krátké texty</w:t>
      </w:r>
    </w:p>
    <w:p w:rsidR="00F30B8B" w:rsidRPr="00F30B8B" w:rsidRDefault="00693C4D" w:rsidP="00E116AF">
      <w:pPr>
        <w:pStyle w:val="Prosttext"/>
        <w:numPr>
          <w:ilvl w:val="0"/>
          <w:numId w:val="52"/>
        </w:numPr>
        <w:ind w:left="720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p</w:t>
      </w:r>
      <w:r w:rsidR="00F30B8B" w:rsidRPr="00C32BF1">
        <w:rPr>
          <w:rFonts w:ascii="Arial" w:eastAsia="MS Mincho" w:hAnsi="Arial" w:cs="Arial"/>
          <w:sz w:val="24"/>
          <w:szCs w:val="24"/>
        </w:rPr>
        <w:t>ostupovat a učit se podle pokynů a instrukcí</w:t>
      </w:r>
    </w:p>
    <w:p w:rsidR="00F30B8B" w:rsidRPr="00F30B8B" w:rsidRDefault="00693C4D" w:rsidP="00E116AF">
      <w:pPr>
        <w:pStyle w:val="Prosttext"/>
        <w:numPr>
          <w:ilvl w:val="0"/>
          <w:numId w:val="52"/>
        </w:numPr>
        <w:ind w:left="720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v</w:t>
      </w:r>
      <w:r w:rsidR="00F30B8B" w:rsidRPr="00C32BF1">
        <w:rPr>
          <w:rFonts w:ascii="Arial" w:eastAsia="MS Mincho" w:hAnsi="Arial" w:cs="Arial"/>
          <w:sz w:val="24"/>
          <w:szCs w:val="24"/>
        </w:rPr>
        <w:t>nímat, že je zajímavé dozvídat se nové věci, využívat zkušeností k učení</w:t>
      </w:r>
    </w:p>
    <w:p w:rsidR="00F30B8B" w:rsidRDefault="00693C4D" w:rsidP="00E116AF">
      <w:pPr>
        <w:pStyle w:val="Prosttext"/>
        <w:numPr>
          <w:ilvl w:val="0"/>
          <w:numId w:val="52"/>
        </w:num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="00F30B8B">
        <w:rPr>
          <w:rFonts w:ascii="Arial" w:hAnsi="Arial" w:cs="Arial"/>
          <w:sz w:val="24"/>
          <w:szCs w:val="24"/>
        </w:rPr>
        <w:t>eznámit se s tradicemi a zvyky</w:t>
      </w:r>
    </w:p>
    <w:p w:rsidR="00F30B8B" w:rsidRDefault="00693C4D" w:rsidP="00E116AF">
      <w:pPr>
        <w:pStyle w:val="Prosttext"/>
        <w:numPr>
          <w:ilvl w:val="0"/>
          <w:numId w:val="52"/>
        </w:num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="00F30B8B">
        <w:rPr>
          <w:rFonts w:ascii="Arial" w:hAnsi="Arial" w:cs="Arial"/>
          <w:sz w:val="24"/>
          <w:szCs w:val="24"/>
        </w:rPr>
        <w:t>mět veřejně vystupovat bez studu</w:t>
      </w:r>
    </w:p>
    <w:p w:rsidR="00F30B8B" w:rsidRDefault="00693C4D" w:rsidP="00E116AF">
      <w:pPr>
        <w:pStyle w:val="Prosttext"/>
        <w:numPr>
          <w:ilvl w:val="0"/>
          <w:numId w:val="52"/>
        </w:num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="00F30B8B">
        <w:rPr>
          <w:rFonts w:ascii="Arial" w:hAnsi="Arial" w:cs="Arial"/>
          <w:sz w:val="24"/>
          <w:szCs w:val="24"/>
        </w:rPr>
        <w:t>vědomovat si citovou vazbu k rodinným příslušníkům a k lidem kolem nás</w:t>
      </w:r>
    </w:p>
    <w:p w:rsidR="00F30B8B" w:rsidRPr="00F30B8B" w:rsidRDefault="00693C4D" w:rsidP="00E116AF">
      <w:pPr>
        <w:pStyle w:val="Prosttext"/>
        <w:numPr>
          <w:ilvl w:val="0"/>
          <w:numId w:val="52"/>
        </w:num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F30B8B">
        <w:rPr>
          <w:rFonts w:ascii="Arial" w:hAnsi="Arial" w:cs="Arial"/>
          <w:sz w:val="24"/>
          <w:szCs w:val="24"/>
        </w:rPr>
        <w:t>rožít radost z možnosti obdarovat někoho druhého, splnit přání</w:t>
      </w:r>
    </w:p>
    <w:p w:rsidR="00F30B8B" w:rsidRPr="00C412B1" w:rsidRDefault="00F30B8B" w:rsidP="00F30B8B">
      <w:pPr>
        <w:rPr>
          <w:rFonts w:ascii="Arial" w:hAnsi="Arial" w:cs="Arial"/>
          <w:sz w:val="24"/>
          <w:szCs w:val="24"/>
        </w:rPr>
      </w:pPr>
    </w:p>
    <w:p w:rsidR="00F30B8B" w:rsidRDefault="00F30B8B" w:rsidP="00F30B8B">
      <w:pPr>
        <w:pStyle w:val="Odstavecseseznamem"/>
        <w:ind w:left="2130"/>
        <w:rPr>
          <w:rFonts w:ascii="Arial" w:hAnsi="Arial" w:cs="Arial"/>
          <w:sz w:val="24"/>
          <w:szCs w:val="24"/>
        </w:rPr>
      </w:pPr>
    </w:p>
    <w:p w:rsidR="005455AC" w:rsidRPr="00F30B8B" w:rsidRDefault="005455AC" w:rsidP="00F30B8B">
      <w:pPr>
        <w:rPr>
          <w:rFonts w:ascii="Arial" w:hAnsi="Arial" w:cs="Arial"/>
          <w:sz w:val="24"/>
          <w:szCs w:val="24"/>
        </w:rPr>
      </w:pPr>
    </w:p>
    <w:p w:rsidR="00C412B1" w:rsidRPr="00E85CBF" w:rsidRDefault="00C412B1" w:rsidP="00E85CBF">
      <w:pPr>
        <w:rPr>
          <w:rFonts w:ascii="Arial" w:hAnsi="Arial" w:cs="Arial"/>
          <w:sz w:val="24"/>
          <w:szCs w:val="24"/>
        </w:rPr>
      </w:pPr>
    </w:p>
    <w:p w:rsidR="00C412B1" w:rsidRPr="00C412B1" w:rsidRDefault="00C412B1" w:rsidP="00C412B1">
      <w:pPr>
        <w:rPr>
          <w:rFonts w:ascii="Arial" w:hAnsi="Arial" w:cs="Arial"/>
          <w:b/>
          <w:sz w:val="24"/>
          <w:szCs w:val="24"/>
          <w:u w:val="single"/>
        </w:rPr>
      </w:pPr>
      <w:r w:rsidRPr="00C412B1">
        <w:rPr>
          <w:rFonts w:ascii="Arial" w:hAnsi="Arial" w:cs="Arial"/>
          <w:b/>
          <w:sz w:val="24"/>
          <w:szCs w:val="24"/>
          <w:u w:val="single"/>
        </w:rPr>
        <w:t>Integrovaný blok „</w:t>
      </w:r>
      <w:r w:rsidRPr="00C412B1">
        <w:rPr>
          <w:rFonts w:ascii="Arial" w:hAnsi="Arial" w:cs="Arial"/>
          <w:b/>
          <w:color w:val="0070C0"/>
          <w:sz w:val="24"/>
          <w:szCs w:val="24"/>
          <w:u w:val="single"/>
        </w:rPr>
        <w:t>ZIMA</w:t>
      </w:r>
      <w:r w:rsidRPr="00C412B1">
        <w:rPr>
          <w:rFonts w:ascii="Arial" w:hAnsi="Arial" w:cs="Arial"/>
          <w:b/>
          <w:sz w:val="24"/>
          <w:szCs w:val="24"/>
          <w:u w:val="single"/>
        </w:rPr>
        <w:t>“</w:t>
      </w:r>
    </w:p>
    <w:p w:rsidR="005455AC" w:rsidRPr="00C412B1" w:rsidRDefault="005455AC" w:rsidP="00C412B1">
      <w:pPr>
        <w:rPr>
          <w:rFonts w:ascii="Arial" w:hAnsi="Arial" w:cs="Arial"/>
          <w:sz w:val="24"/>
          <w:szCs w:val="24"/>
        </w:rPr>
      </w:pPr>
    </w:p>
    <w:p w:rsidR="00A47F3E" w:rsidRDefault="00A47F3E" w:rsidP="00A47F3E">
      <w:pPr>
        <w:ind w:left="1416" w:firstLine="708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Podtéma</w:t>
      </w:r>
    </w:p>
    <w:p w:rsidR="00A47F3E" w:rsidRPr="00A47F3E" w:rsidRDefault="00A47F3E" w:rsidP="00A47F3E">
      <w:pPr>
        <w:rPr>
          <w:rFonts w:ascii="Arial" w:hAnsi="Arial" w:cs="Arial"/>
          <w:sz w:val="24"/>
          <w:szCs w:val="24"/>
        </w:rPr>
      </w:pPr>
    </w:p>
    <w:p w:rsidR="005C7BC4" w:rsidRPr="00997BEC" w:rsidRDefault="005C7BC4" w:rsidP="00E116AF">
      <w:pPr>
        <w:pStyle w:val="Odstavecseseznamem"/>
        <w:numPr>
          <w:ilvl w:val="0"/>
          <w:numId w:val="52"/>
        </w:numPr>
        <w:suppressAutoHyphens w:val="0"/>
        <w:autoSpaceDN/>
        <w:spacing w:after="160" w:line="259" w:lineRule="auto"/>
        <w:contextualSpacing/>
        <w:textAlignment w:val="auto"/>
        <w:rPr>
          <w:rFonts w:ascii="Arial" w:hAnsi="Arial" w:cs="Arial"/>
          <w:b/>
          <w:color w:val="0070C0"/>
          <w:sz w:val="24"/>
          <w:szCs w:val="24"/>
        </w:rPr>
      </w:pPr>
      <w:r w:rsidRPr="00997BEC">
        <w:rPr>
          <w:rFonts w:ascii="Arial" w:hAnsi="Arial" w:cs="Arial"/>
          <w:b/>
          <w:color w:val="0070C0"/>
          <w:sz w:val="24"/>
          <w:szCs w:val="24"/>
        </w:rPr>
        <w:t>Zacinkej rolničko, zvonku zvoň maličko</w:t>
      </w:r>
    </w:p>
    <w:p w:rsidR="005C7BC4" w:rsidRDefault="005C7BC4" w:rsidP="005C7BC4">
      <w:pPr>
        <w:pStyle w:val="Odstavecseseznamem"/>
        <w:ind w:left="2130"/>
        <w:rPr>
          <w:rFonts w:ascii="Arial" w:hAnsi="Arial" w:cs="Arial"/>
          <w:sz w:val="24"/>
          <w:szCs w:val="24"/>
        </w:rPr>
      </w:pPr>
      <w:r w:rsidRPr="00EA5145">
        <w:rPr>
          <w:rFonts w:ascii="Arial" w:hAnsi="Arial" w:cs="Arial"/>
          <w:sz w:val="24"/>
          <w:szCs w:val="24"/>
        </w:rPr>
        <w:t>(Těšíme se na Vánoce, dopis Ježíškovi, básničky, rozsvícení stromku, tradice a zvyky, …)</w:t>
      </w:r>
    </w:p>
    <w:p w:rsidR="00F22B55" w:rsidRDefault="00C412B1" w:rsidP="00C412B1">
      <w:pPr>
        <w:rPr>
          <w:rFonts w:ascii="Arial" w:hAnsi="Arial" w:cs="Arial"/>
          <w:b/>
          <w:sz w:val="24"/>
          <w:szCs w:val="24"/>
        </w:rPr>
      </w:pPr>
      <w:r w:rsidRPr="005455AC">
        <w:rPr>
          <w:rFonts w:ascii="Arial" w:hAnsi="Arial" w:cs="Arial"/>
          <w:b/>
          <w:sz w:val="24"/>
          <w:szCs w:val="24"/>
        </w:rPr>
        <w:t>Záměr: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:rsidR="00F22B55" w:rsidRDefault="00F22B55" w:rsidP="00C412B1">
      <w:pPr>
        <w:rPr>
          <w:rFonts w:ascii="Arial" w:hAnsi="Arial" w:cs="Arial"/>
          <w:sz w:val="24"/>
          <w:szCs w:val="24"/>
        </w:rPr>
      </w:pPr>
    </w:p>
    <w:p w:rsidR="00C412B1" w:rsidRDefault="00C412B1" w:rsidP="00C412B1">
      <w:pPr>
        <w:rPr>
          <w:rFonts w:ascii="Arial" w:hAnsi="Arial" w:cs="Arial"/>
          <w:sz w:val="24"/>
          <w:szCs w:val="24"/>
        </w:rPr>
      </w:pPr>
      <w:r w:rsidRPr="00C412B1">
        <w:rPr>
          <w:rFonts w:ascii="Arial" w:hAnsi="Arial" w:cs="Arial"/>
          <w:sz w:val="24"/>
          <w:szCs w:val="24"/>
        </w:rPr>
        <w:t>V tomto období se snažíme děti zapoj</w:t>
      </w:r>
      <w:r>
        <w:rPr>
          <w:rFonts w:ascii="Arial" w:hAnsi="Arial" w:cs="Arial"/>
          <w:sz w:val="24"/>
          <w:szCs w:val="24"/>
        </w:rPr>
        <w:t>it do společenských slavností, probouzet jejich zájem o základní kulturně společenské postoje. Poznáváme kouzlo pohádek, seznamujeme se s tradicemi vánočních svátků. Pomáháme jim uvědomit si svou samostatnost, zaujmout vlastní názory a vyjadřovat se. Upevňujeme citové vztahy k rodině a ostatním dětem.</w:t>
      </w:r>
    </w:p>
    <w:p w:rsidR="00C412B1" w:rsidRPr="00C412B1" w:rsidRDefault="00C412B1" w:rsidP="00C412B1">
      <w:pPr>
        <w:rPr>
          <w:rFonts w:ascii="Arial" w:hAnsi="Arial" w:cs="Arial"/>
          <w:sz w:val="24"/>
          <w:szCs w:val="24"/>
        </w:rPr>
      </w:pPr>
    </w:p>
    <w:p w:rsidR="00C412B1" w:rsidRDefault="00C412B1" w:rsidP="00C412B1">
      <w:pPr>
        <w:pStyle w:val="Prosttext"/>
        <w:jc w:val="both"/>
        <w:rPr>
          <w:rFonts w:ascii="Arial" w:eastAsia="MS Mincho" w:hAnsi="Arial" w:cs="Arial"/>
          <w:b/>
          <w:sz w:val="24"/>
          <w:szCs w:val="24"/>
        </w:rPr>
      </w:pPr>
      <w:r w:rsidRPr="0041693F">
        <w:rPr>
          <w:rFonts w:ascii="Arial" w:eastAsia="MS Mincho" w:hAnsi="Arial" w:cs="Arial"/>
          <w:b/>
          <w:sz w:val="24"/>
          <w:szCs w:val="24"/>
        </w:rPr>
        <w:t>Dílčí vzdělávací cíle:</w:t>
      </w:r>
    </w:p>
    <w:p w:rsidR="00E85CBF" w:rsidRDefault="00E85CBF" w:rsidP="00C412B1">
      <w:pPr>
        <w:pStyle w:val="Prosttext"/>
        <w:jc w:val="both"/>
        <w:rPr>
          <w:rFonts w:ascii="Arial" w:eastAsia="MS Mincho" w:hAnsi="Arial" w:cs="Arial"/>
          <w:b/>
          <w:sz w:val="24"/>
          <w:szCs w:val="24"/>
        </w:rPr>
      </w:pPr>
    </w:p>
    <w:p w:rsidR="00E85CBF" w:rsidRPr="00C32BF1" w:rsidRDefault="00E85CBF" w:rsidP="00E116AF">
      <w:pPr>
        <w:pStyle w:val="Standard"/>
        <w:numPr>
          <w:ilvl w:val="0"/>
          <w:numId w:val="5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rozvoj kulturně estetických dovedností (hudebních, dramatických)</w:t>
      </w:r>
    </w:p>
    <w:p w:rsidR="00E85CBF" w:rsidRPr="00C32BF1" w:rsidRDefault="00E85CBF" w:rsidP="00E116AF">
      <w:pPr>
        <w:pStyle w:val="Standard"/>
        <w:numPr>
          <w:ilvl w:val="0"/>
          <w:numId w:val="5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vytváření povědomí o vlastní sounáležitosti se světem</w:t>
      </w:r>
    </w:p>
    <w:p w:rsidR="00E85CBF" w:rsidRDefault="00E85CBF" w:rsidP="00E116AF">
      <w:pPr>
        <w:pStyle w:val="Standard"/>
        <w:numPr>
          <w:ilvl w:val="0"/>
          <w:numId w:val="5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užívání všech smyslů</w:t>
      </w:r>
    </w:p>
    <w:p w:rsidR="00090F44" w:rsidRDefault="00090F44" w:rsidP="00E116AF">
      <w:pPr>
        <w:pStyle w:val="Standard"/>
        <w:numPr>
          <w:ilvl w:val="0"/>
          <w:numId w:val="52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zdokonalování dovedností v oblastní jemné a hrubé motoriky</w:t>
      </w:r>
    </w:p>
    <w:p w:rsidR="00090F44" w:rsidRDefault="00090F44" w:rsidP="00E116AF">
      <w:pPr>
        <w:pStyle w:val="Standard"/>
        <w:numPr>
          <w:ilvl w:val="0"/>
          <w:numId w:val="52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rozvoj a kultivace mravního a estetického vnímání, cítění a prožívání</w:t>
      </w:r>
    </w:p>
    <w:p w:rsidR="00090F44" w:rsidRDefault="00090F44" w:rsidP="00E116AF">
      <w:pPr>
        <w:pStyle w:val="Standard"/>
        <w:numPr>
          <w:ilvl w:val="0"/>
          <w:numId w:val="52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rozvoj psychické a fyzické zdatnosti</w:t>
      </w:r>
    </w:p>
    <w:p w:rsidR="00090F44" w:rsidRDefault="00090F44" w:rsidP="00E116AF">
      <w:pPr>
        <w:pStyle w:val="Standard"/>
        <w:numPr>
          <w:ilvl w:val="0"/>
          <w:numId w:val="52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získat schopnosti záměrně řídit svoje chování a ovlivňovat situaci</w:t>
      </w:r>
    </w:p>
    <w:p w:rsidR="00090F44" w:rsidRPr="00090F44" w:rsidRDefault="00090F44" w:rsidP="00E116AF">
      <w:pPr>
        <w:pStyle w:val="Standard"/>
        <w:numPr>
          <w:ilvl w:val="0"/>
          <w:numId w:val="52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osvojení si některých poznatků a dovedností, které předcházejí čtení a psaní</w:t>
      </w:r>
    </w:p>
    <w:p w:rsidR="00C412B1" w:rsidRPr="00C32BF1" w:rsidRDefault="00C412B1" w:rsidP="00C412B1">
      <w:pPr>
        <w:pStyle w:val="Prosttext"/>
        <w:rPr>
          <w:rFonts w:ascii="Arial" w:eastAsia="MS Mincho" w:hAnsi="Arial" w:cs="Arial"/>
          <w:b/>
          <w:sz w:val="24"/>
          <w:szCs w:val="24"/>
        </w:rPr>
      </w:pPr>
    </w:p>
    <w:p w:rsidR="00C412B1" w:rsidRPr="00C32BF1" w:rsidRDefault="00C412B1" w:rsidP="00C412B1">
      <w:pPr>
        <w:pStyle w:val="Prosttext"/>
        <w:rPr>
          <w:rFonts w:ascii="Arial" w:hAnsi="Arial" w:cs="Arial"/>
          <w:sz w:val="24"/>
          <w:szCs w:val="24"/>
        </w:rPr>
      </w:pPr>
      <w:r w:rsidRPr="00C32BF1">
        <w:rPr>
          <w:rFonts w:ascii="Arial" w:eastAsia="MS Mincho" w:hAnsi="Arial" w:cs="Arial"/>
          <w:b/>
          <w:sz w:val="24"/>
          <w:szCs w:val="24"/>
        </w:rPr>
        <w:t>Očekávané výstupy:</w:t>
      </w:r>
    </w:p>
    <w:p w:rsidR="00C412B1" w:rsidRDefault="00C412B1" w:rsidP="00C412B1">
      <w:pPr>
        <w:rPr>
          <w:rFonts w:ascii="Arial" w:hAnsi="Arial" w:cs="Arial"/>
          <w:b/>
          <w:sz w:val="24"/>
          <w:szCs w:val="24"/>
        </w:rPr>
      </w:pPr>
    </w:p>
    <w:p w:rsidR="00F30B8B" w:rsidRPr="00F30B8B" w:rsidRDefault="00693C4D" w:rsidP="00E116AF">
      <w:pPr>
        <w:pStyle w:val="Prosttext"/>
        <w:numPr>
          <w:ilvl w:val="0"/>
          <w:numId w:val="52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z</w:t>
      </w:r>
      <w:r w:rsidR="00F30B8B" w:rsidRPr="00C32BF1">
        <w:rPr>
          <w:rFonts w:ascii="Arial" w:eastAsia="MS Mincho" w:hAnsi="Arial" w:cs="Arial"/>
          <w:sz w:val="24"/>
          <w:szCs w:val="24"/>
        </w:rPr>
        <w:t>vládnout jednoduchou obsluhu a pracovní úkony (udržovat pořádek, úklidové činnosti)</w:t>
      </w:r>
    </w:p>
    <w:p w:rsidR="00F30B8B" w:rsidRPr="00F30B8B" w:rsidRDefault="00693C4D" w:rsidP="00E116AF">
      <w:pPr>
        <w:pStyle w:val="Prosttext"/>
        <w:numPr>
          <w:ilvl w:val="0"/>
          <w:numId w:val="52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o</w:t>
      </w:r>
      <w:r w:rsidR="00F30B8B" w:rsidRPr="00C32BF1">
        <w:rPr>
          <w:rFonts w:ascii="Arial" w:eastAsia="MS Mincho" w:hAnsi="Arial" w:cs="Arial"/>
          <w:sz w:val="24"/>
          <w:szCs w:val="24"/>
        </w:rPr>
        <w:t>vládat dechové svalstvo, sladí pohyb se zpěvem</w:t>
      </w:r>
    </w:p>
    <w:p w:rsidR="00F30B8B" w:rsidRPr="00F30B8B" w:rsidRDefault="00693C4D" w:rsidP="00E116AF">
      <w:pPr>
        <w:pStyle w:val="Prosttext"/>
        <w:numPr>
          <w:ilvl w:val="0"/>
          <w:numId w:val="52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z</w:t>
      </w:r>
      <w:r w:rsidR="00F30B8B" w:rsidRPr="00C32BF1">
        <w:rPr>
          <w:rFonts w:ascii="Arial" w:eastAsia="MS Mincho" w:hAnsi="Arial" w:cs="Arial"/>
          <w:sz w:val="24"/>
          <w:szCs w:val="24"/>
        </w:rPr>
        <w:t>vládnout běžné způsoby pohybů v různém prostředí</w:t>
      </w:r>
    </w:p>
    <w:p w:rsidR="00F30B8B" w:rsidRPr="00F30B8B" w:rsidRDefault="00693C4D" w:rsidP="00E116AF">
      <w:pPr>
        <w:pStyle w:val="Prosttext"/>
        <w:numPr>
          <w:ilvl w:val="0"/>
          <w:numId w:val="52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p</w:t>
      </w:r>
      <w:r w:rsidR="00F30B8B" w:rsidRPr="00C32BF1">
        <w:rPr>
          <w:rFonts w:ascii="Arial" w:eastAsia="MS Mincho" w:hAnsi="Arial" w:cs="Arial"/>
          <w:sz w:val="24"/>
          <w:szCs w:val="24"/>
        </w:rPr>
        <w:t>řirozené cviky-lezení, plazení, chůze běh, skoky, poskoky, prvky akrobacie přiměřené věku dětí</w:t>
      </w:r>
    </w:p>
    <w:p w:rsidR="00F30B8B" w:rsidRPr="00F30B8B" w:rsidRDefault="00693C4D" w:rsidP="00E116AF">
      <w:pPr>
        <w:pStyle w:val="Prosttext"/>
        <w:numPr>
          <w:ilvl w:val="0"/>
          <w:numId w:val="52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c</w:t>
      </w:r>
      <w:r w:rsidR="00F30B8B" w:rsidRPr="00C32BF1">
        <w:rPr>
          <w:rFonts w:ascii="Arial" w:eastAsia="MS Mincho" w:hAnsi="Arial" w:cs="Arial"/>
          <w:sz w:val="24"/>
          <w:szCs w:val="24"/>
        </w:rPr>
        <w:t>hápat, že všichni lidé mají stejnou hodnotu, přestože je každý jiný, že osobní rozlišnosti jsou přirozené (jinak vypadá, jinak se chová, něco jiného umí či neumí apod.)</w:t>
      </w:r>
    </w:p>
    <w:p w:rsidR="00F30B8B" w:rsidRPr="00F30B8B" w:rsidRDefault="00693C4D" w:rsidP="00E116AF">
      <w:pPr>
        <w:pStyle w:val="Prosttext"/>
        <w:numPr>
          <w:ilvl w:val="0"/>
          <w:numId w:val="52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z</w:t>
      </w:r>
      <w:r w:rsidR="00F30B8B" w:rsidRPr="00C32BF1">
        <w:rPr>
          <w:rFonts w:ascii="Arial" w:eastAsia="MS Mincho" w:hAnsi="Arial" w:cs="Arial"/>
          <w:sz w:val="24"/>
          <w:szCs w:val="24"/>
        </w:rPr>
        <w:t>achycovat skutečnosti ze svého okolí a vyjadřovat své představy pomocí různých výtvarných technik (výroba vánočních dekorací)</w:t>
      </w:r>
    </w:p>
    <w:p w:rsidR="00F30B8B" w:rsidRPr="00C32BF1" w:rsidRDefault="00693C4D" w:rsidP="00E116AF">
      <w:pPr>
        <w:pStyle w:val="Prosttext"/>
        <w:numPr>
          <w:ilvl w:val="0"/>
          <w:numId w:val="52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o</w:t>
      </w:r>
      <w:r w:rsidR="00F30B8B" w:rsidRPr="00C32BF1">
        <w:rPr>
          <w:rFonts w:ascii="Arial" w:eastAsia="MS Mincho" w:hAnsi="Arial" w:cs="Arial"/>
          <w:sz w:val="24"/>
          <w:szCs w:val="24"/>
        </w:rPr>
        <w:t>svojit si poznatky dítěti blízké, pro něj smysluplné a přínosné, zajímavé a jemu pochopitelné pro další učení a životní praxi</w:t>
      </w:r>
    </w:p>
    <w:p w:rsidR="00E85CBF" w:rsidRDefault="00E85CBF" w:rsidP="00C412B1">
      <w:pPr>
        <w:rPr>
          <w:rFonts w:ascii="Arial" w:hAnsi="Arial" w:cs="Arial"/>
          <w:b/>
          <w:sz w:val="24"/>
          <w:szCs w:val="24"/>
        </w:rPr>
      </w:pPr>
    </w:p>
    <w:p w:rsidR="00C412B1" w:rsidRPr="00C412B1" w:rsidRDefault="00C412B1" w:rsidP="00C412B1">
      <w:pPr>
        <w:rPr>
          <w:rFonts w:ascii="Arial" w:hAnsi="Arial" w:cs="Arial"/>
          <w:sz w:val="24"/>
          <w:szCs w:val="24"/>
        </w:rPr>
      </w:pPr>
    </w:p>
    <w:p w:rsidR="004F5961" w:rsidRDefault="004F5961" w:rsidP="00C412B1">
      <w:pPr>
        <w:rPr>
          <w:rFonts w:ascii="Arial" w:hAnsi="Arial" w:cs="Arial"/>
          <w:b/>
          <w:sz w:val="24"/>
          <w:szCs w:val="24"/>
          <w:u w:val="single"/>
        </w:rPr>
      </w:pPr>
    </w:p>
    <w:p w:rsidR="00C412B1" w:rsidRPr="00C412B1" w:rsidRDefault="00C412B1" w:rsidP="00C412B1">
      <w:pPr>
        <w:rPr>
          <w:rFonts w:ascii="Arial" w:hAnsi="Arial" w:cs="Arial"/>
          <w:b/>
          <w:sz w:val="24"/>
          <w:szCs w:val="24"/>
          <w:u w:val="single"/>
        </w:rPr>
      </w:pPr>
      <w:r w:rsidRPr="00C412B1">
        <w:rPr>
          <w:rFonts w:ascii="Arial" w:hAnsi="Arial" w:cs="Arial"/>
          <w:b/>
          <w:sz w:val="24"/>
          <w:szCs w:val="24"/>
          <w:u w:val="single"/>
        </w:rPr>
        <w:t>Integrovaný blok „</w:t>
      </w:r>
      <w:r w:rsidRPr="00C412B1">
        <w:rPr>
          <w:rFonts w:ascii="Arial" w:hAnsi="Arial" w:cs="Arial"/>
          <w:b/>
          <w:color w:val="0070C0"/>
          <w:sz w:val="24"/>
          <w:szCs w:val="24"/>
          <w:u w:val="single"/>
        </w:rPr>
        <w:t>ZIMA</w:t>
      </w:r>
      <w:r w:rsidRPr="00C412B1">
        <w:rPr>
          <w:rFonts w:ascii="Arial" w:hAnsi="Arial" w:cs="Arial"/>
          <w:b/>
          <w:sz w:val="24"/>
          <w:szCs w:val="24"/>
          <w:u w:val="single"/>
        </w:rPr>
        <w:t>“</w:t>
      </w:r>
    </w:p>
    <w:p w:rsidR="00C412B1" w:rsidRPr="00C412B1" w:rsidRDefault="00C412B1" w:rsidP="00C412B1">
      <w:pPr>
        <w:rPr>
          <w:rFonts w:ascii="Arial" w:hAnsi="Arial" w:cs="Arial"/>
          <w:sz w:val="24"/>
          <w:szCs w:val="24"/>
        </w:rPr>
      </w:pPr>
    </w:p>
    <w:p w:rsidR="00A47F3E" w:rsidRDefault="00A47F3E" w:rsidP="00A47F3E">
      <w:pPr>
        <w:ind w:left="1416" w:firstLine="708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Podtéma</w:t>
      </w:r>
    </w:p>
    <w:p w:rsidR="00A47F3E" w:rsidRPr="00A47F3E" w:rsidRDefault="00A47F3E" w:rsidP="00A47F3E">
      <w:pPr>
        <w:rPr>
          <w:rFonts w:ascii="Arial" w:hAnsi="Arial" w:cs="Arial"/>
          <w:sz w:val="24"/>
          <w:szCs w:val="24"/>
        </w:rPr>
      </w:pPr>
    </w:p>
    <w:p w:rsidR="005C7BC4" w:rsidRPr="00997BEC" w:rsidRDefault="005C7BC4" w:rsidP="00E116AF">
      <w:pPr>
        <w:pStyle w:val="Odstavecseseznamem"/>
        <w:numPr>
          <w:ilvl w:val="0"/>
          <w:numId w:val="52"/>
        </w:numPr>
        <w:suppressAutoHyphens w:val="0"/>
        <w:autoSpaceDN/>
        <w:spacing w:after="160" w:line="259" w:lineRule="auto"/>
        <w:contextualSpacing/>
        <w:textAlignment w:val="auto"/>
        <w:rPr>
          <w:rFonts w:ascii="Arial" w:hAnsi="Arial" w:cs="Arial"/>
          <w:b/>
          <w:color w:val="0070C0"/>
          <w:sz w:val="24"/>
          <w:szCs w:val="24"/>
        </w:rPr>
      </w:pPr>
      <w:r w:rsidRPr="00997BEC">
        <w:rPr>
          <w:rFonts w:ascii="Arial" w:hAnsi="Arial" w:cs="Arial"/>
          <w:b/>
          <w:color w:val="0070C0"/>
          <w:sz w:val="24"/>
          <w:szCs w:val="24"/>
        </w:rPr>
        <w:t>Vše je bílé od snížku, jako v bílém kožíšku</w:t>
      </w:r>
    </w:p>
    <w:p w:rsidR="005C7BC4" w:rsidRDefault="005C7BC4" w:rsidP="005C7BC4">
      <w:pPr>
        <w:pStyle w:val="Odstavecseseznamem"/>
        <w:ind w:left="2130"/>
        <w:rPr>
          <w:rFonts w:ascii="Arial" w:hAnsi="Arial" w:cs="Arial"/>
          <w:sz w:val="24"/>
          <w:szCs w:val="24"/>
        </w:rPr>
      </w:pPr>
      <w:r w:rsidRPr="00EA5145">
        <w:rPr>
          <w:rFonts w:ascii="Arial" w:hAnsi="Arial" w:cs="Arial"/>
          <w:sz w:val="24"/>
          <w:szCs w:val="24"/>
        </w:rPr>
        <w:t>(Tři králové, zimní počasí a sporty, zvířátka v zimě,</w:t>
      </w:r>
      <w:r>
        <w:rPr>
          <w:rFonts w:ascii="Arial" w:hAnsi="Arial" w:cs="Arial"/>
          <w:sz w:val="24"/>
          <w:szCs w:val="24"/>
        </w:rPr>
        <w:t xml:space="preserve"> .</w:t>
      </w:r>
      <w:r w:rsidRPr="00EA5145">
        <w:rPr>
          <w:rFonts w:ascii="Arial" w:hAnsi="Arial" w:cs="Arial"/>
          <w:sz w:val="24"/>
          <w:szCs w:val="24"/>
        </w:rPr>
        <w:t>..)</w:t>
      </w:r>
    </w:p>
    <w:p w:rsidR="00C412B1" w:rsidRDefault="00C412B1" w:rsidP="00C412B1">
      <w:pPr>
        <w:rPr>
          <w:rFonts w:ascii="Arial" w:hAnsi="Arial" w:cs="Arial"/>
          <w:b/>
          <w:sz w:val="24"/>
          <w:szCs w:val="24"/>
        </w:rPr>
      </w:pPr>
      <w:r w:rsidRPr="005455AC">
        <w:rPr>
          <w:rFonts w:ascii="Arial" w:hAnsi="Arial" w:cs="Arial"/>
          <w:b/>
          <w:sz w:val="24"/>
          <w:szCs w:val="24"/>
        </w:rPr>
        <w:t>Záměr:</w:t>
      </w:r>
    </w:p>
    <w:p w:rsidR="00F22B55" w:rsidRDefault="00F22B55" w:rsidP="00C412B1">
      <w:pPr>
        <w:rPr>
          <w:rFonts w:ascii="Arial" w:hAnsi="Arial" w:cs="Arial"/>
          <w:b/>
          <w:sz w:val="24"/>
          <w:szCs w:val="24"/>
        </w:rPr>
      </w:pPr>
    </w:p>
    <w:p w:rsidR="00F22B55" w:rsidRDefault="00F22B55" w:rsidP="00C412B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Učíme děti vnímat krásu přírody v zimě – hledáme lesní zvířátka podle stop, krmíme ptáky a seznamujeme se s různými zimními sporty. Vytváříme zdravé životní návyky a postoje, ověřujeme si poznatky o těle a jeho zdraví, pohybových činnostech, přispíváme k návykům zdravého životního stylu. </w:t>
      </w:r>
      <w:r w:rsidR="00EE35C6">
        <w:rPr>
          <w:rFonts w:ascii="Arial" w:hAnsi="Arial" w:cs="Arial"/>
          <w:sz w:val="24"/>
          <w:szCs w:val="24"/>
        </w:rPr>
        <w:t xml:space="preserve">Rozvíjíme fyzickou a psychickou zdatnost, pohybové dovednosti v oblastní jemné a hrubé motoriky, učíme děti osvojovat si poznatky o tělovýchově a sportu. </w:t>
      </w:r>
    </w:p>
    <w:p w:rsidR="00EE35C6" w:rsidRDefault="00EE35C6" w:rsidP="00C412B1">
      <w:pPr>
        <w:rPr>
          <w:rFonts w:ascii="Arial" w:hAnsi="Arial" w:cs="Arial"/>
          <w:b/>
          <w:sz w:val="24"/>
          <w:szCs w:val="24"/>
        </w:rPr>
      </w:pPr>
    </w:p>
    <w:p w:rsidR="00C412B1" w:rsidRDefault="00C412B1" w:rsidP="00C412B1">
      <w:pPr>
        <w:pStyle w:val="Prosttext"/>
        <w:jc w:val="both"/>
        <w:rPr>
          <w:rFonts w:ascii="Arial" w:eastAsia="MS Mincho" w:hAnsi="Arial" w:cs="Arial"/>
          <w:b/>
          <w:sz w:val="24"/>
          <w:szCs w:val="24"/>
        </w:rPr>
      </w:pPr>
      <w:r w:rsidRPr="0041693F">
        <w:rPr>
          <w:rFonts w:ascii="Arial" w:eastAsia="MS Mincho" w:hAnsi="Arial" w:cs="Arial"/>
          <w:b/>
          <w:sz w:val="24"/>
          <w:szCs w:val="24"/>
        </w:rPr>
        <w:t>Dílčí vzdělávací cíle:</w:t>
      </w:r>
    </w:p>
    <w:p w:rsidR="00090F44" w:rsidRDefault="00090F44" w:rsidP="00C412B1">
      <w:pPr>
        <w:pStyle w:val="Prosttext"/>
        <w:jc w:val="both"/>
        <w:rPr>
          <w:rFonts w:ascii="Arial" w:eastAsia="MS Mincho" w:hAnsi="Arial" w:cs="Arial"/>
          <w:b/>
          <w:sz w:val="24"/>
          <w:szCs w:val="24"/>
        </w:rPr>
      </w:pPr>
    </w:p>
    <w:p w:rsidR="00090F44" w:rsidRPr="00C32BF1" w:rsidRDefault="00090F44" w:rsidP="00E116AF">
      <w:pPr>
        <w:pStyle w:val="Prosttext"/>
        <w:numPr>
          <w:ilvl w:val="0"/>
          <w:numId w:val="52"/>
        </w:numPr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eastAsia="MS Mincho" w:hAnsi="Arial" w:cs="Arial"/>
          <w:sz w:val="24"/>
          <w:szCs w:val="24"/>
        </w:rPr>
        <w:t>osvojení poznatků a dovedností chránících před nebezpečnými vlivy prostředí</w:t>
      </w:r>
    </w:p>
    <w:p w:rsidR="00090F44" w:rsidRPr="00C32BF1" w:rsidRDefault="00090F44" w:rsidP="00E116AF">
      <w:pPr>
        <w:pStyle w:val="Prosttext"/>
        <w:numPr>
          <w:ilvl w:val="0"/>
          <w:numId w:val="52"/>
        </w:numPr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eastAsia="MS Mincho" w:hAnsi="Arial" w:cs="Arial"/>
          <w:sz w:val="24"/>
          <w:szCs w:val="24"/>
        </w:rPr>
        <w:t>rozvoj pohybových dovedností v oblasti hrubé a jemné motoriky</w:t>
      </w:r>
    </w:p>
    <w:p w:rsidR="00090F44" w:rsidRPr="00C32BF1" w:rsidRDefault="00090F44" w:rsidP="00E116AF">
      <w:pPr>
        <w:pStyle w:val="Prosttext"/>
        <w:numPr>
          <w:ilvl w:val="0"/>
          <w:numId w:val="52"/>
        </w:numPr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eastAsia="MS Mincho" w:hAnsi="Arial" w:cs="Arial"/>
          <w:sz w:val="24"/>
          <w:szCs w:val="24"/>
        </w:rPr>
        <w:t>rozvoj tolerance k druhému</w:t>
      </w:r>
    </w:p>
    <w:p w:rsidR="00090F44" w:rsidRPr="00090F44" w:rsidRDefault="00090F44" w:rsidP="00E116AF">
      <w:pPr>
        <w:pStyle w:val="Prosttext"/>
        <w:numPr>
          <w:ilvl w:val="0"/>
          <w:numId w:val="52"/>
        </w:numPr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eastAsia="MS Mincho" w:hAnsi="Arial" w:cs="Arial"/>
          <w:sz w:val="24"/>
          <w:szCs w:val="24"/>
        </w:rPr>
        <w:t>vytváření povědomí o mezilidských a morálních hodnotách</w:t>
      </w:r>
    </w:p>
    <w:p w:rsidR="00090F44" w:rsidRDefault="00090F44" w:rsidP="00E116AF">
      <w:pPr>
        <w:pStyle w:val="Prosttext"/>
        <w:numPr>
          <w:ilvl w:val="0"/>
          <w:numId w:val="5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rozvoj kooperativních dovedností</w:t>
      </w:r>
    </w:p>
    <w:p w:rsidR="00090F44" w:rsidRPr="00090F44" w:rsidRDefault="00090F44" w:rsidP="00E116AF">
      <w:pPr>
        <w:pStyle w:val="Prosttext"/>
        <w:numPr>
          <w:ilvl w:val="0"/>
          <w:numId w:val="52"/>
        </w:numPr>
        <w:rPr>
          <w:rFonts w:ascii="Arial" w:hAnsi="Arial" w:cs="Arial"/>
          <w:sz w:val="24"/>
          <w:szCs w:val="24"/>
        </w:rPr>
      </w:pPr>
      <w:r w:rsidRPr="00C32BF1">
        <w:rPr>
          <w:rFonts w:ascii="Arial" w:eastAsia="MS Mincho" w:hAnsi="Arial" w:cs="Arial"/>
          <w:sz w:val="24"/>
          <w:szCs w:val="24"/>
        </w:rPr>
        <w:t>osvojení si věku přiměřených praktických dovedností</w:t>
      </w:r>
    </w:p>
    <w:p w:rsidR="00090F44" w:rsidRDefault="00090F44" w:rsidP="00E116AF">
      <w:pPr>
        <w:pStyle w:val="Prosttext"/>
        <w:numPr>
          <w:ilvl w:val="0"/>
          <w:numId w:val="5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rozvoj paměti a pozornosti</w:t>
      </w:r>
    </w:p>
    <w:p w:rsidR="00090F44" w:rsidRDefault="00090F44" w:rsidP="00E116AF">
      <w:pPr>
        <w:pStyle w:val="Prosttext"/>
        <w:numPr>
          <w:ilvl w:val="0"/>
          <w:numId w:val="5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vytváření povědomí o širším kulturním prostředí</w:t>
      </w:r>
    </w:p>
    <w:p w:rsidR="00090F44" w:rsidRDefault="00090F44" w:rsidP="00E116AF">
      <w:pPr>
        <w:pStyle w:val="Prosttext"/>
        <w:numPr>
          <w:ilvl w:val="0"/>
          <w:numId w:val="5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osvojení si poznatků o těle a jeho zdraví</w:t>
      </w:r>
    </w:p>
    <w:p w:rsidR="00C1787C" w:rsidRPr="00C32BF1" w:rsidRDefault="00C1787C" w:rsidP="00E116AF">
      <w:pPr>
        <w:pStyle w:val="Prosttext"/>
        <w:numPr>
          <w:ilvl w:val="0"/>
          <w:numId w:val="52"/>
        </w:numPr>
        <w:rPr>
          <w:rFonts w:ascii="Arial" w:hAnsi="Arial" w:cs="Arial"/>
          <w:sz w:val="24"/>
          <w:szCs w:val="24"/>
        </w:rPr>
      </w:pPr>
      <w:r w:rsidRPr="00C32BF1">
        <w:rPr>
          <w:rFonts w:ascii="Arial" w:eastAsia="MS Mincho" w:hAnsi="Arial" w:cs="Arial"/>
          <w:sz w:val="24"/>
          <w:szCs w:val="24"/>
        </w:rPr>
        <w:t>rozvoj citového vztahu ke zvířatům</w:t>
      </w:r>
    </w:p>
    <w:p w:rsidR="00C1787C" w:rsidRPr="00090F44" w:rsidRDefault="00C1787C" w:rsidP="00C1787C">
      <w:pPr>
        <w:pStyle w:val="Prosttext"/>
        <w:rPr>
          <w:rFonts w:ascii="Arial" w:hAnsi="Arial" w:cs="Arial"/>
          <w:sz w:val="24"/>
          <w:szCs w:val="24"/>
        </w:rPr>
      </w:pPr>
    </w:p>
    <w:p w:rsidR="00C412B1" w:rsidRPr="00C32BF1" w:rsidRDefault="00C412B1" w:rsidP="00C412B1">
      <w:pPr>
        <w:pStyle w:val="Prosttext"/>
        <w:rPr>
          <w:rFonts w:ascii="Arial" w:eastAsia="MS Mincho" w:hAnsi="Arial" w:cs="Arial"/>
          <w:b/>
          <w:sz w:val="24"/>
          <w:szCs w:val="24"/>
        </w:rPr>
      </w:pPr>
    </w:p>
    <w:p w:rsidR="00C412B1" w:rsidRPr="00C32BF1" w:rsidRDefault="00C412B1" w:rsidP="00C412B1">
      <w:pPr>
        <w:pStyle w:val="Prosttext"/>
        <w:rPr>
          <w:rFonts w:ascii="Arial" w:hAnsi="Arial" w:cs="Arial"/>
          <w:sz w:val="24"/>
          <w:szCs w:val="24"/>
        </w:rPr>
      </w:pPr>
      <w:r w:rsidRPr="00C32BF1">
        <w:rPr>
          <w:rFonts w:ascii="Arial" w:eastAsia="MS Mincho" w:hAnsi="Arial" w:cs="Arial"/>
          <w:b/>
          <w:sz w:val="24"/>
          <w:szCs w:val="24"/>
        </w:rPr>
        <w:t>Očekávané výstupy:</w:t>
      </w:r>
    </w:p>
    <w:p w:rsidR="00C412B1" w:rsidRDefault="00C412B1" w:rsidP="00C412B1">
      <w:pPr>
        <w:pStyle w:val="Prosttext"/>
        <w:jc w:val="both"/>
        <w:rPr>
          <w:rFonts w:ascii="Arial" w:eastAsia="MS Mincho" w:hAnsi="Arial" w:cs="Arial"/>
          <w:b/>
          <w:sz w:val="24"/>
          <w:szCs w:val="24"/>
        </w:rPr>
      </w:pPr>
    </w:p>
    <w:p w:rsidR="00F30B8B" w:rsidRPr="00C32BF1" w:rsidRDefault="00693C4D" w:rsidP="00E116AF">
      <w:pPr>
        <w:pStyle w:val="Prosttext"/>
        <w:numPr>
          <w:ilvl w:val="0"/>
          <w:numId w:val="52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z</w:t>
      </w:r>
      <w:r w:rsidR="00F30B8B" w:rsidRPr="00C32BF1">
        <w:rPr>
          <w:rFonts w:ascii="Arial" w:eastAsia="MS Mincho" w:hAnsi="Arial" w:cs="Arial"/>
          <w:sz w:val="24"/>
          <w:szCs w:val="24"/>
        </w:rPr>
        <w:t>nát základní pojmy užívané ve spojení se zdravím, s pohybem a sportem</w:t>
      </w:r>
    </w:p>
    <w:p w:rsidR="00F30B8B" w:rsidRPr="00693C4D" w:rsidRDefault="00693C4D" w:rsidP="00E116AF">
      <w:pPr>
        <w:pStyle w:val="Prosttext"/>
        <w:numPr>
          <w:ilvl w:val="0"/>
          <w:numId w:val="52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z</w:t>
      </w:r>
      <w:r w:rsidR="00F30B8B" w:rsidRPr="00C32BF1">
        <w:rPr>
          <w:rFonts w:ascii="Arial" w:eastAsia="MS Mincho" w:hAnsi="Arial" w:cs="Arial"/>
          <w:sz w:val="24"/>
          <w:szCs w:val="24"/>
        </w:rPr>
        <w:t>vládat základní pohybové dovednosti a prostorovou orientaci</w:t>
      </w:r>
    </w:p>
    <w:p w:rsidR="00F30B8B" w:rsidRPr="00693C4D" w:rsidRDefault="00693C4D" w:rsidP="00E116AF">
      <w:pPr>
        <w:pStyle w:val="Prosttext"/>
        <w:numPr>
          <w:ilvl w:val="0"/>
          <w:numId w:val="52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z</w:t>
      </w:r>
      <w:r w:rsidR="00F30B8B" w:rsidRPr="00C32BF1">
        <w:rPr>
          <w:rFonts w:ascii="Arial" w:eastAsia="MS Mincho" w:hAnsi="Arial" w:cs="Arial"/>
          <w:sz w:val="24"/>
          <w:szCs w:val="24"/>
        </w:rPr>
        <w:t>vládnout běžné způsoby pohybů v různém prostředí-skoky, poskoky přiměřené věku dět</w:t>
      </w:r>
      <w:r>
        <w:rPr>
          <w:rFonts w:ascii="Arial" w:eastAsia="MS Mincho" w:hAnsi="Arial" w:cs="Arial"/>
          <w:sz w:val="24"/>
          <w:szCs w:val="24"/>
        </w:rPr>
        <w:t>í</w:t>
      </w:r>
    </w:p>
    <w:p w:rsidR="00F30B8B" w:rsidRPr="00693C4D" w:rsidRDefault="00693C4D" w:rsidP="00E116AF">
      <w:pPr>
        <w:pStyle w:val="Prosttext"/>
        <w:numPr>
          <w:ilvl w:val="0"/>
          <w:numId w:val="52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p</w:t>
      </w:r>
      <w:r w:rsidR="00F30B8B" w:rsidRPr="00C32BF1">
        <w:rPr>
          <w:rFonts w:ascii="Arial" w:eastAsia="MS Mincho" w:hAnsi="Arial" w:cs="Arial"/>
          <w:sz w:val="24"/>
          <w:szCs w:val="24"/>
        </w:rPr>
        <w:t>opsat situaci (skutečné zážitky-jak sportuji, i dle obrázku-pohádky, příběh)</w:t>
      </w:r>
    </w:p>
    <w:p w:rsidR="00F30B8B" w:rsidRPr="00693C4D" w:rsidRDefault="00693C4D" w:rsidP="00E116AF">
      <w:pPr>
        <w:pStyle w:val="Prosttext"/>
        <w:numPr>
          <w:ilvl w:val="0"/>
          <w:numId w:val="52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p</w:t>
      </w:r>
      <w:r w:rsidR="00F30B8B" w:rsidRPr="00C32BF1">
        <w:rPr>
          <w:rFonts w:ascii="Arial" w:eastAsia="MS Mincho" w:hAnsi="Arial" w:cs="Arial"/>
          <w:sz w:val="24"/>
          <w:szCs w:val="24"/>
        </w:rPr>
        <w:t>řijímat pozitivní ocenění i svůj případný neúspěch.</w:t>
      </w:r>
    </w:p>
    <w:p w:rsidR="00693C4D" w:rsidRPr="00693C4D" w:rsidRDefault="00693C4D" w:rsidP="00E116AF">
      <w:pPr>
        <w:pStyle w:val="Prosttext"/>
        <w:numPr>
          <w:ilvl w:val="0"/>
          <w:numId w:val="52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v</w:t>
      </w:r>
      <w:r w:rsidR="00F30B8B" w:rsidRPr="00C32BF1">
        <w:rPr>
          <w:rFonts w:ascii="Arial" w:eastAsia="MS Mincho" w:hAnsi="Arial" w:cs="Arial"/>
          <w:sz w:val="24"/>
          <w:szCs w:val="24"/>
        </w:rPr>
        <w:t>e známých a opakujících se situacích, kterým dítě rozumí, ovládat své city a přizpůsobovat jim své chování</w:t>
      </w:r>
    </w:p>
    <w:p w:rsidR="00693C4D" w:rsidRPr="00693C4D" w:rsidRDefault="00693C4D" w:rsidP="00E116AF">
      <w:pPr>
        <w:pStyle w:val="Prosttext"/>
        <w:numPr>
          <w:ilvl w:val="0"/>
          <w:numId w:val="52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p</w:t>
      </w:r>
      <w:r w:rsidRPr="00C32BF1">
        <w:rPr>
          <w:rFonts w:ascii="Arial" w:eastAsia="MS Mincho" w:hAnsi="Arial" w:cs="Arial"/>
          <w:sz w:val="24"/>
          <w:szCs w:val="24"/>
        </w:rPr>
        <w:t>rožívat radost ze zvládnutého a poznaného</w:t>
      </w:r>
    </w:p>
    <w:p w:rsidR="00693C4D" w:rsidRPr="00693C4D" w:rsidRDefault="00693C4D" w:rsidP="00E116AF">
      <w:pPr>
        <w:pStyle w:val="Prosttext"/>
        <w:numPr>
          <w:ilvl w:val="0"/>
          <w:numId w:val="52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p</w:t>
      </w:r>
      <w:r w:rsidRPr="00C32BF1">
        <w:rPr>
          <w:rFonts w:ascii="Arial" w:eastAsia="MS Mincho" w:hAnsi="Arial" w:cs="Arial"/>
          <w:sz w:val="24"/>
          <w:szCs w:val="24"/>
        </w:rPr>
        <w:t>řijímat a uzavírat kompromisy, řešit konflikt dohodo</w:t>
      </w:r>
      <w:r>
        <w:rPr>
          <w:rFonts w:ascii="Arial" w:eastAsia="MS Mincho" w:hAnsi="Arial" w:cs="Arial"/>
          <w:sz w:val="24"/>
          <w:szCs w:val="24"/>
        </w:rPr>
        <w:t>u</w:t>
      </w:r>
    </w:p>
    <w:p w:rsidR="00693C4D" w:rsidRPr="00C32BF1" w:rsidRDefault="00693C4D" w:rsidP="00E116AF">
      <w:pPr>
        <w:pStyle w:val="Prosttext"/>
        <w:numPr>
          <w:ilvl w:val="0"/>
          <w:numId w:val="52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r</w:t>
      </w:r>
      <w:r w:rsidRPr="00C32BF1">
        <w:rPr>
          <w:rFonts w:ascii="Arial" w:eastAsia="MS Mincho" w:hAnsi="Arial" w:cs="Arial"/>
          <w:sz w:val="24"/>
          <w:szCs w:val="24"/>
        </w:rPr>
        <w:t>ozlišovat, co prospívá zdraví a co mu škodí, chovat se tak, aby při běžných situacích dítě</w:t>
      </w:r>
    </w:p>
    <w:p w:rsidR="00693C4D" w:rsidRPr="00C32BF1" w:rsidRDefault="00693C4D" w:rsidP="00E116AF">
      <w:pPr>
        <w:pStyle w:val="Prosttext"/>
        <w:numPr>
          <w:ilvl w:val="0"/>
          <w:numId w:val="52"/>
        </w:numPr>
        <w:ind w:left="1068"/>
        <w:rPr>
          <w:rFonts w:ascii="Arial" w:hAnsi="Arial" w:cs="Arial"/>
          <w:sz w:val="24"/>
          <w:szCs w:val="24"/>
        </w:rPr>
      </w:pPr>
      <w:r w:rsidRPr="00C32BF1">
        <w:rPr>
          <w:rFonts w:ascii="Arial" w:eastAsia="MS Mincho" w:hAnsi="Arial" w:cs="Arial"/>
          <w:sz w:val="24"/>
          <w:szCs w:val="24"/>
        </w:rPr>
        <w:t>neohrožovalo bezpečí, zdraví a pohodu svoji i druhých</w:t>
      </w:r>
    </w:p>
    <w:p w:rsidR="00693C4D" w:rsidRPr="00C32BF1" w:rsidRDefault="00693C4D" w:rsidP="00693C4D">
      <w:pPr>
        <w:pStyle w:val="Prosttext"/>
        <w:rPr>
          <w:rFonts w:ascii="Arial" w:eastAsia="MS Mincho" w:hAnsi="Arial" w:cs="Arial"/>
          <w:sz w:val="24"/>
          <w:szCs w:val="24"/>
        </w:rPr>
      </w:pPr>
    </w:p>
    <w:p w:rsidR="00F22B55" w:rsidRPr="00693C4D" w:rsidRDefault="00F22B55" w:rsidP="00693C4D">
      <w:pPr>
        <w:pStyle w:val="Prosttext"/>
        <w:rPr>
          <w:rFonts w:ascii="Arial" w:hAnsi="Arial" w:cs="Arial"/>
          <w:sz w:val="24"/>
          <w:szCs w:val="24"/>
        </w:rPr>
      </w:pPr>
    </w:p>
    <w:p w:rsidR="00C412B1" w:rsidRPr="00C412B1" w:rsidRDefault="00C412B1" w:rsidP="00C412B1">
      <w:pPr>
        <w:rPr>
          <w:rFonts w:ascii="Arial" w:hAnsi="Arial" w:cs="Arial"/>
          <w:sz w:val="24"/>
          <w:szCs w:val="24"/>
        </w:rPr>
      </w:pPr>
    </w:p>
    <w:p w:rsidR="00C412B1" w:rsidRPr="00C412B1" w:rsidRDefault="00C412B1" w:rsidP="00C412B1">
      <w:pPr>
        <w:rPr>
          <w:rFonts w:ascii="Arial" w:hAnsi="Arial" w:cs="Arial"/>
          <w:b/>
          <w:sz w:val="24"/>
          <w:szCs w:val="24"/>
          <w:u w:val="single"/>
        </w:rPr>
      </w:pPr>
      <w:r w:rsidRPr="00C412B1">
        <w:rPr>
          <w:rFonts w:ascii="Arial" w:hAnsi="Arial" w:cs="Arial"/>
          <w:b/>
          <w:sz w:val="24"/>
          <w:szCs w:val="24"/>
          <w:u w:val="single"/>
        </w:rPr>
        <w:t>Integrovaný blok „</w:t>
      </w:r>
      <w:r w:rsidRPr="00C412B1">
        <w:rPr>
          <w:rFonts w:ascii="Arial" w:hAnsi="Arial" w:cs="Arial"/>
          <w:b/>
          <w:color w:val="0070C0"/>
          <w:sz w:val="24"/>
          <w:szCs w:val="24"/>
          <w:u w:val="single"/>
        </w:rPr>
        <w:t>ZIMA</w:t>
      </w:r>
      <w:r w:rsidRPr="00C412B1">
        <w:rPr>
          <w:rFonts w:ascii="Arial" w:hAnsi="Arial" w:cs="Arial"/>
          <w:b/>
          <w:sz w:val="24"/>
          <w:szCs w:val="24"/>
          <w:u w:val="single"/>
        </w:rPr>
        <w:t>“</w:t>
      </w:r>
    </w:p>
    <w:p w:rsidR="00C412B1" w:rsidRPr="00C412B1" w:rsidRDefault="00C412B1" w:rsidP="00C412B1">
      <w:pPr>
        <w:rPr>
          <w:rFonts w:ascii="Arial" w:hAnsi="Arial" w:cs="Arial"/>
          <w:sz w:val="24"/>
          <w:szCs w:val="24"/>
        </w:rPr>
      </w:pPr>
    </w:p>
    <w:p w:rsidR="00A47F3E" w:rsidRDefault="00A47F3E" w:rsidP="00A47F3E">
      <w:pPr>
        <w:ind w:left="1416" w:firstLine="708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Podtéma</w:t>
      </w:r>
    </w:p>
    <w:p w:rsidR="00A47F3E" w:rsidRPr="00A47F3E" w:rsidRDefault="00A47F3E" w:rsidP="00A47F3E">
      <w:pPr>
        <w:rPr>
          <w:rFonts w:ascii="Arial" w:hAnsi="Arial" w:cs="Arial"/>
          <w:sz w:val="24"/>
          <w:szCs w:val="24"/>
        </w:rPr>
      </w:pPr>
    </w:p>
    <w:p w:rsidR="005C7BC4" w:rsidRPr="00997BEC" w:rsidRDefault="005C7BC4" w:rsidP="00E116AF">
      <w:pPr>
        <w:pStyle w:val="Odstavecseseznamem"/>
        <w:numPr>
          <w:ilvl w:val="0"/>
          <w:numId w:val="52"/>
        </w:numPr>
        <w:suppressAutoHyphens w:val="0"/>
        <w:autoSpaceDN/>
        <w:spacing w:after="160" w:line="259" w:lineRule="auto"/>
        <w:contextualSpacing/>
        <w:textAlignment w:val="auto"/>
        <w:rPr>
          <w:rFonts w:ascii="Arial" w:hAnsi="Arial" w:cs="Arial"/>
          <w:b/>
          <w:color w:val="0070C0"/>
          <w:sz w:val="24"/>
          <w:szCs w:val="24"/>
        </w:rPr>
      </w:pPr>
      <w:proofErr w:type="spellStart"/>
      <w:r w:rsidRPr="00997BEC">
        <w:rPr>
          <w:rFonts w:ascii="Arial" w:hAnsi="Arial" w:cs="Arial"/>
          <w:b/>
          <w:color w:val="0070C0"/>
          <w:sz w:val="24"/>
          <w:szCs w:val="24"/>
        </w:rPr>
        <w:t>Shěhuláček</w:t>
      </w:r>
      <w:proofErr w:type="spellEnd"/>
      <w:r w:rsidRPr="00997BEC">
        <w:rPr>
          <w:rFonts w:ascii="Arial" w:hAnsi="Arial" w:cs="Arial"/>
          <w:b/>
          <w:color w:val="0070C0"/>
          <w:sz w:val="24"/>
          <w:szCs w:val="24"/>
        </w:rPr>
        <w:t xml:space="preserve"> panáček, má na hlavě plecháček</w:t>
      </w:r>
    </w:p>
    <w:p w:rsidR="005C7BC4" w:rsidRDefault="005C7BC4" w:rsidP="005C7BC4">
      <w:pPr>
        <w:pStyle w:val="Odstavecseseznamem"/>
        <w:ind w:left="2130"/>
        <w:rPr>
          <w:rFonts w:ascii="Arial" w:hAnsi="Arial" w:cs="Arial"/>
          <w:sz w:val="24"/>
          <w:szCs w:val="24"/>
        </w:rPr>
      </w:pPr>
      <w:r w:rsidRPr="00EA5145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Z</w:t>
      </w:r>
      <w:r w:rsidRPr="00EA5145">
        <w:rPr>
          <w:rFonts w:ascii="Arial" w:hAnsi="Arial" w:cs="Arial"/>
          <w:sz w:val="24"/>
          <w:szCs w:val="24"/>
        </w:rPr>
        <w:t>imní příběhy, zvuky kolem nás, sáňkováni, radovánky, čím budu</w:t>
      </w:r>
      <w:r>
        <w:rPr>
          <w:rFonts w:ascii="Arial" w:hAnsi="Arial" w:cs="Arial"/>
          <w:sz w:val="24"/>
          <w:szCs w:val="24"/>
        </w:rPr>
        <w:t xml:space="preserve"> -</w:t>
      </w:r>
      <w:r w:rsidRPr="00EA5145">
        <w:rPr>
          <w:rFonts w:ascii="Arial" w:hAnsi="Arial" w:cs="Arial"/>
          <w:sz w:val="24"/>
          <w:szCs w:val="24"/>
        </w:rPr>
        <w:t xml:space="preserve"> řemesla, masopust</w:t>
      </w:r>
      <w:r>
        <w:rPr>
          <w:rFonts w:ascii="Arial" w:hAnsi="Arial" w:cs="Arial"/>
          <w:sz w:val="24"/>
          <w:szCs w:val="24"/>
        </w:rPr>
        <w:t xml:space="preserve"> - </w:t>
      </w:r>
      <w:proofErr w:type="gramStart"/>
      <w:r>
        <w:rPr>
          <w:rFonts w:ascii="Arial" w:hAnsi="Arial" w:cs="Arial"/>
          <w:sz w:val="24"/>
          <w:szCs w:val="24"/>
        </w:rPr>
        <w:t>Karneval,</w:t>
      </w:r>
      <w:r w:rsidRPr="00EA514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.</w:t>
      </w:r>
      <w:r w:rsidRPr="00EA5145">
        <w:rPr>
          <w:rFonts w:ascii="Arial" w:hAnsi="Arial" w:cs="Arial"/>
          <w:sz w:val="24"/>
          <w:szCs w:val="24"/>
        </w:rPr>
        <w:t>..)</w:t>
      </w:r>
      <w:proofErr w:type="gramEnd"/>
    </w:p>
    <w:p w:rsidR="00C412B1" w:rsidRDefault="00C412B1" w:rsidP="00C412B1">
      <w:pPr>
        <w:rPr>
          <w:rFonts w:ascii="Arial" w:hAnsi="Arial" w:cs="Arial"/>
          <w:b/>
          <w:sz w:val="24"/>
          <w:szCs w:val="24"/>
        </w:rPr>
      </w:pPr>
      <w:r w:rsidRPr="005455AC">
        <w:rPr>
          <w:rFonts w:ascii="Arial" w:hAnsi="Arial" w:cs="Arial"/>
          <w:b/>
          <w:sz w:val="24"/>
          <w:szCs w:val="24"/>
        </w:rPr>
        <w:t>Záměr:</w:t>
      </w:r>
    </w:p>
    <w:p w:rsidR="00F22B55" w:rsidRDefault="00F22B55" w:rsidP="00C412B1">
      <w:pPr>
        <w:rPr>
          <w:rFonts w:ascii="Arial" w:hAnsi="Arial" w:cs="Arial"/>
          <w:b/>
          <w:sz w:val="24"/>
          <w:szCs w:val="24"/>
        </w:rPr>
      </w:pPr>
    </w:p>
    <w:p w:rsidR="00F22B55" w:rsidRPr="00F22B55" w:rsidRDefault="00EE35C6" w:rsidP="00F22B5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Zimní téma nám přinese rozvoj schopnosti se přizpůsobit, spolupracovat a podílet se na dění ve společenství ostatních dětí. Budeme se radovat a užívat chvíle, které trávíme spolu. </w:t>
      </w:r>
      <w:r w:rsidR="00F22B55" w:rsidRPr="00F22B55">
        <w:rPr>
          <w:rFonts w:ascii="Arial" w:hAnsi="Arial" w:cs="Arial"/>
          <w:sz w:val="24"/>
          <w:szCs w:val="24"/>
        </w:rPr>
        <w:t xml:space="preserve">Rozvíjíme </w:t>
      </w:r>
      <w:r w:rsidR="00F22B55">
        <w:rPr>
          <w:rFonts w:ascii="Arial" w:hAnsi="Arial" w:cs="Arial"/>
          <w:sz w:val="24"/>
          <w:szCs w:val="24"/>
        </w:rPr>
        <w:t>kulturně estetické dovednosti výtvarné, hudební, dramatické, slovesné a literární. V dětech podporujeme pocit radostného očekávání vstup do 1.třídy základní školy a učení</w:t>
      </w:r>
      <w:r>
        <w:rPr>
          <w:rFonts w:ascii="Arial" w:hAnsi="Arial" w:cs="Arial"/>
          <w:sz w:val="24"/>
          <w:szCs w:val="24"/>
        </w:rPr>
        <w:t>. Integrovaného blok nám slavnostně a zábavně ukončí karnevalové veselí.</w:t>
      </w:r>
    </w:p>
    <w:p w:rsidR="00F22B55" w:rsidRPr="00F22B55" w:rsidRDefault="00F22B55" w:rsidP="00C412B1">
      <w:pPr>
        <w:rPr>
          <w:rFonts w:ascii="Arial" w:hAnsi="Arial" w:cs="Arial"/>
          <w:sz w:val="24"/>
          <w:szCs w:val="24"/>
        </w:rPr>
      </w:pPr>
    </w:p>
    <w:p w:rsidR="00C412B1" w:rsidRDefault="00C412B1" w:rsidP="00C412B1">
      <w:pPr>
        <w:pStyle w:val="Prosttext"/>
        <w:jc w:val="both"/>
        <w:rPr>
          <w:rFonts w:ascii="Arial" w:eastAsia="MS Mincho" w:hAnsi="Arial" w:cs="Arial"/>
          <w:b/>
          <w:sz w:val="24"/>
          <w:szCs w:val="24"/>
        </w:rPr>
      </w:pPr>
      <w:r w:rsidRPr="0041693F">
        <w:rPr>
          <w:rFonts w:ascii="Arial" w:eastAsia="MS Mincho" w:hAnsi="Arial" w:cs="Arial"/>
          <w:b/>
          <w:sz w:val="24"/>
          <w:szCs w:val="24"/>
        </w:rPr>
        <w:t>Dílčí vzdělávací cíle:</w:t>
      </w:r>
    </w:p>
    <w:p w:rsidR="00C1787C" w:rsidRDefault="00C1787C" w:rsidP="00C412B1">
      <w:pPr>
        <w:pStyle w:val="Prosttext"/>
        <w:jc w:val="both"/>
        <w:rPr>
          <w:rFonts w:ascii="Arial" w:eastAsia="MS Mincho" w:hAnsi="Arial" w:cs="Arial"/>
          <w:b/>
          <w:sz w:val="24"/>
          <w:szCs w:val="24"/>
        </w:rPr>
      </w:pPr>
    </w:p>
    <w:p w:rsidR="00C1787C" w:rsidRDefault="00C1787C" w:rsidP="00E116AF">
      <w:pPr>
        <w:pStyle w:val="Prosttext"/>
        <w:numPr>
          <w:ilvl w:val="0"/>
          <w:numId w:val="52"/>
        </w:numPr>
        <w:jc w:val="both"/>
        <w:rPr>
          <w:rFonts w:ascii="Arial" w:eastAsia="MS Mincho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vytváření elementárního povědomí o širším technickém prostředí</w:t>
      </w:r>
    </w:p>
    <w:p w:rsidR="00C1787C" w:rsidRDefault="00C1787C" w:rsidP="00E116AF">
      <w:pPr>
        <w:pStyle w:val="Prosttext"/>
        <w:numPr>
          <w:ilvl w:val="0"/>
          <w:numId w:val="52"/>
        </w:numPr>
        <w:jc w:val="both"/>
        <w:rPr>
          <w:rFonts w:ascii="Arial" w:eastAsia="MS Mincho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osvojení si poznatků a dovedností důležitých k podpoře zdraví</w:t>
      </w:r>
    </w:p>
    <w:p w:rsidR="00C1787C" w:rsidRDefault="00C1787C" w:rsidP="00E116AF">
      <w:pPr>
        <w:pStyle w:val="Prosttext"/>
        <w:numPr>
          <w:ilvl w:val="0"/>
          <w:numId w:val="52"/>
        </w:numPr>
        <w:jc w:val="both"/>
        <w:rPr>
          <w:rFonts w:ascii="Arial" w:eastAsia="MS Mincho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 xml:space="preserve">rozvoj pozitivních citů ve vztahu k sobě </w:t>
      </w:r>
    </w:p>
    <w:p w:rsidR="00C1787C" w:rsidRDefault="00C1787C" w:rsidP="00E116AF">
      <w:pPr>
        <w:pStyle w:val="Prosttext"/>
        <w:numPr>
          <w:ilvl w:val="0"/>
          <w:numId w:val="52"/>
        </w:numPr>
        <w:jc w:val="both"/>
        <w:rPr>
          <w:rFonts w:ascii="Arial" w:eastAsia="MS Mincho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rozvoj schopnosti žít ve společenství ostatních lidí, přijímat základní hodnoty uznávané v naší společnosti</w:t>
      </w:r>
    </w:p>
    <w:p w:rsidR="00C1787C" w:rsidRDefault="00C1787C" w:rsidP="00E116AF">
      <w:pPr>
        <w:pStyle w:val="Prosttext"/>
        <w:numPr>
          <w:ilvl w:val="0"/>
          <w:numId w:val="52"/>
        </w:numPr>
        <w:jc w:val="both"/>
        <w:rPr>
          <w:rFonts w:ascii="Arial" w:eastAsia="MS Mincho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vytvářet pozitivního vztahu k intelektuálním činnostem a učení</w:t>
      </w:r>
    </w:p>
    <w:p w:rsidR="00C1787C" w:rsidRDefault="00C1787C" w:rsidP="00E116AF">
      <w:pPr>
        <w:pStyle w:val="Prosttext"/>
        <w:numPr>
          <w:ilvl w:val="0"/>
          <w:numId w:val="52"/>
        </w:numPr>
        <w:jc w:val="both"/>
        <w:rPr>
          <w:rFonts w:ascii="Arial" w:eastAsia="MS Mincho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rozvoj základních kulturních společenských postojů, návyků a dovedností dítěte</w:t>
      </w:r>
    </w:p>
    <w:p w:rsidR="00C1787C" w:rsidRPr="00F30B8B" w:rsidRDefault="00C1787C" w:rsidP="00E116AF">
      <w:pPr>
        <w:pStyle w:val="Prosttext"/>
        <w:numPr>
          <w:ilvl w:val="0"/>
          <w:numId w:val="52"/>
        </w:numPr>
        <w:rPr>
          <w:rFonts w:ascii="Arial" w:hAnsi="Arial" w:cs="Arial"/>
          <w:sz w:val="24"/>
          <w:szCs w:val="24"/>
        </w:rPr>
      </w:pPr>
      <w:r w:rsidRPr="00C32BF1">
        <w:rPr>
          <w:rFonts w:ascii="Arial" w:eastAsia="MS Mincho" w:hAnsi="Arial" w:cs="Arial"/>
          <w:sz w:val="24"/>
          <w:szCs w:val="24"/>
        </w:rPr>
        <w:t>vytváření vztahu k místu a prostředí, ve kterém dítě žije</w:t>
      </w:r>
    </w:p>
    <w:p w:rsidR="00F30B8B" w:rsidRPr="00C1787C" w:rsidRDefault="00F30B8B" w:rsidP="00E116AF">
      <w:pPr>
        <w:pStyle w:val="Prosttext"/>
        <w:numPr>
          <w:ilvl w:val="0"/>
          <w:numId w:val="5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rozvoj fantazie a kreativity</w:t>
      </w:r>
    </w:p>
    <w:p w:rsidR="00C412B1" w:rsidRDefault="00C412B1" w:rsidP="00C1787C">
      <w:pPr>
        <w:pStyle w:val="Prosttext"/>
        <w:rPr>
          <w:rFonts w:ascii="Arial" w:eastAsia="MS Mincho" w:hAnsi="Arial" w:cs="Arial"/>
          <w:b/>
          <w:sz w:val="24"/>
          <w:szCs w:val="24"/>
        </w:rPr>
      </w:pPr>
    </w:p>
    <w:p w:rsidR="004830FA" w:rsidRPr="00C32BF1" w:rsidRDefault="004830FA" w:rsidP="00C1787C">
      <w:pPr>
        <w:pStyle w:val="Prosttext"/>
        <w:rPr>
          <w:rFonts w:ascii="Arial" w:eastAsia="MS Mincho" w:hAnsi="Arial" w:cs="Arial"/>
          <w:b/>
          <w:sz w:val="24"/>
          <w:szCs w:val="24"/>
        </w:rPr>
      </w:pPr>
    </w:p>
    <w:p w:rsidR="00C412B1" w:rsidRPr="00C32BF1" w:rsidRDefault="00C412B1" w:rsidP="00C412B1">
      <w:pPr>
        <w:pStyle w:val="Prosttext"/>
        <w:rPr>
          <w:rFonts w:ascii="Arial" w:hAnsi="Arial" w:cs="Arial"/>
          <w:sz w:val="24"/>
          <w:szCs w:val="24"/>
        </w:rPr>
      </w:pPr>
      <w:r w:rsidRPr="00C32BF1">
        <w:rPr>
          <w:rFonts w:ascii="Arial" w:eastAsia="MS Mincho" w:hAnsi="Arial" w:cs="Arial"/>
          <w:b/>
          <w:sz w:val="24"/>
          <w:szCs w:val="24"/>
        </w:rPr>
        <w:t>Očekávané výstupy:</w:t>
      </w:r>
    </w:p>
    <w:p w:rsidR="00C412B1" w:rsidRDefault="00C412B1" w:rsidP="00C412B1">
      <w:pPr>
        <w:pStyle w:val="Prosttext"/>
        <w:jc w:val="both"/>
        <w:rPr>
          <w:rFonts w:ascii="Arial" w:eastAsia="MS Mincho" w:hAnsi="Arial" w:cs="Arial"/>
          <w:b/>
          <w:sz w:val="24"/>
          <w:szCs w:val="24"/>
        </w:rPr>
      </w:pPr>
    </w:p>
    <w:p w:rsidR="00693C4D" w:rsidRPr="00693C4D" w:rsidRDefault="00693C4D" w:rsidP="00E116AF">
      <w:pPr>
        <w:pStyle w:val="Prosttext"/>
        <w:numPr>
          <w:ilvl w:val="0"/>
          <w:numId w:val="52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u</w:t>
      </w:r>
      <w:r w:rsidRPr="00C32BF1">
        <w:rPr>
          <w:rFonts w:ascii="Arial" w:eastAsia="MS Mincho" w:hAnsi="Arial" w:cs="Arial"/>
          <w:sz w:val="24"/>
          <w:szCs w:val="24"/>
        </w:rPr>
        <w:t>čit se nová slova a aktivně je používat (ptát se na slova, kterým nerozumí)</w:t>
      </w:r>
    </w:p>
    <w:p w:rsidR="00693C4D" w:rsidRPr="00693C4D" w:rsidRDefault="00693C4D" w:rsidP="00E116AF">
      <w:pPr>
        <w:pStyle w:val="Prosttext"/>
        <w:numPr>
          <w:ilvl w:val="0"/>
          <w:numId w:val="52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o</w:t>
      </w:r>
      <w:r w:rsidRPr="00C32BF1">
        <w:rPr>
          <w:rFonts w:ascii="Arial" w:eastAsia="MS Mincho" w:hAnsi="Arial" w:cs="Arial"/>
          <w:sz w:val="24"/>
          <w:szCs w:val="24"/>
        </w:rPr>
        <w:t>rientovat se v základním měření porovnáváním</w:t>
      </w:r>
    </w:p>
    <w:p w:rsidR="00693C4D" w:rsidRPr="00693C4D" w:rsidRDefault="00693C4D" w:rsidP="00E116AF">
      <w:pPr>
        <w:pStyle w:val="Prosttext"/>
        <w:numPr>
          <w:ilvl w:val="0"/>
          <w:numId w:val="52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c</w:t>
      </w:r>
      <w:r w:rsidRPr="00C32BF1">
        <w:rPr>
          <w:rFonts w:ascii="Arial" w:eastAsia="MS Mincho" w:hAnsi="Arial" w:cs="Arial"/>
          <w:sz w:val="24"/>
          <w:szCs w:val="24"/>
        </w:rPr>
        <w:t>hápat časové pojmy-včera, dnes, zítra, ráno, poledne, večer</w:t>
      </w:r>
    </w:p>
    <w:p w:rsidR="00693C4D" w:rsidRPr="00693C4D" w:rsidRDefault="00693C4D" w:rsidP="00E116AF">
      <w:pPr>
        <w:pStyle w:val="Prosttext"/>
        <w:numPr>
          <w:ilvl w:val="0"/>
          <w:numId w:val="52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u</w:t>
      </w:r>
      <w:r w:rsidRPr="00C32BF1">
        <w:rPr>
          <w:rFonts w:ascii="Arial" w:eastAsia="MS Mincho" w:hAnsi="Arial" w:cs="Arial"/>
          <w:sz w:val="24"/>
          <w:szCs w:val="24"/>
        </w:rPr>
        <w:t>čit se hodnotit svoje osobní pokroky</w:t>
      </w:r>
    </w:p>
    <w:p w:rsidR="00693C4D" w:rsidRPr="00693C4D" w:rsidRDefault="00693C4D" w:rsidP="00E116AF">
      <w:pPr>
        <w:pStyle w:val="Prosttext"/>
        <w:numPr>
          <w:ilvl w:val="0"/>
          <w:numId w:val="52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u</w:t>
      </w:r>
      <w:r w:rsidRPr="00C32BF1">
        <w:rPr>
          <w:rFonts w:ascii="Arial" w:eastAsia="MS Mincho" w:hAnsi="Arial" w:cs="Arial"/>
          <w:sz w:val="24"/>
          <w:szCs w:val="24"/>
        </w:rPr>
        <w:t>platňovat své individuální potřeby, přání a práva s ohledem na druhého.</w:t>
      </w:r>
    </w:p>
    <w:p w:rsidR="00693C4D" w:rsidRPr="00693C4D" w:rsidRDefault="00693C4D" w:rsidP="00E116AF">
      <w:pPr>
        <w:pStyle w:val="Prosttext"/>
        <w:numPr>
          <w:ilvl w:val="0"/>
          <w:numId w:val="52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v</w:t>
      </w:r>
      <w:r w:rsidRPr="00C32BF1">
        <w:rPr>
          <w:rFonts w:ascii="Arial" w:eastAsia="MS Mincho" w:hAnsi="Arial" w:cs="Arial"/>
          <w:sz w:val="24"/>
          <w:szCs w:val="24"/>
        </w:rPr>
        <w:t>yjednávat s dětmi i s dospělými ve svém okolí. Domluvit se na společném řešení při vzniklém konfliktu</w:t>
      </w:r>
    </w:p>
    <w:p w:rsidR="00693C4D" w:rsidRPr="00693C4D" w:rsidRDefault="00693C4D" w:rsidP="00E116AF">
      <w:pPr>
        <w:pStyle w:val="Prosttext"/>
        <w:numPr>
          <w:ilvl w:val="0"/>
          <w:numId w:val="52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c</w:t>
      </w:r>
      <w:r w:rsidRPr="00C32BF1">
        <w:rPr>
          <w:rFonts w:ascii="Arial" w:eastAsia="MS Mincho" w:hAnsi="Arial" w:cs="Arial"/>
          <w:sz w:val="24"/>
          <w:szCs w:val="24"/>
        </w:rPr>
        <w:t>hovat se a jednat na základě vlastních pohnutek s ohledem na druhé</w:t>
      </w:r>
    </w:p>
    <w:p w:rsidR="00693C4D" w:rsidRPr="00693C4D" w:rsidRDefault="00693C4D" w:rsidP="00E116AF">
      <w:pPr>
        <w:pStyle w:val="Prosttext"/>
        <w:numPr>
          <w:ilvl w:val="0"/>
          <w:numId w:val="52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s</w:t>
      </w:r>
      <w:r w:rsidRPr="00C32BF1">
        <w:rPr>
          <w:rFonts w:ascii="Arial" w:eastAsia="MS Mincho" w:hAnsi="Arial" w:cs="Arial"/>
          <w:sz w:val="24"/>
          <w:szCs w:val="24"/>
        </w:rPr>
        <w:t>ledovat rozmanitosti a změny v přírodě. Všímat si změn a dění v nejbližším okolí</w:t>
      </w:r>
    </w:p>
    <w:p w:rsidR="00693C4D" w:rsidRPr="00C32BF1" w:rsidRDefault="00693C4D" w:rsidP="00FD086E">
      <w:pPr>
        <w:pStyle w:val="Prosttext"/>
        <w:numPr>
          <w:ilvl w:val="0"/>
          <w:numId w:val="71"/>
        </w:numPr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u</w:t>
      </w:r>
      <w:r w:rsidRPr="00C32BF1">
        <w:rPr>
          <w:rFonts w:ascii="Arial" w:eastAsia="MS Mincho" w:hAnsi="Arial" w:cs="Arial"/>
          <w:sz w:val="24"/>
          <w:szCs w:val="24"/>
        </w:rPr>
        <w:t>mět využít jednoduché rytmické nástroje</w:t>
      </w:r>
    </w:p>
    <w:p w:rsidR="00693C4D" w:rsidRPr="00C32BF1" w:rsidRDefault="00693C4D" w:rsidP="00693C4D">
      <w:pPr>
        <w:pStyle w:val="Prosttext"/>
        <w:rPr>
          <w:rFonts w:ascii="Arial" w:hAnsi="Arial" w:cs="Arial"/>
          <w:sz w:val="24"/>
          <w:szCs w:val="24"/>
        </w:rPr>
      </w:pPr>
    </w:p>
    <w:p w:rsidR="00693C4D" w:rsidRPr="00C32BF1" w:rsidRDefault="00693C4D" w:rsidP="00693C4D">
      <w:pPr>
        <w:pStyle w:val="Prosttext"/>
        <w:rPr>
          <w:rFonts w:ascii="Arial" w:eastAsia="MS Mincho" w:hAnsi="Arial" w:cs="Arial"/>
          <w:b/>
          <w:sz w:val="24"/>
          <w:szCs w:val="24"/>
        </w:rPr>
      </w:pPr>
    </w:p>
    <w:p w:rsidR="00C412B1" w:rsidRDefault="00C412B1" w:rsidP="00C412B1">
      <w:pPr>
        <w:rPr>
          <w:rFonts w:ascii="Arial" w:hAnsi="Arial" w:cs="Arial"/>
          <w:b/>
          <w:sz w:val="24"/>
          <w:szCs w:val="24"/>
        </w:rPr>
      </w:pPr>
    </w:p>
    <w:p w:rsidR="000E1C6A" w:rsidRPr="00C32BF1" w:rsidRDefault="000E1C6A">
      <w:pPr>
        <w:pStyle w:val="Prosttext"/>
        <w:rPr>
          <w:rFonts w:ascii="Arial" w:eastAsia="MS Mincho" w:hAnsi="Arial" w:cs="Arial"/>
          <w:b/>
          <w:sz w:val="24"/>
          <w:szCs w:val="24"/>
        </w:rPr>
      </w:pPr>
    </w:p>
    <w:p w:rsidR="004830FA" w:rsidRDefault="005C7BC4" w:rsidP="001D2CDC">
      <w:pPr>
        <w:pStyle w:val="Nadpis2"/>
        <w:rPr>
          <w:rFonts w:ascii="Arial" w:hAnsi="Arial" w:cs="Arial"/>
          <w:color w:val="auto"/>
          <w:sz w:val="24"/>
          <w:szCs w:val="24"/>
          <w:u w:val="single"/>
        </w:rPr>
      </w:pPr>
      <w:bookmarkStart w:id="71" w:name="_Toc37740182"/>
      <w:r w:rsidRPr="00C4355C">
        <w:rPr>
          <w:rFonts w:ascii="Arial" w:hAnsi="Arial" w:cs="Arial"/>
          <w:color w:val="auto"/>
          <w:sz w:val="24"/>
          <w:szCs w:val="24"/>
          <w:u w:val="single"/>
        </w:rPr>
        <w:t>Integrovaný blok „</w:t>
      </w:r>
      <w:r w:rsidRPr="00997BEC">
        <w:rPr>
          <w:rFonts w:ascii="Arial" w:hAnsi="Arial" w:cs="Arial"/>
          <w:color w:val="009900"/>
          <w:sz w:val="24"/>
          <w:szCs w:val="24"/>
          <w:u w:val="single"/>
        </w:rPr>
        <w:t>JARO</w:t>
      </w:r>
      <w:r w:rsidRPr="00C4355C">
        <w:rPr>
          <w:rFonts w:ascii="Arial" w:hAnsi="Arial" w:cs="Arial"/>
          <w:color w:val="auto"/>
          <w:sz w:val="24"/>
          <w:szCs w:val="24"/>
          <w:u w:val="single"/>
        </w:rPr>
        <w:t>“</w:t>
      </w:r>
      <w:bookmarkEnd w:id="71"/>
    </w:p>
    <w:p w:rsidR="004830FA" w:rsidRDefault="004830FA" w:rsidP="004830FA">
      <w:pPr>
        <w:ind w:left="1416" w:firstLine="708"/>
        <w:rPr>
          <w:rFonts w:ascii="Arial" w:hAnsi="Arial" w:cs="Arial"/>
          <w:b/>
          <w:sz w:val="24"/>
          <w:szCs w:val="24"/>
          <w:u w:val="single"/>
        </w:rPr>
      </w:pPr>
    </w:p>
    <w:p w:rsidR="004830FA" w:rsidRPr="004830FA" w:rsidRDefault="004830FA" w:rsidP="004830FA">
      <w:pPr>
        <w:ind w:left="1416" w:firstLine="708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Podtéma</w:t>
      </w:r>
    </w:p>
    <w:p w:rsidR="005C7BC4" w:rsidRPr="00EA5145" w:rsidRDefault="005C7BC4" w:rsidP="005C7BC4">
      <w:pPr>
        <w:rPr>
          <w:rFonts w:ascii="Arial" w:hAnsi="Arial" w:cs="Arial"/>
          <w:b/>
          <w:sz w:val="24"/>
          <w:szCs w:val="24"/>
          <w:u w:val="single"/>
        </w:rPr>
      </w:pPr>
    </w:p>
    <w:p w:rsidR="005C7BC4" w:rsidRPr="004830FA" w:rsidRDefault="005C7BC4" w:rsidP="00E116AF">
      <w:pPr>
        <w:pStyle w:val="Odstavecseseznamem"/>
        <w:numPr>
          <w:ilvl w:val="0"/>
          <w:numId w:val="53"/>
        </w:numPr>
        <w:suppressAutoHyphens w:val="0"/>
        <w:autoSpaceDN/>
        <w:spacing w:after="160" w:line="259" w:lineRule="auto"/>
        <w:contextualSpacing/>
        <w:textAlignment w:val="auto"/>
        <w:rPr>
          <w:rFonts w:ascii="Arial" w:hAnsi="Arial" w:cs="Arial"/>
          <w:b/>
          <w:color w:val="009900"/>
          <w:sz w:val="24"/>
          <w:szCs w:val="24"/>
        </w:rPr>
      </w:pPr>
      <w:r w:rsidRPr="004830FA">
        <w:rPr>
          <w:rFonts w:ascii="Arial" w:hAnsi="Arial" w:cs="Arial"/>
          <w:b/>
          <w:color w:val="009900"/>
          <w:sz w:val="24"/>
          <w:szCs w:val="24"/>
        </w:rPr>
        <w:t xml:space="preserve">Haló, haló, </w:t>
      </w:r>
      <w:r w:rsidRPr="00997BEC">
        <w:rPr>
          <w:rFonts w:ascii="Arial" w:hAnsi="Arial" w:cs="Arial"/>
          <w:b/>
          <w:color w:val="009900"/>
          <w:sz w:val="24"/>
          <w:szCs w:val="24"/>
        </w:rPr>
        <w:t>voláme</w:t>
      </w:r>
      <w:r w:rsidRPr="004830FA">
        <w:rPr>
          <w:rFonts w:ascii="Arial" w:hAnsi="Arial" w:cs="Arial"/>
          <w:b/>
          <w:color w:val="009900"/>
          <w:sz w:val="24"/>
          <w:szCs w:val="24"/>
        </w:rPr>
        <w:t xml:space="preserve"> tě jaro </w:t>
      </w:r>
    </w:p>
    <w:p w:rsidR="005C7BC4" w:rsidRDefault="005C7BC4" w:rsidP="005C7BC4">
      <w:pPr>
        <w:pStyle w:val="Odstavecseseznamem"/>
        <w:ind w:left="2130"/>
        <w:rPr>
          <w:rFonts w:ascii="Arial" w:hAnsi="Arial" w:cs="Arial"/>
          <w:sz w:val="24"/>
          <w:szCs w:val="24"/>
        </w:rPr>
      </w:pPr>
      <w:r w:rsidRPr="00EA5145">
        <w:rPr>
          <w:rFonts w:ascii="Arial" w:hAnsi="Arial" w:cs="Arial"/>
          <w:sz w:val="24"/>
          <w:szCs w:val="24"/>
        </w:rPr>
        <w:t>(Loučení se zimou, jarní dny, počasí, jarní květiny, zvířata,</w:t>
      </w:r>
      <w:r>
        <w:rPr>
          <w:rFonts w:ascii="Arial" w:hAnsi="Arial" w:cs="Arial"/>
          <w:sz w:val="24"/>
          <w:szCs w:val="24"/>
        </w:rPr>
        <w:t xml:space="preserve"> řazení obrázků, experimentujeme, .</w:t>
      </w:r>
      <w:r w:rsidRPr="00EA5145">
        <w:rPr>
          <w:rFonts w:ascii="Arial" w:hAnsi="Arial" w:cs="Arial"/>
          <w:sz w:val="24"/>
          <w:szCs w:val="24"/>
        </w:rPr>
        <w:t>..)</w:t>
      </w:r>
    </w:p>
    <w:p w:rsidR="004830FA" w:rsidRDefault="004830FA" w:rsidP="004830FA">
      <w:pPr>
        <w:rPr>
          <w:rFonts w:ascii="Arial" w:hAnsi="Arial" w:cs="Arial"/>
          <w:b/>
          <w:sz w:val="24"/>
          <w:szCs w:val="24"/>
        </w:rPr>
      </w:pPr>
      <w:r w:rsidRPr="005455AC">
        <w:rPr>
          <w:rFonts w:ascii="Arial" w:hAnsi="Arial" w:cs="Arial"/>
          <w:b/>
          <w:sz w:val="24"/>
          <w:szCs w:val="24"/>
        </w:rPr>
        <w:t>Záměr:</w:t>
      </w:r>
    </w:p>
    <w:p w:rsidR="000A75C3" w:rsidRDefault="000A75C3" w:rsidP="004830FA">
      <w:pPr>
        <w:rPr>
          <w:rFonts w:ascii="Arial" w:hAnsi="Arial" w:cs="Arial"/>
          <w:b/>
          <w:sz w:val="24"/>
          <w:szCs w:val="24"/>
        </w:rPr>
      </w:pPr>
    </w:p>
    <w:p w:rsidR="00224675" w:rsidRDefault="00224675" w:rsidP="004830F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Jarní slunce budí přírodu ze zimního spánku, začínají se zelenat pole i louky. Do přírody se začínají vracet barvy a zvuky, vše se probouzí k novému životu. V tomto období se snažíme v dětech upevňovat sounáležitost s živou a neživou přírodou, seznamovat se světem zvířat a rostlin. Snažíme se vychovat v dětech kladný vztah k přírodě.</w:t>
      </w:r>
      <w:r w:rsidR="002357C7">
        <w:rPr>
          <w:rFonts w:ascii="Arial" w:hAnsi="Arial" w:cs="Arial"/>
          <w:sz w:val="24"/>
          <w:szCs w:val="24"/>
        </w:rPr>
        <w:t xml:space="preserve"> Vytváříme a experimentujeme s výtvarným materiálem a s přírodninami.</w:t>
      </w:r>
    </w:p>
    <w:p w:rsidR="000A75C3" w:rsidRPr="00224675" w:rsidRDefault="000A75C3" w:rsidP="004830FA">
      <w:pPr>
        <w:rPr>
          <w:rFonts w:ascii="Arial" w:hAnsi="Arial" w:cs="Arial"/>
          <w:sz w:val="24"/>
          <w:szCs w:val="24"/>
        </w:rPr>
      </w:pPr>
    </w:p>
    <w:p w:rsidR="004830FA" w:rsidRDefault="004830FA" w:rsidP="004830FA">
      <w:pPr>
        <w:pStyle w:val="Prosttext"/>
        <w:jc w:val="both"/>
        <w:rPr>
          <w:rFonts w:ascii="Arial" w:eastAsia="MS Mincho" w:hAnsi="Arial" w:cs="Arial"/>
          <w:b/>
          <w:sz w:val="24"/>
          <w:szCs w:val="24"/>
        </w:rPr>
      </w:pPr>
      <w:r w:rsidRPr="0041693F">
        <w:rPr>
          <w:rFonts w:ascii="Arial" w:eastAsia="MS Mincho" w:hAnsi="Arial" w:cs="Arial"/>
          <w:b/>
          <w:sz w:val="24"/>
          <w:szCs w:val="24"/>
        </w:rPr>
        <w:t>Dílčí vzdělávací cíle:</w:t>
      </w:r>
    </w:p>
    <w:p w:rsidR="002357C7" w:rsidRDefault="002357C7" w:rsidP="004830FA">
      <w:pPr>
        <w:pStyle w:val="Prosttext"/>
        <w:jc w:val="both"/>
        <w:rPr>
          <w:rFonts w:ascii="Arial" w:eastAsia="MS Mincho" w:hAnsi="Arial" w:cs="Arial"/>
          <w:b/>
          <w:sz w:val="24"/>
          <w:szCs w:val="24"/>
        </w:rPr>
      </w:pPr>
    </w:p>
    <w:p w:rsidR="002357C7" w:rsidRPr="00C32BF1" w:rsidRDefault="002357C7" w:rsidP="002357C7">
      <w:pPr>
        <w:pStyle w:val="Prosttext"/>
        <w:numPr>
          <w:ilvl w:val="0"/>
          <w:numId w:val="53"/>
        </w:numPr>
        <w:rPr>
          <w:rFonts w:ascii="Arial" w:hAnsi="Arial" w:cs="Arial"/>
          <w:sz w:val="24"/>
          <w:szCs w:val="24"/>
        </w:rPr>
      </w:pPr>
      <w:r w:rsidRPr="00C32BF1">
        <w:rPr>
          <w:rFonts w:ascii="Arial" w:eastAsia="MS Mincho" w:hAnsi="Arial" w:cs="Arial"/>
          <w:sz w:val="24"/>
          <w:szCs w:val="24"/>
        </w:rPr>
        <w:t>vytváření zdravých životních návyků</w:t>
      </w:r>
    </w:p>
    <w:p w:rsidR="002357C7" w:rsidRPr="00C32BF1" w:rsidRDefault="002357C7" w:rsidP="002357C7">
      <w:pPr>
        <w:pStyle w:val="Prosttext"/>
        <w:numPr>
          <w:ilvl w:val="0"/>
          <w:numId w:val="53"/>
        </w:numPr>
        <w:rPr>
          <w:rFonts w:ascii="Arial" w:hAnsi="Arial" w:cs="Arial"/>
          <w:sz w:val="24"/>
          <w:szCs w:val="24"/>
        </w:rPr>
      </w:pPr>
      <w:r w:rsidRPr="00C32BF1">
        <w:rPr>
          <w:rFonts w:ascii="Arial" w:eastAsia="MS Mincho" w:hAnsi="Arial" w:cs="Arial"/>
          <w:sz w:val="24"/>
          <w:szCs w:val="24"/>
        </w:rPr>
        <w:t>rozvoj komunikativních dovedností</w:t>
      </w:r>
    </w:p>
    <w:p w:rsidR="002357C7" w:rsidRPr="00C32BF1" w:rsidRDefault="002357C7" w:rsidP="002357C7">
      <w:pPr>
        <w:pStyle w:val="Standard"/>
        <w:numPr>
          <w:ilvl w:val="0"/>
          <w:numId w:val="5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získávání sebevědomí a sebedůvěry</w:t>
      </w:r>
    </w:p>
    <w:p w:rsidR="002357C7" w:rsidRPr="00C32BF1" w:rsidRDefault="002357C7" w:rsidP="002357C7">
      <w:pPr>
        <w:pStyle w:val="Standard"/>
        <w:numPr>
          <w:ilvl w:val="0"/>
          <w:numId w:val="5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spolupodílet se na společenské zábavě</w:t>
      </w:r>
    </w:p>
    <w:p w:rsidR="002357C7" w:rsidRPr="00C32BF1" w:rsidRDefault="002357C7" w:rsidP="002357C7">
      <w:pPr>
        <w:pStyle w:val="Standard"/>
        <w:numPr>
          <w:ilvl w:val="0"/>
          <w:numId w:val="5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rozvoj schopnosti vážit si života ve všech formách</w:t>
      </w:r>
    </w:p>
    <w:p w:rsidR="002357C7" w:rsidRPr="00C32BF1" w:rsidRDefault="002357C7" w:rsidP="002357C7">
      <w:pPr>
        <w:pStyle w:val="Standard"/>
        <w:numPr>
          <w:ilvl w:val="0"/>
          <w:numId w:val="5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osvojení si věku přiměřených praktických dovedností</w:t>
      </w:r>
    </w:p>
    <w:p w:rsidR="002357C7" w:rsidRPr="00C32BF1" w:rsidRDefault="002357C7" w:rsidP="002357C7">
      <w:pPr>
        <w:pStyle w:val="Standard"/>
        <w:numPr>
          <w:ilvl w:val="0"/>
          <w:numId w:val="5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procvičení jemné motoriky, ovládání pohybového aparátu a tělesných funkcí</w:t>
      </w:r>
    </w:p>
    <w:p w:rsidR="002357C7" w:rsidRDefault="002357C7" w:rsidP="002357C7">
      <w:pPr>
        <w:pStyle w:val="Prosttext"/>
        <w:ind w:left="5040"/>
        <w:jc w:val="both"/>
        <w:rPr>
          <w:rFonts w:ascii="Arial" w:eastAsia="MS Mincho" w:hAnsi="Arial" w:cs="Arial"/>
          <w:b/>
          <w:sz w:val="24"/>
          <w:szCs w:val="24"/>
        </w:rPr>
      </w:pPr>
    </w:p>
    <w:p w:rsidR="004830FA" w:rsidRPr="00C32BF1" w:rsidRDefault="004830FA" w:rsidP="002357C7">
      <w:pPr>
        <w:pStyle w:val="Prosttext"/>
        <w:rPr>
          <w:rFonts w:ascii="Arial" w:hAnsi="Arial" w:cs="Arial"/>
          <w:sz w:val="24"/>
          <w:szCs w:val="24"/>
        </w:rPr>
      </w:pPr>
      <w:r w:rsidRPr="00C32BF1">
        <w:rPr>
          <w:rFonts w:ascii="Arial" w:eastAsia="MS Mincho" w:hAnsi="Arial" w:cs="Arial"/>
          <w:b/>
          <w:sz w:val="24"/>
          <w:szCs w:val="24"/>
        </w:rPr>
        <w:t>Očekávané výstupy:</w:t>
      </w:r>
    </w:p>
    <w:p w:rsidR="004830FA" w:rsidRDefault="004830FA" w:rsidP="005C7BC4">
      <w:pPr>
        <w:pStyle w:val="Odstavecseseznamem"/>
        <w:ind w:left="2130"/>
        <w:rPr>
          <w:rFonts w:ascii="Arial" w:hAnsi="Arial" w:cs="Arial"/>
          <w:sz w:val="24"/>
          <w:szCs w:val="24"/>
        </w:rPr>
      </w:pPr>
    </w:p>
    <w:p w:rsidR="004E3469" w:rsidRPr="004E3469" w:rsidRDefault="004F5961" w:rsidP="00FD086E">
      <w:pPr>
        <w:pStyle w:val="Prosttext"/>
        <w:numPr>
          <w:ilvl w:val="0"/>
          <w:numId w:val="71"/>
        </w:numPr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z</w:t>
      </w:r>
      <w:r w:rsidR="004E3469" w:rsidRPr="00C32BF1">
        <w:rPr>
          <w:rFonts w:ascii="Arial" w:eastAsia="MS Mincho" w:hAnsi="Arial" w:cs="Arial"/>
          <w:sz w:val="24"/>
          <w:szCs w:val="24"/>
        </w:rPr>
        <w:t>vládnout běžné způsoby pohybů v různém prostředí přiměřené věku dětí.</w:t>
      </w:r>
    </w:p>
    <w:p w:rsidR="004E3469" w:rsidRPr="004E3469" w:rsidRDefault="004F5961" w:rsidP="00FD086E">
      <w:pPr>
        <w:pStyle w:val="Prosttext"/>
        <w:numPr>
          <w:ilvl w:val="0"/>
          <w:numId w:val="71"/>
        </w:numPr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z</w:t>
      </w:r>
      <w:r w:rsidR="004E3469" w:rsidRPr="00C32BF1">
        <w:rPr>
          <w:rFonts w:ascii="Arial" w:eastAsia="MS Mincho" w:hAnsi="Arial" w:cs="Arial"/>
          <w:sz w:val="24"/>
          <w:szCs w:val="24"/>
        </w:rPr>
        <w:t>acházet s výtvarnými pomůckami a materiálem.</w:t>
      </w:r>
    </w:p>
    <w:p w:rsidR="004E3469" w:rsidRPr="004E3469" w:rsidRDefault="004F5961" w:rsidP="00FD086E">
      <w:pPr>
        <w:pStyle w:val="Prosttext"/>
        <w:numPr>
          <w:ilvl w:val="0"/>
          <w:numId w:val="71"/>
        </w:numPr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c</w:t>
      </w:r>
      <w:r w:rsidR="004E3469" w:rsidRPr="00C32BF1">
        <w:rPr>
          <w:rFonts w:ascii="Arial" w:eastAsia="MS Mincho" w:hAnsi="Arial" w:cs="Arial"/>
          <w:sz w:val="24"/>
          <w:szCs w:val="24"/>
        </w:rPr>
        <w:t>hápat slovní vtip a humor</w:t>
      </w:r>
    </w:p>
    <w:p w:rsidR="004E3469" w:rsidRPr="004E3469" w:rsidRDefault="004F5961" w:rsidP="00FD086E">
      <w:pPr>
        <w:pStyle w:val="Prosttext"/>
        <w:numPr>
          <w:ilvl w:val="0"/>
          <w:numId w:val="71"/>
        </w:numPr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s</w:t>
      </w:r>
      <w:r w:rsidR="004E3469" w:rsidRPr="00C32BF1">
        <w:rPr>
          <w:rFonts w:ascii="Arial" w:eastAsia="MS Mincho" w:hAnsi="Arial" w:cs="Arial"/>
          <w:sz w:val="24"/>
          <w:szCs w:val="24"/>
        </w:rPr>
        <w:t>luchově rozlišovat slabiky a hlásky na začátku a na konci slova</w:t>
      </w:r>
    </w:p>
    <w:p w:rsidR="004E3469" w:rsidRPr="004E3469" w:rsidRDefault="004F5961" w:rsidP="00FD086E">
      <w:pPr>
        <w:pStyle w:val="Prosttext"/>
        <w:numPr>
          <w:ilvl w:val="0"/>
          <w:numId w:val="71"/>
        </w:numPr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o</w:t>
      </w:r>
      <w:r w:rsidR="004E3469" w:rsidRPr="00C32BF1">
        <w:rPr>
          <w:rFonts w:ascii="Arial" w:eastAsia="MS Mincho" w:hAnsi="Arial" w:cs="Arial"/>
          <w:sz w:val="24"/>
          <w:szCs w:val="24"/>
        </w:rPr>
        <w:t>rientovat se v prostoru používáním slov na, pod, za vedle, před, nad, apod.</w:t>
      </w:r>
    </w:p>
    <w:p w:rsidR="004E3469" w:rsidRPr="004E3469" w:rsidRDefault="004F5961" w:rsidP="00FD086E">
      <w:pPr>
        <w:pStyle w:val="Prosttext"/>
        <w:numPr>
          <w:ilvl w:val="0"/>
          <w:numId w:val="71"/>
        </w:numPr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r</w:t>
      </w:r>
      <w:r w:rsidR="004E3469" w:rsidRPr="00C32BF1">
        <w:rPr>
          <w:rFonts w:ascii="Arial" w:eastAsia="MS Mincho" w:hAnsi="Arial" w:cs="Arial"/>
          <w:sz w:val="24"/>
          <w:szCs w:val="24"/>
        </w:rPr>
        <w:t>ozvoj dovednosti vytvořit si základní aktivní postoj ke světu</w:t>
      </w:r>
    </w:p>
    <w:p w:rsidR="004E3469" w:rsidRPr="00C32BF1" w:rsidRDefault="004F5961" w:rsidP="00FD086E">
      <w:pPr>
        <w:pStyle w:val="Prosttext"/>
        <w:numPr>
          <w:ilvl w:val="0"/>
          <w:numId w:val="71"/>
        </w:numPr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c</w:t>
      </w:r>
      <w:r w:rsidR="004E3469" w:rsidRPr="00C32BF1">
        <w:rPr>
          <w:rFonts w:ascii="Arial" w:eastAsia="MS Mincho" w:hAnsi="Arial" w:cs="Arial"/>
          <w:sz w:val="24"/>
          <w:szCs w:val="24"/>
        </w:rPr>
        <w:t>hovat se zdvořile, přistupovat k druhým s úctou, vážit si jejich práce a úsilí</w:t>
      </w:r>
    </w:p>
    <w:p w:rsidR="004E3469" w:rsidRPr="004E3469" w:rsidRDefault="004F5961" w:rsidP="00FD086E">
      <w:pPr>
        <w:pStyle w:val="Prosttext"/>
        <w:numPr>
          <w:ilvl w:val="0"/>
          <w:numId w:val="71"/>
        </w:numPr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z</w:t>
      </w:r>
      <w:r w:rsidR="004E3469" w:rsidRPr="00C32BF1">
        <w:rPr>
          <w:rFonts w:ascii="Arial" w:eastAsia="MS Mincho" w:hAnsi="Arial" w:cs="Arial"/>
          <w:sz w:val="24"/>
          <w:szCs w:val="24"/>
        </w:rPr>
        <w:t>vládnout sebeobsluhu, uplatňovat kulturně hygienické a zdravotně preventivní návyky</w:t>
      </w:r>
    </w:p>
    <w:p w:rsidR="004E3469" w:rsidRPr="004E3469" w:rsidRDefault="004F5961" w:rsidP="00FD086E">
      <w:pPr>
        <w:pStyle w:val="Prosttext"/>
        <w:numPr>
          <w:ilvl w:val="0"/>
          <w:numId w:val="71"/>
        </w:numPr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z</w:t>
      </w:r>
      <w:r w:rsidR="004E3469" w:rsidRPr="00C32BF1">
        <w:rPr>
          <w:rFonts w:ascii="Arial" w:eastAsia="MS Mincho" w:hAnsi="Arial" w:cs="Arial"/>
          <w:sz w:val="24"/>
          <w:szCs w:val="24"/>
        </w:rPr>
        <w:t>vládat jemnou motoriku, ovládat koordinaci ruky a oka (zacházet s předměty denní potřeby, různým materiálem a technikami)</w:t>
      </w:r>
    </w:p>
    <w:p w:rsidR="004E3469" w:rsidRPr="00C32BF1" w:rsidRDefault="004F5961" w:rsidP="00FD086E">
      <w:pPr>
        <w:pStyle w:val="Prosttext"/>
        <w:numPr>
          <w:ilvl w:val="0"/>
          <w:numId w:val="71"/>
        </w:numPr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z</w:t>
      </w:r>
      <w:r w:rsidR="004E3469" w:rsidRPr="00C32BF1">
        <w:rPr>
          <w:rFonts w:ascii="Arial" w:eastAsia="MS Mincho" w:hAnsi="Arial" w:cs="Arial"/>
          <w:sz w:val="24"/>
          <w:szCs w:val="24"/>
        </w:rPr>
        <w:t>vládnout běžné způsoby pohybů v různém prostředí, lezení, plazení přiměřené věku dětí</w:t>
      </w:r>
    </w:p>
    <w:p w:rsidR="004E3469" w:rsidRPr="00C32BF1" w:rsidRDefault="004E3469" w:rsidP="004E3469">
      <w:pPr>
        <w:pStyle w:val="Prosttext"/>
        <w:rPr>
          <w:rFonts w:ascii="Arial" w:eastAsia="MS Mincho" w:hAnsi="Arial" w:cs="Arial"/>
          <w:sz w:val="24"/>
          <w:szCs w:val="24"/>
        </w:rPr>
      </w:pPr>
    </w:p>
    <w:p w:rsidR="004F5961" w:rsidRDefault="004F5961" w:rsidP="004830FA">
      <w:pPr>
        <w:rPr>
          <w:rFonts w:ascii="Arial" w:hAnsi="Arial" w:cs="Arial"/>
          <w:b/>
          <w:sz w:val="24"/>
          <w:szCs w:val="24"/>
          <w:u w:val="single"/>
        </w:rPr>
      </w:pPr>
    </w:p>
    <w:p w:rsidR="004F5961" w:rsidRDefault="004F5961" w:rsidP="004830FA">
      <w:pPr>
        <w:rPr>
          <w:rFonts w:ascii="Arial" w:hAnsi="Arial" w:cs="Arial"/>
          <w:b/>
          <w:sz w:val="24"/>
          <w:szCs w:val="24"/>
          <w:u w:val="single"/>
        </w:rPr>
      </w:pPr>
    </w:p>
    <w:p w:rsidR="004830FA" w:rsidRPr="004830FA" w:rsidRDefault="004830FA" w:rsidP="004830FA">
      <w:pPr>
        <w:rPr>
          <w:rFonts w:ascii="Arial" w:hAnsi="Arial" w:cs="Arial"/>
          <w:b/>
          <w:sz w:val="24"/>
          <w:szCs w:val="24"/>
          <w:u w:val="single"/>
        </w:rPr>
      </w:pPr>
      <w:r w:rsidRPr="004830FA">
        <w:rPr>
          <w:rFonts w:ascii="Arial" w:hAnsi="Arial" w:cs="Arial"/>
          <w:b/>
          <w:sz w:val="24"/>
          <w:szCs w:val="24"/>
          <w:u w:val="single"/>
        </w:rPr>
        <w:t>Integrovaný blok „</w:t>
      </w:r>
      <w:r w:rsidRPr="00997BEC">
        <w:rPr>
          <w:rFonts w:ascii="Arial" w:hAnsi="Arial" w:cs="Arial"/>
          <w:b/>
          <w:color w:val="009900"/>
          <w:sz w:val="24"/>
          <w:szCs w:val="24"/>
          <w:u w:val="single"/>
        </w:rPr>
        <w:t>JARO</w:t>
      </w:r>
      <w:r w:rsidRPr="004830FA">
        <w:rPr>
          <w:rFonts w:ascii="Arial" w:hAnsi="Arial" w:cs="Arial"/>
          <w:b/>
          <w:sz w:val="24"/>
          <w:szCs w:val="24"/>
          <w:u w:val="single"/>
        </w:rPr>
        <w:t>“</w:t>
      </w:r>
    </w:p>
    <w:p w:rsidR="004830FA" w:rsidRDefault="004830FA" w:rsidP="004830FA">
      <w:pPr>
        <w:rPr>
          <w:rFonts w:ascii="Arial" w:hAnsi="Arial" w:cs="Arial"/>
          <w:sz w:val="24"/>
          <w:szCs w:val="24"/>
        </w:rPr>
      </w:pPr>
    </w:p>
    <w:p w:rsidR="004830FA" w:rsidRDefault="004830FA" w:rsidP="004830FA">
      <w:pPr>
        <w:ind w:left="1416" w:firstLine="708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Podtéma</w:t>
      </w:r>
    </w:p>
    <w:p w:rsidR="004830FA" w:rsidRPr="004830FA" w:rsidRDefault="004830FA" w:rsidP="004830FA">
      <w:pPr>
        <w:rPr>
          <w:rFonts w:ascii="Arial" w:hAnsi="Arial" w:cs="Arial"/>
          <w:sz w:val="24"/>
          <w:szCs w:val="24"/>
        </w:rPr>
      </w:pPr>
    </w:p>
    <w:p w:rsidR="005C7BC4" w:rsidRPr="004830FA" w:rsidRDefault="005C7BC4" w:rsidP="00E116AF">
      <w:pPr>
        <w:pStyle w:val="Odstavecseseznamem"/>
        <w:numPr>
          <w:ilvl w:val="0"/>
          <w:numId w:val="53"/>
        </w:numPr>
        <w:suppressAutoHyphens w:val="0"/>
        <w:autoSpaceDN/>
        <w:spacing w:after="160" w:line="259" w:lineRule="auto"/>
        <w:contextualSpacing/>
        <w:textAlignment w:val="auto"/>
        <w:rPr>
          <w:rFonts w:ascii="Arial" w:hAnsi="Arial" w:cs="Arial"/>
          <w:b/>
          <w:color w:val="009900"/>
          <w:sz w:val="24"/>
          <w:szCs w:val="24"/>
        </w:rPr>
      </w:pPr>
      <w:proofErr w:type="spellStart"/>
      <w:r w:rsidRPr="004830FA">
        <w:rPr>
          <w:rFonts w:ascii="Arial" w:hAnsi="Arial" w:cs="Arial"/>
          <w:b/>
          <w:color w:val="009900"/>
          <w:sz w:val="24"/>
          <w:szCs w:val="24"/>
        </w:rPr>
        <w:t>Ťuky</w:t>
      </w:r>
      <w:proofErr w:type="spellEnd"/>
      <w:r w:rsidRPr="004830FA">
        <w:rPr>
          <w:rFonts w:ascii="Arial" w:hAnsi="Arial" w:cs="Arial"/>
          <w:b/>
          <w:color w:val="009900"/>
          <w:sz w:val="24"/>
          <w:szCs w:val="24"/>
        </w:rPr>
        <w:t xml:space="preserve">, </w:t>
      </w:r>
      <w:proofErr w:type="spellStart"/>
      <w:r w:rsidRPr="004830FA">
        <w:rPr>
          <w:rFonts w:ascii="Arial" w:hAnsi="Arial" w:cs="Arial"/>
          <w:b/>
          <w:color w:val="009900"/>
          <w:sz w:val="24"/>
          <w:szCs w:val="24"/>
        </w:rPr>
        <w:t>ťuky</w:t>
      </w:r>
      <w:proofErr w:type="spellEnd"/>
      <w:r w:rsidRPr="004830FA">
        <w:rPr>
          <w:rFonts w:ascii="Arial" w:hAnsi="Arial" w:cs="Arial"/>
          <w:b/>
          <w:color w:val="009900"/>
          <w:sz w:val="24"/>
          <w:szCs w:val="24"/>
        </w:rPr>
        <w:t>, ťukalo, ze skořápky volalo</w:t>
      </w:r>
    </w:p>
    <w:p w:rsidR="005C7BC4" w:rsidRDefault="005C7BC4" w:rsidP="005C7BC4">
      <w:pPr>
        <w:pStyle w:val="Odstavecseseznamem"/>
        <w:ind w:left="2124"/>
        <w:rPr>
          <w:rFonts w:ascii="Arial" w:hAnsi="Arial" w:cs="Arial"/>
          <w:sz w:val="24"/>
          <w:szCs w:val="24"/>
        </w:rPr>
      </w:pPr>
      <w:r w:rsidRPr="00EA5145">
        <w:rPr>
          <w:rFonts w:ascii="Arial" w:hAnsi="Arial" w:cs="Arial"/>
          <w:sz w:val="24"/>
          <w:szCs w:val="24"/>
        </w:rPr>
        <w:t>(Velikonoce, svátky jara, velikonoční symboly a tradice, hledání zajíčkova pokladu,</w:t>
      </w:r>
      <w:r>
        <w:rPr>
          <w:rFonts w:ascii="Arial" w:hAnsi="Arial" w:cs="Arial"/>
          <w:sz w:val="24"/>
          <w:szCs w:val="24"/>
        </w:rPr>
        <w:t xml:space="preserve"> .</w:t>
      </w:r>
      <w:r w:rsidRPr="00EA5145">
        <w:rPr>
          <w:rFonts w:ascii="Arial" w:hAnsi="Arial" w:cs="Arial"/>
          <w:sz w:val="24"/>
          <w:szCs w:val="24"/>
        </w:rPr>
        <w:t>..)</w:t>
      </w:r>
    </w:p>
    <w:p w:rsidR="004830FA" w:rsidRDefault="004830FA" w:rsidP="004830FA">
      <w:pPr>
        <w:rPr>
          <w:rFonts w:ascii="Arial" w:hAnsi="Arial" w:cs="Arial"/>
          <w:b/>
          <w:sz w:val="24"/>
          <w:szCs w:val="24"/>
        </w:rPr>
      </w:pPr>
      <w:r w:rsidRPr="005455AC">
        <w:rPr>
          <w:rFonts w:ascii="Arial" w:hAnsi="Arial" w:cs="Arial"/>
          <w:b/>
          <w:sz w:val="24"/>
          <w:szCs w:val="24"/>
        </w:rPr>
        <w:t>Záměr:</w:t>
      </w:r>
    </w:p>
    <w:p w:rsidR="000A75C3" w:rsidRDefault="000A75C3" w:rsidP="004830FA">
      <w:pPr>
        <w:rPr>
          <w:rFonts w:ascii="Arial" w:hAnsi="Arial" w:cs="Arial"/>
          <w:b/>
          <w:sz w:val="24"/>
          <w:szCs w:val="24"/>
        </w:rPr>
      </w:pPr>
    </w:p>
    <w:p w:rsidR="00224675" w:rsidRDefault="00224675" w:rsidP="004830F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Cílem tohoto bloku je rozvíjet všechny smysly, posilovat radost z objeveného, probouzet zájem a zvídavost u dítěte, rozvíjet jeho mluvený projev. Seznamujeme děti s lidovými tradicemi a starými zvyky – Velikonoce. </w:t>
      </w:r>
      <w:r w:rsidR="000A75C3">
        <w:rPr>
          <w:rFonts w:ascii="Arial" w:hAnsi="Arial" w:cs="Arial"/>
          <w:sz w:val="24"/>
          <w:szCs w:val="24"/>
        </w:rPr>
        <w:t xml:space="preserve">Řada činností bude probíhat venku, zahrada nabídne činnosti spojené s pohybem a experimentováním. </w:t>
      </w:r>
    </w:p>
    <w:p w:rsidR="000A75C3" w:rsidRPr="00224675" w:rsidRDefault="000A75C3" w:rsidP="004830FA">
      <w:pPr>
        <w:rPr>
          <w:rFonts w:ascii="Arial" w:hAnsi="Arial" w:cs="Arial"/>
          <w:sz w:val="24"/>
          <w:szCs w:val="24"/>
        </w:rPr>
      </w:pPr>
    </w:p>
    <w:p w:rsidR="004830FA" w:rsidRDefault="004830FA" w:rsidP="004830FA">
      <w:pPr>
        <w:pStyle w:val="Prosttext"/>
        <w:jc w:val="both"/>
        <w:rPr>
          <w:rFonts w:ascii="Arial" w:eastAsia="MS Mincho" w:hAnsi="Arial" w:cs="Arial"/>
          <w:b/>
          <w:sz w:val="24"/>
          <w:szCs w:val="24"/>
        </w:rPr>
      </w:pPr>
      <w:r w:rsidRPr="0041693F">
        <w:rPr>
          <w:rFonts w:ascii="Arial" w:eastAsia="MS Mincho" w:hAnsi="Arial" w:cs="Arial"/>
          <w:b/>
          <w:sz w:val="24"/>
          <w:szCs w:val="24"/>
        </w:rPr>
        <w:t>Dílčí vzdělávací cíle:</w:t>
      </w:r>
    </w:p>
    <w:p w:rsidR="002357C7" w:rsidRDefault="002357C7" w:rsidP="004830FA">
      <w:pPr>
        <w:pStyle w:val="Prosttext"/>
        <w:jc w:val="both"/>
        <w:rPr>
          <w:rFonts w:ascii="Arial" w:eastAsia="MS Mincho" w:hAnsi="Arial" w:cs="Arial"/>
          <w:b/>
          <w:sz w:val="24"/>
          <w:szCs w:val="24"/>
        </w:rPr>
      </w:pPr>
    </w:p>
    <w:p w:rsidR="002357C7" w:rsidRPr="00C32BF1" w:rsidRDefault="002357C7" w:rsidP="002357C7">
      <w:pPr>
        <w:pStyle w:val="Prosttext"/>
        <w:numPr>
          <w:ilvl w:val="0"/>
          <w:numId w:val="53"/>
        </w:numPr>
        <w:rPr>
          <w:rFonts w:ascii="Arial" w:hAnsi="Arial" w:cs="Arial"/>
          <w:sz w:val="24"/>
          <w:szCs w:val="24"/>
        </w:rPr>
      </w:pPr>
      <w:r w:rsidRPr="00C32BF1">
        <w:rPr>
          <w:rFonts w:ascii="Arial" w:eastAsia="MS Mincho" w:hAnsi="Arial" w:cs="Arial"/>
          <w:sz w:val="24"/>
          <w:szCs w:val="24"/>
        </w:rPr>
        <w:t>osvojení poznatků o těle a jeho zdraví – rozvoj pozornosti a představivosti</w:t>
      </w:r>
    </w:p>
    <w:p w:rsidR="002357C7" w:rsidRPr="00C32BF1" w:rsidRDefault="002357C7" w:rsidP="002357C7">
      <w:pPr>
        <w:pStyle w:val="Standard"/>
        <w:numPr>
          <w:ilvl w:val="0"/>
          <w:numId w:val="5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rozvoj kulturně-estetických dovedností</w:t>
      </w:r>
    </w:p>
    <w:p w:rsidR="002357C7" w:rsidRPr="004E3469" w:rsidRDefault="002357C7" w:rsidP="004E3469">
      <w:pPr>
        <w:pStyle w:val="Standard"/>
        <w:numPr>
          <w:ilvl w:val="0"/>
          <w:numId w:val="5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osvojení si poznatků o pohybových činnostech</w:t>
      </w:r>
    </w:p>
    <w:p w:rsidR="002357C7" w:rsidRPr="00C32BF1" w:rsidRDefault="002357C7" w:rsidP="002357C7">
      <w:pPr>
        <w:pStyle w:val="Standard"/>
        <w:numPr>
          <w:ilvl w:val="0"/>
          <w:numId w:val="5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rozvoj schopnosti žít ve společenství ostatních lidí</w:t>
      </w:r>
    </w:p>
    <w:p w:rsidR="002357C7" w:rsidRPr="00C32BF1" w:rsidRDefault="002357C7" w:rsidP="002357C7">
      <w:pPr>
        <w:pStyle w:val="Standard"/>
        <w:numPr>
          <w:ilvl w:val="0"/>
          <w:numId w:val="5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rozvoj schopnosti vyjádřit své city</w:t>
      </w:r>
    </w:p>
    <w:p w:rsidR="002357C7" w:rsidRPr="00C32BF1" w:rsidRDefault="002357C7" w:rsidP="002357C7">
      <w:pPr>
        <w:pStyle w:val="Standard"/>
        <w:numPr>
          <w:ilvl w:val="0"/>
          <w:numId w:val="5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rozvoj komunikativních dovedností</w:t>
      </w:r>
    </w:p>
    <w:p w:rsidR="002357C7" w:rsidRPr="00C32BF1" w:rsidRDefault="002357C7" w:rsidP="002357C7">
      <w:pPr>
        <w:pStyle w:val="Standard"/>
        <w:numPr>
          <w:ilvl w:val="0"/>
          <w:numId w:val="5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vytváření povědomí o mezilidských a morálních hodnotách</w:t>
      </w:r>
    </w:p>
    <w:p w:rsidR="002357C7" w:rsidRPr="00C32BF1" w:rsidRDefault="002357C7" w:rsidP="002357C7">
      <w:pPr>
        <w:pStyle w:val="Standard"/>
        <w:numPr>
          <w:ilvl w:val="0"/>
          <w:numId w:val="5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osvojení dovedností, které předcházejí čtení</w:t>
      </w:r>
    </w:p>
    <w:p w:rsidR="002357C7" w:rsidRPr="00C32BF1" w:rsidRDefault="002357C7" w:rsidP="002357C7">
      <w:pPr>
        <w:pStyle w:val="Standard"/>
        <w:numPr>
          <w:ilvl w:val="0"/>
          <w:numId w:val="5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rozvoj tolerance k druhým</w:t>
      </w:r>
    </w:p>
    <w:p w:rsidR="002357C7" w:rsidRPr="00C32BF1" w:rsidRDefault="002357C7" w:rsidP="002357C7">
      <w:pPr>
        <w:pStyle w:val="Prosttext"/>
        <w:ind w:left="5040"/>
        <w:rPr>
          <w:rFonts w:ascii="Arial" w:hAnsi="Arial" w:cs="Arial"/>
          <w:sz w:val="24"/>
          <w:szCs w:val="24"/>
        </w:rPr>
      </w:pPr>
    </w:p>
    <w:p w:rsidR="000A75C3" w:rsidRDefault="000A75C3" w:rsidP="004830FA">
      <w:pPr>
        <w:pStyle w:val="Prosttext"/>
        <w:jc w:val="both"/>
        <w:rPr>
          <w:rFonts w:ascii="Arial" w:eastAsia="MS Mincho" w:hAnsi="Arial" w:cs="Arial"/>
          <w:b/>
          <w:sz w:val="24"/>
          <w:szCs w:val="24"/>
        </w:rPr>
      </w:pPr>
    </w:p>
    <w:p w:rsidR="004830FA" w:rsidRDefault="004830FA" w:rsidP="004830FA">
      <w:pPr>
        <w:pStyle w:val="Prosttext"/>
        <w:rPr>
          <w:rFonts w:ascii="Arial" w:eastAsia="MS Mincho" w:hAnsi="Arial" w:cs="Arial"/>
          <w:b/>
          <w:sz w:val="24"/>
          <w:szCs w:val="24"/>
        </w:rPr>
      </w:pPr>
      <w:r w:rsidRPr="00C32BF1">
        <w:rPr>
          <w:rFonts w:ascii="Arial" w:eastAsia="MS Mincho" w:hAnsi="Arial" w:cs="Arial"/>
          <w:b/>
          <w:sz w:val="24"/>
          <w:szCs w:val="24"/>
        </w:rPr>
        <w:t>Očekávané výstupy:</w:t>
      </w:r>
    </w:p>
    <w:p w:rsidR="004E3469" w:rsidRPr="00C32BF1" w:rsidRDefault="004E3469" w:rsidP="004830FA">
      <w:pPr>
        <w:pStyle w:val="Prosttext"/>
        <w:rPr>
          <w:rFonts w:ascii="Arial" w:hAnsi="Arial" w:cs="Arial"/>
          <w:sz w:val="24"/>
          <w:szCs w:val="24"/>
        </w:rPr>
      </w:pPr>
    </w:p>
    <w:p w:rsidR="004E3469" w:rsidRPr="004E3469" w:rsidRDefault="004F5961" w:rsidP="00FD086E">
      <w:pPr>
        <w:pStyle w:val="Prosttext"/>
        <w:numPr>
          <w:ilvl w:val="3"/>
          <w:numId w:val="73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o</w:t>
      </w:r>
      <w:r w:rsidR="004E3469" w:rsidRPr="00C32BF1">
        <w:rPr>
          <w:rFonts w:ascii="Arial" w:eastAsia="MS Mincho" w:hAnsi="Arial" w:cs="Arial"/>
          <w:sz w:val="24"/>
          <w:szCs w:val="24"/>
        </w:rPr>
        <w:t>dmítat společensky nežádoucí chování, chránit se před ním a bránit se jeho důsledkům</w:t>
      </w:r>
    </w:p>
    <w:p w:rsidR="004E3469" w:rsidRPr="004E3469" w:rsidRDefault="004F5961" w:rsidP="00FD086E">
      <w:pPr>
        <w:pStyle w:val="Prosttext"/>
        <w:numPr>
          <w:ilvl w:val="3"/>
          <w:numId w:val="73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v</w:t>
      </w:r>
      <w:r w:rsidR="004E3469" w:rsidRPr="00C32BF1">
        <w:rPr>
          <w:rFonts w:ascii="Arial" w:eastAsia="MS Mincho" w:hAnsi="Arial" w:cs="Arial"/>
          <w:sz w:val="24"/>
          <w:szCs w:val="24"/>
        </w:rPr>
        <w:t>nímat umělecké a kulturní podněty, pozorně poslouchat a sledovat kulturní dílo</w:t>
      </w:r>
    </w:p>
    <w:p w:rsidR="004E3469" w:rsidRPr="004E3469" w:rsidRDefault="004F5961" w:rsidP="00FD086E">
      <w:pPr>
        <w:pStyle w:val="Prosttext"/>
        <w:numPr>
          <w:ilvl w:val="3"/>
          <w:numId w:val="73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u</w:t>
      </w:r>
      <w:r w:rsidR="004E3469" w:rsidRPr="00C32BF1">
        <w:rPr>
          <w:rFonts w:ascii="Arial" w:eastAsia="MS Mincho" w:hAnsi="Arial" w:cs="Arial"/>
          <w:sz w:val="24"/>
          <w:szCs w:val="24"/>
        </w:rPr>
        <w:t>mět spolupracovat s ostatními</w:t>
      </w:r>
    </w:p>
    <w:p w:rsidR="004E3469" w:rsidRPr="004E3469" w:rsidRDefault="004F5961" w:rsidP="00FD086E">
      <w:pPr>
        <w:pStyle w:val="Prosttext"/>
        <w:numPr>
          <w:ilvl w:val="3"/>
          <w:numId w:val="73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d</w:t>
      </w:r>
      <w:r w:rsidR="004E3469" w:rsidRPr="00C32BF1">
        <w:rPr>
          <w:rFonts w:ascii="Arial" w:eastAsia="MS Mincho" w:hAnsi="Arial" w:cs="Arial"/>
          <w:sz w:val="24"/>
          <w:szCs w:val="24"/>
        </w:rPr>
        <w:t>održovat dohodnutá pravidla vzájemného soužití</w:t>
      </w:r>
    </w:p>
    <w:p w:rsidR="004E3469" w:rsidRPr="004E3469" w:rsidRDefault="004F5961" w:rsidP="00FD086E">
      <w:pPr>
        <w:pStyle w:val="Prosttext"/>
        <w:numPr>
          <w:ilvl w:val="3"/>
          <w:numId w:val="73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r</w:t>
      </w:r>
      <w:r w:rsidR="004E3469" w:rsidRPr="00C32BF1">
        <w:rPr>
          <w:rFonts w:ascii="Arial" w:eastAsia="MS Mincho" w:hAnsi="Arial" w:cs="Arial"/>
          <w:sz w:val="24"/>
          <w:szCs w:val="24"/>
        </w:rPr>
        <w:t>espektovat potřeby druhého dítěte, dělit se s ním o hračky</w:t>
      </w:r>
    </w:p>
    <w:p w:rsidR="004E3469" w:rsidRPr="004E3469" w:rsidRDefault="004F5961" w:rsidP="00FD086E">
      <w:pPr>
        <w:pStyle w:val="Prosttext"/>
        <w:numPr>
          <w:ilvl w:val="3"/>
          <w:numId w:val="73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u</w:t>
      </w:r>
      <w:r w:rsidR="004E3469" w:rsidRPr="00C32BF1">
        <w:rPr>
          <w:rFonts w:ascii="Arial" w:eastAsia="MS Mincho" w:hAnsi="Arial" w:cs="Arial"/>
          <w:sz w:val="24"/>
          <w:szCs w:val="24"/>
        </w:rPr>
        <w:t>mět se přizpůsobit společnému programu, spolupracovat</w:t>
      </w:r>
    </w:p>
    <w:p w:rsidR="004E3469" w:rsidRPr="00C32BF1" w:rsidRDefault="004F5961" w:rsidP="00FD086E">
      <w:pPr>
        <w:pStyle w:val="Prosttext"/>
        <w:numPr>
          <w:ilvl w:val="3"/>
          <w:numId w:val="73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p</w:t>
      </w:r>
      <w:r w:rsidR="004E3469" w:rsidRPr="00C32BF1">
        <w:rPr>
          <w:rFonts w:ascii="Arial" w:eastAsia="MS Mincho" w:hAnsi="Arial" w:cs="Arial"/>
          <w:sz w:val="24"/>
          <w:szCs w:val="24"/>
        </w:rPr>
        <w:t>řizpůsobovat se běžně proměnlivým okolnostem doma i v MŠ</w:t>
      </w:r>
    </w:p>
    <w:p w:rsidR="004E3469" w:rsidRPr="00C32BF1" w:rsidRDefault="004F5961" w:rsidP="00FD086E">
      <w:pPr>
        <w:pStyle w:val="Prosttext"/>
        <w:numPr>
          <w:ilvl w:val="3"/>
          <w:numId w:val="73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k</w:t>
      </w:r>
      <w:r w:rsidR="004E3469" w:rsidRPr="00C32BF1">
        <w:rPr>
          <w:rFonts w:ascii="Arial" w:eastAsia="MS Mincho" w:hAnsi="Arial" w:cs="Arial"/>
          <w:sz w:val="24"/>
          <w:szCs w:val="24"/>
        </w:rPr>
        <w:t>oordinovat lokomoci a další pohyby těla, sladit pohyb s rytmem a hudbou</w:t>
      </w:r>
    </w:p>
    <w:p w:rsidR="004E3469" w:rsidRPr="004E3469" w:rsidRDefault="004F5961" w:rsidP="00FD086E">
      <w:pPr>
        <w:pStyle w:val="Prosttext"/>
        <w:numPr>
          <w:ilvl w:val="3"/>
          <w:numId w:val="73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z</w:t>
      </w:r>
      <w:r w:rsidR="004E3469" w:rsidRPr="00C32BF1">
        <w:rPr>
          <w:rFonts w:ascii="Arial" w:eastAsia="MS Mincho" w:hAnsi="Arial" w:cs="Arial"/>
          <w:sz w:val="24"/>
          <w:szCs w:val="24"/>
        </w:rPr>
        <w:t>achytit a vyjádřit své prožitky (výtvarně, slovně, hudebně, pohybově či dramatizací)</w:t>
      </w:r>
    </w:p>
    <w:p w:rsidR="004E3469" w:rsidRPr="004E3469" w:rsidRDefault="004F5961" w:rsidP="00FD086E">
      <w:pPr>
        <w:pStyle w:val="Prosttext"/>
        <w:numPr>
          <w:ilvl w:val="3"/>
          <w:numId w:val="73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u</w:t>
      </w:r>
      <w:r w:rsidR="004E3469" w:rsidRPr="00C32BF1">
        <w:rPr>
          <w:rFonts w:ascii="Arial" w:eastAsia="MS Mincho" w:hAnsi="Arial" w:cs="Arial"/>
          <w:sz w:val="24"/>
          <w:szCs w:val="24"/>
        </w:rPr>
        <w:t>mět předkládat své nápady</w:t>
      </w:r>
    </w:p>
    <w:p w:rsidR="004E3469" w:rsidRPr="00C32BF1" w:rsidRDefault="004F5961" w:rsidP="00FD086E">
      <w:pPr>
        <w:pStyle w:val="Prosttext"/>
        <w:numPr>
          <w:ilvl w:val="3"/>
          <w:numId w:val="73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p</w:t>
      </w:r>
      <w:r w:rsidR="004E3469" w:rsidRPr="00C32BF1">
        <w:rPr>
          <w:rFonts w:ascii="Arial" w:eastAsia="MS Mincho" w:hAnsi="Arial" w:cs="Arial"/>
          <w:sz w:val="24"/>
          <w:szCs w:val="24"/>
        </w:rPr>
        <w:t>rojevovat radost, ovládat své afektivní chování</w:t>
      </w:r>
    </w:p>
    <w:p w:rsidR="004830FA" w:rsidRDefault="004830FA" w:rsidP="004E3469">
      <w:pPr>
        <w:pStyle w:val="Odstavecseseznamem"/>
        <w:ind w:left="312"/>
        <w:rPr>
          <w:rFonts w:ascii="Arial" w:hAnsi="Arial" w:cs="Arial"/>
          <w:sz w:val="24"/>
          <w:szCs w:val="24"/>
        </w:rPr>
      </w:pPr>
    </w:p>
    <w:p w:rsidR="002357C7" w:rsidRPr="004E3469" w:rsidRDefault="002357C7" w:rsidP="004E3469">
      <w:pPr>
        <w:rPr>
          <w:rFonts w:ascii="Arial" w:hAnsi="Arial" w:cs="Arial"/>
          <w:sz w:val="24"/>
          <w:szCs w:val="24"/>
        </w:rPr>
      </w:pPr>
    </w:p>
    <w:p w:rsidR="004830FA" w:rsidRDefault="004830FA" w:rsidP="004830FA">
      <w:pPr>
        <w:rPr>
          <w:rFonts w:ascii="Arial" w:hAnsi="Arial" w:cs="Arial"/>
          <w:b/>
          <w:sz w:val="24"/>
          <w:szCs w:val="24"/>
          <w:u w:val="single"/>
        </w:rPr>
      </w:pPr>
      <w:r w:rsidRPr="004830FA">
        <w:rPr>
          <w:rFonts w:ascii="Arial" w:hAnsi="Arial" w:cs="Arial"/>
          <w:b/>
          <w:sz w:val="24"/>
          <w:szCs w:val="24"/>
          <w:u w:val="single"/>
        </w:rPr>
        <w:t>Integrovaný blok „</w:t>
      </w:r>
      <w:r w:rsidRPr="00997BEC">
        <w:rPr>
          <w:rFonts w:ascii="Arial" w:hAnsi="Arial" w:cs="Arial"/>
          <w:b/>
          <w:color w:val="009900"/>
          <w:sz w:val="24"/>
          <w:szCs w:val="24"/>
          <w:u w:val="single"/>
        </w:rPr>
        <w:t>JARO</w:t>
      </w:r>
      <w:r w:rsidRPr="004830FA">
        <w:rPr>
          <w:rFonts w:ascii="Arial" w:hAnsi="Arial" w:cs="Arial"/>
          <w:b/>
          <w:sz w:val="24"/>
          <w:szCs w:val="24"/>
          <w:u w:val="single"/>
        </w:rPr>
        <w:t>“</w:t>
      </w:r>
    </w:p>
    <w:p w:rsidR="004830FA" w:rsidRPr="004830FA" w:rsidRDefault="004830FA" w:rsidP="004830FA">
      <w:pPr>
        <w:rPr>
          <w:rFonts w:ascii="Arial" w:hAnsi="Arial" w:cs="Arial"/>
          <w:b/>
          <w:sz w:val="24"/>
          <w:szCs w:val="24"/>
          <w:u w:val="single"/>
        </w:rPr>
      </w:pPr>
    </w:p>
    <w:p w:rsidR="004830FA" w:rsidRDefault="004830FA" w:rsidP="004830FA">
      <w:pPr>
        <w:ind w:left="1416" w:firstLine="708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Podtéma</w:t>
      </w:r>
    </w:p>
    <w:p w:rsidR="004830FA" w:rsidRPr="004830FA" w:rsidRDefault="004830FA" w:rsidP="004830FA">
      <w:pPr>
        <w:rPr>
          <w:rFonts w:ascii="Arial" w:hAnsi="Arial" w:cs="Arial"/>
          <w:sz w:val="24"/>
          <w:szCs w:val="24"/>
        </w:rPr>
      </w:pPr>
    </w:p>
    <w:p w:rsidR="005C7BC4" w:rsidRPr="004830FA" w:rsidRDefault="005C7BC4" w:rsidP="00E116AF">
      <w:pPr>
        <w:pStyle w:val="Odstavecseseznamem"/>
        <w:numPr>
          <w:ilvl w:val="0"/>
          <w:numId w:val="53"/>
        </w:numPr>
        <w:suppressAutoHyphens w:val="0"/>
        <w:autoSpaceDN/>
        <w:spacing w:after="160" w:line="259" w:lineRule="auto"/>
        <w:contextualSpacing/>
        <w:textAlignment w:val="auto"/>
        <w:rPr>
          <w:rFonts w:ascii="Arial" w:hAnsi="Arial" w:cs="Arial"/>
          <w:b/>
          <w:color w:val="009900"/>
          <w:sz w:val="24"/>
          <w:szCs w:val="24"/>
        </w:rPr>
      </w:pPr>
      <w:r w:rsidRPr="004830FA">
        <w:rPr>
          <w:rFonts w:ascii="Arial" w:hAnsi="Arial" w:cs="Arial"/>
          <w:b/>
          <w:color w:val="009900"/>
          <w:sz w:val="24"/>
          <w:szCs w:val="24"/>
        </w:rPr>
        <w:t>Když vejdeme za vrátka, čeká na nás zahrádka</w:t>
      </w:r>
    </w:p>
    <w:p w:rsidR="005C7BC4" w:rsidRDefault="005C7BC4" w:rsidP="005C7BC4">
      <w:pPr>
        <w:pStyle w:val="Odstavecseseznamem"/>
        <w:ind w:left="2124"/>
        <w:rPr>
          <w:rFonts w:ascii="Arial" w:hAnsi="Arial" w:cs="Arial"/>
          <w:sz w:val="24"/>
          <w:szCs w:val="24"/>
        </w:rPr>
      </w:pPr>
      <w:r w:rsidRPr="00EA5145">
        <w:rPr>
          <w:rFonts w:ascii="Arial" w:hAnsi="Arial" w:cs="Arial"/>
          <w:sz w:val="24"/>
          <w:szCs w:val="24"/>
        </w:rPr>
        <w:t>(Práce na zahrádce, sázení, co roste na zahrádce,</w:t>
      </w:r>
      <w:r>
        <w:rPr>
          <w:rFonts w:ascii="Arial" w:hAnsi="Arial" w:cs="Arial"/>
          <w:sz w:val="24"/>
          <w:szCs w:val="24"/>
        </w:rPr>
        <w:t xml:space="preserve"> neživá příroda – kameny, hlína, písek,</w:t>
      </w:r>
      <w:r w:rsidRPr="00EA514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.</w:t>
      </w:r>
      <w:r w:rsidRPr="00EA5145">
        <w:rPr>
          <w:rFonts w:ascii="Arial" w:hAnsi="Arial" w:cs="Arial"/>
          <w:sz w:val="24"/>
          <w:szCs w:val="24"/>
        </w:rPr>
        <w:t>..)</w:t>
      </w:r>
    </w:p>
    <w:p w:rsidR="004830FA" w:rsidRDefault="004830FA" w:rsidP="004830FA">
      <w:pPr>
        <w:rPr>
          <w:rFonts w:ascii="Arial" w:hAnsi="Arial" w:cs="Arial"/>
          <w:b/>
          <w:sz w:val="24"/>
          <w:szCs w:val="24"/>
        </w:rPr>
      </w:pPr>
      <w:r w:rsidRPr="005455AC">
        <w:rPr>
          <w:rFonts w:ascii="Arial" w:hAnsi="Arial" w:cs="Arial"/>
          <w:b/>
          <w:sz w:val="24"/>
          <w:szCs w:val="24"/>
        </w:rPr>
        <w:t>Záměr:</w:t>
      </w:r>
    </w:p>
    <w:p w:rsidR="000A75C3" w:rsidRDefault="000A75C3" w:rsidP="004830F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Zde budeme rozvíjet sounáležitost s rodinou, pěstovat lásku k matce, umět udělat radost. Rozvíjet respekt a přizpůsobovat se ve vztahu k druhému. Upevňovat pocit sounáležitosti s živou i neživou přírodou.</w:t>
      </w:r>
    </w:p>
    <w:p w:rsidR="002357C7" w:rsidRPr="000A75C3" w:rsidRDefault="002357C7" w:rsidP="004830FA">
      <w:pPr>
        <w:rPr>
          <w:rFonts w:ascii="Arial" w:hAnsi="Arial" w:cs="Arial"/>
          <w:sz w:val="24"/>
          <w:szCs w:val="24"/>
        </w:rPr>
      </w:pPr>
    </w:p>
    <w:p w:rsidR="004830FA" w:rsidRDefault="004830FA" w:rsidP="004830FA">
      <w:pPr>
        <w:pStyle w:val="Prosttext"/>
        <w:jc w:val="both"/>
        <w:rPr>
          <w:rFonts w:ascii="Arial" w:eastAsia="MS Mincho" w:hAnsi="Arial" w:cs="Arial"/>
          <w:b/>
          <w:sz w:val="24"/>
          <w:szCs w:val="24"/>
        </w:rPr>
      </w:pPr>
      <w:r w:rsidRPr="0041693F">
        <w:rPr>
          <w:rFonts w:ascii="Arial" w:eastAsia="MS Mincho" w:hAnsi="Arial" w:cs="Arial"/>
          <w:b/>
          <w:sz w:val="24"/>
          <w:szCs w:val="24"/>
        </w:rPr>
        <w:t>Dílčí vzdělávací cíle:</w:t>
      </w:r>
    </w:p>
    <w:p w:rsidR="002357C7" w:rsidRDefault="002357C7" w:rsidP="004830FA">
      <w:pPr>
        <w:pStyle w:val="Prosttext"/>
        <w:jc w:val="both"/>
        <w:rPr>
          <w:rFonts w:ascii="Arial" w:eastAsia="MS Mincho" w:hAnsi="Arial" w:cs="Arial"/>
          <w:b/>
          <w:sz w:val="24"/>
          <w:szCs w:val="24"/>
        </w:rPr>
      </w:pPr>
    </w:p>
    <w:p w:rsidR="002357C7" w:rsidRPr="00C32BF1" w:rsidRDefault="002357C7" w:rsidP="002357C7">
      <w:pPr>
        <w:pStyle w:val="Standard"/>
        <w:numPr>
          <w:ilvl w:val="0"/>
          <w:numId w:val="5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vytváření vztahu k místu, ve kterém dítě žije</w:t>
      </w:r>
    </w:p>
    <w:p w:rsidR="002357C7" w:rsidRPr="00C32BF1" w:rsidRDefault="002357C7" w:rsidP="002357C7">
      <w:pPr>
        <w:pStyle w:val="Prosttext"/>
        <w:numPr>
          <w:ilvl w:val="0"/>
          <w:numId w:val="53"/>
        </w:numPr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rozvíjet pocit sounáležitosti s přírodou</w:t>
      </w:r>
    </w:p>
    <w:p w:rsidR="002357C7" w:rsidRPr="00C32BF1" w:rsidRDefault="002357C7" w:rsidP="002357C7">
      <w:pPr>
        <w:pStyle w:val="Standard"/>
        <w:numPr>
          <w:ilvl w:val="0"/>
          <w:numId w:val="5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rozvoj fyzické a psychické zdatnosti</w:t>
      </w:r>
    </w:p>
    <w:p w:rsidR="002357C7" w:rsidRPr="00C32BF1" w:rsidRDefault="002357C7" w:rsidP="002357C7">
      <w:pPr>
        <w:pStyle w:val="Standard"/>
        <w:numPr>
          <w:ilvl w:val="0"/>
          <w:numId w:val="5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rozvoj citových vztahů</w:t>
      </w:r>
    </w:p>
    <w:p w:rsidR="002357C7" w:rsidRPr="00C32BF1" w:rsidRDefault="002357C7" w:rsidP="002357C7">
      <w:pPr>
        <w:pStyle w:val="Standard"/>
        <w:numPr>
          <w:ilvl w:val="0"/>
          <w:numId w:val="5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vážit si práce ostatních lidí</w:t>
      </w:r>
    </w:p>
    <w:p w:rsidR="002357C7" w:rsidRPr="00C32BF1" w:rsidRDefault="002357C7" w:rsidP="002357C7">
      <w:pPr>
        <w:pStyle w:val="Standard"/>
        <w:numPr>
          <w:ilvl w:val="0"/>
          <w:numId w:val="5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vytváření povědomí o vlastní sounáležitosti se světem</w:t>
      </w:r>
    </w:p>
    <w:p w:rsidR="002357C7" w:rsidRPr="00C32BF1" w:rsidRDefault="002357C7" w:rsidP="002357C7">
      <w:pPr>
        <w:pStyle w:val="Standard"/>
        <w:numPr>
          <w:ilvl w:val="0"/>
          <w:numId w:val="5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rozvoj a užívání všech smyslů</w:t>
      </w:r>
    </w:p>
    <w:p w:rsidR="004E3469" w:rsidRPr="004E3469" w:rsidRDefault="004E3469" w:rsidP="004E3469">
      <w:pPr>
        <w:pStyle w:val="Standard"/>
        <w:numPr>
          <w:ilvl w:val="0"/>
          <w:numId w:val="5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pochopení, že změny způsobené lidskou činností přírodu chrání, ale</w:t>
      </w:r>
      <w:r>
        <w:rPr>
          <w:rFonts w:ascii="Arial" w:hAnsi="Arial" w:cs="Arial"/>
          <w:sz w:val="24"/>
          <w:szCs w:val="24"/>
        </w:rPr>
        <w:t xml:space="preserve"> </w:t>
      </w:r>
      <w:r w:rsidRPr="004E3469">
        <w:rPr>
          <w:rFonts w:ascii="Arial" w:hAnsi="Arial" w:cs="Arial"/>
          <w:color w:val="000000"/>
          <w:sz w:val="24"/>
          <w:szCs w:val="24"/>
        </w:rPr>
        <w:t>také poškozují</w:t>
      </w:r>
    </w:p>
    <w:p w:rsidR="004E3469" w:rsidRPr="00C32BF1" w:rsidRDefault="004E3469" w:rsidP="004E3469">
      <w:pPr>
        <w:pStyle w:val="Standard"/>
        <w:numPr>
          <w:ilvl w:val="0"/>
          <w:numId w:val="5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rozvoj a užívání všech smyslů</w:t>
      </w:r>
    </w:p>
    <w:p w:rsidR="002357C7" w:rsidRDefault="002357C7" w:rsidP="002357C7">
      <w:pPr>
        <w:pStyle w:val="Prosttext"/>
        <w:jc w:val="both"/>
        <w:rPr>
          <w:rFonts w:ascii="Arial" w:eastAsia="MS Mincho" w:hAnsi="Arial" w:cs="Arial"/>
          <w:b/>
          <w:sz w:val="24"/>
          <w:szCs w:val="24"/>
        </w:rPr>
      </w:pPr>
    </w:p>
    <w:p w:rsidR="004830FA" w:rsidRDefault="004830FA" w:rsidP="004830FA">
      <w:pPr>
        <w:pStyle w:val="Prosttext"/>
        <w:rPr>
          <w:rFonts w:ascii="Arial" w:eastAsia="MS Mincho" w:hAnsi="Arial" w:cs="Arial"/>
          <w:b/>
          <w:sz w:val="24"/>
          <w:szCs w:val="24"/>
        </w:rPr>
      </w:pPr>
      <w:r w:rsidRPr="00C32BF1">
        <w:rPr>
          <w:rFonts w:ascii="Arial" w:eastAsia="MS Mincho" w:hAnsi="Arial" w:cs="Arial"/>
          <w:b/>
          <w:sz w:val="24"/>
          <w:szCs w:val="24"/>
        </w:rPr>
        <w:t>Očekávané výstupy:</w:t>
      </w:r>
    </w:p>
    <w:p w:rsidR="006E6E67" w:rsidRPr="00C32BF1" w:rsidRDefault="006E6E67" w:rsidP="004830FA">
      <w:pPr>
        <w:pStyle w:val="Prosttext"/>
        <w:rPr>
          <w:rFonts w:ascii="Arial" w:hAnsi="Arial" w:cs="Arial"/>
          <w:sz w:val="24"/>
          <w:szCs w:val="24"/>
        </w:rPr>
      </w:pPr>
    </w:p>
    <w:p w:rsidR="004E3469" w:rsidRPr="004E3469" w:rsidRDefault="004F5961" w:rsidP="00FD086E">
      <w:pPr>
        <w:pStyle w:val="Prosttext"/>
        <w:numPr>
          <w:ilvl w:val="3"/>
          <w:numId w:val="74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z</w:t>
      </w:r>
      <w:r w:rsidR="004E3469" w:rsidRPr="00C32BF1">
        <w:rPr>
          <w:rFonts w:ascii="Arial" w:eastAsia="MS Mincho" w:hAnsi="Arial" w:cs="Arial"/>
          <w:sz w:val="24"/>
          <w:szCs w:val="24"/>
        </w:rPr>
        <w:t>vládnout běžné způsoby pohybů v různém prostředí, chůze přiměřené věku dětí</w:t>
      </w:r>
    </w:p>
    <w:p w:rsidR="004E3469" w:rsidRPr="004E3469" w:rsidRDefault="004F5961" w:rsidP="00FD086E">
      <w:pPr>
        <w:pStyle w:val="Prosttext"/>
        <w:numPr>
          <w:ilvl w:val="3"/>
          <w:numId w:val="74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o</w:t>
      </w:r>
      <w:r w:rsidR="004E3469" w:rsidRPr="00C32BF1">
        <w:rPr>
          <w:rFonts w:ascii="Arial" w:eastAsia="MS Mincho" w:hAnsi="Arial" w:cs="Arial"/>
          <w:sz w:val="24"/>
          <w:szCs w:val="24"/>
        </w:rPr>
        <w:t>vládat tempo a intonaci řeči</w:t>
      </w:r>
    </w:p>
    <w:p w:rsidR="004E3469" w:rsidRPr="004E3469" w:rsidRDefault="004F5961" w:rsidP="00FD086E">
      <w:pPr>
        <w:pStyle w:val="Prosttext"/>
        <w:numPr>
          <w:ilvl w:val="3"/>
          <w:numId w:val="74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p</w:t>
      </w:r>
      <w:r w:rsidR="004E3469" w:rsidRPr="00C32BF1">
        <w:rPr>
          <w:rFonts w:ascii="Arial" w:eastAsia="MS Mincho" w:hAnsi="Arial" w:cs="Arial"/>
          <w:sz w:val="24"/>
          <w:szCs w:val="24"/>
        </w:rPr>
        <w:t>oznat a vymyslet jednoduchá synonyma, antonyma</w:t>
      </w:r>
    </w:p>
    <w:p w:rsidR="004E3469" w:rsidRPr="004E3469" w:rsidRDefault="004F5961" w:rsidP="00FD086E">
      <w:pPr>
        <w:pStyle w:val="Prosttext"/>
        <w:numPr>
          <w:ilvl w:val="3"/>
          <w:numId w:val="74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o</w:t>
      </w:r>
      <w:r w:rsidR="004E3469" w:rsidRPr="00C32BF1">
        <w:rPr>
          <w:rFonts w:ascii="Arial" w:eastAsia="MS Mincho" w:hAnsi="Arial" w:cs="Arial"/>
          <w:sz w:val="24"/>
          <w:szCs w:val="24"/>
        </w:rPr>
        <w:t>rientovat se v rovině</w:t>
      </w:r>
    </w:p>
    <w:p w:rsidR="004E3469" w:rsidRPr="004E3469" w:rsidRDefault="004F5961" w:rsidP="00FD086E">
      <w:pPr>
        <w:pStyle w:val="Prosttext"/>
        <w:numPr>
          <w:ilvl w:val="3"/>
          <w:numId w:val="74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b</w:t>
      </w:r>
      <w:r w:rsidR="004E3469" w:rsidRPr="00C32BF1">
        <w:rPr>
          <w:rFonts w:ascii="Arial" w:eastAsia="MS Mincho" w:hAnsi="Arial" w:cs="Arial"/>
          <w:sz w:val="24"/>
          <w:szCs w:val="24"/>
        </w:rPr>
        <w:t>ýt citlivé k živým bytostem, k přírodě a k věcem</w:t>
      </w:r>
    </w:p>
    <w:p w:rsidR="004E3469" w:rsidRPr="004E3469" w:rsidRDefault="004F5961" w:rsidP="00FD086E">
      <w:pPr>
        <w:pStyle w:val="Prosttext"/>
        <w:numPr>
          <w:ilvl w:val="3"/>
          <w:numId w:val="74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b</w:t>
      </w:r>
      <w:r w:rsidR="004E3469" w:rsidRPr="00C32BF1">
        <w:rPr>
          <w:rFonts w:ascii="Arial" w:eastAsia="MS Mincho" w:hAnsi="Arial" w:cs="Arial"/>
          <w:sz w:val="24"/>
          <w:szCs w:val="24"/>
        </w:rPr>
        <w:t>ránit se projevům násilí jiného dítěte, ubližování, ponižování apod.</w:t>
      </w:r>
    </w:p>
    <w:p w:rsidR="004E3469" w:rsidRPr="004E3469" w:rsidRDefault="004F5961" w:rsidP="00FD086E">
      <w:pPr>
        <w:pStyle w:val="Prosttext"/>
        <w:numPr>
          <w:ilvl w:val="3"/>
          <w:numId w:val="74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r</w:t>
      </w:r>
      <w:r w:rsidR="004E3469" w:rsidRPr="00C32BF1">
        <w:rPr>
          <w:rFonts w:ascii="Arial" w:eastAsia="MS Mincho" w:hAnsi="Arial" w:cs="Arial"/>
          <w:sz w:val="24"/>
          <w:szCs w:val="24"/>
        </w:rPr>
        <w:t>ozvoj společenského a estetického vkusu</w:t>
      </w:r>
    </w:p>
    <w:p w:rsidR="004E3469" w:rsidRPr="004E3469" w:rsidRDefault="004F5961" w:rsidP="00FD086E">
      <w:pPr>
        <w:pStyle w:val="Prosttext"/>
        <w:numPr>
          <w:ilvl w:val="3"/>
          <w:numId w:val="74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r</w:t>
      </w:r>
      <w:r w:rsidR="004E3469" w:rsidRPr="00C32BF1">
        <w:rPr>
          <w:rFonts w:ascii="Arial" w:eastAsia="MS Mincho" w:hAnsi="Arial" w:cs="Arial"/>
          <w:sz w:val="24"/>
          <w:szCs w:val="24"/>
        </w:rPr>
        <w:t>ozvoj dovedností vyjadřovat a projevovat kladný postoj k přírodě</w:t>
      </w:r>
    </w:p>
    <w:p w:rsidR="004E3469" w:rsidRPr="00C32BF1" w:rsidRDefault="004F5961" w:rsidP="00FD086E">
      <w:pPr>
        <w:pStyle w:val="Prosttext"/>
        <w:numPr>
          <w:ilvl w:val="3"/>
          <w:numId w:val="74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d</w:t>
      </w:r>
      <w:r w:rsidR="004E3469" w:rsidRPr="00C32BF1">
        <w:rPr>
          <w:rFonts w:ascii="Arial" w:eastAsia="MS Mincho" w:hAnsi="Arial" w:cs="Arial"/>
          <w:sz w:val="24"/>
          <w:szCs w:val="24"/>
        </w:rPr>
        <w:t>održovat pravidla her a jiných činností, jednat spravedlivě, hrát fair</w:t>
      </w:r>
    </w:p>
    <w:p w:rsidR="006E6E67" w:rsidRPr="006E6E67" w:rsidRDefault="004F5961" w:rsidP="00FD086E">
      <w:pPr>
        <w:pStyle w:val="Prosttext"/>
        <w:numPr>
          <w:ilvl w:val="3"/>
          <w:numId w:val="74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v</w:t>
      </w:r>
      <w:r w:rsidR="006E6E67" w:rsidRPr="00C32BF1">
        <w:rPr>
          <w:rFonts w:ascii="Arial" w:eastAsia="MS Mincho" w:hAnsi="Arial" w:cs="Arial"/>
          <w:sz w:val="24"/>
          <w:szCs w:val="24"/>
        </w:rPr>
        <w:t>nímat, že svět má svůj řád, že je rozmanitý a pozoruhodný, nekonečně pestrý a různorodý</w:t>
      </w:r>
    </w:p>
    <w:p w:rsidR="006E6E67" w:rsidRPr="006E6E67" w:rsidRDefault="004F5961" w:rsidP="00FD086E">
      <w:pPr>
        <w:pStyle w:val="Prosttext"/>
        <w:numPr>
          <w:ilvl w:val="3"/>
          <w:numId w:val="74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v</w:t>
      </w:r>
      <w:r w:rsidR="006E6E67" w:rsidRPr="00C32BF1">
        <w:rPr>
          <w:rFonts w:ascii="Arial" w:eastAsia="MS Mincho" w:hAnsi="Arial" w:cs="Arial"/>
          <w:sz w:val="24"/>
          <w:szCs w:val="24"/>
        </w:rPr>
        <w:t>šímat si změn způsobených přírodními jevy</w:t>
      </w:r>
    </w:p>
    <w:p w:rsidR="006E6E67" w:rsidRPr="006E6E67" w:rsidRDefault="004F5961" w:rsidP="00FD086E">
      <w:pPr>
        <w:pStyle w:val="Prosttext"/>
        <w:numPr>
          <w:ilvl w:val="3"/>
          <w:numId w:val="74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p</w:t>
      </w:r>
      <w:r w:rsidR="006E6E67" w:rsidRPr="00C32BF1">
        <w:rPr>
          <w:rFonts w:ascii="Arial" w:eastAsia="MS Mincho" w:hAnsi="Arial" w:cs="Arial"/>
          <w:sz w:val="24"/>
          <w:szCs w:val="24"/>
        </w:rPr>
        <w:t>orozumět, že všechno kolem se mění, vyvíjí, pohybuje a proměňuje a že je třeba s těmito změnami počítat</w:t>
      </w:r>
    </w:p>
    <w:p w:rsidR="006E6E67" w:rsidRPr="00C32BF1" w:rsidRDefault="004F5961" w:rsidP="00FD086E">
      <w:pPr>
        <w:pStyle w:val="Prosttext"/>
        <w:numPr>
          <w:ilvl w:val="3"/>
          <w:numId w:val="74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m</w:t>
      </w:r>
      <w:r w:rsidR="006E6E67" w:rsidRPr="00C32BF1">
        <w:rPr>
          <w:rFonts w:ascii="Arial" w:eastAsia="MS Mincho" w:hAnsi="Arial" w:cs="Arial"/>
          <w:sz w:val="24"/>
          <w:szCs w:val="24"/>
        </w:rPr>
        <w:t>ít povědomí o významu životního prostředí, rozlišovat aktivity, které mohou zdraví okolního prostředí podporovat a naopak poškozovat</w:t>
      </w:r>
    </w:p>
    <w:p w:rsidR="006E6E67" w:rsidRPr="00C32BF1" w:rsidRDefault="006E6E67" w:rsidP="006E6E67">
      <w:pPr>
        <w:pStyle w:val="Prosttext"/>
        <w:rPr>
          <w:rFonts w:ascii="Arial" w:eastAsia="MS Mincho" w:hAnsi="Arial" w:cs="Arial"/>
          <w:b/>
          <w:sz w:val="24"/>
          <w:szCs w:val="24"/>
        </w:rPr>
      </w:pPr>
    </w:p>
    <w:p w:rsidR="002357C7" w:rsidRDefault="002357C7" w:rsidP="004E3469">
      <w:pPr>
        <w:pStyle w:val="Odstavecseseznamem"/>
        <w:ind w:left="312"/>
        <w:rPr>
          <w:rFonts w:ascii="Arial" w:hAnsi="Arial" w:cs="Arial"/>
          <w:sz w:val="24"/>
          <w:szCs w:val="24"/>
        </w:rPr>
      </w:pPr>
    </w:p>
    <w:p w:rsidR="004F5961" w:rsidRPr="004E3469" w:rsidRDefault="004F5961" w:rsidP="004E3469">
      <w:pPr>
        <w:rPr>
          <w:rFonts w:ascii="Arial" w:hAnsi="Arial" w:cs="Arial"/>
          <w:sz w:val="24"/>
          <w:szCs w:val="24"/>
        </w:rPr>
      </w:pPr>
    </w:p>
    <w:p w:rsidR="004830FA" w:rsidRDefault="004830FA" w:rsidP="004830FA">
      <w:pPr>
        <w:rPr>
          <w:rFonts w:ascii="Arial" w:hAnsi="Arial" w:cs="Arial"/>
          <w:b/>
          <w:sz w:val="24"/>
          <w:szCs w:val="24"/>
          <w:u w:val="single"/>
        </w:rPr>
      </w:pPr>
      <w:r w:rsidRPr="004830FA">
        <w:rPr>
          <w:rFonts w:ascii="Arial" w:hAnsi="Arial" w:cs="Arial"/>
          <w:b/>
          <w:sz w:val="24"/>
          <w:szCs w:val="24"/>
          <w:u w:val="single"/>
        </w:rPr>
        <w:t>Integrovaný blok „</w:t>
      </w:r>
      <w:r w:rsidRPr="00997BEC">
        <w:rPr>
          <w:rFonts w:ascii="Arial" w:hAnsi="Arial" w:cs="Arial"/>
          <w:b/>
          <w:color w:val="009900"/>
          <w:sz w:val="24"/>
          <w:szCs w:val="24"/>
          <w:u w:val="single"/>
        </w:rPr>
        <w:t>JARO</w:t>
      </w:r>
      <w:r w:rsidRPr="004830FA">
        <w:rPr>
          <w:rFonts w:ascii="Arial" w:hAnsi="Arial" w:cs="Arial"/>
          <w:b/>
          <w:sz w:val="24"/>
          <w:szCs w:val="24"/>
          <w:u w:val="single"/>
        </w:rPr>
        <w:t>“</w:t>
      </w:r>
    </w:p>
    <w:p w:rsidR="004830FA" w:rsidRPr="004830FA" w:rsidRDefault="004830FA" w:rsidP="004830FA">
      <w:pPr>
        <w:rPr>
          <w:rFonts w:ascii="Arial" w:hAnsi="Arial" w:cs="Arial"/>
          <w:b/>
          <w:sz w:val="24"/>
          <w:szCs w:val="24"/>
          <w:u w:val="single"/>
        </w:rPr>
      </w:pPr>
    </w:p>
    <w:p w:rsidR="004830FA" w:rsidRDefault="004830FA" w:rsidP="004830FA">
      <w:pPr>
        <w:ind w:left="1416" w:firstLine="708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Podtéma</w:t>
      </w:r>
    </w:p>
    <w:p w:rsidR="004830FA" w:rsidRPr="004830FA" w:rsidRDefault="004830FA" w:rsidP="004830FA">
      <w:pPr>
        <w:rPr>
          <w:rFonts w:ascii="Arial" w:hAnsi="Arial" w:cs="Arial"/>
          <w:sz w:val="24"/>
          <w:szCs w:val="24"/>
        </w:rPr>
      </w:pPr>
    </w:p>
    <w:p w:rsidR="005C7BC4" w:rsidRPr="004830FA" w:rsidRDefault="005C7BC4" w:rsidP="00E116AF">
      <w:pPr>
        <w:pStyle w:val="Odstavecseseznamem"/>
        <w:numPr>
          <w:ilvl w:val="0"/>
          <w:numId w:val="53"/>
        </w:numPr>
        <w:suppressAutoHyphens w:val="0"/>
        <w:autoSpaceDN/>
        <w:spacing w:after="160" w:line="259" w:lineRule="auto"/>
        <w:contextualSpacing/>
        <w:textAlignment w:val="auto"/>
        <w:rPr>
          <w:rFonts w:ascii="Arial" w:hAnsi="Arial" w:cs="Arial"/>
          <w:b/>
          <w:color w:val="009900"/>
          <w:sz w:val="24"/>
          <w:szCs w:val="24"/>
        </w:rPr>
      </w:pPr>
      <w:r w:rsidRPr="004830FA">
        <w:rPr>
          <w:rFonts w:ascii="Arial" w:hAnsi="Arial" w:cs="Arial"/>
          <w:b/>
          <w:color w:val="009900"/>
          <w:sz w:val="24"/>
          <w:szCs w:val="24"/>
        </w:rPr>
        <w:t>Kulí se ze dvora takhle velká brambora</w:t>
      </w:r>
    </w:p>
    <w:p w:rsidR="005C7BC4" w:rsidRDefault="005C7BC4" w:rsidP="005C7BC4">
      <w:pPr>
        <w:pStyle w:val="Odstavecseseznamem"/>
        <w:ind w:left="2130"/>
        <w:rPr>
          <w:rFonts w:ascii="Arial" w:hAnsi="Arial" w:cs="Arial"/>
          <w:sz w:val="24"/>
          <w:szCs w:val="24"/>
        </w:rPr>
      </w:pPr>
      <w:r w:rsidRPr="00EA5145">
        <w:rPr>
          <w:rFonts w:ascii="Arial" w:hAnsi="Arial" w:cs="Arial"/>
          <w:sz w:val="24"/>
          <w:szCs w:val="24"/>
        </w:rPr>
        <w:t xml:space="preserve">(Práce na dvorku, zvířátka, </w:t>
      </w:r>
      <w:r>
        <w:rPr>
          <w:rFonts w:ascii="Arial" w:hAnsi="Arial" w:cs="Arial"/>
          <w:sz w:val="24"/>
          <w:szCs w:val="24"/>
        </w:rPr>
        <w:t xml:space="preserve">hospodářská zvířata, </w:t>
      </w:r>
      <w:r w:rsidRPr="00EA5145">
        <w:rPr>
          <w:rFonts w:ascii="Arial" w:hAnsi="Arial" w:cs="Arial"/>
          <w:sz w:val="24"/>
          <w:szCs w:val="24"/>
        </w:rPr>
        <w:t>porovnávání obrázků, protiklady,</w:t>
      </w:r>
      <w:r>
        <w:rPr>
          <w:rFonts w:ascii="Arial" w:hAnsi="Arial" w:cs="Arial"/>
          <w:sz w:val="24"/>
          <w:szCs w:val="24"/>
        </w:rPr>
        <w:t xml:space="preserve"> .</w:t>
      </w:r>
      <w:r w:rsidRPr="00EA5145">
        <w:rPr>
          <w:rFonts w:ascii="Arial" w:hAnsi="Arial" w:cs="Arial"/>
          <w:sz w:val="24"/>
          <w:szCs w:val="24"/>
        </w:rPr>
        <w:t>..)</w:t>
      </w:r>
    </w:p>
    <w:p w:rsidR="004830FA" w:rsidRDefault="004830FA" w:rsidP="004830FA">
      <w:pPr>
        <w:rPr>
          <w:rFonts w:ascii="Arial" w:hAnsi="Arial" w:cs="Arial"/>
          <w:b/>
          <w:sz w:val="24"/>
          <w:szCs w:val="24"/>
        </w:rPr>
      </w:pPr>
      <w:r w:rsidRPr="005455AC">
        <w:rPr>
          <w:rFonts w:ascii="Arial" w:hAnsi="Arial" w:cs="Arial"/>
          <w:b/>
          <w:sz w:val="24"/>
          <w:szCs w:val="24"/>
        </w:rPr>
        <w:t>Záměr:</w:t>
      </w:r>
    </w:p>
    <w:p w:rsidR="000A75C3" w:rsidRDefault="000A75C3" w:rsidP="004830F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Rozvíjet schopnost vážit si života ve všech formách, upevňovat citové vztahy ke svému okolí a k živým bytostem. Seznamovat děti s nebezpečím při setkání s cizími zvířaty. </w:t>
      </w:r>
    </w:p>
    <w:p w:rsidR="000A75C3" w:rsidRPr="000A75C3" w:rsidRDefault="000A75C3" w:rsidP="004830FA">
      <w:pPr>
        <w:rPr>
          <w:rFonts w:ascii="Arial" w:hAnsi="Arial" w:cs="Arial"/>
          <w:sz w:val="24"/>
          <w:szCs w:val="24"/>
        </w:rPr>
      </w:pPr>
    </w:p>
    <w:p w:rsidR="004830FA" w:rsidRDefault="004830FA" w:rsidP="004830FA">
      <w:pPr>
        <w:pStyle w:val="Prosttext"/>
        <w:jc w:val="both"/>
        <w:rPr>
          <w:rFonts w:ascii="Arial" w:eastAsia="MS Mincho" w:hAnsi="Arial" w:cs="Arial"/>
          <w:b/>
          <w:sz w:val="24"/>
          <w:szCs w:val="24"/>
        </w:rPr>
      </w:pPr>
      <w:r w:rsidRPr="0041693F">
        <w:rPr>
          <w:rFonts w:ascii="Arial" w:eastAsia="MS Mincho" w:hAnsi="Arial" w:cs="Arial"/>
          <w:b/>
          <w:sz w:val="24"/>
          <w:szCs w:val="24"/>
        </w:rPr>
        <w:t>Dílčí vzdělávací cíle:</w:t>
      </w:r>
    </w:p>
    <w:p w:rsidR="002357C7" w:rsidRDefault="002357C7" w:rsidP="004830FA">
      <w:pPr>
        <w:pStyle w:val="Prosttext"/>
        <w:jc w:val="both"/>
        <w:rPr>
          <w:rFonts w:ascii="Arial" w:eastAsia="MS Mincho" w:hAnsi="Arial" w:cs="Arial"/>
          <w:b/>
          <w:sz w:val="24"/>
          <w:szCs w:val="24"/>
        </w:rPr>
      </w:pPr>
    </w:p>
    <w:p w:rsidR="000A75C3" w:rsidRPr="00C32BF1" w:rsidRDefault="000A75C3" w:rsidP="004E3469">
      <w:pPr>
        <w:pStyle w:val="Prosttext"/>
        <w:numPr>
          <w:ilvl w:val="0"/>
          <w:numId w:val="53"/>
        </w:numPr>
        <w:rPr>
          <w:rFonts w:ascii="Arial" w:hAnsi="Arial" w:cs="Arial"/>
          <w:sz w:val="24"/>
          <w:szCs w:val="24"/>
        </w:rPr>
      </w:pPr>
      <w:r w:rsidRPr="00C32BF1">
        <w:rPr>
          <w:rFonts w:ascii="Arial" w:eastAsia="MS Mincho" w:hAnsi="Arial" w:cs="Arial"/>
          <w:sz w:val="24"/>
          <w:szCs w:val="24"/>
        </w:rPr>
        <w:t>vytvoření povědomí o vlastní sounáležitosti se světem</w:t>
      </w:r>
    </w:p>
    <w:p w:rsidR="000A75C3" w:rsidRPr="00C32BF1" w:rsidRDefault="000A75C3" w:rsidP="004E3469">
      <w:pPr>
        <w:pStyle w:val="Prosttext"/>
        <w:numPr>
          <w:ilvl w:val="0"/>
          <w:numId w:val="53"/>
        </w:numPr>
        <w:rPr>
          <w:rFonts w:ascii="Arial" w:hAnsi="Arial" w:cs="Arial"/>
          <w:sz w:val="24"/>
          <w:szCs w:val="24"/>
        </w:rPr>
      </w:pPr>
      <w:r w:rsidRPr="00C32BF1">
        <w:rPr>
          <w:rFonts w:ascii="Arial" w:eastAsia="MS Mincho" w:hAnsi="Arial" w:cs="Arial"/>
          <w:sz w:val="24"/>
          <w:szCs w:val="24"/>
        </w:rPr>
        <w:t>rozvoj schopnosti vážit si života ve všech jeho formách</w:t>
      </w:r>
    </w:p>
    <w:p w:rsidR="000A75C3" w:rsidRPr="00C32BF1" w:rsidRDefault="000A75C3" w:rsidP="004E3469">
      <w:pPr>
        <w:pStyle w:val="Prosttext"/>
        <w:numPr>
          <w:ilvl w:val="0"/>
          <w:numId w:val="53"/>
        </w:numPr>
        <w:rPr>
          <w:rFonts w:ascii="Arial" w:hAnsi="Arial" w:cs="Arial"/>
          <w:sz w:val="24"/>
          <w:szCs w:val="24"/>
        </w:rPr>
      </w:pPr>
      <w:r w:rsidRPr="00C32BF1">
        <w:rPr>
          <w:rFonts w:ascii="Arial" w:eastAsia="MS Mincho" w:hAnsi="Arial" w:cs="Arial"/>
          <w:sz w:val="24"/>
          <w:szCs w:val="24"/>
        </w:rPr>
        <w:t>vážit si práce ostatních lidí</w:t>
      </w:r>
    </w:p>
    <w:p w:rsidR="000A75C3" w:rsidRPr="00C32BF1" w:rsidRDefault="000A75C3" w:rsidP="004E3469">
      <w:pPr>
        <w:pStyle w:val="Prosttext"/>
        <w:numPr>
          <w:ilvl w:val="0"/>
          <w:numId w:val="53"/>
        </w:numPr>
        <w:rPr>
          <w:rFonts w:ascii="Arial" w:hAnsi="Arial" w:cs="Arial"/>
          <w:sz w:val="24"/>
          <w:szCs w:val="24"/>
        </w:rPr>
      </w:pPr>
      <w:r w:rsidRPr="00C32BF1">
        <w:rPr>
          <w:rFonts w:ascii="Arial" w:eastAsia="MS Mincho" w:hAnsi="Arial" w:cs="Arial"/>
          <w:sz w:val="24"/>
          <w:szCs w:val="24"/>
        </w:rPr>
        <w:t>rozvoj a užívání všech smyslů</w:t>
      </w:r>
    </w:p>
    <w:p w:rsidR="004E3469" w:rsidRPr="00C32BF1" w:rsidRDefault="004E3469" w:rsidP="004E3469">
      <w:pPr>
        <w:pStyle w:val="Standard"/>
        <w:numPr>
          <w:ilvl w:val="0"/>
          <w:numId w:val="5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rozvoj citového vztahu ke zvířátkům</w:t>
      </w:r>
    </w:p>
    <w:p w:rsidR="004E3469" w:rsidRPr="00C32BF1" w:rsidRDefault="004E3469" w:rsidP="004E3469">
      <w:pPr>
        <w:pStyle w:val="Standard"/>
        <w:numPr>
          <w:ilvl w:val="0"/>
          <w:numId w:val="5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cvičit paměť, pozornost, představivost</w:t>
      </w:r>
    </w:p>
    <w:p w:rsidR="000A75C3" w:rsidRPr="004E3469" w:rsidRDefault="004E3469" w:rsidP="004E3469">
      <w:pPr>
        <w:pStyle w:val="Prosttext"/>
        <w:numPr>
          <w:ilvl w:val="0"/>
          <w:numId w:val="53"/>
        </w:numPr>
        <w:jc w:val="both"/>
        <w:rPr>
          <w:rFonts w:ascii="Arial" w:eastAsia="MS Mincho" w:hAnsi="Arial" w:cs="Arial"/>
          <w:b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rozvíjet respekt a přizpůsobivost ve vztahu k</w:t>
      </w:r>
      <w:r>
        <w:rPr>
          <w:rFonts w:ascii="Arial" w:hAnsi="Arial" w:cs="Arial"/>
          <w:color w:val="000000"/>
          <w:sz w:val="24"/>
          <w:szCs w:val="24"/>
        </w:rPr>
        <w:t> </w:t>
      </w:r>
      <w:r w:rsidRPr="00C32BF1">
        <w:rPr>
          <w:rFonts w:ascii="Arial" w:hAnsi="Arial" w:cs="Arial"/>
          <w:color w:val="000000"/>
          <w:sz w:val="24"/>
          <w:szCs w:val="24"/>
        </w:rPr>
        <w:t>druhému</w:t>
      </w:r>
    </w:p>
    <w:p w:rsidR="004E3469" w:rsidRDefault="004E3469" w:rsidP="004E3469">
      <w:pPr>
        <w:pStyle w:val="Prosttext"/>
        <w:ind w:left="2130"/>
        <w:jc w:val="both"/>
        <w:rPr>
          <w:rFonts w:ascii="Arial" w:eastAsia="MS Mincho" w:hAnsi="Arial" w:cs="Arial"/>
          <w:b/>
          <w:sz w:val="24"/>
          <w:szCs w:val="24"/>
        </w:rPr>
      </w:pPr>
    </w:p>
    <w:p w:rsidR="004830FA" w:rsidRDefault="004830FA" w:rsidP="004830FA">
      <w:pPr>
        <w:pStyle w:val="Prosttext"/>
        <w:rPr>
          <w:rFonts w:ascii="Arial" w:eastAsia="MS Mincho" w:hAnsi="Arial" w:cs="Arial"/>
          <w:b/>
          <w:sz w:val="24"/>
          <w:szCs w:val="24"/>
        </w:rPr>
      </w:pPr>
      <w:r w:rsidRPr="00C32BF1">
        <w:rPr>
          <w:rFonts w:ascii="Arial" w:eastAsia="MS Mincho" w:hAnsi="Arial" w:cs="Arial"/>
          <w:b/>
          <w:sz w:val="24"/>
          <w:szCs w:val="24"/>
        </w:rPr>
        <w:t>Očekávané výstupy:</w:t>
      </w:r>
    </w:p>
    <w:p w:rsidR="006E6E67" w:rsidRPr="00C32BF1" w:rsidRDefault="006E6E67" w:rsidP="004830FA">
      <w:pPr>
        <w:pStyle w:val="Prosttext"/>
        <w:rPr>
          <w:rFonts w:ascii="Arial" w:hAnsi="Arial" w:cs="Arial"/>
          <w:sz w:val="24"/>
          <w:szCs w:val="24"/>
        </w:rPr>
      </w:pPr>
    </w:p>
    <w:p w:rsidR="006E6E67" w:rsidRPr="006E6E67" w:rsidRDefault="004F5961" w:rsidP="00FD086E">
      <w:pPr>
        <w:pStyle w:val="Prosttext"/>
        <w:numPr>
          <w:ilvl w:val="3"/>
          <w:numId w:val="75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r</w:t>
      </w:r>
      <w:r w:rsidR="006E6E67" w:rsidRPr="00C32BF1">
        <w:rPr>
          <w:rFonts w:ascii="Arial" w:eastAsia="MS Mincho" w:hAnsi="Arial" w:cs="Arial"/>
          <w:sz w:val="24"/>
          <w:szCs w:val="24"/>
        </w:rPr>
        <w:t>espektovat rozdílné schopnosti vrstevníků</w:t>
      </w:r>
    </w:p>
    <w:p w:rsidR="006E6E67" w:rsidRPr="006E6E67" w:rsidRDefault="004F5961" w:rsidP="00FD086E">
      <w:pPr>
        <w:pStyle w:val="Prosttext"/>
        <w:numPr>
          <w:ilvl w:val="3"/>
          <w:numId w:val="75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m</w:t>
      </w:r>
      <w:r w:rsidR="006E6E67" w:rsidRPr="00C32BF1">
        <w:rPr>
          <w:rFonts w:ascii="Arial" w:eastAsia="MS Mincho" w:hAnsi="Arial" w:cs="Arial"/>
          <w:sz w:val="24"/>
          <w:szCs w:val="24"/>
        </w:rPr>
        <w:t>ít povědomí o významu životního prostředí, pomáhat a chránit</w:t>
      </w:r>
    </w:p>
    <w:p w:rsidR="006E6E67" w:rsidRPr="006E6E67" w:rsidRDefault="004F5961" w:rsidP="00FD086E">
      <w:pPr>
        <w:pStyle w:val="Prosttext"/>
        <w:numPr>
          <w:ilvl w:val="3"/>
          <w:numId w:val="75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n</w:t>
      </w:r>
      <w:r w:rsidR="006E6E67" w:rsidRPr="00C32BF1">
        <w:rPr>
          <w:rFonts w:ascii="Arial" w:eastAsia="MS Mincho" w:hAnsi="Arial" w:cs="Arial"/>
          <w:sz w:val="24"/>
          <w:szCs w:val="24"/>
        </w:rPr>
        <w:t>alézat nová řešení nebo alternativní k běžným</w:t>
      </w:r>
    </w:p>
    <w:p w:rsidR="006E6E67" w:rsidRPr="006E6E67" w:rsidRDefault="004F5961" w:rsidP="00FD086E">
      <w:pPr>
        <w:pStyle w:val="Prosttext"/>
        <w:numPr>
          <w:ilvl w:val="3"/>
          <w:numId w:val="75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v</w:t>
      </w:r>
      <w:r w:rsidR="006E6E67" w:rsidRPr="00C32BF1">
        <w:rPr>
          <w:rFonts w:ascii="Arial" w:eastAsia="MS Mincho" w:hAnsi="Arial" w:cs="Arial"/>
          <w:sz w:val="24"/>
          <w:szCs w:val="24"/>
        </w:rPr>
        <w:t>yjadřovat svou fantazii a představivost v tvořivých činnostech</w:t>
      </w:r>
    </w:p>
    <w:p w:rsidR="006E6E67" w:rsidRPr="006E6E67" w:rsidRDefault="004F5961" w:rsidP="00FD086E">
      <w:pPr>
        <w:pStyle w:val="Prosttext"/>
        <w:numPr>
          <w:ilvl w:val="3"/>
          <w:numId w:val="75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u</w:t>
      </w:r>
      <w:r w:rsidR="006E6E67" w:rsidRPr="00C32BF1">
        <w:rPr>
          <w:rFonts w:ascii="Arial" w:eastAsia="MS Mincho" w:hAnsi="Arial" w:cs="Arial"/>
          <w:sz w:val="24"/>
          <w:szCs w:val="24"/>
        </w:rPr>
        <w:t>čit záměrně pozorovat, postřehovat, všímat si nového, změněného, chybějícího</w:t>
      </w:r>
    </w:p>
    <w:p w:rsidR="006E6E67" w:rsidRPr="006E6E67" w:rsidRDefault="004F5961" w:rsidP="00FD086E">
      <w:pPr>
        <w:pStyle w:val="Prosttext"/>
        <w:numPr>
          <w:ilvl w:val="3"/>
          <w:numId w:val="75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t</w:t>
      </w:r>
      <w:r w:rsidR="006E6E67" w:rsidRPr="00C32BF1">
        <w:rPr>
          <w:rFonts w:ascii="Arial" w:eastAsia="MS Mincho" w:hAnsi="Arial" w:cs="Arial"/>
          <w:sz w:val="24"/>
          <w:szCs w:val="24"/>
        </w:rPr>
        <w:t>ěšit se z hezkých zážitků týkajících se přírodních krás</w:t>
      </w:r>
    </w:p>
    <w:p w:rsidR="006E6E67" w:rsidRPr="006E6E67" w:rsidRDefault="004F5961" w:rsidP="00FD086E">
      <w:pPr>
        <w:pStyle w:val="Prosttext"/>
        <w:numPr>
          <w:ilvl w:val="3"/>
          <w:numId w:val="75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v</w:t>
      </w:r>
      <w:r w:rsidR="006E6E67" w:rsidRPr="00C32BF1">
        <w:rPr>
          <w:rFonts w:ascii="Arial" w:eastAsia="MS Mincho" w:hAnsi="Arial" w:cs="Arial"/>
          <w:sz w:val="24"/>
          <w:szCs w:val="24"/>
        </w:rPr>
        <w:t>yjádřit souhlas v situacích, které to vyžadují, či nesouhlas v situacích, které ohrožují zdraví a bezpečí</w:t>
      </w:r>
    </w:p>
    <w:p w:rsidR="006E6E67" w:rsidRPr="006E6E67" w:rsidRDefault="004F5961" w:rsidP="00FD086E">
      <w:pPr>
        <w:pStyle w:val="Prosttext"/>
        <w:numPr>
          <w:ilvl w:val="3"/>
          <w:numId w:val="75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u</w:t>
      </w:r>
      <w:r w:rsidR="006E6E67" w:rsidRPr="00C32BF1">
        <w:rPr>
          <w:rFonts w:ascii="Arial" w:eastAsia="MS Mincho" w:hAnsi="Arial" w:cs="Arial"/>
          <w:sz w:val="24"/>
          <w:szCs w:val="24"/>
        </w:rPr>
        <w:t>mět nabídnout pomoc při nesnázích druhého</w:t>
      </w:r>
    </w:p>
    <w:p w:rsidR="006E6E67" w:rsidRPr="006E6E67" w:rsidRDefault="004F5961" w:rsidP="00FD086E">
      <w:pPr>
        <w:pStyle w:val="Prosttext"/>
        <w:numPr>
          <w:ilvl w:val="3"/>
          <w:numId w:val="75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u</w:t>
      </w:r>
      <w:r w:rsidR="006E6E67" w:rsidRPr="00C32BF1">
        <w:rPr>
          <w:rFonts w:ascii="Arial" w:eastAsia="MS Mincho" w:hAnsi="Arial" w:cs="Arial"/>
          <w:sz w:val="24"/>
          <w:szCs w:val="24"/>
        </w:rPr>
        <w:t>tvořit jednoduchý rým</w:t>
      </w:r>
    </w:p>
    <w:p w:rsidR="006E6E67" w:rsidRPr="006E6E67" w:rsidRDefault="004F5961" w:rsidP="00FD086E">
      <w:pPr>
        <w:pStyle w:val="Prosttext"/>
        <w:numPr>
          <w:ilvl w:val="3"/>
          <w:numId w:val="75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c</w:t>
      </w:r>
      <w:r w:rsidR="006E6E67" w:rsidRPr="00C32BF1">
        <w:rPr>
          <w:rFonts w:ascii="Arial" w:eastAsia="MS Mincho" w:hAnsi="Arial" w:cs="Arial"/>
          <w:sz w:val="24"/>
          <w:szCs w:val="24"/>
        </w:rPr>
        <w:t>hápat číselnou řadu v rozsahu první desítky</w:t>
      </w:r>
    </w:p>
    <w:p w:rsidR="006E6E67" w:rsidRPr="006E6E67" w:rsidRDefault="004F5961" w:rsidP="00FD086E">
      <w:pPr>
        <w:pStyle w:val="Prosttext"/>
        <w:numPr>
          <w:ilvl w:val="3"/>
          <w:numId w:val="75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p</w:t>
      </w:r>
      <w:r w:rsidR="006E6E67" w:rsidRPr="00C32BF1">
        <w:rPr>
          <w:rFonts w:ascii="Arial" w:eastAsia="MS Mincho" w:hAnsi="Arial" w:cs="Arial"/>
          <w:sz w:val="24"/>
          <w:szCs w:val="24"/>
        </w:rPr>
        <w:t>oznat více, stejně, méně, první, poslední</w:t>
      </w:r>
    </w:p>
    <w:p w:rsidR="006E6E67" w:rsidRPr="00C32BF1" w:rsidRDefault="004F5961" w:rsidP="00FD086E">
      <w:pPr>
        <w:pStyle w:val="Prosttext"/>
        <w:numPr>
          <w:ilvl w:val="3"/>
          <w:numId w:val="75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r</w:t>
      </w:r>
      <w:r w:rsidR="006E6E67" w:rsidRPr="00C32BF1">
        <w:rPr>
          <w:rFonts w:ascii="Arial" w:eastAsia="MS Mincho" w:hAnsi="Arial" w:cs="Arial"/>
          <w:sz w:val="24"/>
          <w:szCs w:val="24"/>
        </w:rPr>
        <w:t>espektovat předem vyjasněná a pochopená pravidla</w:t>
      </w:r>
    </w:p>
    <w:p w:rsidR="006E6E67" w:rsidRPr="00C32BF1" w:rsidRDefault="006E6E67" w:rsidP="006E6E67">
      <w:pPr>
        <w:pStyle w:val="Prosttext"/>
        <w:rPr>
          <w:rFonts w:ascii="Arial" w:eastAsia="MS Mincho" w:hAnsi="Arial" w:cs="Arial"/>
          <w:sz w:val="24"/>
          <w:szCs w:val="24"/>
        </w:rPr>
      </w:pPr>
    </w:p>
    <w:p w:rsidR="006E6E67" w:rsidRPr="00C32BF1" w:rsidRDefault="006E6E67" w:rsidP="006E6E67">
      <w:pPr>
        <w:pStyle w:val="Prosttext"/>
        <w:ind w:left="2520"/>
        <w:rPr>
          <w:rFonts w:ascii="Arial" w:hAnsi="Arial" w:cs="Arial"/>
          <w:sz w:val="24"/>
          <w:szCs w:val="24"/>
        </w:rPr>
      </w:pPr>
    </w:p>
    <w:p w:rsidR="006E6E67" w:rsidRPr="00C32BF1" w:rsidRDefault="006E6E67" w:rsidP="006E6E67">
      <w:pPr>
        <w:pStyle w:val="Prosttext"/>
        <w:rPr>
          <w:rFonts w:ascii="Arial" w:eastAsia="MS Mincho" w:hAnsi="Arial" w:cs="Arial"/>
          <w:sz w:val="24"/>
          <w:szCs w:val="24"/>
        </w:rPr>
      </w:pPr>
    </w:p>
    <w:p w:rsidR="004830FA" w:rsidRPr="00EA5145" w:rsidRDefault="004830FA" w:rsidP="005C7BC4">
      <w:pPr>
        <w:pStyle w:val="Odstavecseseznamem"/>
        <w:ind w:left="2130"/>
        <w:rPr>
          <w:rFonts w:ascii="Arial" w:hAnsi="Arial" w:cs="Arial"/>
          <w:b/>
          <w:sz w:val="24"/>
          <w:szCs w:val="24"/>
        </w:rPr>
      </w:pPr>
    </w:p>
    <w:p w:rsidR="005C7BC4" w:rsidRPr="00EA5145" w:rsidRDefault="005C7BC4" w:rsidP="005C7BC4">
      <w:pPr>
        <w:rPr>
          <w:rFonts w:ascii="Arial" w:hAnsi="Arial" w:cs="Arial"/>
          <w:sz w:val="24"/>
          <w:szCs w:val="24"/>
        </w:rPr>
      </w:pPr>
    </w:p>
    <w:p w:rsidR="005C7BC4" w:rsidRPr="00EA5145" w:rsidRDefault="005C7BC4" w:rsidP="005C7BC4">
      <w:pPr>
        <w:rPr>
          <w:rFonts w:ascii="Arial" w:hAnsi="Arial" w:cs="Arial"/>
          <w:sz w:val="24"/>
          <w:szCs w:val="24"/>
        </w:rPr>
      </w:pPr>
    </w:p>
    <w:p w:rsidR="00997BEC" w:rsidRPr="00C32BF1" w:rsidRDefault="00997BEC" w:rsidP="00997BEC">
      <w:pPr>
        <w:pStyle w:val="Prosttext"/>
        <w:rPr>
          <w:rFonts w:ascii="Arial" w:eastAsia="MS Mincho" w:hAnsi="Arial" w:cs="Arial"/>
          <w:sz w:val="24"/>
          <w:szCs w:val="24"/>
        </w:rPr>
      </w:pPr>
    </w:p>
    <w:p w:rsidR="000E1C6A" w:rsidRPr="00C32BF1" w:rsidRDefault="000E1C6A">
      <w:pPr>
        <w:pStyle w:val="Prosttext"/>
        <w:rPr>
          <w:rFonts w:ascii="Arial" w:eastAsia="MS Mincho" w:hAnsi="Arial" w:cs="Arial"/>
          <w:b/>
          <w:sz w:val="24"/>
          <w:szCs w:val="24"/>
        </w:rPr>
      </w:pPr>
    </w:p>
    <w:p w:rsidR="004830FA" w:rsidRPr="00997BEC" w:rsidRDefault="005C7BC4" w:rsidP="001D2CDC">
      <w:pPr>
        <w:pStyle w:val="Nadpis2"/>
        <w:rPr>
          <w:rFonts w:ascii="Arial" w:hAnsi="Arial" w:cs="Arial"/>
          <w:color w:val="auto"/>
          <w:sz w:val="24"/>
          <w:szCs w:val="24"/>
          <w:u w:val="single"/>
        </w:rPr>
      </w:pPr>
      <w:bookmarkStart w:id="72" w:name="_Toc37740183"/>
      <w:r w:rsidRPr="00C4355C">
        <w:rPr>
          <w:rFonts w:ascii="Arial" w:hAnsi="Arial" w:cs="Arial"/>
          <w:color w:val="auto"/>
          <w:sz w:val="24"/>
          <w:szCs w:val="24"/>
          <w:u w:val="single"/>
        </w:rPr>
        <w:t>Integrovaný blok „</w:t>
      </w:r>
      <w:r w:rsidRPr="00997BEC">
        <w:rPr>
          <w:rFonts w:ascii="Arial" w:hAnsi="Arial" w:cs="Arial"/>
          <w:color w:val="660066"/>
          <w:sz w:val="24"/>
          <w:szCs w:val="24"/>
          <w:u w:val="single"/>
        </w:rPr>
        <w:t>LÉTO</w:t>
      </w:r>
      <w:r w:rsidRPr="00C4355C">
        <w:rPr>
          <w:rFonts w:ascii="Arial" w:hAnsi="Arial" w:cs="Arial"/>
          <w:color w:val="auto"/>
          <w:sz w:val="24"/>
          <w:szCs w:val="24"/>
          <w:u w:val="single"/>
        </w:rPr>
        <w:t>“</w:t>
      </w:r>
      <w:bookmarkEnd w:id="72"/>
    </w:p>
    <w:p w:rsidR="00997BEC" w:rsidRDefault="00997BEC" w:rsidP="004830FA">
      <w:pPr>
        <w:ind w:left="1416" w:firstLine="708"/>
        <w:rPr>
          <w:rFonts w:ascii="Arial" w:hAnsi="Arial" w:cs="Arial"/>
          <w:b/>
          <w:sz w:val="24"/>
          <w:szCs w:val="24"/>
          <w:u w:val="single"/>
        </w:rPr>
      </w:pPr>
    </w:p>
    <w:p w:rsidR="004830FA" w:rsidRDefault="004830FA" w:rsidP="004830FA">
      <w:pPr>
        <w:ind w:left="1416" w:firstLine="708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Podtéma</w:t>
      </w:r>
    </w:p>
    <w:p w:rsidR="005C7BC4" w:rsidRPr="00EA5145" w:rsidRDefault="005C7BC4" w:rsidP="005C7BC4">
      <w:pPr>
        <w:rPr>
          <w:rFonts w:ascii="Arial" w:hAnsi="Arial" w:cs="Arial"/>
          <w:b/>
          <w:sz w:val="24"/>
          <w:szCs w:val="24"/>
          <w:u w:val="single"/>
        </w:rPr>
      </w:pPr>
    </w:p>
    <w:p w:rsidR="005C7BC4" w:rsidRPr="004830FA" w:rsidRDefault="005C7BC4" w:rsidP="00E116AF">
      <w:pPr>
        <w:pStyle w:val="Odstavecseseznamem"/>
        <w:numPr>
          <w:ilvl w:val="0"/>
          <w:numId w:val="53"/>
        </w:numPr>
        <w:suppressAutoHyphens w:val="0"/>
        <w:autoSpaceDN/>
        <w:spacing w:after="160" w:line="259" w:lineRule="auto"/>
        <w:contextualSpacing/>
        <w:textAlignment w:val="auto"/>
        <w:rPr>
          <w:rFonts w:ascii="Arial" w:hAnsi="Arial" w:cs="Arial"/>
          <w:b/>
          <w:color w:val="660066"/>
          <w:sz w:val="24"/>
          <w:szCs w:val="24"/>
        </w:rPr>
      </w:pPr>
      <w:r w:rsidRPr="004830FA">
        <w:rPr>
          <w:rFonts w:ascii="Arial" w:hAnsi="Arial" w:cs="Arial"/>
          <w:b/>
          <w:color w:val="660066"/>
          <w:sz w:val="24"/>
          <w:szCs w:val="24"/>
        </w:rPr>
        <w:t>Dobrodružství, cesty v čase … zkrátka země v celé kráse</w:t>
      </w:r>
    </w:p>
    <w:p w:rsidR="005C7BC4" w:rsidRDefault="005C7BC4" w:rsidP="005C7BC4">
      <w:pPr>
        <w:pStyle w:val="Odstavecseseznamem"/>
        <w:ind w:left="213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(Ř</w:t>
      </w:r>
      <w:r w:rsidRPr="00EA5145">
        <w:rPr>
          <w:rFonts w:ascii="Arial" w:hAnsi="Arial" w:cs="Arial"/>
          <w:sz w:val="24"/>
          <w:szCs w:val="24"/>
        </w:rPr>
        <w:t>eky, potoky – voda, Hlavní měst</w:t>
      </w:r>
      <w:r>
        <w:rPr>
          <w:rFonts w:ascii="Arial" w:hAnsi="Arial" w:cs="Arial"/>
          <w:sz w:val="24"/>
          <w:szCs w:val="24"/>
        </w:rPr>
        <w:t>o</w:t>
      </w:r>
      <w:r w:rsidRPr="00EA5145">
        <w:rPr>
          <w:rFonts w:ascii="Arial" w:hAnsi="Arial" w:cs="Arial"/>
          <w:sz w:val="24"/>
          <w:szCs w:val="24"/>
        </w:rPr>
        <w:t>, map</w:t>
      </w:r>
      <w:r>
        <w:rPr>
          <w:rFonts w:ascii="Arial" w:hAnsi="Arial" w:cs="Arial"/>
          <w:sz w:val="24"/>
          <w:szCs w:val="24"/>
        </w:rPr>
        <w:t>a</w:t>
      </w:r>
      <w:r w:rsidRPr="00EA5145">
        <w:rPr>
          <w:rFonts w:ascii="Arial" w:hAnsi="Arial" w:cs="Arial"/>
          <w:sz w:val="24"/>
          <w:szCs w:val="24"/>
        </w:rPr>
        <w:t>, vesmír, planeta Země, kontinenty, pralesy, pouště, ekologie, třídění odpadků</w:t>
      </w:r>
      <w:r>
        <w:rPr>
          <w:rFonts w:ascii="Arial" w:hAnsi="Arial" w:cs="Arial"/>
          <w:sz w:val="24"/>
          <w:szCs w:val="24"/>
        </w:rPr>
        <w:t>, .</w:t>
      </w:r>
      <w:r w:rsidRPr="00EA5145">
        <w:rPr>
          <w:rFonts w:ascii="Arial" w:hAnsi="Arial" w:cs="Arial"/>
          <w:sz w:val="24"/>
          <w:szCs w:val="24"/>
        </w:rPr>
        <w:t>..)</w:t>
      </w:r>
    </w:p>
    <w:p w:rsidR="004830FA" w:rsidRDefault="004830FA" w:rsidP="004830FA">
      <w:pPr>
        <w:rPr>
          <w:rFonts w:ascii="Arial" w:hAnsi="Arial" w:cs="Arial"/>
          <w:b/>
          <w:sz w:val="24"/>
          <w:szCs w:val="24"/>
        </w:rPr>
      </w:pPr>
      <w:r w:rsidRPr="005455AC">
        <w:rPr>
          <w:rFonts w:ascii="Arial" w:hAnsi="Arial" w:cs="Arial"/>
          <w:b/>
          <w:sz w:val="24"/>
          <w:szCs w:val="24"/>
        </w:rPr>
        <w:t>Záměr:</w:t>
      </w:r>
    </w:p>
    <w:p w:rsidR="00862B8F" w:rsidRDefault="00862B8F" w:rsidP="004830FA">
      <w:pPr>
        <w:rPr>
          <w:rFonts w:ascii="Arial" w:hAnsi="Arial" w:cs="Arial"/>
          <w:b/>
          <w:sz w:val="24"/>
          <w:szCs w:val="24"/>
        </w:rPr>
      </w:pPr>
    </w:p>
    <w:p w:rsidR="00862B8F" w:rsidRDefault="00862B8F" w:rsidP="004830F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Integrovaný blok léto je dobou prázdnin, výletů, dovolených, lenošení i aktivního odpočinku. V tomto období se snažíme posilovat radost z objeveného, probouzet zájem a zvídavost dítěte, vytvářet kladný vztah k místu, kde žijeme, ke krajině, která nás obklopuje, osvojovat si povědomí o sounáležitosti s ostatním světem, s planetou Zemi. Vytvářet základ pro práci s informacemi.</w:t>
      </w:r>
    </w:p>
    <w:p w:rsidR="00862B8F" w:rsidRPr="00862B8F" w:rsidRDefault="00862B8F" w:rsidP="004830F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4830FA" w:rsidRDefault="004830FA" w:rsidP="004830FA">
      <w:pPr>
        <w:pStyle w:val="Prosttext"/>
        <w:jc w:val="both"/>
        <w:rPr>
          <w:rFonts w:ascii="Arial" w:eastAsia="MS Mincho" w:hAnsi="Arial" w:cs="Arial"/>
          <w:b/>
          <w:sz w:val="24"/>
          <w:szCs w:val="24"/>
        </w:rPr>
      </w:pPr>
      <w:r w:rsidRPr="0041693F">
        <w:rPr>
          <w:rFonts w:ascii="Arial" w:eastAsia="MS Mincho" w:hAnsi="Arial" w:cs="Arial"/>
          <w:b/>
          <w:sz w:val="24"/>
          <w:szCs w:val="24"/>
        </w:rPr>
        <w:t>Dílčí vzdělávací cíle:</w:t>
      </w:r>
    </w:p>
    <w:p w:rsidR="00A342BF" w:rsidRDefault="00A342BF" w:rsidP="004830FA">
      <w:pPr>
        <w:pStyle w:val="Prosttext"/>
        <w:jc w:val="both"/>
        <w:rPr>
          <w:rFonts w:ascii="Arial" w:eastAsia="MS Mincho" w:hAnsi="Arial" w:cs="Arial"/>
          <w:b/>
          <w:sz w:val="24"/>
          <w:szCs w:val="24"/>
        </w:rPr>
      </w:pPr>
    </w:p>
    <w:p w:rsidR="00A342BF" w:rsidRPr="00C32BF1" w:rsidRDefault="00A342BF" w:rsidP="00A342BF">
      <w:pPr>
        <w:pStyle w:val="Standard"/>
        <w:numPr>
          <w:ilvl w:val="0"/>
          <w:numId w:val="5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vytvářet základy pro práci s informacemi</w:t>
      </w:r>
    </w:p>
    <w:p w:rsidR="00A342BF" w:rsidRPr="00C32BF1" w:rsidRDefault="00A342BF" w:rsidP="00A342BF">
      <w:pPr>
        <w:pStyle w:val="Standard"/>
        <w:numPr>
          <w:ilvl w:val="0"/>
          <w:numId w:val="5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osvojit si relativní citovou samostatnost</w:t>
      </w:r>
    </w:p>
    <w:p w:rsidR="00A342BF" w:rsidRPr="00C32BF1" w:rsidRDefault="00A342BF" w:rsidP="00A342BF">
      <w:pPr>
        <w:pStyle w:val="Standard"/>
        <w:numPr>
          <w:ilvl w:val="0"/>
          <w:numId w:val="5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rozvíjet kultivovaný projev</w:t>
      </w:r>
    </w:p>
    <w:p w:rsidR="00A342BF" w:rsidRPr="00C32BF1" w:rsidRDefault="00A342BF" w:rsidP="00A342BF">
      <w:pPr>
        <w:pStyle w:val="Standard"/>
        <w:numPr>
          <w:ilvl w:val="0"/>
          <w:numId w:val="5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posilovat radost z objevovaného, probouzet zájem a zvídavost dítěte</w:t>
      </w:r>
    </w:p>
    <w:p w:rsidR="00A342BF" w:rsidRPr="00A342BF" w:rsidRDefault="00A342BF" w:rsidP="00A342BF">
      <w:pPr>
        <w:pStyle w:val="Standard"/>
        <w:numPr>
          <w:ilvl w:val="0"/>
          <w:numId w:val="5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rozvíjet ovládání pohybového aparátu a tělesných funkcí</w:t>
      </w:r>
    </w:p>
    <w:p w:rsidR="00A342BF" w:rsidRPr="00C32BF1" w:rsidRDefault="00A342BF" w:rsidP="00A342BF">
      <w:pPr>
        <w:pStyle w:val="Standard"/>
        <w:numPr>
          <w:ilvl w:val="0"/>
          <w:numId w:val="5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rozvíjet komunikační dovednosti</w:t>
      </w:r>
    </w:p>
    <w:p w:rsidR="00A342BF" w:rsidRDefault="00A342BF" w:rsidP="00A342BF">
      <w:pPr>
        <w:pStyle w:val="Prosttext"/>
        <w:jc w:val="both"/>
        <w:rPr>
          <w:rFonts w:ascii="Arial" w:eastAsia="MS Mincho" w:hAnsi="Arial" w:cs="Arial"/>
          <w:b/>
          <w:sz w:val="24"/>
          <w:szCs w:val="24"/>
        </w:rPr>
      </w:pPr>
    </w:p>
    <w:p w:rsidR="00A342BF" w:rsidRDefault="00A342BF" w:rsidP="00A342BF">
      <w:pPr>
        <w:pStyle w:val="Prosttext"/>
        <w:jc w:val="both"/>
        <w:rPr>
          <w:rFonts w:ascii="Arial" w:eastAsia="MS Mincho" w:hAnsi="Arial" w:cs="Arial"/>
          <w:b/>
          <w:sz w:val="24"/>
          <w:szCs w:val="24"/>
        </w:rPr>
      </w:pPr>
    </w:p>
    <w:p w:rsidR="004830FA" w:rsidRDefault="004830FA" w:rsidP="004830FA">
      <w:pPr>
        <w:pStyle w:val="Prosttext"/>
        <w:rPr>
          <w:rFonts w:ascii="Arial" w:eastAsia="MS Mincho" w:hAnsi="Arial" w:cs="Arial"/>
          <w:b/>
          <w:sz w:val="24"/>
          <w:szCs w:val="24"/>
        </w:rPr>
      </w:pPr>
      <w:r w:rsidRPr="00C32BF1">
        <w:rPr>
          <w:rFonts w:ascii="Arial" w:eastAsia="MS Mincho" w:hAnsi="Arial" w:cs="Arial"/>
          <w:b/>
          <w:sz w:val="24"/>
          <w:szCs w:val="24"/>
        </w:rPr>
        <w:t>Očekávané výstupy:</w:t>
      </w:r>
    </w:p>
    <w:p w:rsidR="00A342BF" w:rsidRDefault="00A342BF" w:rsidP="004830FA">
      <w:pPr>
        <w:pStyle w:val="Prosttext"/>
        <w:rPr>
          <w:rFonts w:ascii="Arial" w:eastAsia="MS Mincho" w:hAnsi="Arial" w:cs="Arial"/>
          <w:b/>
          <w:sz w:val="24"/>
          <w:szCs w:val="24"/>
        </w:rPr>
      </w:pPr>
    </w:p>
    <w:p w:rsidR="005C3C99" w:rsidRPr="00A342BF" w:rsidRDefault="003934B3" w:rsidP="00FD086E">
      <w:pPr>
        <w:pStyle w:val="Prosttext"/>
        <w:numPr>
          <w:ilvl w:val="0"/>
          <w:numId w:val="76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m</w:t>
      </w:r>
      <w:r w:rsidR="005C3C99" w:rsidRPr="00C32BF1">
        <w:rPr>
          <w:rFonts w:ascii="Arial" w:eastAsia="MS Mincho" w:hAnsi="Arial" w:cs="Arial"/>
          <w:sz w:val="24"/>
          <w:szCs w:val="24"/>
        </w:rPr>
        <w:t>ít elementární povědomí o existenci různých národů, zemí, o planetě</w:t>
      </w:r>
      <w:r w:rsidR="005C3C99">
        <w:rPr>
          <w:rFonts w:ascii="Arial" w:eastAsia="MS Mincho" w:hAnsi="Arial" w:cs="Arial"/>
          <w:sz w:val="24"/>
          <w:szCs w:val="24"/>
        </w:rPr>
        <w:t xml:space="preserve"> </w:t>
      </w:r>
      <w:r w:rsidR="005C3C99" w:rsidRPr="00C32BF1">
        <w:rPr>
          <w:rFonts w:ascii="Arial" w:eastAsia="MS Mincho" w:hAnsi="Arial" w:cs="Arial"/>
          <w:sz w:val="24"/>
          <w:szCs w:val="24"/>
        </w:rPr>
        <w:t>apod.</w:t>
      </w:r>
    </w:p>
    <w:p w:rsidR="00A342BF" w:rsidRPr="00A342BF" w:rsidRDefault="003934B3" w:rsidP="00FD086E">
      <w:pPr>
        <w:pStyle w:val="Prosttext"/>
        <w:numPr>
          <w:ilvl w:val="3"/>
          <w:numId w:val="76"/>
        </w:numPr>
        <w:ind w:left="1104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p</w:t>
      </w:r>
      <w:r w:rsidR="00A342BF" w:rsidRPr="00C32BF1">
        <w:rPr>
          <w:rFonts w:ascii="Arial" w:eastAsia="MS Mincho" w:hAnsi="Arial" w:cs="Arial"/>
          <w:sz w:val="24"/>
          <w:szCs w:val="24"/>
        </w:rPr>
        <w:t>řispívat k ochraně životního prostředí jako k prostředku správného životního stylu</w:t>
      </w:r>
    </w:p>
    <w:p w:rsidR="00A342BF" w:rsidRPr="00A342BF" w:rsidRDefault="003934B3" w:rsidP="00FD086E">
      <w:pPr>
        <w:pStyle w:val="Prosttext"/>
        <w:numPr>
          <w:ilvl w:val="3"/>
          <w:numId w:val="76"/>
        </w:numPr>
        <w:ind w:left="1104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m</w:t>
      </w:r>
      <w:r w:rsidR="00A342BF" w:rsidRPr="00C32BF1">
        <w:rPr>
          <w:rFonts w:ascii="Arial" w:eastAsia="MS Mincho" w:hAnsi="Arial" w:cs="Arial"/>
          <w:sz w:val="24"/>
          <w:szCs w:val="24"/>
        </w:rPr>
        <w:t>ít povědomí o významu péče o čistotu a zdraví, o významu aktivního pohybu a zdravé výživy</w:t>
      </w:r>
    </w:p>
    <w:p w:rsidR="00A342BF" w:rsidRPr="00A342BF" w:rsidRDefault="003934B3" w:rsidP="00FD086E">
      <w:pPr>
        <w:pStyle w:val="Prosttext"/>
        <w:numPr>
          <w:ilvl w:val="3"/>
          <w:numId w:val="76"/>
        </w:numPr>
        <w:ind w:left="1104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z</w:t>
      </w:r>
      <w:r w:rsidR="00A342BF" w:rsidRPr="00C32BF1">
        <w:rPr>
          <w:rFonts w:ascii="Arial" w:eastAsia="MS Mincho" w:hAnsi="Arial" w:cs="Arial"/>
          <w:sz w:val="24"/>
          <w:szCs w:val="24"/>
        </w:rPr>
        <w:t>vládnout běžné způsoby pohybů v různém prostředí – běh, přiměřené věku dětí</w:t>
      </w:r>
    </w:p>
    <w:p w:rsidR="00A342BF" w:rsidRPr="00A342BF" w:rsidRDefault="003934B3" w:rsidP="00FD086E">
      <w:pPr>
        <w:pStyle w:val="Prosttext"/>
        <w:numPr>
          <w:ilvl w:val="3"/>
          <w:numId w:val="76"/>
        </w:numPr>
        <w:ind w:left="1104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v</w:t>
      </w:r>
      <w:r w:rsidR="00A342BF" w:rsidRPr="00C32BF1">
        <w:rPr>
          <w:rFonts w:ascii="Arial" w:eastAsia="MS Mincho" w:hAnsi="Arial" w:cs="Arial"/>
          <w:sz w:val="24"/>
          <w:szCs w:val="24"/>
        </w:rPr>
        <w:t>ytvářet povědomí o mezilidských morálních hodnotách, seznamovat se s existencí ostatních kultur a národností</w:t>
      </w:r>
    </w:p>
    <w:p w:rsidR="00A342BF" w:rsidRPr="003934B3" w:rsidRDefault="003934B3" w:rsidP="00FD086E">
      <w:pPr>
        <w:pStyle w:val="Prosttext"/>
        <w:numPr>
          <w:ilvl w:val="3"/>
          <w:numId w:val="76"/>
        </w:numPr>
        <w:ind w:left="1104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v</w:t>
      </w:r>
      <w:r w:rsidR="00A342BF" w:rsidRPr="00C32BF1">
        <w:rPr>
          <w:rFonts w:ascii="Arial" w:eastAsia="MS Mincho" w:hAnsi="Arial" w:cs="Arial"/>
          <w:sz w:val="24"/>
          <w:szCs w:val="24"/>
        </w:rPr>
        <w:t>nímat a hodnotit vlastní kulturní zážitky</w:t>
      </w:r>
    </w:p>
    <w:p w:rsidR="003934B3" w:rsidRDefault="003934B3" w:rsidP="00FD086E">
      <w:pPr>
        <w:pStyle w:val="Prosttext"/>
        <w:numPr>
          <w:ilvl w:val="3"/>
          <w:numId w:val="76"/>
        </w:numPr>
        <w:ind w:left="110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podílet se na ochraně přírody – ekologie</w:t>
      </w:r>
    </w:p>
    <w:p w:rsidR="003934B3" w:rsidRPr="00C32BF1" w:rsidRDefault="003934B3" w:rsidP="00FD086E">
      <w:pPr>
        <w:pStyle w:val="Prosttext"/>
        <w:numPr>
          <w:ilvl w:val="3"/>
          <w:numId w:val="76"/>
        </w:numPr>
        <w:ind w:left="110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experimentujeme s vodou</w:t>
      </w:r>
    </w:p>
    <w:p w:rsidR="004830FA" w:rsidRDefault="004830FA" w:rsidP="00A342BF">
      <w:pPr>
        <w:pStyle w:val="Prosttext"/>
        <w:rPr>
          <w:rFonts w:ascii="Arial" w:hAnsi="Arial" w:cs="Arial"/>
          <w:sz w:val="24"/>
          <w:szCs w:val="24"/>
        </w:rPr>
      </w:pPr>
    </w:p>
    <w:p w:rsidR="0023183B" w:rsidRDefault="0023183B" w:rsidP="00A342BF">
      <w:pPr>
        <w:pStyle w:val="Prosttext"/>
        <w:rPr>
          <w:rFonts w:ascii="Arial" w:hAnsi="Arial" w:cs="Arial"/>
          <w:sz w:val="24"/>
          <w:szCs w:val="24"/>
        </w:rPr>
      </w:pPr>
    </w:p>
    <w:p w:rsidR="0023183B" w:rsidRDefault="0023183B" w:rsidP="004830FA">
      <w:pPr>
        <w:pStyle w:val="Prosttext"/>
        <w:rPr>
          <w:rFonts w:ascii="Arial" w:hAnsi="Arial" w:cs="Arial"/>
          <w:sz w:val="24"/>
          <w:szCs w:val="24"/>
        </w:rPr>
      </w:pPr>
    </w:p>
    <w:p w:rsidR="0023183B" w:rsidRDefault="0023183B" w:rsidP="004830FA">
      <w:pPr>
        <w:pStyle w:val="Prosttext"/>
        <w:rPr>
          <w:rFonts w:ascii="Arial" w:hAnsi="Arial" w:cs="Arial"/>
          <w:sz w:val="24"/>
          <w:szCs w:val="24"/>
        </w:rPr>
      </w:pPr>
    </w:p>
    <w:p w:rsidR="0023183B" w:rsidRDefault="0023183B" w:rsidP="004830FA">
      <w:pPr>
        <w:pStyle w:val="Prosttext"/>
        <w:rPr>
          <w:rFonts w:ascii="Arial" w:hAnsi="Arial" w:cs="Arial"/>
          <w:sz w:val="24"/>
          <w:szCs w:val="24"/>
        </w:rPr>
      </w:pPr>
    </w:p>
    <w:p w:rsidR="0023183B" w:rsidRPr="00C32BF1" w:rsidRDefault="0023183B" w:rsidP="004830FA">
      <w:pPr>
        <w:pStyle w:val="Prosttext"/>
        <w:rPr>
          <w:rFonts w:ascii="Arial" w:hAnsi="Arial" w:cs="Arial"/>
          <w:sz w:val="24"/>
          <w:szCs w:val="24"/>
        </w:rPr>
      </w:pPr>
    </w:p>
    <w:p w:rsidR="004830FA" w:rsidRDefault="004830FA" w:rsidP="004830FA">
      <w:pPr>
        <w:rPr>
          <w:rFonts w:ascii="Arial" w:hAnsi="Arial" w:cs="Arial"/>
          <w:b/>
          <w:sz w:val="24"/>
          <w:szCs w:val="24"/>
          <w:u w:val="single"/>
        </w:rPr>
      </w:pPr>
      <w:r w:rsidRPr="004830FA">
        <w:rPr>
          <w:rFonts w:ascii="Arial" w:hAnsi="Arial" w:cs="Arial"/>
          <w:b/>
          <w:sz w:val="24"/>
          <w:szCs w:val="24"/>
          <w:u w:val="single"/>
        </w:rPr>
        <w:t>Integrovaný blok „</w:t>
      </w:r>
      <w:r w:rsidRPr="00997BEC">
        <w:rPr>
          <w:rFonts w:ascii="Arial" w:hAnsi="Arial" w:cs="Arial"/>
          <w:b/>
          <w:color w:val="660066"/>
          <w:sz w:val="24"/>
          <w:szCs w:val="24"/>
          <w:u w:val="single"/>
        </w:rPr>
        <w:t>LÉTO</w:t>
      </w:r>
      <w:r w:rsidRPr="004830FA">
        <w:rPr>
          <w:rFonts w:ascii="Arial" w:hAnsi="Arial" w:cs="Arial"/>
          <w:b/>
          <w:sz w:val="24"/>
          <w:szCs w:val="24"/>
          <w:u w:val="single"/>
        </w:rPr>
        <w:t>“</w:t>
      </w:r>
    </w:p>
    <w:p w:rsidR="004830FA" w:rsidRPr="004830FA" w:rsidRDefault="004830FA" w:rsidP="004830FA">
      <w:pPr>
        <w:rPr>
          <w:rFonts w:ascii="Arial" w:hAnsi="Arial" w:cs="Arial"/>
          <w:b/>
          <w:sz w:val="24"/>
          <w:szCs w:val="24"/>
          <w:u w:val="single"/>
        </w:rPr>
      </w:pPr>
    </w:p>
    <w:p w:rsidR="004830FA" w:rsidRDefault="004830FA" w:rsidP="004830FA">
      <w:pPr>
        <w:ind w:left="1416" w:firstLine="708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Podtéma</w:t>
      </w:r>
    </w:p>
    <w:p w:rsidR="004830FA" w:rsidRPr="00EA5145" w:rsidRDefault="004830FA" w:rsidP="005C7BC4">
      <w:pPr>
        <w:pStyle w:val="Odstavecseseznamem"/>
        <w:ind w:left="2130"/>
        <w:rPr>
          <w:rFonts w:ascii="Arial" w:hAnsi="Arial" w:cs="Arial"/>
          <w:sz w:val="24"/>
          <w:szCs w:val="24"/>
        </w:rPr>
      </w:pPr>
    </w:p>
    <w:p w:rsidR="005C7BC4" w:rsidRPr="004830FA" w:rsidRDefault="005C7BC4" w:rsidP="00E116AF">
      <w:pPr>
        <w:pStyle w:val="Odstavecseseznamem"/>
        <w:numPr>
          <w:ilvl w:val="0"/>
          <w:numId w:val="53"/>
        </w:numPr>
        <w:suppressAutoHyphens w:val="0"/>
        <w:autoSpaceDN/>
        <w:spacing w:after="160" w:line="259" w:lineRule="auto"/>
        <w:contextualSpacing/>
        <w:textAlignment w:val="auto"/>
        <w:rPr>
          <w:rFonts w:ascii="Arial" w:hAnsi="Arial" w:cs="Arial"/>
          <w:b/>
          <w:color w:val="660066"/>
          <w:sz w:val="24"/>
          <w:szCs w:val="24"/>
        </w:rPr>
      </w:pPr>
      <w:r w:rsidRPr="004830FA">
        <w:rPr>
          <w:rFonts w:ascii="Arial" w:hAnsi="Arial" w:cs="Arial"/>
          <w:b/>
          <w:color w:val="660066"/>
          <w:sz w:val="24"/>
          <w:szCs w:val="24"/>
        </w:rPr>
        <w:t>Na obloze slunce hřeje, jako maminka se směje</w:t>
      </w:r>
    </w:p>
    <w:p w:rsidR="005C7BC4" w:rsidRDefault="005C7BC4" w:rsidP="005C7BC4">
      <w:pPr>
        <w:pStyle w:val="Odstavecseseznamem"/>
        <w:ind w:left="2130"/>
        <w:rPr>
          <w:rFonts w:ascii="Arial" w:hAnsi="Arial" w:cs="Arial"/>
          <w:sz w:val="24"/>
          <w:szCs w:val="24"/>
        </w:rPr>
      </w:pPr>
      <w:r w:rsidRPr="00EA5145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T</w:t>
      </w:r>
      <w:r w:rsidRPr="00EA5145">
        <w:rPr>
          <w:rFonts w:ascii="Arial" w:hAnsi="Arial" w:cs="Arial"/>
          <w:sz w:val="24"/>
          <w:szCs w:val="24"/>
        </w:rPr>
        <w:t>ýden dětské radosti, co děláme celý den, svátek dětí, maminek a tatínků</w:t>
      </w:r>
      <w:r>
        <w:rPr>
          <w:rFonts w:ascii="Arial" w:hAnsi="Arial" w:cs="Arial"/>
          <w:sz w:val="24"/>
          <w:szCs w:val="24"/>
        </w:rPr>
        <w:t>, …)</w:t>
      </w:r>
    </w:p>
    <w:p w:rsidR="004830FA" w:rsidRDefault="004830FA" w:rsidP="004830FA">
      <w:pPr>
        <w:rPr>
          <w:rFonts w:ascii="Arial" w:hAnsi="Arial" w:cs="Arial"/>
          <w:b/>
          <w:sz w:val="24"/>
          <w:szCs w:val="24"/>
        </w:rPr>
      </w:pPr>
      <w:r w:rsidRPr="005455AC">
        <w:rPr>
          <w:rFonts w:ascii="Arial" w:hAnsi="Arial" w:cs="Arial"/>
          <w:b/>
          <w:sz w:val="24"/>
          <w:szCs w:val="24"/>
        </w:rPr>
        <w:t>Záměr:</w:t>
      </w:r>
    </w:p>
    <w:p w:rsidR="00862B8F" w:rsidRDefault="00862B8F" w:rsidP="004830FA">
      <w:pPr>
        <w:rPr>
          <w:rFonts w:ascii="Arial" w:hAnsi="Arial" w:cs="Arial"/>
          <w:b/>
          <w:sz w:val="24"/>
          <w:szCs w:val="24"/>
        </w:rPr>
      </w:pPr>
    </w:p>
    <w:p w:rsidR="005C3C99" w:rsidRDefault="00862B8F" w:rsidP="004830F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 tomto období pomáháme dětem vytvářet si základní představu o </w:t>
      </w:r>
      <w:r w:rsidR="0023183B">
        <w:rPr>
          <w:rFonts w:ascii="Arial" w:hAnsi="Arial" w:cs="Arial"/>
          <w:sz w:val="24"/>
          <w:szCs w:val="24"/>
        </w:rPr>
        <w:t>roli maminky a tatínka. Chceme, aby si děti svých rodičů vážily a vytvářely si pevná pouta s rodinou.</w:t>
      </w:r>
      <w:r w:rsidR="005C3C99">
        <w:rPr>
          <w:rFonts w:ascii="Arial" w:hAnsi="Arial" w:cs="Arial"/>
          <w:sz w:val="24"/>
          <w:szCs w:val="24"/>
        </w:rPr>
        <w:t xml:space="preserve"> Ověřujeme si, zda si dítě osvojilo potřebné dovednosti, návyky, postoje a přijalo základní všeobecně uznávané společenské, morální a estetické hodnoty – chránit osobní soukromí a bezpečí ve vztahu k druhým a ke své rodině.</w:t>
      </w:r>
    </w:p>
    <w:p w:rsidR="00862B8F" w:rsidRPr="00862B8F" w:rsidRDefault="005C3C99" w:rsidP="004830F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23183B">
        <w:rPr>
          <w:rFonts w:ascii="Arial" w:hAnsi="Arial" w:cs="Arial"/>
          <w:sz w:val="24"/>
          <w:szCs w:val="24"/>
        </w:rPr>
        <w:t xml:space="preserve"> </w:t>
      </w:r>
    </w:p>
    <w:p w:rsidR="004830FA" w:rsidRDefault="004830FA" w:rsidP="004830FA">
      <w:pPr>
        <w:pStyle w:val="Prosttext"/>
        <w:jc w:val="both"/>
        <w:rPr>
          <w:rFonts w:ascii="Arial" w:eastAsia="MS Mincho" w:hAnsi="Arial" w:cs="Arial"/>
          <w:b/>
          <w:sz w:val="24"/>
          <w:szCs w:val="24"/>
        </w:rPr>
      </w:pPr>
      <w:r w:rsidRPr="0041693F">
        <w:rPr>
          <w:rFonts w:ascii="Arial" w:eastAsia="MS Mincho" w:hAnsi="Arial" w:cs="Arial"/>
          <w:b/>
          <w:sz w:val="24"/>
          <w:szCs w:val="24"/>
        </w:rPr>
        <w:t>Dílčí vzdělávací cíle:</w:t>
      </w:r>
    </w:p>
    <w:p w:rsidR="00A342BF" w:rsidRDefault="00A342BF" w:rsidP="004830FA">
      <w:pPr>
        <w:pStyle w:val="Prosttext"/>
        <w:jc w:val="both"/>
        <w:rPr>
          <w:rFonts w:ascii="Arial" w:eastAsia="MS Mincho" w:hAnsi="Arial" w:cs="Arial"/>
          <w:b/>
          <w:sz w:val="24"/>
          <w:szCs w:val="24"/>
        </w:rPr>
      </w:pPr>
    </w:p>
    <w:p w:rsidR="00A342BF" w:rsidRPr="00C32BF1" w:rsidRDefault="00A342BF" w:rsidP="00A342BF">
      <w:pPr>
        <w:pStyle w:val="Standard"/>
        <w:numPr>
          <w:ilvl w:val="0"/>
          <w:numId w:val="5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vytvářet základní kulturní a společenské postoje</w:t>
      </w:r>
    </w:p>
    <w:p w:rsidR="00A342BF" w:rsidRPr="00C32BF1" w:rsidRDefault="00A342BF" w:rsidP="00A342BF">
      <w:pPr>
        <w:pStyle w:val="Standard"/>
        <w:numPr>
          <w:ilvl w:val="0"/>
          <w:numId w:val="5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osvojit si dovednosti k podpoře zdraví a bezpečnosti</w:t>
      </w:r>
    </w:p>
    <w:p w:rsidR="00A342BF" w:rsidRPr="00430F7C" w:rsidRDefault="00A342BF" w:rsidP="00430F7C">
      <w:pPr>
        <w:pStyle w:val="Standard"/>
        <w:numPr>
          <w:ilvl w:val="0"/>
          <w:numId w:val="5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rozvíjet schopnost žít ve společenství ostatních lidí, přijímat základní hodnoty v</w:t>
      </w:r>
      <w:r w:rsidR="00430F7C">
        <w:rPr>
          <w:rFonts w:ascii="Arial" w:hAnsi="Arial" w:cs="Arial"/>
          <w:color w:val="000000"/>
          <w:sz w:val="24"/>
          <w:szCs w:val="24"/>
        </w:rPr>
        <w:t> </w:t>
      </w:r>
      <w:r w:rsidRPr="00C32BF1">
        <w:rPr>
          <w:rFonts w:ascii="Arial" w:hAnsi="Arial" w:cs="Arial"/>
          <w:color w:val="000000"/>
          <w:sz w:val="24"/>
          <w:szCs w:val="24"/>
        </w:rPr>
        <w:t>tomto</w:t>
      </w:r>
      <w:r w:rsidR="00430F7C">
        <w:rPr>
          <w:rFonts w:ascii="Arial" w:hAnsi="Arial" w:cs="Arial"/>
          <w:sz w:val="24"/>
          <w:szCs w:val="24"/>
        </w:rPr>
        <w:t xml:space="preserve"> </w:t>
      </w:r>
      <w:r w:rsidRPr="00430F7C">
        <w:rPr>
          <w:rFonts w:ascii="Arial" w:hAnsi="Arial" w:cs="Arial"/>
          <w:color w:val="000000"/>
          <w:sz w:val="24"/>
          <w:szCs w:val="24"/>
        </w:rPr>
        <w:t>společenství uznávané</w:t>
      </w:r>
    </w:p>
    <w:p w:rsidR="00A342BF" w:rsidRPr="00430F7C" w:rsidRDefault="00A342BF" w:rsidP="00A342BF">
      <w:pPr>
        <w:pStyle w:val="Standard"/>
        <w:numPr>
          <w:ilvl w:val="0"/>
          <w:numId w:val="5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rozvíjet respekt a přizpůsobivost ve vztahu k</w:t>
      </w:r>
      <w:r w:rsidR="00430F7C">
        <w:rPr>
          <w:rFonts w:ascii="Arial" w:hAnsi="Arial" w:cs="Arial"/>
          <w:color w:val="000000"/>
          <w:sz w:val="24"/>
          <w:szCs w:val="24"/>
        </w:rPr>
        <w:t> </w:t>
      </w:r>
      <w:r w:rsidRPr="00C32BF1">
        <w:rPr>
          <w:rFonts w:ascii="Arial" w:hAnsi="Arial" w:cs="Arial"/>
          <w:color w:val="000000"/>
          <w:sz w:val="24"/>
          <w:szCs w:val="24"/>
        </w:rPr>
        <w:t>druhému</w:t>
      </w:r>
    </w:p>
    <w:p w:rsidR="00430F7C" w:rsidRDefault="00430F7C" w:rsidP="00A342BF">
      <w:pPr>
        <w:pStyle w:val="Standard"/>
        <w:numPr>
          <w:ilvl w:val="0"/>
          <w:numId w:val="53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rozvoj psychické a fyzické zdatnosti</w:t>
      </w:r>
    </w:p>
    <w:p w:rsidR="00430F7C" w:rsidRPr="00C32BF1" w:rsidRDefault="00430F7C" w:rsidP="00A342BF">
      <w:pPr>
        <w:pStyle w:val="Standard"/>
        <w:numPr>
          <w:ilvl w:val="0"/>
          <w:numId w:val="53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rozvoj řečových schopností a jazykových dovedností</w:t>
      </w:r>
    </w:p>
    <w:p w:rsidR="00A342BF" w:rsidRDefault="00A342BF" w:rsidP="004830FA">
      <w:pPr>
        <w:pStyle w:val="Prosttext"/>
        <w:jc w:val="both"/>
        <w:rPr>
          <w:rFonts w:ascii="Arial" w:eastAsia="MS Mincho" w:hAnsi="Arial" w:cs="Arial"/>
          <w:b/>
          <w:sz w:val="24"/>
          <w:szCs w:val="24"/>
        </w:rPr>
      </w:pPr>
    </w:p>
    <w:p w:rsidR="00284A9F" w:rsidRDefault="00284A9F" w:rsidP="004830FA">
      <w:pPr>
        <w:pStyle w:val="Prosttext"/>
        <w:jc w:val="both"/>
        <w:rPr>
          <w:rFonts w:ascii="Arial" w:eastAsia="MS Mincho" w:hAnsi="Arial" w:cs="Arial"/>
          <w:b/>
          <w:sz w:val="24"/>
          <w:szCs w:val="24"/>
        </w:rPr>
      </w:pPr>
    </w:p>
    <w:p w:rsidR="004830FA" w:rsidRDefault="004830FA" w:rsidP="004830FA">
      <w:pPr>
        <w:pStyle w:val="Prosttext"/>
        <w:rPr>
          <w:rFonts w:ascii="Arial" w:eastAsia="MS Mincho" w:hAnsi="Arial" w:cs="Arial"/>
          <w:b/>
          <w:sz w:val="24"/>
          <w:szCs w:val="24"/>
        </w:rPr>
      </w:pPr>
      <w:r w:rsidRPr="00C32BF1">
        <w:rPr>
          <w:rFonts w:ascii="Arial" w:eastAsia="MS Mincho" w:hAnsi="Arial" w:cs="Arial"/>
          <w:b/>
          <w:sz w:val="24"/>
          <w:szCs w:val="24"/>
        </w:rPr>
        <w:t>Očekávané výstupy:</w:t>
      </w:r>
    </w:p>
    <w:p w:rsidR="00284A9F" w:rsidRDefault="00284A9F" w:rsidP="004830FA">
      <w:pPr>
        <w:pStyle w:val="Prosttext"/>
        <w:rPr>
          <w:rFonts w:ascii="Arial" w:eastAsia="MS Mincho" w:hAnsi="Arial" w:cs="Arial"/>
          <w:b/>
          <w:sz w:val="24"/>
          <w:szCs w:val="24"/>
        </w:rPr>
      </w:pPr>
    </w:p>
    <w:p w:rsidR="00A342BF" w:rsidRPr="00A342BF" w:rsidRDefault="003934B3" w:rsidP="00FD086E">
      <w:pPr>
        <w:pStyle w:val="Prosttext"/>
        <w:numPr>
          <w:ilvl w:val="3"/>
          <w:numId w:val="77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v</w:t>
      </w:r>
      <w:r w:rsidR="00A342BF" w:rsidRPr="00C32BF1">
        <w:rPr>
          <w:rFonts w:ascii="Arial" w:eastAsia="MS Mincho" w:hAnsi="Arial" w:cs="Arial"/>
          <w:sz w:val="24"/>
          <w:szCs w:val="24"/>
        </w:rPr>
        <w:t>nímat, co druhý potřebuje, umí respektovat a pomoci, porozumět běžným projevům emocí a nálad</w:t>
      </w:r>
    </w:p>
    <w:p w:rsidR="00A342BF" w:rsidRPr="00A342BF" w:rsidRDefault="003934B3" w:rsidP="00FD086E">
      <w:pPr>
        <w:pStyle w:val="Prosttext"/>
        <w:numPr>
          <w:ilvl w:val="3"/>
          <w:numId w:val="77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c</w:t>
      </w:r>
      <w:r w:rsidR="00A342BF" w:rsidRPr="00C32BF1">
        <w:rPr>
          <w:rFonts w:ascii="Arial" w:eastAsia="MS Mincho" w:hAnsi="Arial" w:cs="Arial"/>
          <w:sz w:val="24"/>
          <w:szCs w:val="24"/>
        </w:rPr>
        <w:t>hovat se obezřetně při setkání s neznámými lidmi, umět požádat druhé o pomoc v nesnázích</w:t>
      </w:r>
    </w:p>
    <w:p w:rsidR="00A342BF" w:rsidRPr="004F5961" w:rsidRDefault="003934B3" w:rsidP="00FD086E">
      <w:pPr>
        <w:pStyle w:val="Prosttext"/>
        <w:numPr>
          <w:ilvl w:val="3"/>
          <w:numId w:val="77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u</w:t>
      </w:r>
      <w:r w:rsidR="00A342BF" w:rsidRPr="00C32BF1">
        <w:rPr>
          <w:rFonts w:ascii="Arial" w:eastAsia="MS Mincho" w:hAnsi="Arial" w:cs="Arial"/>
          <w:sz w:val="24"/>
          <w:szCs w:val="24"/>
        </w:rPr>
        <w:t>vědomovat si příjemné a nepříjemné citové prožitky (láska, smutek,…)</w:t>
      </w:r>
    </w:p>
    <w:p w:rsidR="004F5961" w:rsidRPr="00C32BF1" w:rsidRDefault="004F5961" w:rsidP="00FD086E">
      <w:pPr>
        <w:pStyle w:val="Prosttext"/>
        <w:numPr>
          <w:ilvl w:val="3"/>
          <w:numId w:val="77"/>
        </w:numPr>
        <w:ind w:left="1068"/>
        <w:rPr>
          <w:rFonts w:ascii="Arial" w:hAnsi="Arial" w:cs="Arial"/>
          <w:sz w:val="24"/>
          <w:szCs w:val="24"/>
        </w:rPr>
      </w:pPr>
      <w:r w:rsidRPr="00C32BF1">
        <w:rPr>
          <w:rFonts w:ascii="Arial" w:eastAsia="MS Mincho" w:hAnsi="Arial" w:cs="Arial"/>
          <w:sz w:val="24"/>
          <w:szCs w:val="24"/>
        </w:rPr>
        <w:t>poznatky o množství srovnávání, měření, změněného, chybějícího</w:t>
      </w:r>
    </w:p>
    <w:p w:rsidR="004830FA" w:rsidRDefault="004830FA" w:rsidP="00A342BF">
      <w:pPr>
        <w:pStyle w:val="Prosttext"/>
        <w:rPr>
          <w:rFonts w:ascii="Arial" w:hAnsi="Arial" w:cs="Arial"/>
          <w:sz w:val="24"/>
          <w:szCs w:val="24"/>
        </w:rPr>
      </w:pPr>
    </w:p>
    <w:p w:rsidR="0023183B" w:rsidRDefault="0023183B" w:rsidP="00A342BF">
      <w:pPr>
        <w:pStyle w:val="Prosttext"/>
        <w:rPr>
          <w:rFonts w:ascii="Arial" w:hAnsi="Arial" w:cs="Arial"/>
          <w:sz w:val="24"/>
          <w:szCs w:val="24"/>
        </w:rPr>
      </w:pPr>
    </w:p>
    <w:p w:rsidR="0023183B" w:rsidRDefault="0023183B" w:rsidP="00A342BF">
      <w:pPr>
        <w:pStyle w:val="Prosttext"/>
        <w:rPr>
          <w:rFonts w:ascii="Arial" w:hAnsi="Arial" w:cs="Arial"/>
          <w:sz w:val="24"/>
          <w:szCs w:val="24"/>
        </w:rPr>
      </w:pPr>
    </w:p>
    <w:p w:rsidR="0023183B" w:rsidRDefault="0023183B" w:rsidP="004830FA">
      <w:pPr>
        <w:pStyle w:val="Prosttext"/>
        <w:rPr>
          <w:rFonts w:ascii="Arial" w:hAnsi="Arial" w:cs="Arial"/>
          <w:sz w:val="24"/>
          <w:szCs w:val="24"/>
        </w:rPr>
      </w:pPr>
    </w:p>
    <w:p w:rsidR="0023183B" w:rsidRDefault="0023183B" w:rsidP="004830FA">
      <w:pPr>
        <w:pStyle w:val="Prosttext"/>
        <w:rPr>
          <w:rFonts w:ascii="Arial" w:hAnsi="Arial" w:cs="Arial"/>
          <w:sz w:val="24"/>
          <w:szCs w:val="24"/>
        </w:rPr>
      </w:pPr>
    </w:p>
    <w:p w:rsidR="0023183B" w:rsidRDefault="0023183B" w:rsidP="004830FA">
      <w:pPr>
        <w:pStyle w:val="Prosttext"/>
        <w:rPr>
          <w:rFonts w:ascii="Arial" w:hAnsi="Arial" w:cs="Arial"/>
          <w:sz w:val="24"/>
          <w:szCs w:val="24"/>
        </w:rPr>
      </w:pPr>
    </w:p>
    <w:p w:rsidR="0023183B" w:rsidRDefault="0023183B" w:rsidP="004830FA">
      <w:pPr>
        <w:pStyle w:val="Prosttext"/>
        <w:rPr>
          <w:rFonts w:ascii="Arial" w:hAnsi="Arial" w:cs="Arial"/>
          <w:sz w:val="24"/>
          <w:szCs w:val="24"/>
        </w:rPr>
      </w:pPr>
    </w:p>
    <w:p w:rsidR="0023183B" w:rsidRDefault="0023183B" w:rsidP="004830FA">
      <w:pPr>
        <w:pStyle w:val="Prosttext"/>
        <w:rPr>
          <w:rFonts w:ascii="Arial" w:hAnsi="Arial" w:cs="Arial"/>
          <w:sz w:val="24"/>
          <w:szCs w:val="24"/>
        </w:rPr>
      </w:pPr>
    </w:p>
    <w:p w:rsidR="0023183B" w:rsidRDefault="0023183B" w:rsidP="004830FA">
      <w:pPr>
        <w:pStyle w:val="Prosttext"/>
        <w:rPr>
          <w:rFonts w:ascii="Arial" w:hAnsi="Arial" w:cs="Arial"/>
          <w:sz w:val="24"/>
          <w:szCs w:val="24"/>
        </w:rPr>
      </w:pPr>
    </w:p>
    <w:p w:rsidR="0023183B" w:rsidRPr="00C32BF1" w:rsidRDefault="0023183B" w:rsidP="004830FA">
      <w:pPr>
        <w:pStyle w:val="Prosttext"/>
        <w:rPr>
          <w:rFonts w:ascii="Arial" w:hAnsi="Arial" w:cs="Arial"/>
          <w:sz w:val="24"/>
          <w:szCs w:val="24"/>
        </w:rPr>
      </w:pPr>
    </w:p>
    <w:p w:rsidR="004830FA" w:rsidRPr="004830FA" w:rsidRDefault="004830FA" w:rsidP="004830FA">
      <w:pPr>
        <w:rPr>
          <w:rFonts w:ascii="Arial" w:hAnsi="Arial" w:cs="Arial"/>
          <w:b/>
          <w:sz w:val="24"/>
          <w:szCs w:val="24"/>
          <w:u w:val="single"/>
        </w:rPr>
      </w:pPr>
      <w:r w:rsidRPr="004830FA">
        <w:rPr>
          <w:rFonts w:ascii="Arial" w:hAnsi="Arial" w:cs="Arial"/>
          <w:b/>
          <w:sz w:val="24"/>
          <w:szCs w:val="24"/>
          <w:u w:val="single"/>
        </w:rPr>
        <w:t>Integrovaný blok „</w:t>
      </w:r>
      <w:r w:rsidRPr="00997BEC">
        <w:rPr>
          <w:rFonts w:ascii="Arial" w:hAnsi="Arial" w:cs="Arial"/>
          <w:b/>
          <w:color w:val="660066"/>
          <w:sz w:val="24"/>
          <w:szCs w:val="24"/>
          <w:u w:val="single"/>
        </w:rPr>
        <w:t>LÉTO</w:t>
      </w:r>
      <w:r w:rsidRPr="004830FA">
        <w:rPr>
          <w:rFonts w:ascii="Arial" w:hAnsi="Arial" w:cs="Arial"/>
          <w:b/>
          <w:sz w:val="24"/>
          <w:szCs w:val="24"/>
          <w:u w:val="single"/>
        </w:rPr>
        <w:t>“</w:t>
      </w:r>
    </w:p>
    <w:p w:rsidR="004830FA" w:rsidRDefault="004830FA" w:rsidP="004830FA">
      <w:pPr>
        <w:ind w:left="1416" w:firstLine="708"/>
        <w:rPr>
          <w:rFonts w:ascii="Arial" w:hAnsi="Arial" w:cs="Arial"/>
          <w:b/>
          <w:sz w:val="24"/>
          <w:szCs w:val="24"/>
          <w:u w:val="single"/>
        </w:rPr>
      </w:pPr>
    </w:p>
    <w:p w:rsidR="004830FA" w:rsidRDefault="004830FA" w:rsidP="004830FA">
      <w:pPr>
        <w:ind w:left="1416" w:firstLine="708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Podtéma</w:t>
      </w:r>
    </w:p>
    <w:p w:rsidR="004830FA" w:rsidRPr="00EA5145" w:rsidRDefault="004830FA" w:rsidP="005C7BC4">
      <w:pPr>
        <w:pStyle w:val="Odstavecseseznamem"/>
        <w:ind w:left="2130"/>
        <w:rPr>
          <w:rFonts w:ascii="Arial" w:hAnsi="Arial" w:cs="Arial"/>
          <w:sz w:val="24"/>
          <w:szCs w:val="24"/>
        </w:rPr>
      </w:pPr>
    </w:p>
    <w:p w:rsidR="005C7BC4" w:rsidRPr="004830FA" w:rsidRDefault="005C7BC4" w:rsidP="00E116AF">
      <w:pPr>
        <w:pStyle w:val="Odstavecseseznamem"/>
        <w:numPr>
          <w:ilvl w:val="0"/>
          <w:numId w:val="53"/>
        </w:numPr>
        <w:suppressAutoHyphens w:val="0"/>
        <w:autoSpaceDN/>
        <w:spacing w:after="160" w:line="259" w:lineRule="auto"/>
        <w:contextualSpacing/>
        <w:textAlignment w:val="auto"/>
        <w:rPr>
          <w:rFonts w:ascii="Arial" w:hAnsi="Arial" w:cs="Arial"/>
          <w:b/>
          <w:color w:val="660066"/>
          <w:sz w:val="24"/>
          <w:szCs w:val="24"/>
        </w:rPr>
      </w:pPr>
      <w:r w:rsidRPr="004830FA">
        <w:rPr>
          <w:rFonts w:ascii="Arial" w:hAnsi="Arial" w:cs="Arial"/>
          <w:b/>
          <w:color w:val="660066"/>
          <w:sz w:val="24"/>
          <w:szCs w:val="24"/>
        </w:rPr>
        <w:t>Cestuju si po glóbusu, nemačkám se v autobusu</w:t>
      </w:r>
    </w:p>
    <w:p w:rsidR="005C7BC4" w:rsidRDefault="005C7BC4" w:rsidP="005C7BC4">
      <w:pPr>
        <w:pStyle w:val="Odstavecseseznamem"/>
        <w:ind w:left="2130"/>
        <w:rPr>
          <w:rFonts w:ascii="Arial" w:hAnsi="Arial" w:cs="Arial"/>
          <w:sz w:val="24"/>
          <w:szCs w:val="24"/>
        </w:rPr>
      </w:pPr>
      <w:r w:rsidRPr="00EA5145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Z</w:t>
      </w:r>
      <w:r w:rsidRPr="00EA5145">
        <w:rPr>
          <w:rFonts w:ascii="Arial" w:hAnsi="Arial" w:cs="Arial"/>
          <w:sz w:val="24"/>
          <w:szCs w:val="24"/>
        </w:rPr>
        <w:t>oo</w:t>
      </w:r>
      <w:r>
        <w:rPr>
          <w:rFonts w:ascii="Arial" w:hAnsi="Arial" w:cs="Arial"/>
          <w:sz w:val="24"/>
          <w:szCs w:val="24"/>
        </w:rPr>
        <w:t>logická zahrada</w:t>
      </w:r>
      <w:r w:rsidRPr="00EA5145">
        <w:rPr>
          <w:rFonts w:ascii="Arial" w:hAnsi="Arial" w:cs="Arial"/>
          <w:sz w:val="24"/>
          <w:szCs w:val="24"/>
        </w:rPr>
        <w:t>, výlety, hry, soutěže,</w:t>
      </w:r>
      <w:r>
        <w:rPr>
          <w:rFonts w:ascii="Arial" w:hAnsi="Arial" w:cs="Arial"/>
          <w:sz w:val="24"/>
          <w:szCs w:val="24"/>
        </w:rPr>
        <w:t xml:space="preserve"> </w:t>
      </w:r>
      <w:r w:rsidR="00430F7C">
        <w:rPr>
          <w:rFonts w:ascii="Arial" w:hAnsi="Arial" w:cs="Arial"/>
          <w:sz w:val="24"/>
          <w:szCs w:val="24"/>
        </w:rPr>
        <w:t xml:space="preserve">dopravní prostředky a silniční doprava, </w:t>
      </w:r>
      <w:r w:rsidRPr="00EA5145">
        <w:rPr>
          <w:rFonts w:ascii="Arial" w:hAnsi="Arial" w:cs="Arial"/>
          <w:sz w:val="24"/>
          <w:szCs w:val="24"/>
        </w:rPr>
        <w:t>…)</w:t>
      </w:r>
    </w:p>
    <w:p w:rsidR="004830FA" w:rsidRDefault="004830FA" w:rsidP="004830FA">
      <w:pPr>
        <w:rPr>
          <w:rFonts w:ascii="Arial" w:hAnsi="Arial" w:cs="Arial"/>
          <w:b/>
          <w:sz w:val="24"/>
          <w:szCs w:val="24"/>
        </w:rPr>
      </w:pPr>
      <w:r w:rsidRPr="005455AC">
        <w:rPr>
          <w:rFonts w:ascii="Arial" w:hAnsi="Arial" w:cs="Arial"/>
          <w:b/>
          <w:sz w:val="24"/>
          <w:szCs w:val="24"/>
        </w:rPr>
        <w:t>Záměr:</w:t>
      </w:r>
    </w:p>
    <w:p w:rsidR="0023183B" w:rsidRDefault="0023183B" w:rsidP="004830FA">
      <w:pPr>
        <w:rPr>
          <w:rFonts w:ascii="Arial" w:hAnsi="Arial" w:cs="Arial"/>
          <w:b/>
          <w:sz w:val="24"/>
          <w:szCs w:val="24"/>
        </w:rPr>
      </w:pPr>
    </w:p>
    <w:p w:rsidR="0023183B" w:rsidRDefault="00862B8F" w:rsidP="004830F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 tomto období </w:t>
      </w:r>
      <w:r w:rsidR="0023183B">
        <w:rPr>
          <w:rFonts w:ascii="Arial" w:hAnsi="Arial" w:cs="Arial"/>
          <w:sz w:val="24"/>
          <w:szCs w:val="24"/>
        </w:rPr>
        <w:t>vytváříme s dětmi představu o dopravních prostředcích a bezpečnému pohybu silničního provozu. Seznamujeme děti s technickým pokrokem, rozvíjíme pocit sounáležitosti s přírodou. Pomáháme dětem vytvářet základní kulturní a společenské návyky, rozvíjet všechny smysly, samostatně se výtvarně vyjadřovat. Užíváme si společné výlety, soutěže, hry a zábavu.</w:t>
      </w:r>
    </w:p>
    <w:p w:rsidR="00862B8F" w:rsidRPr="00862B8F" w:rsidRDefault="0023183B" w:rsidP="004830F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4830FA" w:rsidRDefault="004830FA" w:rsidP="004830FA">
      <w:pPr>
        <w:pStyle w:val="Prosttext"/>
        <w:jc w:val="both"/>
        <w:rPr>
          <w:rFonts w:ascii="Arial" w:eastAsia="MS Mincho" w:hAnsi="Arial" w:cs="Arial"/>
          <w:b/>
          <w:sz w:val="24"/>
          <w:szCs w:val="24"/>
        </w:rPr>
      </w:pPr>
      <w:r w:rsidRPr="0041693F">
        <w:rPr>
          <w:rFonts w:ascii="Arial" w:eastAsia="MS Mincho" w:hAnsi="Arial" w:cs="Arial"/>
          <w:b/>
          <w:sz w:val="24"/>
          <w:szCs w:val="24"/>
        </w:rPr>
        <w:t>Dílčí vzdělávací cíle:</w:t>
      </w:r>
    </w:p>
    <w:p w:rsidR="00284A9F" w:rsidRDefault="00284A9F" w:rsidP="004830FA">
      <w:pPr>
        <w:pStyle w:val="Prosttext"/>
        <w:jc w:val="both"/>
        <w:rPr>
          <w:rFonts w:ascii="Arial" w:eastAsia="MS Mincho" w:hAnsi="Arial" w:cs="Arial"/>
          <w:b/>
          <w:sz w:val="24"/>
          <w:szCs w:val="24"/>
        </w:rPr>
      </w:pPr>
    </w:p>
    <w:p w:rsidR="00A342BF" w:rsidRPr="00A342BF" w:rsidRDefault="00A342BF" w:rsidP="00284A9F">
      <w:pPr>
        <w:pStyle w:val="Standard"/>
        <w:numPr>
          <w:ilvl w:val="0"/>
          <w:numId w:val="5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osvojovat si poznatky o pohybových činnostech</w:t>
      </w:r>
    </w:p>
    <w:p w:rsidR="00A342BF" w:rsidRPr="00C32BF1" w:rsidRDefault="00A342BF" w:rsidP="00284A9F">
      <w:pPr>
        <w:pStyle w:val="Standard"/>
        <w:numPr>
          <w:ilvl w:val="0"/>
          <w:numId w:val="5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rozvíjet pohybové a manipulační činnosti</w:t>
      </w:r>
    </w:p>
    <w:p w:rsidR="00A342BF" w:rsidRPr="00C32BF1" w:rsidRDefault="00A342BF" w:rsidP="00284A9F">
      <w:pPr>
        <w:pStyle w:val="Standard"/>
        <w:numPr>
          <w:ilvl w:val="0"/>
          <w:numId w:val="5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osvojovat si věku přiměřené praktické dovednosti</w:t>
      </w:r>
    </w:p>
    <w:p w:rsidR="00A342BF" w:rsidRPr="00C32BF1" w:rsidRDefault="00A342BF" w:rsidP="00284A9F">
      <w:pPr>
        <w:pStyle w:val="Standard"/>
        <w:numPr>
          <w:ilvl w:val="0"/>
          <w:numId w:val="5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rozvíjet kultivovaný projev</w:t>
      </w:r>
    </w:p>
    <w:p w:rsidR="00A342BF" w:rsidRPr="00C32BF1" w:rsidRDefault="00A342BF" w:rsidP="00284A9F">
      <w:pPr>
        <w:pStyle w:val="Standard"/>
        <w:numPr>
          <w:ilvl w:val="0"/>
          <w:numId w:val="5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posilovat radost z objevovaného, probouzet zájem a zvídavost dítěte</w:t>
      </w:r>
    </w:p>
    <w:p w:rsidR="00A342BF" w:rsidRPr="00C32BF1" w:rsidRDefault="00A342BF" w:rsidP="00284A9F">
      <w:pPr>
        <w:pStyle w:val="Standard"/>
        <w:numPr>
          <w:ilvl w:val="0"/>
          <w:numId w:val="5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upevňovat pocit sounáležitosti s živou a neživou přírodou</w:t>
      </w:r>
    </w:p>
    <w:p w:rsidR="00A342BF" w:rsidRPr="00C32BF1" w:rsidRDefault="00A342BF" w:rsidP="00A342BF">
      <w:pPr>
        <w:pStyle w:val="Standard"/>
        <w:spacing w:after="0" w:line="240" w:lineRule="auto"/>
        <w:ind w:left="2130"/>
        <w:rPr>
          <w:rFonts w:ascii="Arial" w:hAnsi="Arial" w:cs="Arial"/>
          <w:sz w:val="24"/>
          <w:szCs w:val="24"/>
        </w:rPr>
      </w:pPr>
    </w:p>
    <w:p w:rsidR="00A342BF" w:rsidRDefault="00A342BF" w:rsidP="004830FA">
      <w:pPr>
        <w:pStyle w:val="Prosttext"/>
        <w:jc w:val="both"/>
        <w:rPr>
          <w:rFonts w:ascii="Arial" w:eastAsia="MS Mincho" w:hAnsi="Arial" w:cs="Arial"/>
          <w:b/>
          <w:sz w:val="24"/>
          <w:szCs w:val="24"/>
        </w:rPr>
      </w:pPr>
    </w:p>
    <w:p w:rsidR="004830FA" w:rsidRDefault="004830FA" w:rsidP="004830FA">
      <w:pPr>
        <w:pStyle w:val="Prosttext"/>
        <w:rPr>
          <w:rFonts w:ascii="Arial" w:eastAsia="MS Mincho" w:hAnsi="Arial" w:cs="Arial"/>
          <w:b/>
          <w:sz w:val="24"/>
          <w:szCs w:val="24"/>
        </w:rPr>
      </w:pPr>
      <w:r w:rsidRPr="00C32BF1">
        <w:rPr>
          <w:rFonts w:ascii="Arial" w:eastAsia="MS Mincho" w:hAnsi="Arial" w:cs="Arial"/>
          <w:b/>
          <w:sz w:val="24"/>
          <w:szCs w:val="24"/>
        </w:rPr>
        <w:t>Očekávané výstupy:</w:t>
      </w:r>
    </w:p>
    <w:p w:rsidR="00284A9F" w:rsidRDefault="00284A9F" w:rsidP="004830FA">
      <w:pPr>
        <w:pStyle w:val="Prosttext"/>
        <w:rPr>
          <w:rFonts w:ascii="Arial" w:eastAsia="MS Mincho" w:hAnsi="Arial" w:cs="Arial"/>
          <w:b/>
          <w:sz w:val="24"/>
          <w:szCs w:val="24"/>
        </w:rPr>
      </w:pPr>
    </w:p>
    <w:p w:rsidR="00A342BF" w:rsidRPr="00284A9F" w:rsidRDefault="003934B3" w:rsidP="00FD086E">
      <w:pPr>
        <w:pStyle w:val="Prosttext"/>
        <w:numPr>
          <w:ilvl w:val="3"/>
          <w:numId w:val="78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v</w:t>
      </w:r>
      <w:r w:rsidR="00A342BF" w:rsidRPr="00C32BF1">
        <w:rPr>
          <w:rFonts w:ascii="Arial" w:eastAsia="MS Mincho" w:hAnsi="Arial" w:cs="Arial"/>
          <w:sz w:val="24"/>
          <w:szCs w:val="24"/>
        </w:rPr>
        <w:t>yjadřovat svou představivost v konkrétních činnostech</w:t>
      </w:r>
    </w:p>
    <w:p w:rsidR="00A342BF" w:rsidRPr="00284A9F" w:rsidRDefault="003934B3" w:rsidP="00FD086E">
      <w:pPr>
        <w:pStyle w:val="Prosttext"/>
        <w:numPr>
          <w:ilvl w:val="3"/>
          <w:numId w:val="78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n</w:t>
      </w:r>
      <w:r w:rsidR="00A342BF" w:rsidRPr="00C32BF1">
        <w:rPr>
          <w:rFonts w:ascii="Arial" w:eastAsia="MS Mincho" w:hAnsi="Arial" w:cs="Arial"/>
          <w:sz w:val="24"/>
          <w:szCs w:val="24"/>
        </w:rPr>
        <w:t>aučit se zpaměti krátké texty, úmyslně si zapamatuje a vybaví</w:t>
      </w:r>
    </w:p>
    <w:p w:rsidR="003934B3" w:rsidRPr="003934B3" w:rsidRDefault="003934B3" w:rsidP="00FD086E">
      <w:pPr>
        <w:pStyle w:val="Prosttext"/>
        <w:numPr>
          <w:ilvl w:val="3"/>
          <w:numId w:val="78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z</w:t>
      </w:r>
      <w:r w:rsidR="00A342BF" w:rsidRPr="00C32BF1">
        <w:rPr>
          <w:rFonts w:ascii="Arial" w:eastAsia="MS Mincho" w:hAnsi="Arial" w:cs="Arial"/>
          <w:sz w:val="24"/>
          <w:szCs w:val="24"/>
        </w:rPr>
        <w:t>achytit a vyjádřit své prožitky</w:t>
      </w:r>
    </w:p>
    <w:p w:rsidR="00A342BF" w:rsidRPr="003934B3" w:rsidRDefault="003934B3" w:rsidP="00FD086E">
      <w:pPr>
        <w:pStyle w:val="Prosttext"/>
        <w:numPr>
          <w:ilvl w:val="3"/>
          <w:numId w:val="78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b</w:t>
      </w:r>
      <w:r w:rsidR="00A342BF" w:rsidRPr="00C32BF1">
        <w:rPr>
          <w:rFonts w:ascii="Arial" w:eastAsia="MS Mincho" w:hAnsi="Arial" w:cs="Arial"/>
          <w:sz w:val="24"/>
          <w:szCs w:val="24"/>
        </w:rPr>
        <w:t>ýt citlivý ve vztahu k živým bytostem, k přírodě i k</w:t>
      </w:r>
      <w:r>
        <w:rPr>
          <w:rFonts w:ascii="Arial" w:eastAsia="MS Mincho" w:hAnsi="Arial" w:cs="Arial"/>
          <w:sz w:val="24"/>
          <w:szCs w:val="24"/>
        </w:rPr>
        <w:t> </w:t>
      </w:r>
      <w:r w:rsidR="00A342BF" w:rsidRPr="00C32BF1">
        <w:rPr>
          <w:rFonts w:ascii="Arial" w:eastAsia="MS Mincho" w:hAnsi="Arial" w:cs="Arial"/>
          <w:sz w:val="24"/>
          <w:szCs w:val="24"/>
        </w:rPr>
        <w:t>věcem</w:t>
      </w:r>
    </w:p>
    <w:p w:rsidR="003934B3" w:rsidRDefault="003934B3" w:rsidP="00FD086E">
      <w:pPr>
        <w:pStyle w:val="Prosttext"/>
        <w:numPr>
          <w:ilvl w:val="3"/>
          <w:numId w:val="78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poznávat nové prostředí a záměrně si zapamatovat</w:t>
      </w:r>
    </w:p>
    <w:p w:rsidR="003934B3" w:rsidRDefault="003934B3" w:rsidP="00FD086E">
      <w:pPr>
        <w:pStyle w:val="Prosttext"/>
        <w:numPr>
          <w:ilvl w:val="3"/>
          <w:numId w:val="78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vyprávět příběhy/pohádky</w:t>
      </w:r>
    </w:p>
    <w:p w:rsidR="003934B3" w:rsidRDefault="003934B3" w:rsidP="00FD086E">
      <w:pPr>
        <w:pStyle w:val="Prosttext"/>
        <w:numPr>
          <w:ilvl w:val="3"/>
          <w:numId w:val="78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dodržovat pravidla her a naučit se prohrávat</w:t>
      </w:r>
    </w:p>
    <w:p w:rsidR="004F5961" w:rsidRPr="00C32BF1" w:rsidRDefault="004F5961" w:rsidP="00FD086E">
      <w:pPr>
        <w:pStyle w:val="Prosttext"/>
        <w:numPr>
          <w:ilvl w:val="3"/>
          <w:numId w:val="78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orientovat se v novém prostředí</w:t>
      </w:r>
    </w:p>
    <w:p w:rsidR="00A342BF" w:rsidRDefault="00A342BF" w:rsidP="00284A9F">
      <w:pPr>
        <w:pStyle w:val="Prosttext"/>
        <w:rPr>
          <w:rFonts w:ascii="Arial" w:hAnsi="Arial" w:cs="Arial"/>
          <w:sz w:val="24"/>
          <w:szCs w:val="24"/>
        </w:rPr>
      </w:pPr>
    </w:p>
    <w:p w:rsidR="00284A9F" w:rsidRDefault="00284A9F" w:rsidP="00284A9F">
      <w:pPr>
        <w:pStyle w:val="Prosttext"/>
        <w:rPr>
          <w:rFonts w:ascii="Arial" w:hAnsi="Arial" w:cs="Arial"/>
          <w:sz w:val="24"/>
          <w:szCs w:val="24"/>
        </w:rPr>
      </w:pPr>
    </w:p>
    <w:p w:rsidR="00284A9F" w:rsidRDefault="00284A9F" w:rsidP="00284A9F">
      <w:pPr>
        <w:pStyle w:val="Prosttext"/>
        <w:rPr>
          <w:rFonts w:ascii="Arial" w:hAnsi="Arial" w:cs="Arial"/>
          <w:sz w:val="24"/>
          <w:szCs w:val="24"/>
        </w:rPr>
      </w:pPr>
    </w:p>
    <w:p w:rsidR="00284A9F" w:rsidRDefault="00284A9F" w:rsidP="00284A9F">
      <w:pPr>
        <w:pStyle w:val="Prosttext"/>
        <w:rPr>
          <w:rFonts w:ascii="Arial" w:hAnsi="Arial" w:cs="Arial"/>
          <w:sz w:val="24"/>
          <w:szCs w:val="24"/>
        </w:rPr>
      </w:pPr>
    </w:p>
    <w:p w:rsidR="00284A9F" w:rsidRDefault="00284A9F" w:rsidP="00284A9F">
      <w:pPr>
        <w:pStyle w:val="Prosttext"/>
        <w:rPr>
          <w:rFonts w:ascii="Arial" w:hAnsi="Arial" w:cs="Arial"/>
          <w:sz w:val="24"/>
          <w:szCs w:val="24"/>
        </w:rPr>
      </w:pPr>
    </w:p>
    <w:p w:rsidR="00284A9F" w:rsidRDefault="00284A9F" w:rsidP="00284A9F">
      <w:pPr>
        <w:pStyle w:val="Prosttext"/>
        <w:rPr>
          <w:rFonts w:ascii="Arial" w:hAnsi="Arial" w:cs="Arial"/>
          <w:sz w:val="24"/>
          <w:szCs w:val="24"/>
        </w:rPr>
      </w:pPr>
    </w:p>
    <w:p w:rsidR="004F5961" w:rsidRDefault="004F5961" w:rsidP="00284A9F">
      <w:pPr>
        <w:pStyle w:val="Prosttext"/>
        <w:rPr>
          <w:rFonts w:ascii="Arial" w:hAnsi="Arial" w:cs="Arial"/>
          <w:sz w:val="24"/>
          <w:szCs w:val="24"/>
        </w:rPr>
      </w:pPr>
    </w:p>
    <w:p w:rsidR="004F5961" w:rsidRDefault="004F5961" w:rsidP="00284A9F">
      <w:pPr>
        <w:pStyle w:val="Prosttext"/>
        <w:rPr>
          <w:rFonts w:ascii="Arial" w:hAnsi="Arial" w:cs="Arial"/>
          <w:sz w:val="24"/>
          <w:szCs w:val="24"/>
        </w:rPr>
      </w:pPr>
    </w:p>
    <w:p w:rsidR="004F5961" w:rsidRDefault="004F5961" w:rsidP="00284A9F">
      <w:pPr>
        <w:pStyle w:val="Prosttext"/>
        <w:rPr>
          <w:rFonts w:ascii="Arial" w:hAnsi="Arial" w:cs="Arial"/>
          <w:sz w:val="24"/>
          <w:szCs w:val="24"/>
        </w:rPr>
      </w:pPr>
    </w:p>
    <w:p w:rsidR="00284A9F" w:rsidRPr="00C32BF1" w:rsidRDefault="00284A9F" w:rsidP="00284A9F">
      <w:pPr>
        <w:pStyle w:val="Prosttext"/>
        <w:rPr>
          <w:rFonts w:ascii="Arial" w:hAnsi="Arial" w:cs="Arial"/>
          <w:sz w:val="24"/>
          <w:szCs w:val="24"/>
        </w:rPr>
      </w:pPr>
    </w:p>
    <w:p w:rsidR="004830FA" w:rsidRPr="004830FA" w:rsidRDefault="004830FA" w:rsidP="004830FA">
      <w:pPr>
        <w:rPr>
          <w:rFonts w:ascii="Arial" w:hAnsi="Arial" w:cs="Arial"/>
          <w:b/>
          <w:sz w:val="24"/>
          <w:szCs w:val="24"/>
          <w:u w:val="single"/>
        </w:rPr>
      </w:pPr>
      <w:r w:rsidRPr="004830FA">
        <w:rPr>
          <w:rFonts w:ascii="Arial" w:hAnsi="Arial" w:cs="Arial"/>
          <w:b/>
          <w:sz w:val="24"/>
          <w:szCs w:val="24"/>
          <w:u w:val="single"/>
        </w:rPr>
        <w:t>Integrovaný blok „</w:t>
      </w:r>
      <w:r w:rsidRPr="00997BEC">
        <w:rPr>
          <w:rFonts w:ascii="Arial" w:hAnsi="Arial" w:cs="Arial"/>
          <w:b/>
          <w:color w:val="660066"/>
          <w:sz w:val="24"/>
          <w:szCs w:val="24"/>
          <w:u w:val="single"/>
        </w:rPr>
        <w:t>LÉTO</w:t>
      </w:r>
      <w:r w:rsidRPr="004830FA">
        <w:rPr>
          <w:rFonts w:ascii="Arial" w:hAnsi="Arial" w:cs="Arial"/>
          <w:b/>
          <w:sz w:val="24"/>
          <w:szCs w:val="24"/>
          <w:u w:val="single"/>
        </w:rPr>
        <w:t>“</w:t>
      </w:r>
    </w:p>
    <w:p w:rsidR="004830FA" w:rsidRDefault="004830FA" w:rsidP="004830FA">
      <w:pPr>
        <w:ind w:left="1416" w:firstLine="708"/>
        <w:rPr>
          <w:rFonts w:ascii="Arial" w:hAnsi="Arial" w:cs="Arial"/>
          <w:b/>
          <w:sz w:val="24"/>
          <w:szCs w:val="24"/>
          <w:u w:val="single"/>
        </w:rPr>
      </w:pPr>
    </w:p>
    <w:p w:rsidR="004830FA" w:rsidRDefault="004830FA" w:rsidP="004830FA">
      <w:pPr>
        <w:ind w:left="1416" w:firstLine="708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Podtéma</w:t>
      </w:r>
    </w:p>
    <w:p w:rsidR="004830FA" w:rsidRPr="00EA5145" w:rsidRDefault="004830FA" w:rsidP="005C7BC4">
      <w:pPr>
        <w:pStyle w:val="Odstavecseseznamem"/>
        <w:ind w:left="2130"/>
        <w:rPr>
          <w:rFonts w:ascii="Arial" w:hAnsi="Arial" w:cs="Arial"/>
          <w:sz w:val="24"/>
          <w:szCs w:val="24"/>
        </w:rPr>
      </w:pPr>
    </w:p>
    <w:p w:rsidR="005C7BC4" w:rsidRPr="004830FA" w:rsidRDefault="005C7BC4" w:rsidP="00E116AF">
      <w:pPr>
        <w:pStyle w:val="Odstavecseseznamem"/>
        <w:numPr>
          <w:ilvl w:val="0"/>
          <w:numId w:val="53"/>
        </w:numPr>
        <w:suppressAutoHyphens w:val="0"/>
        <w:autoSpaceDN/>
        <w:spacing w:after="160" w:line="259" w:lineRule="auto"/>
        <w:contextualSpacing/>
        <w:textAlignment w:val="auto"/>
        <w:rPr>
          <w:rFonts w:ascii="Arial" w:hAnsi="Arial" w:cs="Arial"/>
          <w:b/>
          <w:color w:val="660066"/>
          <w:sz w:val="24"/>
          <w:szCs w:val="24"/>
        </w:rPr>
      </w:pPr>
      <w:r w:rsidRPr="004830FA">
        <w:rPr>
          <w:rFonts w:ascii="Arial" w:hAnsi="Arial" w:cs="Arial"/>
          <w:b/>
          <w:color w:val="660066"/>
          <w:sz w:val="24"/>
          <w:szCs w:val="24"/>
        </w:rPr>
        <w:t xml:space="preserve">Dobrý den, dobrý den, na shledanou za týden </w:t>
      </w:r>
    </w:p>
    <w:p w:rsidR="005C7BC4" w:rsidRDefault="005C7BC4" w:rsidP="005C7BC4">
      <w:pPr>
        <w:pStyle w:val="Odstavecseseznamem"/>
        <w:ind w:left="2130"/>
        <w:rPr>
          <w:rFonts w:ascii="Arial" w:hAnsi="Arial" w:cs="Arial"/>
          <w:sz w:val="24"/>
          <w:szCs w:val="24"/>
        </w:rPr>
      </w:pPr>
      <w:r w:rsidRPr="00EA5145">
        <w:rPr>
          <w:rFonts w:ascii="Arial" w:hAnsi="Arial" w:cs="Arial"/>
          <w:sz w:val="24"/>
          <w:szCs w:val="24"/>
        </w:rPr>
        <w:t>(</w:t>
      </w:r>
      <w:proofErr w:type="spellStart"/>
      <w:r w:rsidRPr="00EA5145">
        <w:rPr>
          <w:rFonts w:ascii="Arial" w:hAnsi="Arial" w:cs="Arial"/>
          <w:sz w:val="24"/>
          <w:szCs w:val="24"/>
        </w:rPr>
        <w:t>Šerpování</w:t>
      </w:r>
      <w:proofErr w:type="spellEnd"/>
      <w:r w:rsidRPr="00EA5145">
        <w:rPr>
          <w:rFonts w:ascii="Arial" w:hAnsi="Arial" w:cs="Arial"/>
          <w:sz w:val="24"/>
          <w:szCs w:val="24"/>
        </w:rPr>
        <w:t xml:space="preserve"> předškoláků, loučení,</w:t>
      </w:r>
      <w:r>
        <w:rPr>
          <w:rFonts w:ascii="Arial" w:hAnsi="Arial" w:cs="Arial"/>
          <w:sz w:val="24"/>
          <w:szCs w:val="24"/>
        </w:rPr>
        <w:t xml:space="preserve"> těšíme se na prázdniny,</w:t>
      </w:r>
      <w:r w:rsidRPr="00EA5145">
        <w:rPr>
          <w:rFonts w:ascii="Arial" w:hAnsi="Arial" w:cs="Arial"/>
          <w:sz w:val="24"/>
          <w:szCs w:val="24"/>
        </w:rPr>
        <w:t xml:space="preserve"> …)</w:t>
      </w:r>
    </w:p>
    <w:p w:rsidR="004830FA" w:rsidRDefault="004830FA" w:rsidP="004830FA">
      <w:pPr>
        <w:rPr>
          <w:rFonts w:ascii="Arial" w:hAnsi="Arial" w:cs="Arial"/>
          <w:b/>
          <w:sz w:val="24"/>
          <w:szCs w:val="24"/>
        </w:rPr>
      </w:pPr>
      <w:r w:rsidRPr="005455AC">
        <w:rPr>
          <w:rFonts w:ascii="Arial" w:hAnsi="Arial" w:cs="Arial"/>
          <w:b/>
          <w:sz w:val="24"/>
          <w:szCs w:val="24"/>
        </w:rPr>
        <w:t>Záměr:</w:t>
      </w:r>
    </w:p>
    <w:p w:rsidR="005C3C99" w:rsidRDefault="005C3C99" w:rsidP="004830FA">
      <w:pPr>
        <w:rPr>
          <w:rFonts w:ascii="Arial" w:hAnsi="Arial" w:cs="Arial"/>
          <w:b/>
          <w:sz w:val="24"/>
          <w:szCs w:val="24"/>
        </w:rPr>
      </w:pPr>
    </w:p>
    <w:p w:rsidR="005C3C99" w:rsidRDefault="0023183B" w:rsidP="004830F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 posledním bloku školního roku se rozloučíme s kamarády, kteří míří do školy, připravíme se na různé dovolené, výlety s rodiči a </w:t>
      </w:r>
      <w:r w:rsidR="005C3C99">
        <w:rPr>
          <w:rFonts w:ascii="Arial" w:hAnsi="Arial" w:cs="Arial"/>
          <w:sz w:val="24"/>
          <w:szCs w:val="24"/>
        </w:rPr>
        <w:t xml:space="preserve">užijeme si chvíle spolu, Většinu činností přesuneme ven na zahradu, do lese, na pole – přírody. Na školní zahradě rozvíjejí děti pohybové dovednosti, otužují se a dovádějí. Všemi činnostmi se prolíná prohlubování dílčích vzdělávacích cílů ze všech oblastí. </w:t>
      </w:r>
    </w:p>
    <w:p w:rsidR="0023183B" w:rsidRPr="0023183B" w:rsidRDefault="005C3C99" w:rsidP="004830F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</w:p>
    <w:p w:rsidR="004830FA" w:rsidRDefault="004830FA" w:rsidP="004830FA">
      <w:pPr>
        <w:pStyle w:val="Prosttext"/>
        <w:jc w:val="both"/>
        <w:rPr>
          <w:rFonts w:ascii="Arial" w:eastAsia="MS Mincho" w:hAnsi="Arial" w:cs="Arial"/>
          <w:b/>
          <w:sz w:val="24"/>
          <w:szCs w:val="24"/>
        </w:rPr>
      </w:pPr>
      <w:r w:rsidRPr="0041693F">
        <w:rPr>
          <w:rFonts w:ascii="Arial" w:eastAsia="MS Mincho" w:hAnsi="Arial" w:cs="Arial"/>
          <w:b/>
          <w:sz w:val="24"/>
          <w:szCs w:val="24"/>
        </w:rPr>
        <w:t>Dílčí vzdělávací cíle:</w:t>
      </w:r>
    </w:p>
    <w:p w:rsidR="00284A9F" w:rsidRDefault="00284A9F" w:rsidP="004830FA">
      <w:pPr>
        <w:pStyle w:val="Prosttext"/>
        <w:jc w:val="both"/>
        <w:rPr>
          <w:rFonts w:ascii="Arial" w:eastAsia="MS Mincho" w:hAnsi="Arial" w:cs="Arial"/>
          <w:b/>
          <w:sz w:val="24"/>
          <w:szCs w:val="24"/>
        </w:rPr>
      </w:pPr>
    </w:p>
    <w:p w:rsidR="00A342BF" w:rsidRPr="00C32BF1" w:rsidRDefault="00A342BF" w:rsidP="00284A9F">
      <w:pPr>
        <w:pStyle w:val="Standard"/>
        <w:numPr>
          <w:ilvl w:val="0"/>
          <w:numId w:val="5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osvojit si dovednosti k podpoře zdraví a bezpečnosti</w:t>
      </w:r>
    </w:p>
    <w:p w:rsidR="00A342BF" w:rsidRPr="00C32BF1" w:rsidRDefault="00A342BF" w:rsidP="00284A9F">
      <w:pPr>
        <w:pStyle w:val="Standard"/>
        <w:numPr>
          <w:ilvl w:val="0"/>
          <w:numId w:val="5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rozvíjet zájem o psanou podobu jazyka</w:t>
      </w:r>
    </w:p>
    <w:p w:rsidR="00A342BF" w:rsidRPr="00C32BF1" w:rsidRDefault="00A342BF" w:rsidP="00284A9F">
      <w:pPr>
        <w:pStyle w:val="Standard"/>
        <w:numPr>
          <w:ilvl w:val="0"/>
          <w:numId w:val="5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rozvíjet pocit sounáležitosti s přírodou</w:t>
      </w:r>
    </w:p>
    <w:p w:rsidR="00A342BF" w:rsidRPr="00C32BF1" w:rsidRDefault="00A342BF" w:rsidP="00284A9F">
      <w:pPr>
        <w:pStyle w:val="Standard"/>
        <w:numPr>
          <w:ilvl w:val="0"/>
          <w:numId w:val="5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rozvíjet ovládání pohybového aparátu a tělesné funkce</w:t>
      </w:r>
    </w:p>
    <w:p w:rsidR="00A342BF" w:rsidRPr="00C32BF1" w:rsidRDefault="00A342BF" w:rsidP="00284A9F">
      <w:pPr>
        <w:pStyle w:val="Standard"/>
        <w:numPr>
          <w:ilvl w:val="0"/>
          <w:numId w:val="5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cvičit paměť, pozornost, představivost</w:t>
      </w:r>
    </w:p>
    <w:p w:rsidR="00A342BF" w:rsidRPr="00C32BF1" w:rsidRDefault="00A342BF" w:rsidP="00284A9F">
      <w:pPr>
        <w:pStyle w:val="Standard"/>
        <w:numPr>
          <w:ilvl w:val="0"/>
          <w:numId w:val="5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rozvíjet kultivovaný projev</w:t>
      </w:r>
    </w:p>
    <w:p w:rsidR="00A342BF" w:rsidRPr="00C32BF1" w:rsidRDefault="00A342BF" w:rsidP="00284A9F">
      <w:pPr>
        <w:pStyle w:val="Standard"/>
        <w:numPr>
          <w:ilvl w:val="0"/>
          <w:numId w:val="5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color w:val="000000"/>
          <w:sz w:val="24"/>
          <w:szCs w:val="24"/>
        </w:rPr>
        <w:t>rozvoj výtvarných a hudebních dovedností</w:t>
      </w:r>
    </w:p>
    <w:p w:rsidR="00A342BF" w:rsidRPr="00C32BF1" w:rsidRDefault="00A342BF" w:rsidP="00284A9F">
      <w:pPr>
        <w:pStyle w:val="Prosttext"/>
        <w:numPr>
          <w:ilvl w:val="0"/>
          <w:numId w:val="53"/>
        </w:numPr>
        <w:rPr>
          <w:rFonts w:ascii="Arial" w:hAnsi="Arial" w:cs="Arial"/>
          <w:sz w:val="24"/>
          <w:szCs w:val="24"/>
        </w:rPr>
      </w:pPr>
      <w:r w:rsidRPr="00C32BF1">
        <w:rPr>
          <w:rFonts w:ascii="Arial" w:eastAsia="MS Mincho" w:hAnsi="Arial" w:cs="Arial"/>
          <w:sz w:val="24"/>
          <w:szCs w:val="24"/>
        </w:rPr>
        <w:t>rozvoj hudebních dovedností – dodržování rytmu</w:t>
      </w:r>
    </w:p>
    <w:p w:rsidR="00A342BF" w:rsidRDefault="00A342BF" w:rsidP="00284A9F">
      <w:pPr>
        <w:pStyle w:val="Prosttext"/>
        <w:jc w:val="both"/>
        <w:rPr>
          <w:rFonts w:ascii="Arial" w:eastAsia="MS Mincho" w:hAnsi="Arial" w:cs="Arial"/>
          <w:b/>
          <w:sz w:val="24"/>
          <w:szCs w:val="24"/>
        </w:rPr>
      </w:pPr>
    </w:p>
    <w:p w:rsidR="00284A9F" w:rsidRDefault="00284A9F" w:rsidP="00284A9F">
      <w:pPr>
        <w:pStyle w:val="Prosttext"/>
        <w:jc w:val="both"/>
        <w:rPr>
          <w:rFonts w:ascii="Arial" w:eastAsia="MS Mincho" w:hAnsi="Arial" w:cs="Arial"/>
          <w:b/>
          <w:sz w:val="24"/>
          <w:szCs w:val="24"/>
        </w:rPr>
      </w:pPr>
    </w:p>
    <w:p w:rsidR="004830FA" w:rsidRDefault="004830FA" w:rsidP="004830FA">
      <w:pPr>
        <w:pStyle w:val="Prosttext"/>
        <w:rPr>
          <w:rFonts w:ascii="Arial" w:eastAsia="MS Mincho" w:hAnsi="Arial" w:cs="Arial"/>
          <w:b/>
          <w:sz w:val="24"/>
          <w:szCs w:val="24"/>
        </w:rPr>
      </w:pPr>
      <w:r w:rsidRPr="00C32BF1">
        <w:rPr>
          <w:rFonts w:ascii="Arial" w:eastAsia="MS Mincho" w:hAnsi="Arial" w:cs="Arial"/>
          <w:b/>
          <w:sz w:val="24"/>
          <w:szCs w:val="24"/>
        </w:rPr>
        <w:t>Očekávané výstupy:</w:t>
      </w:r>
    </w:p>
    <w:p w:rsidR="00284A9F" w:rsidRPr="00C32BF1" w:rsidRDefault="00284A9F" w:rsidP="004830FA">
      <w:pPr>
        <w:pStyle w:val="Prosttext"/>
        <w:rPr>
          <w:rFonts w:ascii="Arial" w:hAnsi="Arial" w:cs="Arial"/>
          <w:sz w:val="24"/>
          <w:szCs w:val="24"/>
        </w:rPr>
      </w:pPr>
    </w:p>
    <w:p w:rsidR="00A342BF" w:rsidRPr="00284A9F" w:rsidRDefault="003934B3" w:rsidP="00FD086E">
      <w:pPr>
        <w:pStyle w:val="Prosttext"/>
        <w:numPr>
          <w:ilvl w:val="3"/>
          <w:numId w:val="79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m</w:t>
      </w:r>
      <w:r w:rsidR="00A342BF" w:rsidRPr="00C32BF1">
        <w:rPr>
          <w:rFonts w:ascii="Arial" w:eastAsia="MS Mincho" w:hAnsi="Arial" w:cs="Arial"/>
          <w:sz w:val="24"/>
          <w:szCs w:val="24"/>
        </w:rPr>
        <w:t>ít povědomí o některých způsobech ochrany zdraví</w:t>
      </w:r>
    </w:p>
    <w:p w:rsidR="00A342BF" w:rsidRPr="00284A9F" w:rsidRDefault="003934B3" w:rsidP="00FD086E">
      <w:pPr>
        <w:pStyle w:val="Prosttext"/>
        <w:numPr>
          <w:ilvl w:val="3"/>
          <w:numId w:val="79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u</w:t>
      </w:r>
      <w:r w:rsidR="00A342BF" w:rsidRPr="00C32BF1">
        <w:rPr>
          <w:rFonts w:ascii="Arial" w:eastAsia="MS Mincho" w:hAnsi="Arial" w:cs="Arial"/>
          <w:sz w:val="24"/>
          <w:szCs w:val="24"/>
        </w:rPr>
        <w:t>mět zacházet s běžnými pomůckami, hračkami, Orfeovými</w:t>
      </w:r>
      <w:r w:rsidR="00A342BF">
        <w:rPr>
          <w:rFonts w:ascii="Arial" w:eastAsia="MS Mincho" w:hAnsi="Arial" w:cs="Arial"/>
          <w:sz w:val="24"/>
          <w:szCs w:val="24"/>
        </w:rPr>
        <w:t xml:space="preserve"> nástroji, </w:t>
      </w:r>
      <w:r w:rsidR="00A342BF" w:rsidRPr="00C32BF1">
        <w:rPr>
          <w:rFonts w:ascii="Arial" w:eastAsia="MS Mincho" w:hAnsi="Arial" w:cs="Arial"/>
          <w:sz w:val="24"/>
          <w:szCs w:val="24"/>
        </w:rPr>
        <w:t>pracovním a výtvarným nářadí</w:t>
      </w:r>
      <w:r>
        <w:rPr>
          <w:rFonts w:ascii="Arial" w:eastAsia="MS Mincho" w:hAnsi="Arial" w:cs="Arial"/>
          <w:sz w:val="24"/>
          <w:szCs w:val="24"/>
        </w:rPr>
        <w:t>m</w:t>
      </w:r>
    </w:p>
    <w:p w:rsidR="00A342BF" w:rsidRPr="00C32BF1" w:rsidRDefault="003934B3" w:rsidP="00FD086E">
      <w:pPr>
        <w:pStyle w:val="Prosttext"/>
        <w:numPr>
          <w:ilvl w:val="3"/>
          <w:numId w:val="79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z</w:t>
      </w:r>
      <w:r w:rsidR="00A342BF" w:rsidRPr="00C32BF1">
        <w:rPr>
          <w:rFonts w:ascii="Arial" w:eastAsia="MS Mincho" w:hAnsi="Arial" w:cs="Arial"/>
          <w:sz w:val="24"/>
          <w:szCs w:val="24"/>
        </w:rPr>
        <w:t>vládnout běžné způsoby pohybů v různém prostředí- prvky akrobacie</w:t>
      </w:r>
    </w:p>
    <w:p w:rsidR="00A342BF" w:rsidRPr="00284A9F" w:rsidRDefault="003934B3" w:rsidP="00FD086E">
      <w:pPr>
        <w:pStyle w:val="Prosttext"/>
        <w:numPr>
          <w:ilvl w:val="3"/>
          <w:numId w:val="79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u</w:t>
      </w:r>
      <w:r w:rsidR="00A342BF" w:rsidRPr="00C32BF1">
        <w:rPr>
          <w:rFonts w:ascii="Arial" w:eastAsia="MS Mincho" w:hAnsi="Arial" w:cs="Arial"/>
          <w:sz w:val="24"/>
          <w:szCs w:val="24"/>
        </w:rPr>
        <w:t>mět vyprávět jednoduchý příběh, projevuje zájem o četbu, umí sledovat očima zleva doprava</w:t>
      </w:r>
    </w:p>
    <w:p w:rsidR="00A342BF" w:rsidRPr="00284A9F" w:rsidRDefault="003934B3" w:rsidP="00FD086E">
      <w:pPr>
        <w:pStyle w:val="Prosttext"/>
        <w:numPr>
          <w:ilvl w:val="3"/>
          <w:numId w:val="79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u</w:t>
      </w:r>
      <w:r w:rsidR="00A342BF" w:rsidRPr="00C32BF1">
        <w:rPr>
          <w:rFonts w:ascii="Arial" w:eastAsia="MS Mincho" w:hAnsi="Arial" w:cs="Arial"/>
          <w:sz w:val="24"/>
          <w:szCs w:val="24"/>
        </w:rPr>
        <w:t>mět naslouchat hudbě, zazpívá jednoduché melodie</w:t>
      </w:r>
    </w:p>
    <w:p w:rsidR="00A342BF" w:rsidRPr="00C32BF1" w:rsidRDefault="003934B3" w:rsidP="00FD086E">
      <w:pPr>
        <w:pStyle w:val="Prosttext"/>
        <w:numPr>
          <w:ilvl w:val="3"/>
          <w:numId w:val="79"/>
        </w:numPr>
        <w:ind w:left="1068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p</w:t>
      </w:r>
      <w:r w:rsidR="00A342BF" w:rsidRPr="00C32BF1">
        <w:rPr>
          <w:rFonts w:ascii="Arial" w:eastAsia="MS Mincho" w:hAnsi="Arial" w:cs="Arial"/>
          <w:sz w:val="24"/>
          <w:szCs w:val="24"/>
        </w:rPr>
        <w:t>oznat napsané své jméno, některá písmena a číslice, obrazné symboly- piktogramy</w:t>
      </w:r>
    </w:p>
    <w:p w:rsidR="00A342BF" w:rsidRPr="00C32BF1" w:rsidRDefault="00A342BF" w:rsidP="00284A9F">
      <w:pPr>
        <w:pStyle w:val="Prosttext"/>
        <w:rPr>
          <w:rFonts w:ascii="Arial" w:eastAsia="MS Mincho" w:hAnsi="Arial" w:cs="Arial"/>
          <w:sz w:val="24"/>
          <w:szCs w:val="24"/>
        </w:rPr>
      </w:pPr>
    </w:p>
    <w:p w:rsidR="004830FA" w:rsidRPr="00EA5145" w:rsidRDefault="004830FA" w:rsidP="005C7BC4">
      <w:pPr>
        <w:pStyle w:val="Odstavecseseznamem"/>
        <w:ind w:left="2130"/>
        <w:rPr>
          <w:rFonts w:ascii="Arial" w:hAnsi="Arial" w:cs="Arial"/>
          <w:sz w:val="24"/>
          <w:szCs w:val="24"/>
        </w:rPr>
      </w:pPr>
    </w:p>
    <w:p w:rsidR="000E1C6A" w:rsidRPr="00C32BF1" w:rsidRDefault="000E1C6A">
      <w:pPr>
        <w:pStyle w:val="Prosttext"/>
        <w:rPr>
          <w:rFonts w:ascii="Arial" w:hAnsi="Arial" w:cs="Arial"/>
          <w:sz w:val="24"/>
          <w:szCs w:val="24"/>
        </w:rPr>
      </w:pPr>
    </w:p>
    <w:p w:rsidR="000E1C6A" w:rsidRDefault="000E1C6A">
      <w:pPr>
        <w:pStyle w:val="Prosttext"/>
        <w:rPr>
          <w:rFonts w:ascii="Arial" w:eastAsia="MS Mincho" w:hAnsi="Arial" w:cs="Arial"/>
          <w:sz w:val="24"/>
          <w:szCs w:val="24"/>
        </w:rPr>
      </w:pPr>
    </w:p>
    <w:p w:rsidR="00D87D90" w:rsidRDefault="00D87D90">
      <w:pPr>
        <w:pStyle w:val="Prosttext"/>
        <w:rPr>
          <w:rFonts w:ascii="Arial" w:eastAsia="MS Mincho" w:hAnsi="Arial" w:cs="Arial"/>
          <w:sz w:val="24"/>
          <w:szCs w:val="24"/>
        </w:rPr>
      </w:pPr>
    </w:p>
    <w:p w:rsidR="00D87D90" w:rsidRDefault="00D87D90">
      <w:pPr>
        <w:pStyle w:val="Prosttext"/>
        <w:rPr>
          <w:rFonts w:ascii="Arial" w:eastAsia="MS Mincho" w:hAnsi="Arial" w:cs="Arial"/>
          <w:sz w:val="24"/>
          <w:szCs w:val="24"/>
        </w:rPr>
      </w:pPr>
    </w:p>
    <w:p w:rsidR="00D87D90" w:rsidRDefault="00D87D90">
      <w:pPr>
        <w:pStyle w:val="Prosttext"/>
        <w:rPr>
          <w:rFonts w:ascii="Arial" w:eastAsia="MS Mincho" w:hAnsi="Arial" w:cs="Arial"/>
          <w:sz w:val="24"/>
          <w:szCs w:val="24"/>
        </w:rPr>
      </w:pPr>
    </w:p>
    <w:p w:rsidR="00D87D90" w:rsidRDefault="00D87D90">
      <w:pPr>
        <w:pStyle w:val="Prosttext"/>
        <w:rPr>
          <w:rFonts w:ascii="Arial" w:eastAsia="MS Mincho" w:hAnsi="Arial" w:cs="Arial"/>
          <w:sz w:val="24"/>
          <w:szCs w:val="24"/>
        </w:rPr>
      </w:pPr>
    </w:p>
    <w:p w:rsidR="00D87D90" w:rsidRDefault="00D87D90">
      <w:pPr>
        <w:pStyle w:val="Prosttext"/>
        <w:rPr>
          <w:rFonts w:ascii="Arial" w:eastAsia="MS Mincho" w:hAnsi="Arial" w:cs="Arial"/>
          <w:sz w:val="24"/>
          <w:szCs w:val="24"/>
        </w:rPr>
      </w:pPr>
    </w:p>
    <w:p w:rsidR="00D87D90" w:rsidRDefault="00D87D90">
      <w:pPr>
        <w:pStyle w:val="Prosttext"/>
        <w:rPr>
          <w:rFonts w:ascii="Arial" w:eastAsia="MS Mincho" w:hAnsi="Arial" w:cs="Arial"/>
          <w:sz w:val="24"/>
          <w:szCs w:val="24"/>
        </w:rPr>
      </w:pPr>
    </w:p>
    <w:p w:rsidR="00D87D90" w:rsidRPr="00C32BF1" w:rsidRDefault="00D87D90">
      <w:pPr>
        <w:pStyle w:val="Prosttext"/>
        <w:rPr>
          <w:rFonts w:ascii="Arial" w:eastAsia="MS Mincho" w:hAnsi="Arial" w:cs="Arial"/>
          <w:sz w:val="24"/>
          <w:szCs w:val="24"/>
        </w:rPr>
      </w:pPr>
    </w:p>
    <w:p w:rsidR="000E1C6A" w:rsidRPr="00C32BF1" w:rsidRDefault="000E1C6A">
      <w:pPr>
        <w:pStyle w:val="Prosttext"/>
        <w:rPr>
          <w:rFonts w:ascii="Arial" w:eastAsia="MS Mincho" w:hAnsi="Arial" w:cs="Arial"/>
          <w:sz w:val="24"/>
          <w:szCs w:val="24"/>
        </w:rPr>
      </w:pPr>
    </w:p>
    <w:p w:rsidR="000E1C6A" w:rsidRPr="00C32BF1" w:rsidRDefault="001E7082">
      <w:pPr>
        <w:pStyle w:val="Prosttext"/>
        <w:rPr>
          <w:rFonts w:ascii="Arial" w:hAnsi="Arial" w:cs="Arial"/>
          <w:sz w:val="24"/>
          <w:szCs w:val="24"/>
        </w:rPr>
      </w:pPr>
      <w:r w:rsidRPr="00C32BF1">
        <w:rPr>
          <w:rFonts w:ascii="Arial" w:eastAsia="MS Mincho" w:hAnsi="Arial" w:cs="Arial"/>
          <w:b/>
          <w:i/>
          <w:sz w:val="24"/>
          <w:szCs w:val="24"/>
        </w:rPr>
        <w:t>Prázdninový provoz</w:t>
      </w:r>
    </w:p>
    <w:p w:rsidR="005C7BC4" w:rsidRDefault="005C7BC4">
      <w:pPr>
        <w:pStyle w:val="Prosttext"/>
        <w:rPr>
          <w:rFonts w:ascii="Arial" w:eastAsia="MS Mincho" w:hAnsi="Arial" w:cs="Arial"/>
          <w:sz w:val="24"/>
          <w:szCs w:val="24"/>
        </w:rPr>
      </w:pPr>
    </w:p>
    <w:p w:rsidR="000E1C6A" w:rsidRPr="00C32BF1" w:rsidRDefault="001E7082">
      <w:pPr>
        <w:pStyle w:val="Prosttext"/>
        <w:rPr>
          <w:rFonts w:ascii="Arial" w:hAnsi="Arial" w:cs="Arial"/>
          <w:sz w:val="24"/>
          <w:szCs w:val="24"/>
        </w:rPr>
      </w:pPr>
      <w:r w:rsidRPr="00C32BF1">
        <w:rPr>
          <w:rFonts w:ascii="Arial" w:eastAsia="MS Mincho" w:hAnsi="Arial" w:cs="Arial"/>
          <w:sz w:val="24"/>
          <w:szCs w:val="24"/>
        </w:rPr>
        <w:t>O prázdninách se uskutečňují takové činnosti, které si děti samy zvolí. Dále opakujeme činnosti z bloků, které děti nejvíce zaujaly, nebo volíme ty činnosti, které byly rámcově naplánovány a nějakých důvodů se neuskutečnily.  Rovněž se soustřeďujeme na činnosti, které si zasluhují širší prostor (doprava, bezpečnost). Většina činností se odehrává v přírodě.</w:t>
      </w:r>
    </w:p>
    <w:p w:rsidR="000E1C6A" w:rsidRPr="00C32BF1" w:rsidRDefault="000E1C6A">
      <w:pPr>
        <w:pStyle w:val="Prosttext"/>
        <w:rPr>
          <w:rFonts w:ascii="Arial" w:eastAsia="MS Mincho" w:hAnsi="Arial" w:cs="Arial"/>
          <w:sz w:val="24"/>
          <w:szCs w:val="24"/>
        </w:rPr>
      </w:pPr>
    </w:p>
    <w:p w:rsidR="000E1C6A" w:rsidRPr="00C32BF1" w:rsidRDefault="000E1C6A">
      <w:pPr>
        <w:pStyle w:val="Standard"/>
        <w:rPr>
          <w:rFonts w:ascii="Arial" w:hAnsi="Arial" w:cs="Arial"/>
          <w:sz w:val="24"/>
          <w:szCs w:val="24"/>
        </w:rPr>
      </w:pPr>
      <w:bookmarkStart w:id="73" w:name="_Toc335164450"/>
    </w:p>
    <w:p w:rsidR="004F5961" w:rsidRDefault="004F5961">
      <w:pPr>
        <w:pStyle w:val="Standard"/>
        <w:rPr>
          <w:rFonts w:ascii="Arial" w:hAnsi="Arial" w:cs="Arial"/>
          <w:sz w:val="24"/>
          <w:szCs w:val="24"/>
        </w:rPr>
      </w:pPr>
    </w:p>
    <w:p w:rsidR="004F5961" w:rsidRDefault="004F5961">
      <w:pPr>
        <w:pStyle w:val="Standard"/>
        <w:rPr>
          <w:rFonts w:ascii="Arial" w:hAnsi="Arial" w:cs="Arial"/>
          <w:sz w:val="24"/>
          <w:szCs w:val="24"/>
        </w:rPr>
      </w:pPr>
    </w:p>
    <w:p w:rsidR="004F5961" w:rsidRDefault="004F5961" w:rsidP="004F5961">
      <w:pPr>
        <w:pStyle w:val="Standard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>
            <wp:extent cx="5200650" cy="4277954"/>
            <wp:effectExtent l="0" t="0" r="0" b="8890"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5893" cy="4282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961" w:rsidRDefault="004F5961">
      <w:pPr>
        <w:pStyle w:val="Standard"/>
        <w:rPr>
          <w:rFonts w:ascii="Arial" w:hAnsi="Arial" w:cs="Arial"/>
          <w:sz w:val="24"/>
          <w:szCs w:val="24"/>
        </w:rPr>
      </w:pPr>
    </w:p>
    <w:p w:rsidR="004F5961" w:rsidRDefault="004F5961">
      <w:pPr>
        <w:pStyle w:val="Standard"/>
        <w:rPr>
          <w:rFonts w:ascii="Arial" w:hAnsi="Arial" w:cs="Arial"/>
          <w:sz w:val="24"/>
          <w:szCs w:val="24"/>
        </w:rPr>
      </w:pPr>
    </w:p>
    <w:p w:rsidR="004F5961" w:rsidRDefault="004F5961">
      <w:pPr>
        <w:pStyle w:val="Standard"/>
        <w:rPr>
          <w:rFonts w:ascii="Arial" w:hAnsi="Arial" w:cs="Arial"/>
          <w:sz w:val="24"/>
          <w:szCs w:val="24"/>
        </w:rPr>
      </w:pPr>
    </w:p>
    <w:p w:rsidR="004F5961" w:rsidRDefault="004F5961">
      <w:pPr>
        <w:pStyle w:val="Standard"/>
        <w:rPr>
          <w:rFonts w:ascii="Arial" w:hAnsi="Arial" w:cs="Arial"/>
          <w:sz w:val="24"/>
          <w:szCs w:val="24"/>
        </w:rPr>
      </w:pPr>
    </w:p>
    <w:p w:rsidR="004F5961" w:rsidRPr="00C32BF1" w:rsidRDefault="004F5961">
      <w:pPr>
        <w:pStyle w:val="Standard"/>
        <w:rPr>
          <w:rFonts w:ascii="Arial" w:hAnsi="Arial" w:cs="Arial"/>
          <w:sz w:val="24"/>
          <w:szCs w:val="24"/>
        </w:rPr>
      </w:pPr>
    </w:p>
    <w:p w:rsidR="000E1C6A" w:rsidRPr="00C4355C" w:rsidRDefault="001E7082" w:rsidP="00E116AF">
      <w:pPr>
        <w:pStyle w:val="Nadpis1"/>
        <w:numPr>
          <w:ilvl w:val="0"/>
          <w:numId w:val="69"/>
        </w:numPr>
        <w:rPr>
          <w:rFonts w:ascii="Arial" w:hAnsi="Arial" w:cs="Arial"/>
          <w:color w:val="C00000"/>
          <w:sz w:val="24"/>
          <w:szCs w:val="24"/>
        </w:rPr>
      </w:pPr>
      <w:bookmarkStart w:id="74" w:name="_Toc36552964"/>
      <w:bookmarkStart w:id="75" w:name="_Toc37740184"/>
      <w:r w:rsidRPr="00C4355C">
        <w:rPr>
          <w:rFonts w:ascii="Arial" w:hAnsi="Arial" w:cs="Arial"/>
          <w:color w:val="C00000"/>
          <w:sz w:val="24"/>
          <w:szCs w:val="24"/>
        </w:rPr>
        <w:t>Evaluace v mateřské škole</w:t>
      </w:r>
      <w:bookmarkEnd w:id="73"/>
      <w:bookmarkEnd w:id="74"/>
      <w:bookmarkEnd w:id="75"/>
    </w:p>
    <w:p w:rsidR="00C4355C" w:rsidRPr="00C32BF1" w:rsidRDefault="00C4355C" w:rsidP="001D2CDC">
      <w:pPr>
        <w:pStyle w:val="Nadpis2"/>
        <w:ind w:left="360"/>
        <w:rPr>
          <w:rFonts w:ascii="Arial" w:hAnsi="Arial" w:cs="Arial"/>
          <w:sz w:val="24"/>
          <w:szCs w:val="24"/>
        </w:rPr>
      </w:pPr>
    </w:p>
    <w:p w:rsidR="000E1C6A" w:rsidRPr="00C32BF1" w:rsidRDefault="001E7082">
      <w:pPr>
        <w:pStyle w:val="Standard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Naším cílem je zabezpečit kvalitu ŠV</w:t>
      </w:r>
      <w:r w:rsidR="00136EFE">
        <w:rPr>
          <w:rFonts w:ascii="Arial" w:hAnsi="Arial" w:cs="Arial"/>
          <w:sz w:val="24"/>
          <w:szCs w:val="24"/>
        </w:rPr>
        <w:t xml:space="preserve">P </w:t>
      </w:r>
      <w:r w:rsidRPr="00C32BF1">
        <w:rPr>
          <w:rFonts w:ascii="Arial" w:hAnsi="Arial" w:cs="Arial"/>
          <w:sz w:val="24"/>
          <w:szCs w:val="24"/>
        </w:rPr>
        <w:t>PV, zkvalitňovat vlastní pedagogickou práci, systematicky shromažďovat informace a porovnávat je s </w:t>
      </w:r>
      <w:r w:rsidR="00A711C8" w:rsidRPr="00C32BF1">
        <w:rPr>
          <w:rFonts w:ascii="Arial" w:hAnsi="Arial" w:cs="Arial"/>
          <w:sz w:val="24"/>
          <w:szCs w:val="24"/>
        </w:rPr>
        <w:t>cíli</w:t>
      </w:r>
      <w:r w:rsidRPr="00C32BF1">
        <w:rPr>
          <w:rFonts w:ascii="Arial" w:hAnsi="Arial" w:cs="Arial"/>
          <w:sz w:val="24"/>
          <w:szCs w:val="24"/>
        </w:rPr>
        <w:t xml:space="preserve"> RVP PV.</w:t>
      </w:r>
    </w:p>
    <w:p w:rsidR="000E1C6A" w:rsidRPr="00C32BF1" w:rsidRDefault="001E7082">
      <w:pPr>
        <w:pStyle w:val="Standard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Evaluace je proces neustálého vyhodnocování a slouží jako zpětná vazba pro zkvalitnění vlastní pedagogické práce.</w:t>
      </w:r>
    </w:p>
    <w:p w:rsidR="00B30980" w:rsidRPr="00C32BF1" w:rsidRDefault="00B30980">
      <w:pPr>
        <w:pStyle w:val="Standard"/>
        <w:rPr>
          <w:rFonts w:ascii="Arial" w:hAnsi="Arial" w:cs="Arial"/>
          <w:sz w:val="24"/>
          <w:szCs w:val="24"/>
        </w:rPr>
      </w:pPr>
    </w:p>
    <w:p w:rsidR="00B30980" w:rsidRPr="00C32BF1" w:rsidRDefault="00B30980">
      <w:pPr>
        <w:pStyle w:val="Standard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Veškerá hodnocení budou v souladu s GDPR.</w:t>
      </w:r>
    </w:p>
    <w:p w:rsidR="00B30980" w:rsidRPr="00D87D90" w:rsidRDefault="00B30980">
      <w:pPr>
        <w:pStyle w:val="Standard"/>
        <w:tabs>
          <w:tab w:val="left" w:pos="0"/>
        </w:tabs>
        <w:spacing w:after="0" w:line="240" w:lineRule="auto"/>
        <w:jc w:val="both"/>
        <w:rPr>
          <w:rFonts w:ascii="Arial" w:hAnsi="Arial" w:cs="Arial"/>
        </w:rPr>
      </w:pPr>
    </w:p>
    <w:p w:rsidR="008215D0" w:rsidRPr="00D87D90" w:rsidRDefault="008215D0">
      <w:pPr>
        <w:pStyle w:val="Standard"/>
        <w:tabs>
          <w:tab w:val="left" w:pos="0"/>
        </w:tabs>
        <w:spacing w:after="0" w:line="240" w:lineRule="auto"/>
        <w:jc w:val="both"/>
        <w:rPr>
          <w:rFonts w:ascii="Arial" w:hAnsi="Arial" w:cs="Arial"/>
        </w:rPr>
      </w:pPr>
    </w:p>
    <w:tbl>
      <w:tblPr>
        <w:tblStyle w:val="Mkatabulky"/>
        <w:tblW w:w="9592" w:type="dxa"/>
        <w:tblLook w:val="04A0"/>
      </w:tblPr>
      <w:tblGrid>
        <w:gridCol w:w="2606"/>
        <w:gridCol w:w="2348"/>
        <w:gridCol w:w="2100"/>
        <w:gridCol w:w="2538"/>
      </w:tblGrid>
      <w:tr w:rsidR="00136EFE" w:rsidRPr="00D87D90" w:rsidTr="00095CDC">
        <w:trPr>
          <w:trHeight w:val="417"/>
        </w:trPr>
        <w:tc>
          <w:tcPr>
            <w:tcW w:w="2606" w:type="dxa"/>
          </w:tcPr>
          <w:p w:rsidR="00136EFE" w:rsidRPr="00D87D90" w:rsidRDefault="00136EFE">
            <w:pPr>
              <w:pStyle w:val="Standard"/>
              <w:tabs>
                <w:tab w:val="left" w:pos="0"/>
              </w:tabs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D87D90">
              <w:rPr>
                <w:rFonts w:ascii="Arial" w:hAnsi="Arial" w:cs="Arial"/>
                <w:b/>
              </w:rPr>
              <w:t>OBLASTI HODNOCENÍ</w:t>
            </w:r>
          </w:p>
        </w:tc>
        <w:tc>
          <w:tcPr>
            <w:tcW w:w="2348" w:type="dxa"/>
          </w:tcPr>
          <w:p w:rsidR="00136EFE" w:rsidRPr="00D87D90" w:rsidRDefault="00136EFE">
            <w:pPr>
              <w:pStyle w:val="Standard"/>
              <w:tabs>
                <w:tab w:val="left" w:pos="0"/>
              </w:tabs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D87D90">
              <w:rPr>
                <w:rFonts w:ascii="Arial" w:hAnsi="Arial" w:cs="Arial"/>
                <w:b/>
              </w:rPr>
              <w:t>TECHNIKY A M</w:t>
            </w:r>
            <w:r w:rsidRPr="00D87D90">
              <w:rPr>
                <w:rFonts w:ascii="Arial" w:hAnsi="Arial" w:cs="Arial"/>
                <w:b/>
              </w:rPr>
              <w:t>E</w:t>
            </w:r>
            <w:r w:rsidRPr="00D87D90">
              <w:rPr>
                <w:rFonts w:ascii="Arial" w:hAnsi="Arial" w:cs="Arial"/>
                <w:b/>
              </w:rPr>
              <w:t>TODY</w:t>
            </w:r>
          </w:p>
        </w:tc>
        <w:tc>
          <w:tcPr>
            <w:tcW w:w="2100" w:type="dxa"/>
          </w:tcPr>
          <w:p w:rsidR="00136EFE" w:rsidRPr="00D87D90" w:rsidRDefault="00136EFE">
            <w:pPr>
              <w:pStyle w:val="Standard"/>
              <w:tabs>
                <w:tab w:val="left" w:pos="0"/>
              </w:tabs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D87D90">
              <w:rPr>
                <w:rFonts w:ascii="Arial" w:hAnsi="Arial" w:cs="Arial"/>
                <w:b/>
              </w:rPr>
              <w:t>ZODPOVĚDNOST</w:t>
            </w:r>
          </w:p>
        </w:tc>
        <w:tc>
          <w:tcPr>
            <w:tcW w:w="2538" w:type="dxa"/>
          </w:tcPr>
          <w:p w:rsidR="00136EFE" w:rsidRPr="00D87D90" w:rsidRDefault="00136EFE">
            <w:pPr>
              <w:pStyle w:val="Standard"/>
              <w:tabs>
                <w:tab w:val="left" w:pos="0"/>
              </w:tabs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D87D90">
              <w:rPr>
                <w:rFonts w:ascii="Arial" w:hAnsi="Arial" w:cs="Arial"/>
                <w:b/>
              </w:rPr>
              <w:t>ČASOVÝ PLÁN</w:t>
            </w:r>
          </w:p>
        </w:tc>
      </w:tr>
      <w:tr w:rsidR="00136EFE" w:rsidRPr="00D87D90" w:rsidTr="00095CDC">
        <w:trPr>
          <w:trHeight w:val="1230"/>
        </w:trPr>
        <w:tc>
          <w:tcPr>
            <w:tcW w:w="2606" w:type="dxa"/>
          </w:tcPr>
          <w:p w:rsidR="00136EFE" w:rsidRPr="00D87D90" w:rsidRDefault="00136EFE">
            <w:pPr>
              <w:pStyle w:val="Standard"/>
              <w:tabs>
                <w:tab w:val="left" w:pos="0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  <w:r w:rsidRPr="00D87D90">
              <w:rPr>
                <w:rFonts w:ascii="Arial" w:hAnsi="Arial" w:cs="Arial"/>
              </w:rPr>
              <w:t>CÍLE ŠVP</w:t>
            </w:r>
          </w:p>
        </w:tc>
        <w:tc>
          <w:tcPr>
            <w:tcW w:w="2348" w:type="dxa"/>
          </w:tcPr>
          <w:p w:rsidR="00095CDC" w:rsidRPr="00D87D90" w:rsidRDefault="00095CDC">
            <w:pPr>
              <w:pStyle w:val="Standard"/>
              <w:tabs>
                <w:tab w:val="left" w:pos="0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136EFE" w:rsidRPr="00D87D90" w:rsidRDefault="00095CDC">
            <w:pPr>
              <w:pStyle w:val="Standard"/>
              <w:tabs>
                <w:tab w:val="left" w:pos="0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  <w:r w:rsidRPr="00D87D90">
              <w:rPr>
                <w:rFonts w:ascii="Arial" w:hAnsi="Arial" w:cs="Arial"/>
              </w:rPr>
              <w:t>v</w:t>
            </w:r>
            <w:r w:rsidR="00136EFE" w:rsidRPr="00D87D90">
              <w:rPr>
                <w:rFonts w:ascii="Arial" w:hAnsi="Arial" w:cs="Arial"/>
              </w:rPr>
              <w:t>zájemné hospitace, konzultace, porady</w:t>
            </w:r>
          </w:p>
        </w:tc>
        <w:tc>
          <w:tcPr>
            <w:tcW w:w="2100" w:type="dxa"/>
          </w:tcPr>
          <w:p w:rsidR="00095CDC" w:rsidRPr="00D87D90" w:rsidRDefault="00095CDC">
            <w:pPr>
              <w:pStyle w:val="Standard"/>
              <w:tabs>
                <w:tab w:val="left" w:pos="0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136EFE" w:rsidRPr="00D87D90" w:rsidRDefault="00136EFE">
            <w:pPr>
              <w:pStyle w:val="Standard"/>
              <w:tabs>
                <w:tab w:val="left" w:pos="0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  <w:r w:rsidRPr="00D87D90">
              <w:rPr>
                <w:rFonts w:ascii="Arial" w:hAnsi="Arial" w:cs="Arial"/>
              </w:rPr>
              <w:t>ředitelka s celým kolektivem MŠ</w:t>
            </w:r>
          </w:p>
        </w:tc>
        <w:tc>
          <w:tcPr>
            <w:tcW w:w="2538" w:type="dxa"/>
          </w:tcPr>
          <w:p w:rsidR="00095CDC" w:rsidRPr="00D87D90" w:rsidRDefault="00095CDC">
            <w:pPr>
              <w:pStyle w:val="Standard"/>
              <w:tabs>
                <w:tab w:val="left" w:pos="0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136EFE" w:rsidRPr="00D87D90" w:rsidRDefault="00095CDC">
            <w:pPr>
              <w:pStyle w:val="Standard"/>
              <w:tabs>
                <w:tab w:val="left" w:pos="0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  <w:r w:rsidRPr="00D87D90">
              <w:rPr>
                <w:rFonts w:ascii="Arial" w:hAnsi="Arial" w:cs="Arial"/>
              </w:rPr>
              <w:t>průběžně, pololetně, vyhodnocení 1x ročně na poradě</w:t>
            </w:r>
          </w:p>
        </w:tc>
      </w:tr>
      <w:tr w:rsidR="00136EFE" w:rsidRPr="00D87D90" w:rsidTr="00095CDC">
        <w:trPr>
          <w:trHeight w:val="1230"/>
        </w:trPr>
        <w:tc>
          <w:tcPr>
            <w:tcW w:w="2606" w:type="dxa"/>
          </w:tcPr>
          <w:p w:rsidR="00136EFE" w:rsidRPr="00D87D90" w:rsidRDefault="00136EFE">
            <w:pPr>
              <w:pStyle w:val="Standard"/>
              <w:tabs>
                <w:tab w:val="left" w:pos="0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  <w:r w:rsidRPr="00D87D90">
              <w:rPr>
                <w:rFonts w:ascii="Arial" w:hAnsi="Arial" w:cs="Arial"/>
              </w:rPr>
              <w:t>PODMÍNKY VZDĚL</w:t>
            </w:r>
            <w:r w:rsidRPr="00D87D90">
              <w:rPr>
                <w:rFonts w:ascii="Arial" w:hAnsi="Arial" w:cs="Arial"/>
              </w:rPr>
              <w:t>Á</w:t>
            </w:r>
            <w:r w:rsidRPr="00D87D90">
              <w:rPr>
                <w:rFonts w:ascii="Arial" w:hAnsi="Arial" w:cs="Arial"/>
              </w:rPr>
              <w:t>VÁNÍ</w:t>
            </w:r>
          </w:p>
        </w:tc>
        <w:tc>
          <w:tcPr>
            <w:tcW w:w="2348" w:type="dxa"/>
          </w:tcPr>
          <w:p w:rsidR="00095CDC" w:rsidRPr="00D87D90" w:rsidRDefault="00095CDC">
            <w:pPr>
              <w:pStyle w:val="Standard"/>
              <w:tabs>
                <w:tab w:val="left" w:pos="0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136EFE" w:rsidRPr="00D87D90" w:rsidRDefault="00095CDC">
            <w:pPr>
              <w:pStyle w:val="Standard"/>
              <w:tabs>
                <w:tab w:val="left" w:pos="0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  <w:r w:rsidRPr="00D87D90">
              <w:rPr>
                <w:rFonts w:ascii="Arial" w:hAnsi="Arial" w:cs="Arial"/>
              </w:rPr>
              <w:t>r</w:t>
            </w:r>
            <w:r w:rsidR="00136EFE" w:rsidRPr="00D87D90">
              <w:rPr>
                <w:rFonts w:ascii="Arial" w:hAnsi="Arial" w:cs="Arial"/>
              </w:rPr>
              <w:t>ozhovory, záznamy, ankety, provozní p</w:t>
            </w:r>
            <w:r w:rsidR="00136EFE" w:rsidRPr="00D87D90">
              <w:rPr>
                <w:rFonts w:ascii="Arial" w:hAnsi="Arial" w:cs="Arial"/>
              </w:rPr>
              <w:t>o</w:t>
            </w:r>
            <w:r w:rsidR="00136EFE" w:rsidRPr="00D87D90">
              <w:rPr>
                <w:rFonts w:ascii="Arial" w:hAnsi="Arial" w:cs="Arial"/>
              </w:rPr>
              <w:t>rady</w:t>
            </w:r>
          </w:p>
        </w:tc>
        <w:tc>
          <w:tcPr>
            <w:tcW w:w="2100" w:type="dxa"/>
          </w:tcPr>
          <w:p w:rsidR="00095CDC" w:rsidRPr="00D87D90" w:rsidRDefault="00095CDC">
            <w:pPr>
              <w:pStyle w:val="Standard"/>
              <w:tabs>
                <w:tab w:val="left" w:pos="0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136EFE" w:rsidRPr="00D87D90" w:rsidRDefault="00095CDC">
            <w:pPr>
              <w:pStyle w:val="Standard"/>
              <w:tabs>
                <w:tab w:val="left" w:pos="0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  <w:r w:rsidRPr="00D87D90">
              <w:rPr>
                <w:rFonts w:ascii="Arial" w:hAnsi="Arial" w:cs="Arial"/>
              </w:rPr>
              <w:t>ř</w:t>
            </w:r>
            <w:r w:rsidR="00136EFE" w:rsidRPr="00D87D90">
              <w:rPr>
                <w:rFonts w:ascii="Arial" w:hAnsi="Arial" w:cs="Arial"/>
              </w:rPr>
              <w:t xml:space="preserve">editelka, učitelka, </w:t>
            </w:r>
            <w:r w:rsidRPr="00D87D90">
              <w:rPr>
                <w:rFonts w:ascii="Arial" w:hAnsi="Arial" w:cs="Arial"/>
              </w:rPr>
              <w:t>správní zaměs</w:t>
            </w:r>
            <w:r w:rsidRPr="00D87D90">
              <w:rPr>
                <w:rFonts w:ascii="Arial" w:hAnsi="Arial" w:cs="Arial"/>
              </w:rPr>
              <w:t>t</w:t>
            </w:r>
            <w:r w:rsidRPr="00D87D90">
              <w:rPr>
                <w:rFonts w:ascii="Arial" w:hAnsi="Arial" w:cs="Arial"/>
              </w:rPr>
              <w:t>nankyně</w:t>
            </w:r>
          </w:p>
        </w:tc>
        <w:tc>
          <w:tcPr>
            <w:tcW w:w="2538" w:type="dxa"/>
          </w:tcPr>
          <w:p w:rsidR="00095CDC" w:rsidRPr="00D87D90" w:rsidRDefault="00095CDC">
            <w:pPr>
              <w:pStyle w:val="Standard"/>
              <w:tabs>
                <w:tab w:val="left" w:pos="0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136EFE" w:rsidRPr="00D87D90" w:rsidRDefault="00095CDC">
            <w:pPr>
              <w:pStyle w:val="Standard"/>
              <w:tabs>
                <w:tab w:val="left" w:pos="0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  <w:r w:rsidRPr="00D87D90">
              <w:rPr>
                <w:rFonts w:ascii="Arial" w:hAnsi="Arial" w:cs="Arial"/>
              </w:rPr>
              <w:t>průběžně, vyhodnocení 2x za rok na poradách</w:t>
            </w:r>
          </w:p>
        </w:tc>
      </w:tr>
      <w:tr w:rsidR="00136EFE" w:rsidRPr="00D87D90" w:rsidTr="00095CDC">
        <w:trPr>
          <w:trHeight w:val="2091"/>
        </w:trPr>
        <w:tc>
          <w:tcPr>
            <w:tcW w:w="2606" w:type="dxa"/>
          </w:tcPr>
          <w:p w:rsidR="00136EFE" w:rsidRPr="00D87D90" w:rsidRDefault="00136EFE">
            <w:pPr>
              <w:pStyle w:val="Standard"/>
              <w:tabs>
                <w:tab w:val="left" w:pos="0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  <w:r w:rsidRPr="00D87D90">
              <w:rPr>
                <w:rFonts w:ascii="Arial" w:hAnsi="Arial" w:cs="Arial"/>
              </w:rPr>
              <w:t>PRŮBĚH VZDĚLÁVÁNÍ</w:t>
            </w:r>
          </w:p>
        </w:tc>
        <w:tc>
          <w:tcPr>
            <w:tcW w:w="2348" w:type="dxa"/>
          </w:tcPr>
          <w:p w:rsidR="00095CDC" w:rsidRPr="00D87D90" w:rsidRDefault="00095CDC">
            <w:pPr>
              <w:pStyle w:val="Standard"/>
              <w:tabs>
                <w:tab w:val="left" w:pos="0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136EFE" w:rsidRPr="00D87D90" w:rsidRDefault="00095CDC">
            <w:pPr>
              <w:pStyle w:val="Standard"/>
              <w:tabs>
                <w:tab w:val="left" w:pos="0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  <w:r w:rsidRPr="00D87D90">
              <w:rPr>
                <w:rFonts w:ascii="Arial" w:hAnsi="Arial" w:cs="Arial"/>
              </w:rPr>
              <w:t>h</w:t>
            </w:r>
            <w:r w:rsidR="00136EFE" w:rsidRPr="00D87D90">
              <w:rPr>
                <w:rFonts w:ascii="Arial" w:hAnsi="Arial" w:cs="Arial"/>
              </w:rPr>
              <w:t>ospitace, konzultace pedagogů, záznamy učitelek</w:t>
            </w:r>
          </w:p>
        </w:tc>
        <w:tc>
          <w:tcPr>
            <w:tcW w:w="2100" w:type="dxa"/>
          </w:tcPr>
          <w:p w:rsidR="00095CDC" w:rsidRPr="00D87D90" w:rsidRDefault="00095CDC">
            <w:pPr>
              <w:pStyle w:val="Standard"/>
              <w:tabs>
                <w:tab w:val="left" w:pos="0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136EFE" w:rsidRPr="00D87D90" w:rsidRDefault="00095CDC">
            <w:pPr>
              <w:pStyle w:val="Standard"/>
              <w:tabs>
                <w:tab w:val="left" w:pos="0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  <w:r w:rsidRPr="00D87D90">
              <w:rPr>
                <w:rFonts w:ascii="Arial" w:hAnsi="Arial" w:cs="Arial"/>
              </w:rPr>
              <w:t>ředitelka, učitelka</w:t>
            </w:r>
          </w:p>
        </w:tc>
        <w:tc>
          <w:tcPr>
            <w:tcW w:w="2538" w:type="dxa"/>
          </w:tcPr>
          <w:p w:rsidR="00095CDC" w:rsidRPr="00D87D90" w:rsidRDefault="00095CDC">
            <w:pPr>
              <w:pStyle w:val="Standard"/>
              <w:tabs>
                <w:tab w:val="left" w:pos="0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136EFE" w:rsidRPr="00D87D90" w:rsidRDefault="00095CDC">
            <w:pPr>
              <w:pStyle w:val="Standard"/>
              <w:tabs>
                <w:tab w:val="left" w:pos="0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  <w:r w:rsidRPr="00D87D90">
              <w:rPr>
                <w:rFonts w:ascii="Arial" w:hAnsi="Arial" w:cs="Arial"/>
              </w:rPr>
              <w:t>průběžně po ukončení integrovaného bloku, hodnocení 4x ročně na pedagogických por</w:t>
            </w:r>
            <w:r w:rsidRPr="00D87D90">
              <w:rPr>
                <w:rFonts w:ascii="Arial" w:hAnsi="Arial" w:cs="Arial"/>
              </w:rPr>
              <w:t>a</w:t>
            </w:r>
            <w:r w:rsidRPr="00D87D90">
              <w:rPr>
                <w:rFonts w:ascii="Arial" w:hAnsi="Arial" w:cs="Arial"/>
              </w:rPr>
              <w:t>dách</w:t>
            </w:r>
          </w:p>
        </w:tc>
      </w:tr>
      <w:tr w:rsidR="00136EFE" w:rsidRPr="00D87D90" w:rsidTr="00095CDC">
        <w:trPr>
          <w:trHeight w:val="2044"/>
        </w:trPr>
        <w:tc>
          <w:tcPr>
            <w:tcW w:w="2606" w:type="dxa"/>
          </w:tcPr>
          <w:p w:rsidR="00136EFE" w:rsidRPr="00D87D90" w:rsidRDefault="00136EFE">
            <w:pPr>
              <w:pStyle w:val="Standard"/>
              <w:tabs>
                <w:tab w:val="left" w:pos="0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  <w:r w:rsidRPr="00D87D90">
              <w:rPr>
                <w:rFonts w:ascii="Arial" w:hAnsi="Arial" w:cs="Arial"/>
              </w:rPr>
              <w:t>VÝSLEDKY VZDĚL</w:t>
            </w:r>
            <w:r w:rsidRPr="00D87D90">
              <w:rPr>
                <w:rFonts w:ascii="Arial" w:hAnsi="Arial" w:cs="Arial"/>
              </w:rPr>
              <w:t>Á</w:t>
            </w:r>
            <w:r w:rsidRPr="00D87D90">
              <w:rPr>
                <w:rFonts w:ascii="Arial" w:hAnsi="Arial" w:cs="Arial"/>
              </w:rPr>
              <w:t>VÁNÍ</w:t>
            </w:r>
          </w:p>
        </w:tc>
        <w:tc>
          <w:tcPr>
            <w:tcW w:w="2348" w:type="dxa"/>
          </w:tcPr>
          <w:p w:rsidR="00095CDC" w:rsidRPr="00D87D90" w:rsidRDefault="00095CDC">
            <w:pPr>
              <w:pStyle w:val="Standard"/>
              <w:tabs>
                <w:tab w:val="left" w:pos="0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136EFE" w:rsidRPr="00D87D90" w:rsidRDefault="00095CDC">
            <w:pPr>
              <w:pStyle w:val="Standard"/>
              <w:tabs>
                <w:tab w:val="left" w:pos="0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  <w:r w:rsidRPr="00D87D90">
              <w:rPr>
                <w:rFonts w:ascii="Arial" w:hAnsi="Arial" w:cs="Arial"/>
              </w:rPr>
              <w:t>r</w:t>
            </w:r>
            <w:r w:rsidR="00136EFE" w:rsidRPr="00D87D90">
              <w:rPr>
                <w:rFonts w:ascii="Arial" w:hAnsi="Arial" w:cs="Arial"/>
              </w:rPr>
              <w:t>ozhovory, portfolia dětí, individuální pl</w:t>
            </w:r>
            <w:r w:rsidR="00136EFE" w:rsidRPr="00D87D90">
              <w:rPr>
                <w:rFonts w:ascii="Arial" w:hAnsi="Arial" w:cs="Arial"/>
              </w:rPr>
              <w:t>á</w:t>
            </w:r>
            <w:r w:rsidR="00136EFE" w:rsidRPr="00D87D90">
              <w:rPr>
                <w:rFonts w:ascii="Arial" w:hAnsi="Arial" w:cs="Arial"/>
              </w:rPr>
              <w:t>ny, záznamy o vzd</w:t>
            </w:r>
            <w:r w:rsidR="00136EFE" w:rsidRPr="00D87D90">
              <w:rPr>
                <w:rFonts w:ascii="Arial" w:hAnsi="Arial" w:cs="Arial"/>
              </w:rPr>
              <w:t>ě</w:t>
            </w:r>
            <w:r w:rsidR="00136EFE" w:rsidRPr="00D87D90">
              <w:rPr>
                <w:rFonts w:ascii="Arial" w:hAnsi="Arial" w:cs="Arial"/>
              </w:rPr>
              <w:t>lávacích pokrocích, hospitace, porady</w:t>
            </w:r>
          </w:p>
        </w:tc>
        <w:tc>
          <w:tcPr>
            <w:tcW w:w="2100" w:type="dxa"/>
          </w:tcPr>
          <w:p w:rsidR="00095CDC" w:rsidRPr="00D87D90" w:rsidRDefault="00095CDC">
            <w:pPr>
              <w:pStyle w:val="Standard"/>
              <w:tabs>
                <w:tab w:val="left" w:pos="0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136EFE" w:rsidRPr="00D87D90" w:rsidRDefault="00095CDC">
            <w:pPr>
              <w:pStyle w:val="Standard"/>
              <w:tabs>
                <w:tab w:val="left" w:pos="0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  <w:r w:rsidRPr="00D87D90">
              <w:rPr>
                <w:rFonts w:ascii="Arial" w:hAnsi="Arial" w:cs="Arial"/>
              </w:rPr>
              <w:t>ředitelka, učitelka, děti, rodiče</w:t>
            </w:r>
          </w:p>
        </w:tc>
        <w:tc>
          <w:tcPr>
            <w:tcW w:w="2538" w:type="dxa"/>
          </w:tcPr>
          <w:p w:rsidR="00095CDC" w:rsidRPr="00D87D90" w:rsidRDefault="00095CDC">
            <w:pPr>
              <w:pStyle w:val="Standard"/>
              <w:tabs>
                <w:tab w:val="left" w:pos="0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136EFE" w:rsidRPr="00D87D90" w:rsidRDefault="00095CDC">
            <w:pPr>
              <w:pStyle w:val="Standard"/>
              <w:tabs>
                <w:tab w:val="left" w:pos="0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  <w:r w:rsidRPr="00D87D90">
              <w:rPr>
                <w:rFonts w:ascii="Arial" w:hAnsi="Arial" w:cs="Arial"/>
              </w:rPr>
              <w:t>denně, průběžně, v</w:t>
            </w:r>
            <w:r w:rsidRPr="00D87D90">
              <w:rPr>
                <w:rFonts w:ascii="Arial" w:hAnsi="Arial" w:cs="Arial"/>
              </w:rPr>
              <w:t>y</w:t>
            </w:r>
            <w:r w:rsidRPr="00D87D90">
              <w:rPr>
                <w:rFonts w:ascii="Arial" w:hAnsi="Arial" w:cs="Arial"/>
              </w:rPr>
              <w:t>hodnocení pololetně a výročně na pedagogi</w:t>
            </w:r>
            <w:r w:rsidRPr="00D87D90">
              <w:rPr>
                <w:rFonts w:ascii="Arial" w:hAnsi="Arial" w:cs="Arial"/>
              </w:rPr>
              <w:t>c</w:t>
            </w:r>
            <w:r w:rsidRPr="00D87D90">
              <w:rPr>
                <w:rFonts w:ascii="Arial" w:hAnsi="Arial" w:cs="Arial"/>
              </w:rPr>
              <w:t>kých poradách</w:t>
            </w:r>
          </w:p>
        </w:tc>
      </w:tr>
    </w:tbl>
    <w:p w:rsidR="008215D0" w:rsidRPr="00D87D90" w:rsidRDefault="008215D0">
      <w:pPr>
        <w:pStyle w:val="Standard"/>
        <w:tabs>
          <w:tab w:val="left" w:pos="0"/>
        </w:tabs>
        <w:spacing w:after="0" w:line="240" w:lineRule="auto"/>
        <w:jc w:val="both"/>
        <w:rPr>
          <w:rFonts w:ascii="Arial" w:hAnsi="Arial" w:cs="Arial"/>
        </w:rPr>
      </w:pPr>
    </w:p>
    <w:p w:rsidR="008215D0" w:rsidRPr="00D87D90" w:rsidRDefault="008215D0">
      <w:pPr>
        <w:pStyle w:val="Standard"/>
        <w:tabs>
          <w:tab w:val="left" w:pos="0"/>
        </w:tabs>
        <w:spacing w:after="0" w:line="240" w:lineRule="auto"/>
        <w:jc w:val="both"/>
        <w:rPr>
          <w:rFonts w:ascii="Arial" w:hAnsi="Arial" w:cs="Arial"/>
        </w:rPr>
      </w:pPr>
    </w:p>
    <w:p w:rsidR="008215D0" w:rsidRPr="00D87D90" w:rsidRDefault="008215D0">
      <w:pPr>
        <w:pStyle w:val="Standard"/>
        <w:tabs>
          <w:tab w:val="left" w:pos="0"/>
        </w:tabs>
        <w:spacing w:after="0" w:line="240" w:lineRule="auto"/>
        <w:jc w:val="both"/>
        <w:rPr>
          <w:rFonts w:ascii="Arial" w:hAnsi="Arial" w:cs="Arial"/>
        </w:rPr>
      </w:pPr>
    </w:p>
    <w:p w:rsidR="008215D0" w:rsidRPr="00D87D90" w:rsidRDefault="008215D0">
      <w:pPr>
        <w:pStyle w:val="Standard"/>
        <w:tabs>
          <w:tab w:val="left" w:pos="0"/>
        </w:tabs>
        <w:spacing w:after="0" w:line="240" w:lineRule="auto"/>
        <w:jc w:val="both"/>
        <w:rPr>
          <w:rFonts w:ascii="Arial" w:hAnsi="Arial" w:cs="Arial"/>
        </w:rPr>
      </w:pPr>
    </w:p>
    <w:p w:rsidR="00430F7C" w:rsidRDefault="00430F7C">
      <w:pPr>
        <w:pStyle w:val="Standard"/>
        <w:tabs>
          <w:tab w:val="left" w:pos="0"/>
        </w:tabs>
        <w:spacing w:after="0" w:line="240" w:lineRule="auto"/>
        <w:jc w:val="both"/>
      </w:pPr>
    </w:p>
    <w:p w:rsidR="00430F7C" w:rsidRDefault="00430F7C">
      <w:pPr>
        <w:pStyle w:val="Standard"/>
        <w:tabs>
          <w:tab w:val="left" w:pos="0"/>
        </w:tabs>
        <w:spacing w:after="0" w:line="240" w:lineRule="auto"/>
        <w:jc w:val="both"/>
      </w:pPr>
    </w:p>
    <w:p w:rsidR="004E6364" w:rsidRPr="00095CDC" w:rsidRDefault="004E6364" w:rsidP="004E6364">
      <w:pPr>
        <w:rPr>
          <w:rFonts w:ascii="Arial" w:hAnsi="Arial" w:cs="Arial"/>
          <w:b/>
          <w:bCs/>
          <w:sz w:val="24"/>
          <w:szCs w:val="24"/>
        </w:rPr>
      </w:pPr>
      <w:r w:rsidRPr="00095CDC">
        <w:rPr>
          <w:rFonts w:ascii="Arial" w:hAnsi="Arial" w:cs="Arial"/>
          <w:b/>
          <w:bCs/>
          <w:sz w:val="24"/>
          <w:szCs w:val="24"/>
        </w:rPr>
        <w:t>Záznamový arch pro sledování a hodnocení rozvoje a učení dítěte v Mateřské škole Ledvice</w:t>
      </w:r>
    </w:p>
    <w:p w:rsidR="00095CDC" w:rsidRPr="00095CDC" w:rsidRDefault="00095CDC" w:rsidP="004E6364">
      <w:pPr>
        <w:rPr>
          <w:rFonts w:ascii="Arial" w:hAnsi="Arial" w:cs="Arial"/>
          <w:b/>
          <w:bCs/>
          <w:sz w:val="24"/>
          <w:szCs w:val="24"/>
        </w:rPr>
      </w:pPr>
    </w:p>
    <w:p w:rsidR="004E6364" w:rsidRDefault="004E6364" w:rsidP="004E6364">
      <w:pPr>
        <w:rPr>
          <w:rFonts w:ascii="Arial" w:hAnsi="Arial" w:cs="Arial"/>
          <w:sz w:val="24"/>
          <w:szCs w:val="24"/>
        </w:rPr>
      </w:pPr>
      <w:r w:rsidRPr="00095CDC">
        <w:rPr>
          <w:rFonts w:ascii="Arial" w:hAnsi="Arial" w:cs="Arial"/>
          <w:b/>
          <w:bCs/>
          <w:sz w:val="24"/>
          <w:szCs w:val="24"/>
        </w:rPr>
        <w:t> </w:t>
      </w:r>
      <w:r w:rsidRPr="00095CDC">
        <w:rPr>
          <w:rFonts w:ascii="Arial" w:hAnsi="Arial" w:cs="Arial"/>
          <w:sz w:val="24"/>
          <w:szCs w:val="24"/>
        </w:rPr>
        <w:t xml:space="preserve">Jméno dítěte:                                      Datum narození:  </w:t>
      </w:r>
    </w:p>
    <w:p w:rsidR="00095CDC" w:rsidRPr="00095CDC" w:rsidRDefault="00095CDC" w:rsidP="004E6364">
      <w:pPr>
        <w:rPr>
          <w:rFonts w:ascii="Arial" w:hAnsi="Arial" w:cs="Arial"/>
          <w:sz w:val="24"/>
          <w:szCs w:val="24"/>
        </w:rPr>
      </w:pPr>
    </w:p>
    <w:p w:rsidR="004E6364" w:rsidRPr="00095CDC" w:rsidRDefault="004E6364" w:rsidP="004E6364">
      <w:pPr>
        <w:rPr>
          <w:rFonts w:ascii="Arial" w:hAnsi="Arial" w:cs="Arial"/>
          <w:sz w:val="24"/>
          <w:szCs w:val="24"/>
        </w:rPr>
      </w:pPr>
      <w:r w:rsidRPr="00095CDC">
        <w:rPr>
          <w:rFonts w:ascii="Arial" w:hAnsi="Arial" w:cs="Arial"/>
          <w:sz w:val="24"/>
          <w:szCs w:val="24"/>
        </w:rPr>
        <w:t>Jméno učitelky: Bc. Markéta Pikalová, Bc. Michala Martinová</w:t>
      </w:r>
    </w:p>
    <w:p w:rsidR="004E6364" w:rsidRDefault="004E6364" w:rsidP="004E6364">
      <w:pPr>
        <w:rPr>
          <w:rFonts w:ascii="Arial" w:hAnsi="Arial" w:cs="Arial"/>
          <w:sz w:val="24"/>
          <w:szCs w:val="24"/>
        </w:rPr>
      </w:pPr>
      <w:r w:rsidRPr="00095CDC">
        <w:rPr>
          <w:rFonts w:ascii="Arial" w:hAnsi="Arial" w:cs="Arial"/>
          <w:sz w:val="24"/>
          <w:szCs w:val="24"/>
        </w:rPr>
        <w:t xml:space="preserve">Dítě </w:t>
      </w:r>
      <w:r w:rsidRPr="00095CDC">
        <w:rPr>
          <w:rFonts w:ascii="Arial" w:hAnsi="Arial" w:cs="Arial"/>
          <w:b/>
          <w:bCs/>
          <w:sz w:val="24"/>
          <w:szCs w:val="24"/>
        </w:rPr>
        <w:t xml:space="preserve">má/ </w:t>
      </w:r>
      <w:proofErr w:type="gramStart"/>
      <w:r w:rsidRPr="00095CDC">
        <w:rPr>
          <w:rFonts w:ascii="Arial" w:hAnsi="Arial" w:cs="Arial"/>
          <w:b/>
          <w:bCs/>
          <w:sz w:val="24"/>
          <w:szCs w:val="24"/>
        </w:rPr>
        <w:t xml:space="preserve">nemá – </w:t>
      </w:r>
      <w:r w:rsidRPr="00095CDC">
        <w:rPr>
          <w:rFonts w:ascii="Arial" w:hAnsi="Arial" w:cs="Arial"/>
          <w:sz w:val="24"/>
          <w:szCs w:val="24"/>
        </w:rPr>
        <w:t xml:space="preserve"> odloženou</w:t>
      </w:r>
      <w:proofErr w:type="gramEnd"/>
      <w:r w:rsidRPr="00095CDC">
        <w:rPr>
          <w:rFonts w:ascii="Arial" w:hAnsi="Arial" w:cs="Arial"/>
          <w:sz w:val="24"/>
          <w:szCs w:val="24"/>
        </w:rPr>
        <w:t xml:space="preserve"> školní docházku</w:t>
      </w:r>
    </w:p>
    <w:p w:rsidR="00095CDC" w:rsidRPr="00095CDC" w:rsidRDefault="00095CDC" w:rsidP="004E6364">
      <w:pPr>
        <w:rPr>
          <w:rFonts w:ascii="Arial" w:hAnsi="Arial" w:cs="Arial"/>
          <w:sz w:val="24"/>
          <w:szCs w:val="24"/>
        </w:rPr>
      </w:pPr>
    </w:p>
    <w:p w:rsidR="004E6364" w:rsidRPr="00095CDC" w:rsidRDefault="004E6364" w:rsidP="004E6364">
      <w:pPr>
        <w:rPr>
          <w:rFonts w:ascii="Arial" w:hAnsi="Arial" w:cs="Arial"/>
          <w:sz w:val="24"/>
          <w:szCs w:val="24"/>
        </w:rPr>
      </w:pPr>
      <w:r w:rsidRPr="00095CDC">
        <w:rPr>
          <w:rFonts w:ascii="Arial" w:hAnsi="Arial" w:cs="Arial"/>
          <w:sz w:val="24"/>
          <w:szCs w:val="24"/>
        </w:rPr>
        <w:t> </w:t>
      </w:r>
    </w:p>
    <w:p w:rsidR="004E6364" w:rsidRPr="00095CDC" w:rsidRDefault="004E6364" w:rsidP="004E6364">
      <w:pPr>
        <w:rPr>
          <w:rFonts w:ascii="Arial" w:hAnsi="Arial" w:cs="Arial"/>
          <w:sz w:val="24"/>
          <w:szCs w:val="24"/>
        </w:rPr>
      </w:pPr>
      <w:r w:rsidRPr="00095CDC">
        <w:rPr>
          <w:rFonts w:ascii="Arial" w:hAnsi="Arial" w:cs="Arial"/>
          <w:b/>
          <w:bCs/>
          <w:sz w:val="24"/>
          <w:szCs w:val="24"/>
        </w:rPr>
        <w:t>Kdy a jak záznamový arch používat</w:t>
      </w:r>
    </w:p>
    <w:p w:rsidR="004E6364" w:rsidRPr="00095CDC" w:rsidRDefault="004E6364" w:rsidP="004E6364">
      <w:pPr>
        <w:rPr>
          <w:rFonts w:ascii="Arial" w:hAnsi="Arial" w:cs="Arial"/>
          <w:sz w:val="24"/>
          <w:szCs w:val="24"/>
        </w:rPr>
      </w:pPr>
      <w:r w:rsidRPr="00095CDC">
        <w:rPr>
          <w:rFonts w:ascii="Arial" w:hAnsi="Arial" w:cs="Arial"/>
          <w:sz w:val="24"/>
          <w:szCs w:val="24"/>
        </w:rPr>
        <w:t xml:space="preserve">Záznamový arch umožňuje sledovat </w:t>
      </w:r>
      <w:r w:rsidRPr="00095CDC">
        <w:rPr>
          <w:rFonts w:ascii="Arial" w:hAnsi="Arial" w:cs="Arial"/>
          <w:b/>
          <w:bCs/>
          <w:sz w:val="24"/>
          <w:szCs w:val="24"/>
        </w:rPr>
        <w:t>deset základních dovedností</w:t>
      </w:r>
      <w:r w:rsidRPr="00095CDC">
        <w:rPr>
          <w:rFonts w:ascii="Arial" w:hAnsi="Arial" w:cs="Arial"/>
          <w:sz w:val="24"/>
          <w:szCs w:val="24"/>
        </w:rPr>
        <w:t xml:space="preserve">. Jsou formulovány v podobě očekávaných výstupů, k nimž by vzdělávání v přípravné třídě mělo směřovat. Nejsou to výstupy povinné, ale pouze orientační, jichž každé dítě může dosahovat v jiné kvalitě či v jiné úrovni dokonalosti, dle svých osobních dispozic a možností. </w:t>
      </w:r>
      <w:r w:rsidRPr="00095CDC">
        <w:rPr>
          <w:rFonts w:ascii="Arial" w:hAnsi="Arial" w:cs="Arial"/>
          <w:b/>
          <w:bCs/>
          <w:sz w:val="24"/>
          <w:szCs w:val="24"/>
        </w:rPr>
        <w:t>Tyto výstupy jsou však určující pro pedagogické úsilí učitelky, která by se měla snažit poskytnout každému dítěti takovou podporu a pomoc, aby dosáhlo maxima svých individuálních možností.</w:t>
      </w:r>
    </w:p>
    <w:p w:rsidR="004E6364" w:rsidRPr="00095CDC" w:rsidRDefault="004E6364" w:rsidP="004E6364">
      <w:pPr>
        <w:rPr>
          <w:rFonts w:ascii="Arial" w:hAnsi="Arial" w:cs="Arial"/>
          <w:sz w:val="24"/>
          <w:szCs w:val="24"/>
        </w:rPr>
      </w:pPr>
      <w:r w:rsidRPr="00095CDC">
        <w:rPr>
          <w:rFonts w:ascii="Arial" w:hAnsi="Arial" w:cs="Arial"/>
          <w:sz w:val="24"/>
          <w:szCs w:val="24"/>
        </w:rPr>
        <w:t xml:space="preserve">Záznamový arch může sloužit ke zjištění toho, na jaké úrovni rozvoje a učení je dítě při vstupu do přípravné třídy (jeho pomocí můžeme provést </w:t>
      </w:r>
      <w:r w:rsidRPr="00095CDC">
        <w:rPr>
          <w:rFonts w:ascii="Arial" w:hAnsi="Arial" w:cs="Arial"/>
          <w:b/>
          <w:bCs/>
          <w:sz w:val="24"/>
          <w:szCs w:val="24"/>
        </w:rPr>
        <w:t>základní vstupní diagnostiku</w:t>
      </w:r>
      <w:r w:rsidRPr="00095CDC">
        <w:rPr>
          <w:rFonts w:ascii="Arial" w:hAnsi="Arial" w:cs="Arial"/>
          <w:sz w:val="24"/>
          <w:szCs w:val="24"/>
        </w:rPr>
        <w:t xml:space="preserve"> </w:t>
      </w:r>
      <w:r w:rsidRPr="00095CDC">
        <w:rPr>
          <w:rFonts w:ascii="Arial" w:hAnsi="Arial" w:cs="Arial"/>
          <w:b/>
          <w:bCs/>
          <w:sz w:val="24"/>
          <w:szCs w:val="24"/>
        </w:rPr>
        <w:t xml:space="preserve">dítěte </w:t>
      </w:r>
      <w:r w:rsidRPr="00095CDC">
        <w:rPr>
          <w:rFonts w:ascii="Arial" w:hAnsi="Arial" w:cs="Arial"/>
          <w:sz w:val="24"/>
          <w:szCs w:val="24"/>
        </w:rPr>
        <w:t>a spolehlivěji rozpoznat jeho konkrétní vzdělávací potřeby). V průběhu školního roku pak může sloužit učitelce k </w:t>
      </w:r>
      <w:r w:rsidRPr="00095CDC">
        <w:rPr>
          <w:rFonts w:ascii="Arial" w:hAnsi="Arial" w:cs="Arial"/>
          <w:b/>
          <w:bCs/>
          <w:sz w:val="24"/>
          <w:szCs w:val="24"/>
        </w:rPr>
        <w:t>postupnému sledování vzdělávacích pokroků dítěte</w:t>
      </w:r>
      <w:r w:rsidRPr="00095CDC">
        <w:rPr>
          <w:rFonts w:ascii="Arial" w:hAnsi="Arial" w:cs="Arial"/>
          <w:sz w:val="24"/>
          <w:szCs w:val="24"/>
        </w:rPr>
        <w:t xml:space="preserve"> a ověřování toho, zda a v jaké míře si dítě sledované dovednosti osvojuje či nikoli. Dle zjištění pak učitelka v rámci individuálního vzdělávacího plánu upravuje vzdělávací nabídku.</w:t>
      </w:r>
    </w:p>
    <w:p w:rsidR="004E6364" w:rsidRPr="00095CDC" w:rsidRDefault="004E6364" w:rsidP="004E6364">
      <w:pPr>
        <w:rPr>
          <w:rFonts w:ascii="Arial" w:hAnsi="Arial" w:cs="Arial"/>
          <w:sz w:val="24"/>
          <w:szCs w:val="24"/>
        </w:rPr>
      </w:pPr>
      <w:r w:rsidRPr="00095CDC">
        <w:rPr>
          <w:rFonts w:ascii="Arial" w:hAnsi="Arial" w:cs="Arial"/>
          <w:sz w:val="24"/>
          <w:szCs w:val="24"/>
        </w:rPr>
        <w:t xml:space="preserve"> Rubriku pro </w:t>
      </w:r>
      <w:r w:rsidRPr="00095CDC">
        <w:rPr>
          <w:rFonts w:ascii="Arial" w:hAnsi="Arial" w:cs="Arial"/>
          <w:b/>
          <w:bCs/>
          <w:sz w:val="24"/>
          <w:szCs w:val="24"/>
        </w:rPr>
        <w:t xml:space="preserve">poznámky u jednotlivých dovedností </w:t>
      </w:r>
      <w:r w:rsidRPr="00095CDC">
        <w:rPr>
          <w:rFonts w:ascii="Arial" w:hAnsi="Arial" w:cs="Arial"/>
          <w:sz w:val="24"/>
          <w:szCs w:val="24"/>
        </w:rPr>
        <w:t>lze využít tehdy, má-li dítě v konkrétní dovednosti vážnější problémy a potřebuje-li výraznější intervenci. Tuto rubriku může učitelka využít také k upřesnění zápisu, popř. k uvedení jiných důležitých skutečností, které se zjištěním souvisejí.</w:t>
      </w:r>
    </w:p>
    <w:p w:rsidR="004E6364" w:rsidRPr="00095CDC" w:rsidRDefault="004E6364" w:rsidP="004E6364">
      <w:pPr>
        <w:rPr>
          <w:rFonts w:ascii="Arial" w:hAnsi="Arial" w:cs="Arial"/>
          <w:sz w:val="24"/>
          <w:szCs w:val="24"/>
        </w:rPr>
      </w:pPr>
      <w:r w:rsidRPr="00095CDC">
        <w:rPr>
          <w:rFonts w:ascii="Arial" w:hAnsi="Arial" w:cs="Arial"/>
          <w:sz w:val="24"/>
          <w:szCs w:val="24"/>
        </w:rPr>
        <w:t xml:space="preserve">Prostor pro </w:t>
      </w:r>
      <w:r w:rsidRPr="00095CDC">
        <w:rPr>
          <w:rFonts w:ascii="Arial" w:hAnsi="Arial" w:cs="Arial"/>
          <w:b/>
          <w:bCs/>
          <w:sz w:val="24"/>
          <w:szCs w:val="24"/>
        </w:rPr>
        <w:t>pracovní poznámky</w:t>
      </w:r>
      <w:r w:rsidRPr="00095CDC">
        <w:rPr>
          <w:rFonts w:ascii="Arial" w:hAnsi="Arial" w:cs="Arial"/>
          <w:sz w:val="24"/>
          <w:szCs w:val="24"/>
        </w:rPr>
        <w:t xml:space="preserve"> (na poslední straně archu) učitelka využije pro závěry z jednotlivých etap, kdy hodnotí vzdělávací pokroky dítěte. Zapisuje zde konkrétní podněty pro pedagogickou práci do další etapy a zároveň zhodnotí i konkrétní pedagogická opatření, která byla uskutečněna (zda a nakolik byla či nebyla opatření či intervence účinná). Má tak možnost získávat </w:t>
      </w:r>
      <w:r w:rsidRPr="00095CDC">
        <w:rPr>
          <w:rFonts w:ascii="Arial" w:hAnsi="Arial" w:cs="Arial"/>
          <w:b/>
          <w:bCs/>
          <w:sz w:val="24"/>
          <w:szCs w:val="24"/>
        </w:rPr>
        <w:t>průběžně zpětnou vazbu</w:t>
      </w:r>
      <w:r w:rsidRPr="00095CDC">
        <w:rPr>
          <w:rFonts w:ascii="Arial" w:hAnsi="Arial" w:cs="Arial"/>
          <w:sz w:val="24"/>
          <w:szCs w:val="24"/>
        </w:rPr>
        <w:t xml:space="preserve"> a podle toho následně plánovat, usměrňovat či korigovat svoje další vzdělávací kroky.</w:t>
      </w:r>
    </w:p>
    <w:p w:rsidR="004E6364" w:rsidRPr="00095CDC" w:rsidRDefault="004E6364" w:rsidP="004E6364">
      <w:pPr>
        <w:rPr>
          <w:rFonts w:ascii="Arial" w:hAnsi="Arial" w:cs="Arial"/>
          <w:sz w:val="24"/>
          <w:szCs w:val="24"/>
        </w:rPr>
      </w:pPr>
      <w:r w:rsidRPr="00095CDC">
        <w:rPr>
          <w:rFonts w:ascii="Arial" w:hAnsi="Arial" w:cs="Arial"/>
          <w:sz w:val="24"/>
          <w:szCs w:val="24"/>
        </w:rPr>
        <w:t xml:space="preserve">Při práci s archem zapisujeme v příslušném sloupci k jednotlivým dovednostem, na jaké úrovni ji dítě zvládá. </w:t>
      </w:r>
      <w:r w:rsidRPr="00095CDC">
        <w:rPr>
          <w:rFonts w:ascii="Arial" w:hAnsi="Arial" w:cs="Arial"/>
          <w:b/>
          <w:bCs/>
          <w:sz w:val="24"/>
          <w:szCs w:val="24"/>
        </w:rPr>
        <w:t>Hodnotíme podle stupnice 1 – 4.</w:t>
      </w:r>
      <w:r w:rsidRPr="00095CDC">
        <w:rPr>
          <w:rFonts w:ascii="Arial" w:hAnsi="Arial" w:cs="Arial"/>
          <w:sz w:val="24"/>
          <w:szCs w:val="24"/>
        </w:rPr>
        <w:t xml:space="preserve"> Pokud nemáme dostatek podnětů k tomu, abychom úroveň určité dovednosti zhodnotili, zapíšeme </w:t>
      </w:r>
      <w:r w:rsidRPr="00095CDC">
        <w:rPr>
          <w:rFonts w:ascii="Arial" w:hAnsi="Arial" w:cs="Arial"/>
          <w:b/>
          <w:bCs/>
          <w:sz w:val="24"/>
          <w:szCs w:val="24"/>
        </w:rPr>
        <w:t>N</w:t>
      </w:r>
      <w:r w:rsidRPr="00095CDC">
        <w:rPr>
          <w:rFonts w:ascii="Arial" w:hAnsi="Arial" w:cs="Arial"/>
          <w:sz w:val="24"/>
          <w:szCs w:val="24"/>
        </w:rPr>
        <w:t xml:space="preserve"> (např. u dítěte, které se dostatečně neprojevuje, dosud mluví špatně česky apod.). V další etapě se pak pokusíme skutečnost zjistit a údaj doplnit.</w:t>
      </w:r>
    </w:p>
    <w:p w:rsidR="004E6364" w:rsidRPr="00095CDC" w:rsidRDefault="004E6364" w:rsidP="004E6364">
      <w:pPr>
        <w:rPr>
          <w:rFonts w:ascii="Arial" w:hAnsi="Arial" w:cs="Arial"/>
          <w:i/>
          <w:iCs/>
          <w:sz w:val="24"/>
          <w:szCs w:val="24"/>
        </w:rPr>
      </w:pPr>
      <w:r w:rsidRPr="00095CDC">
        <w:rPr>
          <w:rFonts w:ascii="Arial" w:hAnsi="Arial" w:cs="Arial"/>
          <w:i/>
          <w:iCs/>
          <w:sz w:val="24"/>
          <w:szCs w:val="24"/>
        </w:rPr>
        <w:t>Stupnice pro hodnocení dítěte v jednotlivých dovednostech (způsobilostech):</w:t>
      </w:r>
    </w:p>
    <w:p w:rsidR="004E6364" w:rsidRPr="00095CDC" w:rsidRDefault="004E6364" w:rsidP="004E6364">
      <w:pPr>
        <w:pStyle w:val="Odstavecseseznamem"/>
        <w:numPr>
          <w:ilvl w:val="0"/>
          <w:numId w:val="81"/>
        </w:numPr>
        <w:tabs>
          <w:tab w:val="left" w:pos="1350"/>
        </w:tabs>
        <w:suppressAutoHyphens w:val="0"/>
        <w:autoSpaceDN/>
        <w:contextualSpacing/>
        <w:textAlignment w:val="auto"/>
        <w:rPr>
          <w:rFonts w:ascii="Arial" w:hAnsi="Arial" w:cs="Arial"/>
          <w:b/>
          <w:sz w:val="24"/>
          <w:szCs w:val="24"/>
        </w:rPr>
      </w:pPr>
      <w:r w:rsidRPr="00095CDC">
        <w:rPr>
          <w:rFonts w:ascii="Arial" w:hAnsi="Arial" w:cs="Arial"/>
          <w:b/>
          <w:sz w:val="24"/>
          <w:szCs w:val="24"/>
        </w:rPr>
        <w:t xml:space="preserve"> zvládá spolehlivě, bezpečně –   I</w:t>
      </w:r>
    </w:p>
    <w:p w:rsidR="004E6364" w:rsidRPr="00095CDC" w:rsidRDefault="004E6364" w:rsidP="004E6364">
      <w:pPr>
        <w:pStyle w:val="Odstavecseseznamem"/>
        <w:numPr>
          <w:ilvl w:val="0"/>
          <w:numId w:val="81"/>
        </w:numPr>
        <w:suppressAutoHyphens w:val="0"/>
        <w:autoSpaceDN/>
        <w:contextualSpacing/>
        <w:textAlignment w:val="auto"/>
        <w:rPr>
          <w:rFonts w:ascii="Arial" w:hAnsi="Arial" w:cs="Arial"/>
          <w:sz w:val="24"/>
          <w:szCs w:val="24"/>
        </w:rPr>
      </w:pPr>
      <w:r w:rsidRPr="00095CDC">
        <w:rPr>
          <w:rFonts w:ascii="Arial" w:hAnsi="Arial" w:cs="Arial"/>
          <w:b/>
          <w:bCs/>
          <w:sz w:val="24"/>
          <w:szCs w:val="24"/>
        </w:rPr>
        <w:t xml:space="preserve"> dosud nezvládá (má vážnější obtíže) –   II</w:t>
      </w:r>
    </w:p>
    <w:p w:rsidR="004E6364" w:rsidRPr="00095CDC" w:rsidRDefault="004E6364" w:rsidP="004E6364">
      <w:pPr>
        <w:pStyle w:val="Odstavecseseznamem"/>
        <w:numPr>
          <w:ilvl w:val="0"/>
          <w:numId w:val="81"/>
        </w:numPr>
        <w:suppressAutoHyphens w:val="0"/>
        <w:autoSpaceDN/>
        <w:contextualSpacing/>
        <w:textAlignment w:val="auto"/>
        <w:rPr>
          <w:rFonts w:ascii="Arial" w:hAnsi="Arial" w:cs="Arial"/>
          <w:sz w:val="24"/>
          <w:szCs w:val="24"/>
        </w:rPr>
      </w:pPr>
      <w:r w:rsidRPr="00095CDC">
        <w:rPr>
          <w:rFonts w:ascii="Arial" w:hAnsi="Arial" w:cs="Arial"/>
          <w:b/>
          <w:bCs/>
          <w:sz w:val="24"/>
          <w:szCs w:val="24"/>
        </w:rPr>
        <w:t xml:space="preserve"> zvládá s vynaložením maximálního </w:t>
      </w:r>
      <w:proofErr w:type="gramStart"/>
      <w:r w:rsidRPr="00095CDC">
        <w:rPr>
          <w:rFonts w:ascii="Arial" w:hAnsi="Arial" w:cs="Arial"/>
          <w:b/>
          <w:bCs/>
          <w:sz w:val="24"/>
          <w:szCs w:val="24"/>
        </w:rPr>
        <w:t>úsilí –  III</w:t>
      </w:r>
      <w:proofErr w:type="gramEnd"/>
    </w:p>
    <w:p w:rsidR="004E6364" w:rsidRPr="00095CDC" w:rsidRDefault="004E6364" w:rsidP="004E6364">
      <w:pPr>
        <w:pStyle w:val="Odstavecseseznamem"/>
        <w:numPr>
          <w:ilvl w:val="0"/>
          <w:numId w:val="81"/>
        </w:numPr>
        <w:suppressAutoHyphens w:val="0"/>
        <w:autoSpaceDN/>
        <w:contextualSpacing/>
        <w:textAlignment w:val="auto"/>
        <w:rPr>
          <w:rFonts w:ascii="Arial" w:hAnsi="Arial" w:cs="Arial"/>
          <w:sz w:val="24"/>
          <w:szCs w:val="24"/>
        </w:rPr>
      </w:pPr>
      <w:r w:rsidRPr="00095CDC">
        <w:rPr>
          <w:rFonts w:ascii="Arial" w:hAnsi="Arial" w:cs="Arial"/>
          <w:b/>
          <w:bCs/>
          <w:sz w:val="24"/>
          <w:szCs w:val="24"/>
        </w:rPr>
        <w:t xml:space="preserve"> přetrvávají problémy (občasné, </w:t>
      </w:r>
      <w:proofErr w:type="gramStart"/>
      <w:r w:rsidRPr="00095CDC">
        <w:rPr>
          <w:rFonts w:ascii="Arial" w:hAnsi="Arial" w:cs="Arial"/>
          <w:b/>
          <w:bCs/>
          <w:sz w:val="24"/>
          <w:szCs w:val="24"/>
        </w:rPr>
        <w:t>dílčí) –  IV</w:t>
      </w:r>
      <w:proofErr w:type="gramEnd"/>
    </w:p>
    <w:p w:rsidR="004E6364" w:rsidRPr="00095CDC" w:rsidRDefault="004E6364" w:rsidP="004E6364">
      <w:pPr>
        <w:pStyle w:val="Odstavecseseznamem"/>
        <w:numPr>
          <w:ilvl w:val="0"/>
          <w:numId w:val="81"/>
        </w:numPr>
        <w:suppressAutoHyphens w:val="0"/>
        <w:autoSpaceDN/>
        <w:contextualSpacing/>
        <w:textAlignment w:val="auto"/>
        <w:rPr>
          <w:rFonts w:ascii="Arial" w:hAnsi="Arial" w:cs="Arial"/>
          <w:sz w:val="24"/>
          <w:szCs w:val="24"/>
        </w:rPr>
      </w:pPr>
      <w:r w:rsidRPr="00095CDC">
        <w:rPr>
          <w:rFonts w:ascii="Arial" w:hAnsi="Arial" w:cs="Arial"/>
          <w:b/>
          <w:bCs/>
          <w:sz w:val="24"/>
          <w:szCs w:val="24"/>
        </w:rPr>
        <w:t xml:space="preserve">  N − není hodnoceno (nelze říci, neprojevuje se)</w:t>
      </w:r>
    </w:p>
    <w:p w:rsidR="004E6364" w:rsidRPr="00095CDC" w:rsidRDefault="004E6364" w:rsidP="004E6364">
      <w:pPr>
        <w:rPr>
          <w:rFonts w:ascii="Arial" w:hAnsi="Arial" w:cs="Arial"/>
          <w:sz w:val="24"/>
          <w:szCs w:val="24"/>
        </w:rPr>
      </w:pPr>
      <w:r w:rsidRPr="00095CDC">
        <w:rPr>
          <w:rFonts w:ascii="Arial" w:hAnsi="Arial" w:cs="Arial"/>
          <w:b/>
          <w:bCs/>
          <w:sz w:val="24"/>
          <w:szCs w:val="24"/>
        </w:rPr>
        <w:lastRenderedPageBreak/>
        <w:t> </w:t>
      </w:r>
    </w:p>
    <w:p w:rsidR="00095CDC" w:rsidRPr="00095CDC" w:rsidRDefault="004E6364" w:rsidP="004E6364">
      <w:pPr>
        <w:rPr>
          <w:rFonts w:ascii="Arial" w:hAnsi="Arial" w:cs="Arial"/>
          <w:i/>
          <w:iCs/>
          <w:sz w:val="24"/>
          <w:szCs w:val="24"/>
        </w:rPr>
      </w:pPr>
      <w:r w:rsidRPr="00095CDC">
        <w:rPr>
          <w:rFonts w:ascii="Arial" w:hAnsi="Arial" w:cs="Arial"/>
          <w:b/>
          <w:bCs/>
          <w:sz w:val="24"/>
          <w:szCs w:val="24"/>
        </w:rPr>
        <w:t> 1. Praktická samostatnost (fyzický rozvoj a pohybová koordinace, sebeobsluha)</w:t>
      </w:r>
      <w:r w:rsidRPr="00095CDC">
        <w:rPr>
          <w:rFonts w:ascii="Arial" w:hAnsi="Arial" w:cs="Arial"/>
          <w:i/>
          <w:iCs/>
          <w:sz w:val="24"/>
          <w:szCs w:val="24"/>
        </w:rPr>
        <w:t xml:space="preserve"> </w:t>
      </w:r>
    </w:p>
    <w:tbl>
      <w:tblPr>
        <w:tblW w:w="0" w:type="auto"/>
        <w:tblBorders>
          <w:top w:val="single" w:sz="18" w:space="0" w:color="CAE0F5"/>
          <w:left w:val="single" w:sz="18" w:space="0" w:color="CAE0F5"/>
          <w:bottom w:val="single" w:sz="18" w:space="0" w:color="CAE0F5"/>
          <w:right w:val="single" w:sz="18" w:space="0" w:color="CAE0F5"/>
        </w:tblBorders>
        <w:tblCellMar>
          <w:left w:w="0" w:type="dxa"/>
          <w:right w:w="0" w:type="dxa"/>
        </w:tblCellMar>
        <w:tblLook w:val="04A0"/>
      </w:tblPr>
      <w:tblGrid>
        <w:gridCol w:w="4062"/>
        <w:gridCol w:w="465"/>
        <w:gridCol w:w="466"/>
        <w:gridCol w:w="483"/>
        <w:gridCol w:w="492"/>
        <w:gridCol w:w="3320"/>
      </w:tblGrid>
      <w:tr w:rsidR="004E6364" w:rsidRPr="00095CDC" w:rsidTr="00136EFE">
        <w:tc>
          <w:tcPr>
            <w:tcW w:w="4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i/>
                <w:iCs/>
                <w:sz w:val="24"/>
                <w:szCs w:val="24"/>
              </w:rPr>
              <w:t>Hodnocení</w:t>
            </w:r>
          </w:p>
        </w:tc>
        <w:tc>
          <w:tcPr>
            <w:tcW w:w="4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i/>
                <w:iCs/>
                <w:sz w:val="24"/>
                <w:szCs w:val="24"/>
              </w:rPr>
              <w:t>I.</w:t>
            </w:r>
          </w:p>
        </w:tc>
        <w:tc>
          <w:tcPr>
            <w:tcW w:w="4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i/>
                <w:iCs/>
                <w:sz w:val="24"/>
                <w:szCs w:val="24"/>
              </w:rPr>
              <w:t>II.</w:t>
            </w:r>
          </w:p>
        </w:tc>
        <w:tc>
          <w:tcPr>
            <w:tcW w:w="4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i/>
                <w:iCs/>
                <w:sz w:val="24"/>
                <w:szCs w:val="24"/>
              </w:rPr>
              <w:t>III.</w:t>
            </w:r>
          </w:p>
        </w:tc>
        <w:tc>
          <w:tcPr>
            <w:tcW w:w="4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i/>
                <w:iCs/>
                <w:sz w:val="24"/>
                <w:szCs w:val="24"/>
              </w:rPr>
              <w:t>IV.</w:t>
            </w:r>
          </w:p>
        </w:tc>
        <w:tc>
          <w:tcPr>
            <w:tcW w:w="33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i/>
                <w:iCs/>
                <w:sz w:val="24"/>
                <w:szCs w:val="24"/>
              </w:rPr>
              <w:t>Poznámky</w:t>
            </w:r>
          </w:p>
        </w:tc>
      </w:tr>
      <w:tr w:rsidR="004E6364" w:rsidRPr="00095CDC" w:rsidTr="00136EFE">
        <w:tc>
          <w:tcPr>
            <w:tcW w:w="4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·    je dostatečně fyzicky vyspělé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6364" w:rsidRPr="00095CDC" w:rsidTr="00136EFE">
        <w:tc>
          <w:tcPr>
            <w:tcW w:w="4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·    jeho pohyby jsou koordinované (hází a chytá míč, udrží rovnováhu na jedné noze, běhá, skáče, v běžném prostředí se pohybuje bezpečně)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pStyle w:val="Odstavecseseznamem"/>
              <w:ind w:left="40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6364" w:rsidRPr="00095CDC" w:rsidTr="00136EFE">
        <w:tc>
          <w:tcPr>
            <w:tcW w:w="4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·    samostatně se obléká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pStyle w:val="Odstavecseseznamem"/>
              <w:ind w:left="40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6364" w:rsidRPr="00095CDC" w:rsidTr="00136EFE">
        <w:tc>
          <w:tcPr>
            <w:tcW w:w="4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·    je samostatné při jídle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4E6364" w:rsidRPr="00095CDC" w:rsidTr="00136EFE">
        <w:tc>
          <w:tcPr>
            <w:tcW w:w="4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·    je samostatné při zvládání pravidelných denních úkonů osobní hygieny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4E6364">
            <w:pPr>
              <w:pStyle w:val="Odstavecseseznamem"/>
              <w:numPr>
                <w:ilvl w:val="0"/>
                <w:numId w:val="80"/>
              </w:numPr>
              <w:suppressAutoHyphens w:val="0"/>
              <w:autoSpaceDN/>
              <w:contextualSpacing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6364" w:rsidRPr="00095CDC" w:rsidTr="00136EFE">
        <w:tc>
          <w:tcPr>
            <w:tcW w:w="4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·    udržuje kolem sebe pořádek (je schopné samostatně připravit či uklidit pomůcky, srovnat hračky apod.)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6364" w:rsidRPr="00095CDC" w:rsidTr="00136EFE">
        <w:tc>
          <w:tcPr>
            <w:tcW w:w="4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·    dovede si samo poradit s běžnými problémy (např. uklidí po sobě papír od sušenky, nalije si nápoj, utře rozlitý čaj, zalije květiny apod.)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4E6364">
            <w:pPr>
              <w:pStyle w:val="Odstavecseseznamem"/>
              <w:numPr>
                <w:ilvl w:val="0"/>
                <w:numId w:val="80"/>
              </w:numPr>
              <w:suppressAutoHyphens w:val="0"/>
              <w:autoSpaceDN/>
              <w:contextualSpacing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6364" w:rsidRPr="00095CDC" w:rsidTr="00136EFE">
        <w:tc>
          <w:tcPr>
            <w:tcW w:w="4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·    dokáže se postarat o své věci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4E6364">
            <w:pPr>
              <w:pStyle w:val="Odstavecseseznamem"/>
              <w:numPr>
                <w:ilvl w:val="0"/>
                <w:numId w:val="80"/>
              </w:numPr>
              <w:suppressAutoHyphens w:val="0"/>
              <w:autoSpaceDN/>
              <w:contextualSpacing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E6364" w:rsidRPr="00095CDC" w:rsidRDefault="004E6364" w:rsidP="004E6364">
      <w:pPr>
        <w:rPr>
          <w:rFonts w:ascii="Arial" w:hAnsi="Arial" w:cs="Arial"/>
          <w:b/>
          <w:bCs/>
          <w:sz w:val="24"/>
          <w:szCs w:val="24"/>
        </w:rPr>
      </w:pPr>
    </w:p>
    <w:p w:rsidR="004E6364" w:rsidRPr="00095CDC" w:rsidRDefault="004E6364" w:rsidP="004E6364">
      <w:pPr>
        <w:rPr>
          <w:rFonts w:ascii="Arial" w:hAnsi="Arial" w:cs="Arial"/>
          <w:sz w:val="24"/>
          <w:szCs w:val="24"/>
        </w:rPr>
      </w:pPr>
      <w:r w:rsidRPr="00095CDC">
        <w:rPr>
          <w:rFonts w:ascii="Arial" w:hAnsi="Arial" w:cs="Arial"/>
          <w:b/>
          <w:bCs/>
          <w:sz w:val="24"/>
          <w:szCs w:val="24"/>
        </w:rPr>
        <w:t xml:space="preserve">2. Sociální informovanost (orientace v prostředí, v okolním světě i v praktickém životě) </w:t>
      </w:r>
    </w:p>
    <w:tbl>
      <w:tblPr>
        <w:tblW w:w="0" w:type="auto"/>
        <w:tblBorders>
          <w:top w:val="single" w:sz="18" w:space="0" w:color="CAE0F5"/>
          <w:left w:val="single" w:sz="18" w:space="0" w:color="CAE0F5"/>
          <w:bottom w:val="single" w:sz="18" w:space="0" w:color="CAE0F5"/>
          <w:right w:val="single" w:sz="18" w:space="0" w:color="CAE0F5"/>
        </w:tblBorders>
        <w:tblCellMar>
          <w:left w:w="0" w:type="dxa"/>
          <w:right w:w="0" w:type="dxa"/>
        </w:tblCellMar>
        <w:tblLook w:val="04A0"/>
      </w:tblPr>
      <w:tblGrid>
        <w:gridCol w:w="4061"/>
        <w:gridCol w:w="9"/>
        <w:gridCol w:w="456"/>
        <w:gridCol w:w="9"/>
        <w:gridCol w:w="457"/>
        <w:gridCol w:w="14"/>
        <w:gridCol w:w="469"/>
        <w:gridCol w:w="9"/>
        <w:gridCol w:w="474"/>
        <w:gridCol w:w="10"/>
        <w:gridCol w:w="3320"/>
      </w:tblGrid>
      <w:tr w:rsidR="004E6364" w:rsidRPr="00095CDC" w:rsidTr="00136EFE">
        <w:tc>
          <w:tcPr>
            <w:tcW w:w="40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i/>
                <w:iCs/>
                <w:sz w:val="24"/>
                <w:szCs w:val="24"/>
              </w:rPr>
              <w:t>Hodnocení</w:t>
            </w:r>
          </w:p>
        </w:tc>
        <w:tc>
          <w:tcPr>
            <w:tcW w:w="46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i/>
                <w:iCs/>
                <w:sz w:val="24"/>
                <w:szCs w:val="24"/>
              </w:rPr>
              <w:t>I.</w:t>
            </w:r>
          </w:p>
        </w:tc>
        <w:tc>
          <w:tcPr>
            <w:tcW w:w="46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i/>
                <w:iCs/>
                <w:sz w:val="24"/>
                <w:szCs w:val="24"/>
              </w:rPr>
              <w:t>II.</w:t>
            </w:r>
          </w:p>
        </w:tc>
        <w:tc>
          <w:tcPr>
            <w:tcW w:w="46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i/>
                <w:iCs/>
                <w:sz w:val="24"/>
                <w:szCs w:val="24"/>
              </w:rPr>
              <w:t>III.</w:t>
            </w:r>
          </w:p>
        </w:tc>
        <w:tc>
          <w:tcPr>
            <w:tcW w:w="48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i/>
                <w:iCs/>
                <w:sz w:val="24"/>
                <w:szCs w:val="24"/>
              </w:rPr>
              <w:t>IV.</w:t>
            </w:r>
          </w:p>
        </w:tc>
        <w:tc>
          <w:tcPr>
            <w:tcW w:w="33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i/>
                <w:iCs/>
                <w:sz w:val="24"/>
                <w:szCs w:val="24"/>
              </w:rPr>
              <w:t>Poznámky</w:t>
            </w:r>
          </w:p>
        </w:tc>
      </w:tr>
      <w:tr w:rsidR="004E6364" w:rsidRPr="00095CDC" w:rsidTr="00136EFE">
        <w:tc>
          <w:tcPr>
            <w:tcW w:w="408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·    vyzná se ve svém okolí (ví, kde bydlí, kam chodí do školky aj.)</w:t>
            </w:r>
          </w:p>
        </w:tc>
        <w:tc>
          <w:tcPr>
            <w:tcW w:w="46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3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4E6364">
            <w:pPr>
              <w:pStyle w:val="Odstavecseseznamem"/>
              <w:numPr>
                <w:ilvl w:val="0"/>
                <w:numId w:val="80"/>
              </w:numPr>
              <w:suppressAutoHyphens w:val="0"/>
              <w:autoSpaceDN/>
              <w:contextualSpacing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6364" w:rsidRPr="00095CDC" w:rsidTr="00136EFE">
        <w:tc>
          <w:tcPr>
            <w:tcW w:w="408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·    rozumí běžným okolnostem, dějům, jevům, situacím, s nimiž se setkává (má základní poznatky o světě přírody i o životě lidí)</w:t>
            </w:r>
          </w:p>
        </w:tc>
        <w:tc>
          <w:tcPr>
            <w:tcW w:w="46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3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4E6364">
            <w:pPr>
              <w:pStyle w:val="Odstavecseseznamem"/>
              <w:numPr>
                <w:ilvl w:val="0"/>
                <w:numId w:val="80"/>
              </w:numPr>
              <w:suppressAutoHyphens w:val="0"/>
              <w:autoSpaceDN/>
              <w:contextualSpacing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6364" w:rsidRPr="00095CDC" w:rsidTr="00136EFE">
        <w:tc>
          <w:tcPr>
            <w:tcW w:w="408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 xml:space="preserve">·    ve známém prostředí se pohybuje </w:t>
            </w:r>
            <w:r w:rsidRPr="00095CDC">
              <w:rPr>
                <w:rFonts w:ascii="Arial" w:hAnsi="Arial" w:cs="Arial"/>
                <w:sz w:val="24"/>
                <w:szCs w:val="24"/>
              </w:rPr>
              <w:br/>
              <w:t>a vystupuje samostatně</w:t>
            </w:r>
          </w:p>
        </w:tc>
        <w:tc>
          <w:tcPr>
            <w:tcW w:w="46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3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4E6364">
            <w:pPr>
              <w:pStyle w:val="Odstavecseseznamem"/>
              <w:numPr>
                <w:ilvl w:val="0"/>
                <w:numId w:val="80"/>
              </w:numPr>
              <w:suppressAutoHyphens w:val="0"/>
              <w:autoSpaceDN/>
              <w:contextualSpacing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6364" w:rsidRPr="00095CDC" w:rsidTr="00136EFE">
        <w:tc>
          <w:tcPr>
            <w:tcW w:w="408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·    s pomocí dospělého se dovede zorientovat</w:t>
            </w:r>
            <w:r w:rsidRPr="00095CDC">
              <w:rPr>
                <w:rFonts w:ascii="Arial" w:hAnsi="Arial" w:cs="Arial"/>
                <w:sz w:val="24"/>
                <w:szCs w:val="24"/>
              </w:rPr>
              <w:br/>
              <w:t>v novém prostředí</w:t>
            </w:r>
          </w:p>
        </w:tc>
        <w:tc>
          <w:tcPr>
            <w:tcW w:w="46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3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4E6364">
            <w:pPr>
              <w:pStyle w:val="Odstavecseseznamem"/>
              <w:numPr>
                <w:ilvl w:val="0"/>
                <w:numId w:val="80"/>
              </w:numPr>
              <w:tabs>
                <w:tab w:val="center" w:pos="1562"/>
              </w:tabs>
              <w:suppressAutoHyphens w:val="0"/>
              <w:autoSpaceDN/>
              <w:contextualSpacing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6364" w:rsidRPr="00095CDC" w:rsidTr="00136EFE">
        <w:tc>
          <w:tcPr>
            <w:tcW w:w="408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·    dovede vyřídit drobný vzkaz</w:t>
            </w:r>
          </w:p>
        </w:tc>
        <w:tc>
          <w:tcPr>
            <w:tcW w:w="46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3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4E6364" w:rsidRPr="00095CDC" w:rsidTr="00136EFE">
        <w:tc>
          <w:tcPr>
            <w:tcW w:w="408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·    dokáže si vhodně říci o to, co potřebuje</w:t>
            </w:r>
          </w:p>
        </w:tc>
        <w:tc>
          <w:tcPr>
            <w:tcW w:w="46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3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pStyle w:val="Odstavecseseznamem"/>
              <w:ind w:left="40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6364" w:rsidRPr="00095CDC" w:rsidTr="00136EFE">
        <w:tc>
          <w:tcPr>
            <w:tcW w:w="408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·    odhadne nebezpečnou situaci, neriskuje</w:t>
            </w:r>
          </w:p>
        </w:tc>
        <w:tc>
          <w:tcPr>
            <w:tcW w:w="46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3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pStyle w:val="Odstavecseseznamem"/>
              <w:ind w:left="405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095CDC" w:rsidRDefault="00095CDC" w:rsidP="004E6364">
      <w:pPr>
        <w:rPr>
          <w:rFonts w:ascii="Arial" w:hAnsi="Arial" w:cs="Arial"/>
          <w:b/>
          <w:bCs/>
          <w:sz w:val="24"/>
          <w:szCs w:val="24"/>
        </w:rPr>
      </w:pPr>
    </w:p>
    <w:p w:rsidR="00D87D90" w:rsidRDefault="00D87D90" w:rsidP="004E6364">
      <w:pPr>
        <w:rPr>
          <w:rFonts w:ascii="Arial" w:hAnsi="Arial" w:cs="Arial"/>
          <w:b/>
          <w:bCs/>
          <w:sz w:val="24"/>
          <w:szCs w:val="24"/>
        </w:rPr>
      </w:pPr>
    </w:p>
    <w:p w:rsidR="00D87D90" w:rsidRDefault="00D87D90" w:rsidP="004E6364">
      <w:pPr>
        <w:rPr>
          <w:rFonts w:ascii="Arial" w:hAnsi="Arial" w:cs="Arial"/>
          <w:b/>
          <w:bCs/>
          <w:sz w:val="24"/>
          <w:szCs w:val="24"/>
        </w:rPr>
      </w:pPr>
    </w:p>
    <w:p w:rsidR="004E6364" w:rsidRPr="00095CDC" w:rsidRDefault="004E6364" w:rsidP="004E6364">
      <w:pPr>
        <w:rPr>
          <w:rFonts w:ascii="Arial" w:hAnsi="Arial" w:cs="Arial"/>
          <w:sz w:val="24"/>
          <w:szCs w:val="24"/>
        </w:rPr>
      </w:pPr>
      <w:r w:rsidRPr="00095CDC">
        <w:rPr>
          <w:rFonts w:ascii="Arial" w:hAnsi="Arial" w:cs="Arial"/>
          <w:b/>
          <w:bCs/>
          <w:sz w:val="24"/>
          <w:szCs w:val="24"/>
        </w:rPr>
        <w:t>3.</w:t>
      </w:r>
      <w:r w:rsidRPr="00095CDC">
        <w:rPr>
          <w:rFonts w:ascii="Arial" w:hAnsi="Arial" w:cs="Arial"/>
          <w:sz w:val="24"/>
          <w:szCs w:val="24"/>
        </w:rPr>
        <w:t xml:space="preserve"> </w:t>
      </w:r>
      <w:r w:rsidRPr="00095CDC">
        <w:rPr>
          <w:rFonts w:ascii="Arial" w:hAnsi="Arial" w:cs="Arial"/>
          <w:b/>
          <w:bCs/>
          <w:sz w:val="24"/>
          <w:szCs w:val="24"/>
        </w:rPr>
        <w:t>Citová samostatnost (emoční stabilita, schopnost kontrolovat a řídit své chování)</w:t>
      </w:r>
    </w:p>
    <w:tbl>
      <w:tblPr>
        <w:tblW w:w="0" w:type="auto"/>
        <w:tblBorders>
          <w:top w:val="single" w:sz="18" w:space="0" w:color="CAE0F5"/>
          <w:left w:val="single" w:sz="18" w:space="0" w:color="CAE0F5"/>
          <w:bottom w:val="single" w:sz="18" w:space="0" w:color="CAE0F5"/>
          <w:right w:val="single" w:sz="18" w:space="0" w:color="CAE0F5"/>
        </w:tblBorders>
        <w:tblCellMar>
          <w:left w:w="0" w:type="dxa"/>
          <w:right w:w="0" w:type="dxa"/>
        </w:tblCellMar>
        <w:tblLook w:val="04A0"/>
      </w:tblPr>
      <w:tblGrid>
        <w:gridCol w:w="4054"/>
        <w:gridCol w:w="466"/>
        <w:gridCol w:w="467"/>
        <w:gridCol w:w="483"/>
        <w:gridCol w:w="492"/>
        <w:gridCol w:w="3326"/>
      </w:tblGrid>
      <w:tr w:rsidR="004E6364" w:rsidRPr="00095CDC" w:rsidTr="00136EFE">
        <w:tc>
          <w:tcPr>
            <w:tcW w:w="40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i/>
                <w:iCs/>
                <w:sz w:val="24"/>
                <w:szCs w:val="24"/>
              </w:rPr>
              <w:t>Hodnocení</w:t>
            </w:r>
          </w:p>
        </w:tc>
        <w:tc>
          <w:tcPr>
            <w:tcW w:w="4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i/>
                <w:iCs/>
                <w:sz w:val="24"/>
                <w:szCs w:val="24"/>
              </w:rPr>
              <w:t>I.</w:t>
            </w:r>
          </w:p>
        </w:tc>
        <w:tc>
          <w:tcPr>
            <w:tcW w:w="4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i/>
                <w:iCs/>
                <w:sz w:val="24"/>
                <w:szCs w:val="24"/>
              </w:rPr>
              <w:t>II.</w:t>
            </w:r>
          </w:p>
        </w:tc>
        <w:tc>
          <w:tcPr>
            <w:tcW w:w="4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i/>
                <w:iCs/>
                <w:sz w:val="24"/>
                <w:szCs w:val="24"/>
              </w:rPr>
              <w:t>III.</w:t>
            </w:r>
          </w:p>
        </w:tc>
        <w:tc>
          <w:tcPr>
            <w:tcW w:w="4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i/>
                <w:iCs/>
                <w:sz w:val="24"/>
                <w:szCs w:val="24"/>
              </w:rPr>
              <w:t>IV.</w:t>
            </w:r>
          </w:p>
        </w:tc>
        <w:tc>
          <w:tcPr>
            <w:tcW w:w="33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i/>
                <w:iCs/>
                <w:sz w:val="24"/>
                <w:szCs w:val="24"/>
              </w:rPr>
              <w:t>Poznámky</w:t>
            </w:r>
          </w:p>
        </w:tc>
      </w:tr>
      <w:tr w:rsidR="004E6364" w:rsidRPr="00095CDC" w:rsidTr="00136EFE">
        <w:tc>
          <w:tcPr>
            <w:tcW w:w="40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·    zvládá odloučení od rodičů (po určitou část dne)</w:t>
            </w:r>
          </w:p>
        </w:tc>
        <w:tc>
          <w:tcPr>
            <w:tcW w:w="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4E6364">
            <w:pPr>
              <w:pStyle w:val="Odstavecseseznamem"/>
              <w:numPr>
                <w:ilvl w:val="0"/>
                <w:numId w:val="80"/>
              </w:numPr>
              <w:suppressAutoHyphens w:val="0"/>
              <w:autoSpaceDN/>
              <w:contextualSpacing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6364" w:rsidRPr="00095CDC" w:rsidTr="00136EFE">
        <w:tc>
          <w:tcPr>
            <w:tcW w:w="40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·    vystupuje samostatně, má svůj názor, dokáže vyjádřit souhlas i nesouhlas</w:t>
            </w:r>
          </w:p>
        </w:tc>
        <w:tc>
          <w:tcPr>
            <w:tcW w:w="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4E6364">
            <w:pPr>
              <w:pStyle w:val="Odstavecseseznamem"/>
              <w:numPr>
                <w:ilvl w:val="0"/>
                <w:numId w:val="80"/>
              </w:numPr>
              <w:suppressAutoHyphens w:val="0"/>
              <w:autoSpaceDN/>
              <w:contextualSpacing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6364" w:rsidRPr="00095CDC" w:rsidTr="00136EFE">
        <w:tc>
          <w:tcPr>
            <w:tcW w:w="40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 xml:space="preserve">·    projevuje se jako emočně stálé, </w:t>
            </w:r>
            <w:r w:rsidRPr="00095CDC">
              <w:rPr>
                <w:rFonts w:ascii="Arial" w:hAnsi="Arial" w:cs="Arial"/>
                <w:sz w:val="24"/>
                <w:szCs w:val="24"/>
              </w:rPr>
              <w:br/>
              <w:t>bez výrazných výkyvů nálad</w:t>
            </w:r>
          </w:p>
        </w:tc>
        <w:tc>
          <w:tcPr>
            <w:tcW w:w="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4E6364">
            <w:pPr>
              <w:pStyle w:val="Odstavecseseznamem"/>
              <w:numPr>
                <w:ilvl w:val="0"/>
                <w:numId w:val="80"/>
              </w:numPr>
              <w:suppressAutoHyphens w:val="0"/>
              <w:autoSpaceDN/>
              <w:contextualSpacing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6364" w:rsidRPr="00095CDC" w:rsidTr="00136EFE">
        <w:tc>
          <w:tcPr>
            <w:tcW w:w="40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·    reaguje přiměřeně na drobný neúspěch</w:t>
            </w:r>
          </w:p>
        </w:tc>
        <w:tc>
          <w:tcPr>
            <w:tcW w:w="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4E6364">
            <w:pPr>
              <w:pStyle w:val="Odstavecseseznamem"/>
              <w:numPr>
                <w:ilvl w:val="0"/>
                <w:numId w:val="80"/>
              </w:numPr>
              <w:suppressAutoHyphens w:val="0"/>
              <w:autoSpaceDN/>
              <w:contextualSpacing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6364" w:rsidRPr="00095CDC" w:rsidTr="00136EFE">
        <w:tc>
          <w:tcPr>
            <w:tcW w:w="40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·    dovede odložit přání na pozdější dobu</w:t>
            </w:r>
          </w:p>
        </w:tc>
        <w:tc>
          <w:tcPr>
            <w:tcW w:w="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pStyle w:val="Odstavecseseznamem"/>
              <w:ind w:left="40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6364" w:rsidRPr="00095CDC" w:rsidTr="00136EFE">
        <w:tc>
          <w:tcPr>
            <w:tcW w:w="40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 xml:space="preserve">·    dovede se přizpůsobit konkrétní činnosti </w:t>
            </w:r>
            <w:r w:rsidRPr="00095CDC">
              <w:rPr>
                <w:rFonts w:ascii="Arial" w:hAnsi="Arial" w:cs="Arial"/>
                <w:sz w:val="24"/>
                <w:szCs w:val="24"/>
              </w:rPr>
              <w:br/>
              <w:t>či situaci</w:t>
            </w:r>
          </w:p>
        </w:tc>
        <w:tc>
          <w:tcPr>
            <w:tcW w:w="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pStyle w:val="Odstavecseseznamem"/>
              <w:ind w:left="405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E6364" w:rsidRPr="00095CDC" w:rsidRDefault="004E6364" w:rsidP="004E6364">
      <w:pPr>
        <w:rPr>
          <w:rFonts w:ascii="Arial" w:hAnsi="Arial" w:cs="Arial"/>
          <w:sz w:val="24"/>
          <w:szCs w:val="24"/>
        </w:rPr>
      </w:pPr>
      <w:r w:rsidRPr="00095CDC">
        <w:rPr>
          <w:rFonts w:ascii="Arial" w:hAnsi="Arial" w:cs="Arial"/>
          <w:sz w:val="24"/>
          <w:szCs w:val="24"/>
        </w:rPr>
        <w:t> </w:t>
      </w:r>
    </w:p>
    <w:p w:rsidR="004E6364" w:rsidRPr="00095CDC" w:rsidRDefault="004E6364" w:rsidP="004E6364">
      <w:pPr>
        <w:rPr>
          <w:rFonts w:ascii="Arial" w:hAnsi="Arial" w:cs="Arial"/>
          <w:sz w:val="24"/>
          <w:szCs w:val="24"/>
        </w:rPr>
      </w:pPr>
    </w:p>
    <w:p w:rsidR="004E6364" w:rsidRPr="00095CDC" w:rsidRDefault="004E6364" w:rsidP="004E6364">
      <w:pPr>
        <w:rPr>
          <w:rFonts w:ascii="Arial" w:hAnsi="Arial" w:cs="Arial"/>
          <w:sz w:val="24"/>
          <w:szCs w:val="24"/>
        </w:rPr>
      </w:pPr>
    </w:p>
    <w:p w:rsidR="004E6364" w:rsidRPr="00095CDC" w:rsidRDefault="004E6364" w:rsidP="004E6364">
      <w:pPr>
        <w:rPr>
          <w:rFonts w:ascii="Arial" w:hAnsi="Arial" w:cs="Arial"/>
          <w:sz w:val="24"/>
          <w:szCs w:val="24"/>
        </w:rPr>
      </w:pPr>
      <w:r w:rsidRPr="00095CDC">
        <w:rPr>
          <w:rFonts w:ascii="Arial" w:hAnsi="Arial" w:cs="Arial"/>
          <w:b/>
          <w:bCs/>
          <w:sz w:val="24"/>
          <w:szCs w:val="24"/>
        </w:rPr>
        <w:t xml:space="preserve"> 4. Sociální samostatnost (soužití s vrstevníky, uplatnění se ve skupině vrstevníků, komunikace, spolupráce, spolupodílení se) </w:t>
      </w:r>
    </w:p>
    <w:tbl>
      <w:tblPr>
        <w:tblW w:w="0" w:type="auto"/>
        <w:tblBorders>
          <w:top w:val="single" w:sz="18" w:space="0" w:color="CAE0F5"/>
          <w:left w:val="single" w:sz="18" w:space="0" w:color="CAE0F5"/>
          <w:bottom w:val="single" w:sz="18" w:space="0" w:color="CAE0F5"/>
          <w:right w:val="single" w:sz="18" w:space="0" w:color="CAE0F5"/>
        </w:tblBorders>
        <w:tblCellMar>
          <w:left w:w="0" w:type="dxa"/>
          <w:right w:w="0" w:type="dxa"/>
        </w:tblCellMar>
        <w:tblLook w:val="04A0"/>
      </w:tblPr>
      <w:tblGrid>
        <w:gridCol w:w="4062"/>
        <w:gridCol w:w="465"/>
        <w:gridCol w:w="466"/>
        <w:gridCol w:w="483"/>
        <w:gridCol w:w="492"/>
        <w:gridCol w:w="3320"/>
      </w:tblGrid>
      <w:tr w:rsidR="004E6364" w:rsidRPr="00095CDC" w:rsidTr="00136EFE">
        <w:tc>
          <w:tcPr>
            <w:tcW w:w="4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i/>
                <w:iCs/>
                <w:sz w:val="24"/>
                <w:szCs w:val="24"/>
              </w:rPr>
              <w:t>Hodnocení</w:t>
            </w:r>
          </w:p>
        </w:tc>
        <w:tc>
          <w:tcPr>
            <w:tcW w:w="4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i/>
                <w:iCs/>
                <w:sz w:val="24"/>
                <w:szCs w:val="24"/>
              </w:rPr>
              <w:t>I.</w:t>
            </w:r>
          </w:p>
        </w:tc>
        <w:tc>
          <w:tcPr>
            <w:tcW w:w="4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i/>
                <w:iCs/>
                <w:sz w:val="24"/>
                <w:szCs w:val="24"/>
              </w:rPr>
              <w:t>II.</w:t>
            </w:r>
          </w:p>
        </w:tc>
        <w:tc>
          <w:tcPr>
            <w:tcW w:w="4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i/>
                <w:iCs/>
                <w:sz w:val="24"/>
                <w:szCs w:val="24"/>
              </w:rPr>
              <w:t>III.</w:t>
            </w:r>
          </w:p>
        </w:tc>
        <w:tc>
          <w:tcPr>
            <w:tcW w:w="4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i/>
                <w:iCs/>
                <w:sz w:val="24"/>
                <w:szCs w:val="24"/>
              </w:rPr>
              <w:t>IV.</w:t>
            </w:r>
          </w:p>
        </w:tc>
        <w:tc>
          <w:tcPr>
            <w:tcW w:w="33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i/>
                <w:iCs/>
                <w:sz w:val="24"/>
                <w:szCs w:val="24"/>
              </w:rPr>
              <w:t>Poznámky</w:t>
            </w:r>
          </w:p>
        </w:tc>
      </w:tr>
      <w:tr w:rsidR="004E6364" w:rsidRPr="00095CDC" w:rsidTr="00136EFE">
        <w:tc>
          <w:tcPr>
            <w:tcW w:w="4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·    uplatňuje základní společenská pravidla (umí pozdravit, požádat, poděkovat, omluvit se)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4E6364">
            <w:pPr>
              <w:pStyle w:val="Odstavecseseznamem"/>
              <w:numPr>
                <w:ilvl w:val="0"/>
                <w:numId w:val="80"/>
              </w:numPr>
              <w:suppressAutoHyphens w:val="0"/>
              <w:autoSpaceDN/>
              <w:contextualSpacing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6364" w:rsidRPr="00095CDC" w:rsidTr="00136EFE">
        <w:tc>
          <w:tcPr>
            <w:tcW w:w="4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·    dovede se vcítit do potřeb druhého dítěte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4E6364">
            <w:pPr>
              <w:pStyle w:val="Odstavecseseznamem"/>
              <w:numPr>
                <w:ilvl w:val="0"/>
                <w:numId w:val="80"/>
              </w:numPr>
              <w:suppressAutoHyphens w:val="0"/>
              <w:autoSpaceDN/>
              <w:contextualSpacing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6364" w:rsidRPr="00095CDC" w:rsidTr="00136EFE">
        <w:tc>
          <w:tcPr>
            <w:tcW w:w="4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·    dokáže vyslovit a obhajovat svůj názor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4E6364">
            <w:pPr>
              <w:pStyle w:val="Odstavecseseznamem"/>
              <w:numPr>
                <w:ilvl w:val="0"/>
                <w:numId w:val="80"/>
              </w:numPr>
              <w:suppressAutoHyphens w:val="0"/>
              <w:autoSpaceDN/>
              <w:contextualSpacing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6364" w:rsidRPr="00095CDC" w:rsidTr="00136EFE">
        <w:tc>
          <w:tcPr>
            <w:tcW w:w="4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·    dokáže vyjednávat a dohodnout se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4E6364">
            <w:pPr>
              <w:pStyle w:val="Odstavecseseznamem"/>
              <w:numPr>
                <w:ilvl w:val="0"/>
                <w:numId w:val="80"/>
              </w:numPr>
              <w:suppressAutoHyphens w:val="0"/>
              <w:autoSpaceDN/>
              <w:contextualSpacing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6364" w:rsidRPr="00095CDC" w:rsidTr="00136EFE">
        <w:tc>
          <w:tcPr>
            <w:tcW w:w="4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 xml:space="preserve">·    dovede se zapojit do práce ve skupině, </w:t>
            </w:r>
            <w:r w:rsidRPr="00095CDC">
              <w:rPr>
                <w:rFonts w:ascii="Arial" w:hAnsi="Arial" w:cs="Arial"/>
                <w:sz w:val="24"/>
                <w:szCs w:val="24"/>
              </w:rPr>
              <w:br/>
              <w:t>bez projevů prosazování se či naopak nezúčastnění se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4E6364">
            <w:pPr>
              <w:pStyle w:val="Odstavecseseznamem"/>
              <w:numPr>
                <w:ilvl w:val="0"/>
                <w:numId w:val="80"/>
              </w:numPr>
              <w:suppressAutoHyphens w:val="0"/>
              <w:autoSpaceDN/>
              <w:contextualSpacing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6364" w:rsidRPr="00095CDC" w:rsidTr="00136EFE">
        <w:tc>
          <w:tcPr>
            <w:tcW w:w="4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·    komunikuje a spolupracuje s ostatními dětmi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4E6364" w:rsidRPr="00095CDC" w:rsidTr="00136EFE">
        <w:tc>
          <w:tcPr>
            <w:tcW w:w="4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·    při skupinových činnostech se snaží přispět svým podílem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4E6364">
            <w:pPr>
              <w:pStyle w:val="Odstavecseseznamem"/>
              <w:numPr>
                <w:ilvl w:val="0"/>
                <w:numId w:val="80"/>
              </w:numPr>
              <w:suppressAutoHyphens w:val="0"/>
              <w:autoSpaceDN/>
              <w:contextualSpacing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6364" w:rsidRPr="00095CDC" w:rsidTr="00136EFE">
        <w:tc>
          <w:tcPr>
            <w:tcW w:w="4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·    pokud jsou dány pokyny, je srozuměno se jimi řídit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pStyle w:val="Odstavecseseznamem"/>
              <w:ind w:left="405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E6364" w:rsidRPr="00095CDC" w:rsidRDefault="004E6364" w:rsidP="004E6364">
      <w:pPr>
        <w:rPr>
          <w:rFonts w:ascii="Arial" w:hAnsi="Arial" w:cs="Arial"/>
          <w:sz w:val="24"/>
          <w:szCs w:val="24"/>
        </w:rPr>
      </w:pPr>
      <w:r w:rsidRPr="00095CDC">
        <w:rPr>
          <w:rFonts w:ascii="Arial" w:hAnsi="Arial" w:cs="Arial"/>
          <w:sz w:val="24"/>
          <w:szCs w:val="24"/>
        </w:rPr>
        <w:t> </w:t>
      </w:r>
    </w:p>
    <w:p w:rsidR="004E6364" w:rsidRPr="00095CDC" w:rsidRDefault="004E6364" w:rsidP="004E6364">
      <w:pPr>
        <w:rPr>
          <w:rFonts w:ascii="Arial" w:hAnsi="Arial" w:cs="Arial"/>
          <w:sz w:val="24"/>
          <w:szCs w:val="24"/>
        </w:rPr>
      </w:pPr>
    </w:p>
    <w:p w:rsidR="004E6364" w:rsidRPr="00095CDC" w:rsidRDefault="004E6364" w:rsidP="004E6364">
      <w:pPr>
        <w:rPr>
          <w:rFonts w:ascii="Arial" w:hAnsi="Arial" w:cs="Arial"/>
          <w:b/>
          <w:bCs/>
          <w:sz w:val="24"/>
          <w:szCs w:val="24"/>
        </w:rPr>
      </w:pPr>
    </w:p>
    <w:p w:rsidR="004E6364" w:rsidRPr="00095CDC" w:rsidRDefault="004E6364" w:rsidP="004E6364">
      <w:pPr>
        <w:rPr>
          <w:rFonts w:ascii="Arial" w:hAnsi="Arial" w:cs="Arial"/>
          <w:b/>
          <w:bCs/>
          <w:sz w:val="24"/>
          <w:szCs w:val="24"/>
        </w:rPr>
      </w:pPr>
    </w:p>
    <w:p w:rsidR="004E6364" w:rsidRPr="00095CDC" w:rsidRDefault="004E6364" w:rsidP="004E6364">
      <w:pPr>
        <w:rPr>
          <w:rFonts w:ascii="Arial" w:hAnsi="Arial" w:cs="Arial"/>
          <w:sz w:val="24"/>
          <w:szCs w:val="24"/>
        </w:rPr>
      </w:pPr>
      <w:r w:rsidRPr="00095CDC">
        <w:rPr>
          <w:rFonts w:ascii="Arial" w:hAnsi="Arial" w:cs="Arial"/>
          <w:b/>
          <w:bCs/>
          <w:sz w:val="24"/>
          <w:szCs w:val="24"/>
        </w:rPr>
        <w:lastRenderedPageBreak/>
        <w:t xml:space="preserve">5. Výslovnost, gramatická správnost řeči, slovní zásoba, úroveň komunikace </w:t>
      </w:r>
    </w:p>
    <w:tbl>
      <w:tblPr>
        <w:tblW w:w="0" w:type="auto"/>
        <w:tblBorders>
          <w:top w:val="single" w:sz="18" w:space="0" w:color="CAE0F5"/>
          <w:left w:val="single" w:sz="18" w:space="0" w:color="CAE0F5"/>
          <w:bottom w:val="single" w:sz="18" w:space="0" w:color="CAE0F5"/>
          <w:right w:val="single" w:sz="18" w:space="0" w:color="CAE0F5"/>
        </w:tblBorders>
        <w:tblCellMar>
          <w:left w:w="0" w:type="dxa"/>
          <w:right w:w="0" w:type="dxa"/>
        </w:tblCellMar>
        <w:tblLook w:val="04A0"/>
      </w:tblPr>
      <w:tblGrid>
        <w:gridCol w:w="4066"/>
        <w:gridCol w:w="465"/>
        <w:gridCol w:w="466"/>
        <w:gridCol w:w="483"/>
        <w:gridCol w:w="492"/>
        <w:gridCol w:w="3316"/>
      </w:tblGrid>
      <w:tr w:rsidR="004E6364" w:rsidRPr="00095CDC" w:rsidTr="00136EFE">
        <w:tc>
          <w:tcPr>
            <w:tcW w:w="40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i/>
                <w:iCs/>
                <w:sz w:val="24"/>
                <w:szCs w:val="24"/>
              </w:rPr>
              <w:t>Hodnocení</w:t>
            </w:r>
          </w:p>
        </w:tc>
        <w:tc>
          <w:tcPr>
            <w:tcW w:w="4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i/>
                <w:iCs/>
                <w:sz w:val="24"/>
                <w:szCs w:val="24"/>
              </w:rPr>
              <w:t>I.</w:t>
            </w:r>
          </w:p>
        </w:tc>
        <w:tc>
          <w:tcPr>
            <w:tcW w:w="4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i/>
                <w:iCs/>
                <w:sz w:val="24"/>
                <w:szCs w:val="24"/>
              </w:rPr>
              <w:t>II.</w:t>
            </w:r>
          </w:p>
        </w:tc>
        <w:tc>
          <w:tcPr>
            <w:tcW w:w="4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i/>
                <w:iCs/>
                <w:sz w:val="24"/>
                <w:szCs w:val="24"/>
              </w:rPr>
              <w:t>III.</w:t>
            </w:r>
          </w:p>
        </w:tc>
        <w:tc>
          <w:tcPr>
            <w:tcW w:w="4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i/>
                <w:iCs/>
                <w:sz w:val="24"/>
                <w:szCs w:val="24"/>
              </w:rPr>
              <w:t>IV.</w:t>
            </w:r>
          </w:p>
        </w:tc>
        <w:tc>
          <w:tcPr>
            <w:tcW w:w="33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i/>
                <w:iCs/>
                <w:sz w:val="24"/>
                <w:szCs w:val="24"/>
              </w:rPr>
              <w:t>Poznámky</w:t>
            </w:r>
          </w:p>
        </w:tc>
      </w:tr>
      <w:tr w:rsidR="004E6364" w:rsidRPr="00095CDC" w:rsidTr="00136EFE">
        <w:tc>
          <w:tcPr>
            <w:tcW w:w="40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·    vyslovuje správně všechny hlásky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4E6364">
            <w:pPr>
              <w:pStyle w:val="Odstavecseseznamem"/>
              <w:numPr>
                <w:ilvl w:val="0"/>
                <w:numId w:val="80"/>
              </w:numPr>
              <w:suppressAutoHyphens w:val="0"/>
              <w:autoSpaceDN/>
              <w:contextualSpacing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6364" w:rsidRPr="00095CDC" w:rsidTr="00136EFE">
        <w:tc>
          <w:tcPr>
            <w:tcW w:w="40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·    mluví ve větách, dovede vyprávět příběh, popsat situaci apod.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4E6364">
            <w:pPr>
              <w:pStyle w:val="Odstavecseseznamem"/>
              <w:numPr>
                <w:ilvl w:val="0"/>
                <w:numId w:val="80"/>
              </w:numPr>
              <w:suppressAutoHyphens w:val="0"/>
              <w:autoSpaceDN/>
              <w:contextualSpacing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6364" w:rsidRPr="00095CDC" w:rsidTr="00136EFE">
        <w:tc>
          <w:tcPr>
            <w:tcW w:w="40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·    mluví gramaticky správně (tj. užívá správně rod, číslo, čas, tvarů, slov, předložky aj.)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4E6364">
            <w:pPr>
              <w:pStyle w:val="Odstavecseseznamem"/>
              <w:numPr>
                <w:ilvl w:val="0"/>
                <w:numId w:val="80"/>
              </w:numPr>
              <w:suppressAutoHyphens w:val="0"/>
              <w:autoSpaceDN/>
              <w:contextualSpacing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6364" w:rsidRPr="00095CDC" w:rsidTr="00136EFE">
        <w:tc>
          <w:tcPr>
            <w:tcW w:w="40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 xml:space="preserve">·    rozumí většině slov a výrazů běžně užívaných v prostředí 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4E6364">
            <w:pPr>
              <w:pStyle w:val="Odstavecseseznamem"/>
              <w:numPr>
                <w:ilvl w:val="0"/>
                <w:numId w:val="80"/>
              </w:numPr>
              <w:suppressAutoHyphens w:val="0"/>
              <w:autoSpaceDN/>
              <w:contextualSpacing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6364" w:rsidRPr="00095CDC" w:rsidTr="00136EFE">
        <w:tc>
          <w:tcPr>
            <w:tcW w:w="40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·    má bohatou slovní zásobu konkrétních pojmů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4E6364">
            <w:pPr>
              <w:pStyle w:val="Odstavecseseznamem"/>
              <w:numPr>
                <w:ilvl w:val="0"/>
                <w:numId w:val="80"/>
              </w:numPr>
              <w:suppressAutoHyphens w:val="0"/>
              <w:autoSpaceDN/>
              <w:contextualSpacing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6364" w:rsidRPr="00095CDC" w:rsidTr="00136EFE">
        <w:tc>
          <w:tcPr>
            <w:tcW w:w="40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·    rozumí pojmům vyjadřujícím časoprostorovou orientaci (např. nad, pod, dole, nahoře, dlouhý, krátký, malý, velký, těžký, lehký, dříve, později, včera, dnes atd.)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4E6364">
            <w:pPr>
              <w:pStyle w:val="Odstavecseseznamem"/>
              <w:numPr>
                <w:ilvl w:val="0"/>
                <w:numId w:val="80"/>
              </w:numPr>
              <w:suppressAutoHyphens w:val="0"/>
              <w:autoSpaceDN/>
              <w:contextualSpacing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6364" w:rsidRPr="00095CDC" w:rsidTr="00136EFE">
        <w:tc>
          <w:tcPr>
            <w:tcW w:w="40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·    užívá správně uvedených časoprostorových pojmů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4E6364">
            <w:pPr>
              <w:pStyle w:val="Odstavecseseznamem"/>
              <w:numPr>
                <w:ilvl w:val="0"/>
                <w:numId w:val="80"/>
              </w:numPr>
              <w:suppressAutoHyphens w:val="0"/>
              <w:autoSpaceDN/>
              <w:contextualSpacing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6364" w:rsidRPr="00095CDC" w:rsidTr="00136EFE">
        <w:tc>
          <w:tcPr>
            <w:tcW w:w="40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·    zná bezpečně pojmosloví tvarů (kruh, čtverec, trojúhelník atd.) a správně jich užívá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4E6364">
            <w:pPr>
              <w:pStyle w:val="Odstavecseseznamem"/>
              <w:numPr>
                <w:ilvl w:val="0"/>
                <w:numId w:val="80"/>
              </w:numPr>
              <w:suppressAutoHyphens w:val="0"/>
              <w:autoSpaceDN/>
              <w:contextualSpacing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6364" w:rsidRPr="00095CDC" w:rsidTr="00136EFE">
        <w:tc>
          <w:tcPr>
            <w:tcW w:w="40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·    dokáže správně pojmenovat barvy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4E6364">
            <w:pPr>
              <w:pStyle w:val="Odstavecseseznamem"/>
              <w:numPr>
                <w:ilvl w:val="0"/>
                <w:numId w:val="80"/>
              </w:numPr>
              <w:suppressAutoHyphens w:val="0"/>
              <w:autoSpaceDN/>
              <w:contextualSpacing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6364" w:rsidRPr="00095CDC" w:rsidTr="00136EFE">
        <w:tc>
          <w:tcPr>
            <w:tcW w:w="40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·    běžně komunikuje s dětmi i dospělými, je schopno dialogu, v komunikaci si je jisté (nevyskytují se pravidelná nedorozumění)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4E6364">
            <w:pPr>
              <w:pStyle w:val="Odstavecseseznamem"/>
              <w:numPr>
                <w:ilvl w:val="0"/>
                <w:numId w:val="80"/>
              </w:numPr>
              <w:suppressAutoHyphens w:val="0"/>
              <w:autoSpaceDN/>
              <w:contextualSpacing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E6364" w:rsidRPr="00095CDC" w:rsidRDefault="004E6364" w:rsidP="004E6364">
      <w:pPr>
        <w:rPr>
          <w:rFonts w:ascii="Arial" w:hAnsi="Arial" w:cs="Arial"/>
          <w:sz w:val="24"/>
          <w:szCs w:val="24"/>
        </w:rPr>
      </w:pPr>
      <w:r w:rsidRPr="00095CDC">
        <w:rPr>
          <w:rFonts w:ascii="Arial" w:hAnsi="Arial" w:cs="Arial"/>
          <w:sz w:val="24"/>
          <w:szCs w:val="24"/>
        </w:rPr>
        <w:t> </w:t>
      </w:r>
    </w:p>
    <w:p w:rsidR="004E6364" w:rsidRPr="00095CDC" w:rsidRDefault="004E6364" w:rsidP="004E6364">
      <w:pPr>
        <w:rPr>
          <w:rFonts w:ascii="Arial" w:hAnsi="Arial" w:cs="Arial"/>
          <w:sz w:val="24"/>
          <w:szCs w:val="24"/>
        </w:rPr>
      </w:pPr>
      <w:r w:rsidRPr="00095CDC">
        <w:rPr>
          <w:rFonts w:ascii="Arial" w:hAnsi="Arial" w:cs="Arial"/>
          <w:b/>
          <w:bCs/>
          <w:sz w:val="24"/>
          <w:szCs w:val="24"/>
        </w:rPr>
        <w:t>6. Lateralita ruky, koordinace ruky a oka, držení tužky</w:t>
      </w:r>
    </w:p>
    <w:tbl>
      <w:tblPr>
        <w:tblW w:w="0" w:type="auto"/>
        <w:tblBorders>
          <w:top w:val="single" w:sz="18" w:space="0" w:color="CAE0F5"/>
          <w:left w:val="single" w:sz="18" w:space="0" w:color="CAE0F5"/>
          <w:bottom w:val="single" w:sz="18" w:space="0" w:color="CAE0F5"/>
          <w:right w:val="single" w:sz="18" w:space="0" w:color="CAE0F5"/>
        </w:tblBorders>
        <w:tblCellMar>
          <w:left w:w="0" w:type="dxa"/>
          <w:right w:w="0" w:type="dxa"/>
        </w:tblCellMar>
        <w:tblLook w:val="04A0"/>
      </w:tblPr>
      <w:tblGrid>
        <w:gridCol w:w="4068"/>
        <w:gridCol w:w="465"/>
        <w:gridCol w:w="466"/>
        <w:gridCol w:w="483"/>
        <w:gridCol w:w="492"/>
        <w:gridCol w:w="3314"/>
      </w:tblGrid>
      <w:tr w:rsidR="004E6364" w:rsidRPr="00095CDC" w:rsidTr="00136EFE">
        <w:tc>
          <w:tcPr>
            <w:tcW w:w="4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i/>
                <w:iCs/>
                <w:sz w:val="24"/>
                <w:szCs w:val="24"/>
              </w:rPr>
              <w:t>Hodnocení</w:t>
            </w:r>
          </w:p>
        </w:tc>
        <w:tc>
          <w:tcPr>
            <w:tcW w:w="4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i/>
                <w:iCs/>
                <w:sz w:val="24"/>
                <w:szCs w:val="24"/>
              </w:rPr>
              <w:t>I.</w:t>
            </w:r>
          </w:p>
        </w:tc>
        <w:tc>
          <w:tcPr>
            <w:tcW w:w="4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i/>
                <w:iCs/>
                <w:sz w:val="24"/>
                <w:szCs w:val="24"/>
              </w:rPr>
              <w:t>II.</w:t>
            </w:r>
          </w:p>
        </w:tc>
        <w:tc>
          <w:tcPr>
            <w:tcW w:w="4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i/>
                <w:iCs/>
                <w:sz w:val="24"/>
                <w:szCs w:val="24"/>
              </w:rPr>
              <w:t>III.</w:t>
            </w:r>
          </w:p>
        </w:tc>
        <w:tc>
          <w:tcPr>
            <w:tcW w:w="4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i/>
                <w:iCs/>
                <w:sz w:val="24"/>
                <w:szCs w:val="24"/>
              </w:rPr>
              <w:t>IV.</w:t>
            </w:r>
          </w:p>
        </w:tc>
        <w:tc>
          <w:tcPr>
            <w:tcW w:w="3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i/>
                <w:iCs/>
                <w:sz w:val="24"/>
                <w:szCs w:val="24"/>
              </w:rPr>
              <w:t>Poznámky</w:t>
            </w:r>
          </w:p>
        </w:tc>
      </w:tr>
      <w:tr w:rsidR="004E6364" w:rsidRPr="00095CDC" w:rsidTr="00136EFE">
        <w:tc>
          <w:tcPr>
            <w:tcW w:w="4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 xml:space="preserve">·    upřednostňuje užívání pravé či levé ruky </w:t>
            </w:r>
            <w:r w:rsidRPr="00095CDC">
              <w:rPr>
                <w:rFonts w:ascii="Arial" w:hAnsi="Arial" w:cs="Arial"/>
                <w:sz w:val="24"/>
                <w:szCs w:val="24"/>
              </w:rPr>
              <w:br/>
              <w:t>při kreslení či v jiných činnostech, kde se preference ruky uplatňuje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4E6364">
            <w:pPr>
              <w:pStyle w:val="Odstavecseseznamem"/>
              <w:numPr>
                <w:ilvl w:val="0"/>
                <w:numId w:val="80"/>
              </w:numPr>
              <w:suppressAutoHyphens w:val="0"/>
              <w:autoSpaceDN/>
              <w:contextualSpacing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6364" w:rsidRPr="00095CDC" w:rsidTr="00136EFE">
        <w:tc>
          <w:tcPr>
            <w:tcW w:w="4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 xml:space="preserve">·    je zručné při zacházení s předměty, hračkami, pomůckami a nástroji (pracuje </w:t>
            </w:r>
            <w:r w:rsidRPr="00095CDC">
              <w:rPr>
                <w:rFonts w:ascii="Arial" w:hAnsi="Arial" w:cs="Arial"/>
                <w:sz w:val="24"/>
                <w:szCs w:val="24"/>
              </w:rPr>
              <w:br/>
              <w:t>se stavebnicemi, modeluje, stříhá, kreslí apod.)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4E6364">
            <w:pPr>
              <w:pStyle w:val="Odstavecseseznamem"/>
              <w:numPr>
                <w:ilvl w:val="0"/>
                <w:numId w:val="80"/>
              </w:numPr>
              <w:suppressAutoHyphens w:val="0"/>
              <w:autoSpaceDN/>
              <w:contextualSpacing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6364" w:rsidRPr="00095CDC" w:rsidTr="00136EFE">
        <w:tc>
          <w:tcPr>
            <w:tcW w:w="4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·    tužku drží správně, tj. třemi prsty, s uvolněným zápěstím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136EFE">
            <w:pPr>
              <w:pStyle w:val="Odstavecseseznamem"/>
              <w:ind w:left="40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6364" w:rsidRPr="00095CDC" w:rsidTr="00136EFE">
        <w:tc>
          <w:tcPr>
            <w:tcW w:w="4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·    dokáže vést stopu tužky a napodobit základní geometrické obrazce, různé tvary (popř. písmena)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4E6364">
            <w:pPr>
              <w:pStyle w:val="Odstavecseseznamem"/>
              <w:numPr>
                <w:ilvl w:val="0"/>
                <w:numId w:val="80"/>
              </w:numPr>
              <w:suppressAutoHyphens w:val="0"/>
              <w:autoSpaceDN/>
              <w:contextualSpacing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E6364" w:rsidRPr="00095CDC" w:rsidRDefault="004E6364" w:rsidP="004E6364">
      <w:pPr>
        <w:rPr>
          <w:rFonts w:ascii="Arial" w:hAnsi="Arial" w:cs="Arial"/>
          <w:sz w:val="24"/>
          <w:szCs w:val="24"/>
        </w:rPr>
      </w:pPr>
      <w:r w:rsidRPr="00095CDC">
        <w:rPr>
          <w:rFonts w:ascii="Arial" w:hAnsi="Arial" w:cs="Arial"/>
          <w:sz w:val="24"/>
          <w:szCs w:val="24"/>
        </w:rPr>
        <w:lastRenderedPageBreak/>
        <w:t> </w:t>
      </w:r>
    </w:p>
    <w:p w:rsidR="004E6364" w:rsidRPr="00095CDC" w:rsidRDefault="004E6364" w:rsidP="004E6364">
      <w:pPr>
        <w:rPr>
          <w:rFonts w:ascii="Arial" w:hAnsi="Arial" w:cs="Arial"/>
          <w:sz w:val="24"/>
          <w:szCs w:val="24"/>
        </w:rPr>
      </w:pPr>
      <w:r w:rsidRPr="00095CDC">
        <w:rPr>
          <w:rFonts w:ascii="Arial" w:hAnsi="Arial" w:cs="Arial"/>
          <w:b/>
          <w:bCs/>
          <w:sz w:val="24"/>
          <w:szCs w:val="24"/>
        </w:rPr>
        <w:t>7. Diferencované vnímání (sluchová a zraková analýza a syntéza)</w:t>
      </w:r>
    </w:p>
    <w:tbl>
      <w:tblPr>
        <w:tblW w:w="0" w:type="auto"/>
        <w:tblBorders>
          <w:top w:val="single" w:sz="18" w:space="0" w:color="CAE0F5"/>
          <w:left w:val="single" w:sz="18" w:space="0" w:color="CAE0F5"/>
          <w:bottom w:val="single" w:sz="18" w:space="0" w:color="CAE0F5"/>
          <w:right w:val="single" w:sz="18" w:space="0" w:color="CAE0F5"/>
        </w:tblBorders>
        <w:tblCellMar>
          <w:left w:w="0" w:type="dxa"/>
          <w:right w:w="0" w:type="dxa"/>
        </w:tblCellMar>
        <w:tblLook w:val="04A0"/>
      </w:tblPr>
      <w:tblGrid>
        <w:gridCol w:w="4055"/>
        <w:gridCol w:w="465"/>
        <w:gridCol w:w="467"/>
        <w:gridCol w:w="483"/>
        <w:gridCol w:w="492"/>
        <w:gridCol w:w="3326"/>
      </w:tblGrid>
      <w:tr w:rsidR="004E6364" w:rsidRPr="00095CDC" w:rsidTr="00136EFE">
        <w:tc>
          <w:tcPr>
            <w:tcW w:w="4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i/>
                <w:iCs/>
                <w:sz w:val="24"/>
                <w:szCs w:val="24"/>
              </w:rPr>
              <w:t>Hodnocení</w:t>
            </w:r>
          </w:p>
        </w:tc>
        <w:tc>
          <w:tcPr>
            <w:tcW w:w="4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i/>
                <w:iCs/>
                <w:sz w:val="24"/>
                <w:szCs w:val="24"/>
              </w:rPr>
              <w:t>I.</w:t>
            </w:r>
          </w:p>
        </w:tc>
        <w:tc>
          <w:tcPr>
            <w:tcW w:w="4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i/>
                <w:iCs/>
                <w:sz w:val="24"/>
                <w:szCs w:val="24"/>
              </w:rPr>
              <w:t>II.</w:t>
            </w:r>
          </w:p>
        </w:tc>
        <w:tc>
          <w:tcPr>
            <w:tcW w:w="4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i/>
                <w:iCs/>
                <w:sz w:val="24"/>
                <w:szCs w:val="24"/>
              </w:rPr>
              <w:t>III.</w:t>
            </w:r>
          </w:p>
        </w:tc>
        <w:tc>
          <w:tcPr>
            <w:tcW w:w="4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i/>
                <w:iCs/>
                <w:sz w:val="24"/>
                <w:szCs w:val="24"/>
              </w:rPr>
              <w:t>IV.</w:t>
            </w:r>
          </w:p>
        </w:tc>
        <w:tc>
          <w:tcPr>
            <w:tcW w:w="33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i/>
                <w:iCs/>
                <w:sz w:val="24"/>
                <w:szCs w:val="24"/>
              </w:rPr>
              <w:t>Poznámky</w:t>
            </w:r>
          </w:p>
        </w:tc>
      </w:tr>
      <w:tr w:rsidR="004E6364" w:rsidRPr="00095CDC" w:rsidTr="00136EFE">
        <w:tc>
          <w:tcPr>
            <w:tcW w:w="40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·    rozlišuje podstatné znaky předmětů (rozlišuje barvy, tvary, figuru a pozadí)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136EFE">
            <w:pPr>
              <w:pStyle w:val="Odstavecseseznamem"/>
              <w:ind w:left="40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6364" w:rsidRPr="00095CDC" w:rsidTr="00136EFE">
        <w:tc>
          <w:tcPr>
            <w:tcW w:w="40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·    rozlišuje zvuky (slyší hlásku ve slově)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4E6364">
            <w:pPr>
              <w:pStyle w:val="Odstavecseseznamem"/>
              <w:numPr>
                <w:ilvl w:val="0"/>
                <w:numId w:val="80"/>
              </w:numPr>
              <w:suppressAutoHyphens w:val="0"/>
              <w:autoSpaceDN/>
              <w:contextualSpacing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6364" w:rsidRPr="00095CDC" w:rsidTr="00136EFE">
        <w:tc>
          <w:tcPr>
            <w:tcW w:w="40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·    dovede pracovat se strukturou slov (zvládá hrát slovní fotbal, odebere počáteční či konečnou hlásku ve slově, dovede vytleskat slabiky ve slově)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4E6364">
            <w:pPr>
              <w:pStyle w:val="Odstavecseseznamem"/>
              <w:numPr>
                <w:ilvl w:val="0"/>
                <w:numId w:val="80"/>
              </w:numPr>
              <w:suppressAutoHyphens w:val="0"/>
              <w:autoSpaceDN/>
              <w:contextualSpacing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6364" w:rsidRPr="00095CDC" w:rsidTr="00136EFE">
        <w:tc>
          <w:tcPr>
            <w:tcW w:w="40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·    dokáže najít rozdíly mezi dvěma obrázky či mezi dvěma podobnými slovy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4E6364">
            <w:pPr>
              <w:pStyle w:val="Odstavecseseznamem"/>
              <w:numPr>
                <w:ilvl w:val="0"/>
                <w:numId w:val="80"/>
              </w:numPr>
              <w:suppressAutoHyphens w:val="0"/>
              <w:autoSpaceDN/>
              <w:contextualSpacing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6364" w:rsidRPr="00095CDC" w:rsidTr="00136EFE">
        <w:tc>
          <w:tcPr>
            <w:tcW w:w="40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·    dovede složit obrázek z několika tvarů a slovo z několika slabik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4E6364">
            <w:pPr>
              <w:pStyle w:val="Odstavecseseznamem"/>
              <w:numPr>
                <w:ilvl w:val="0"/>
                <w:numId w:val="80"/>
              </w:numPr>
              <w:suppressAutoHyphens w:val="0"/>
              <w:autoSpaceDN/>
              <w:contextualSpacing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6364" w:rsidRPr="00095CDC" w:rsidTr="00136EFE">
        <w:tc>
          <w:tcPr>
            <w:tcW w:w="40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·    postřehne změny ve svém okolí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4E6364">
            <w:pPr>
              <w:pStyle w:val="Odstavecseseznamem"/>
              <w:numPr>
                <w:ilvl w:val="0"/>
                <w:numId w:val="80"/>
              </w:numPr>
              <w:suppressAutoHyphens w:val="0"/>
              <w:autoSpaceDN/>
              <w:contextualSpacing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E6364" w:rsidRPr="00095CDC" w:rsidRDefault="004E6364" w:rsidP="004E6364">
      <w:pPr>
        <w:rPr>
          <w:rFonts w:ascii="Arial" w:hAnsi="Arial" w:cs="Arial"/>
          <w:sz w:val="24"/>
          <w:szCs w:val="24"/>
        </w:rPr>
      </w:pPr>
      <w:r w:rsidRPr="00095CDC">
        <w:rPr>
          <w:rFonts w:ascii="Arial" w:hAnsi="Arial" w:cs="Arial"/>
          <w:sz w:val="24"/>
          <w:szCs w:val="24"/>
        </w:rPr>
        <w:t> </w:t>
      </w:r>
    </w:p>
    <w:p w:rsidR="004E6364" w:rsidRPr="00095CDC" w:rsidRDefault="004E6364" w:rsidP="004E6364">
      <w:pPr>
        <w:rPr>
          <w:rFonts w:ascii="Arial" w:hAnsi="Arial" w:cs="Arial"/>
          <w:sz w:val="24"/>
          <w:szCs w:val="24"/>
        </w:rPr>
      </w:pPr>
    </w:p>
    <w:p w:rsidR="004E6364" w:rsidRPr="00095CDC" w:rsidRDefault="004E6364" w:rsidP="004E6364">
      <w:pPr>
        <w:rPr>
          <w:rFonts w:ascii="Arial" w:hAnsi="Arial" w:cs="Arial"/>
          <w:b/>
          <w:bCs/>
          <w:sz w:val="24"/>
          <w:szCs w:val="24"/>
        </w:rPr>
      </w:pPr>
    </w:p>
    <w:p w:rsidR="004E6364" w:rsidRPr="00095CDC" w:rsidRDefault="004E6364" w:rsidP="004E6364">
      <w:pPr>
        <w:rPr>
          <w:rFonts w:ascii="Arial" w:hAnsi="Arial" w:cs="Arial"/>
          <w:sz w:val="24"/>
          <w:szCs w:val="24"/>
        </w:rPr>
      </w:pPr>
      <w:r w:rsidRPr="00095CDC">
        <w:rPr>
          <w:rFonts w:ascii="Arial" w:hAnsi="Arial" w:cs="Arial"/>
          <w:b/>
          <w:bCs/>
          <w:sz w:val="24"/>
          <w:szCs w:val="24"/>
        </w:rPr>
        <w:t>8.</w:t>
      </w:r>
      <w:r w:rsidRPr="00095CDC">
        <w:rPr>
          <w:rFonts w:ascii="Arial" w:hAnsi="Arial" w:cs="Arial"/>
          <w:sz w:val="24"/>
          <w:szCs w:val="24"/>
        </w:rPr>
        <w:t xml:space="preserve"> </w:t>
      </w:r>
      <w:r w:rsidRPr="00095CDC">
        <w:rPr>
          <w:rFonts w:ascii="Arial" w:hAnsi="Arial" w:cs="Arial"/>
          <w:b/>
          <w:bCs/>
          <w:sz w:val="24"/>
          <w:szCs w:val="24"/>
        </w:rPr>
        <w:t>Logické a myšlenkové operace (porovnávání, třídění, řazení, číselné představy, řešení problémů)</w:t>
      </w:r>
    </w:p>
    <w:tbl>
      <w:tblPr>
        <w:tblW w:w="0" w:type="auto"/>
        <w:tblBorders>
          <w:top w:val="single" w:sz="18" w:space="0" w:color="CAE0F5"/>
          <w:left w:val="single" w:sz="18" w:space="0" w:color="CAE0F5"/>
          <w:bottom w:val="single" w:sz="18" w:space="0" w:color="CAE0F5"/>
          <w:right w:val="single" w:sz="18" w:space="0" w:color="CAE0F5"/>
        </w:tblBorders>
        <w:tblCellMar>
          <w:left w:w="0" w:type="dxa"/>
          <w:right w:w="0" w:type="dxa"/>
        </w:tblCellMar>
        <w:tblLook w:val="04A0"/>
      </w:tblPr>
      <w:tblGrid>
        <w:gridCol w:w="4054"/>
        <w:gridCol w:w="465"/>
        <w:gridCol w:w="467"/>
        <w:gridCol w:w="483"/>
        <w:gridCol w:w="492"/>
        <w:gridCol w:w="3327"/>
      </w:tblGrid>
      <w:tr w:rsidR="004E6364" w:rsidRPr="00095CDC" w:rsidTr="00136EFE">
        <w:tc>
          <w:tcPr>
            <w:tcW w:w="40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i/>
                <w:iCs/>
                <w:sz w:val="24"/>
                <w:szCs w:val="24"/>
              </w:rPr>
              <w:t>Hodnocení</w:t>
            </w:r>
          </w:p>
        </w:tc>
        <w:tc>
          <w:tcPr>
            <w:tcW w:w="4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i/>
                <w:iCs/>
                <w:sz w:val="24"/>
                <w:szCs w:val="24"/>
              </w:rPr>
              <w:t>I.</w:t>
            </w:r>
          </w:p>
        </w:tc>
        <w:tc>
          <w:tcPr>
            <w:tcW w:w="4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i/>
                <w:iCs/>
                <w:sz w:val="24"/>
                <w:szCs w:val="24"/>
              </w:rPr>
              <w:t>II.</w:t>
            </w:r>
          </w:p>
        </w:tc>
        <w:tc>
          <w:tcPr>
            <w:tcW w:w="4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i/>
                <w:iCs/>
                <w:sz w:val="24"/>
                <w:szCs w:val="24"/>
              </w:rPr>
              <w:t>III.</w:t>
            </w:r>
          </w:p>
        </w:tc>
        <w:tc>
          <w:tcPr>
            <w:tcW w:w="4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i/>
                <w:iCs/>
                <w:sz w:val="24"/>
                <w:szCs w:val="24"/>
              </w:rPr>
              <w:t>IV.</w:t>
            </w:r>
          </w:p>
        </w:tc>
        <w:tc>
          <w:tcPr>
            <w:tcW w:w="33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i/>
                <w:iCs/>
                <w:sz w:val="24"/>
                <w:szCs w:val="24"/>
              </w:rPr>
              <w:t>Poznámky</w:t>
            </w:r>
          </w:p>
        </w:tc>
      </w:tr>
      <w:tr w:rsidR="004E6364" w:rsidRPr="00095CDC" w:rsidTr="00136EFE">
        <w:tc>
          <w:tcPr>
            <w:tcW w:w="40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·    dovede porovnávat vlastnosti předmětů (velikost, tvar aj.)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4E6364" w:rsidRPr="00095CDC" w:rsidTr="00136EFE">
        <w:tc>
          <w:tcPr>
            <w:tcW w:w="40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·    dovede třídit předměty dle daného kritéria (roztřídí korálky do skupin podle barvy, tvaru, velikosti)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pStyle w:val="Odstavecseseznamem"/>
              <w:ind w:left="40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6364" w:rsidRPr="00095CDC" w:rsidTr="00136EFE">
        <w:tc>
          <w:tcPr>
            <w:tcW w:w="40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·    dovede seřadit předměty podle velikosti vzestupně i sestupně (např. pastelky)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4E6364">
            <w:pPr>
              <w:pStyle w:val="Odstavecseseznamem"/>
              <w:numPr>
                <w:ilvl w:val="0"/>
                <w:numId w:val="80"/>
              </w:numPr>
              <w:suppressAutoHyphens w:val="0"/>
              <w:autoSpaceDN/>
              <w:contextualSpacing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6364" w:rsidRPr="00095CDC" w:rsidTr="00136EFE">
        <w:tc>
          <w:tcPr>
            <w:tcW w:w="40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 xml:space="preserve">·    vyjmenuje číselnou řadu a spočítá počet prvků v rozsahu do pěti (deseti) 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4E6364">
            <w:pPr>
              <w:pStyle w:val="Odstavecseseznamem"/>
              <w:numPr>
                <w:ilvl w:val="0"/>
                <w:numId w:val="80"/>
              </w:numPr>
              <w:suppressAutoHyphens w:val="0"/>
              <w:autoSpaceDN/>
              <w:contextualSpacing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6364" w:rsidRPr="00095CDC" w:rsidTr="00136EFE">
        <w:tc>
          <w:tcPr>
            <w:tcW w:w="40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·    přemýšlí, uvažuje (odpovídá na položené otázky, řeší jednoduché problémy a situace, slovní příklady, úlohy, hádanky, rébusy)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4E6364">
            <w:pPr>
              <w:pStyle w:val="Odstavecseseznamem"/>
              <w:numPr>
                <w:ilvl w:val="0"/>
                <w:numId w:val="80"/>
              </w:numPr>
              <w:suppressAutoHyphens w:val="0"/>
              <w:autoSpaceDN/>
              <w:contextualSpacing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E6364" w:rsidRPr="00095CDC" w:rsidRDefault="004E6364" w:rsidP="004E6364">
      <w:pPr>
        <w:rPr>
          <w:rFonts w:ascii="Arial" w:hAnsi="Arial" w:cs="Arial"/>
          <w:sz w:val="24"/>
          <w:szCs w:val="24"/>
        </w:rPr>
      </w:pPr>
      <w:r w:rsidRPr="00095CDC">
        <w:rPr>
          <w:rFonts w:ascii="Arial" w:hAnsi="Arial" w:cs="Arial"/>
          <w:sz w:val="24"/>
          <w:szCs w:val="24"/>
        </w:rPr>
        <w:t> </w:t>
      </w:r>
    </w:p>
    <w:p w:rsidR="004E6364" w:rsidRDefault="004E6364" w:rsidP="004E6364">
      <w:pPr>
        <w:rPr>
          <w:rFonts w:ascii="Arial" w:hAnsi="Arial" w:cs="Arial"/>
          <w:b/>
          <w:bCs/>
          <w:sz w:val="24"/>
          <w:szCs w:val="24"/>
        </w:rPr>
      </w:pPr>
    </w:p>
    <w:p w:rsidR="00095CDC" w:rsidRDefault="00095CDC" w:rsidP="004E6364">
      <w:pPr>
        <w:rPr>
          <w:rFonts w:ascii="Arial" w:hAnsi="Arial" w:cs="Arial"/>
          <w:b/>
          <w:bCs/>
          <w:sz w:val="24"/>
          <w:szCs w:val="24"/>
        </w:rPr>
      </w:pPr>
    </w:p>
    <w:p w:rsidR="00095CDC" w:rsidRDefault="00095CDC" w:rsidP="004E6364">
      <w:pPr>
        <w:rPr>
          <w:rFonts w:ascii="Arial" w:hAnsi="Arial" w:cs="Arial"/>
          <w:b/>
          <w:bCs/>
          <w:sz w:val="24"/>
          <w:szCs w:val="24"/>
        </w:rPr>
      </w:pPr>
    </w:p>
    <w:p w:rsidR="00095CDC" w:rsidRDefault="00095CDC" w:rsidP="004E6364">
      <w:pPr>
        <w:rPr>
          <w:rFonts w:ascii="Arial" w:hAnsi="Arial" w:cs="Arial"/>
          <w:b/>
          <w:bCs/>
          <w:sz w:val="24"/>
          <w:szCs w:val="24"/>
        </w:rPr>
      </w:pPr>
    </w:p>
    <w:p w:rsidR="00095CDC" w:rsidRDefault="00095CDC" w:rsidP="004E6364">
      <w:pPr>
        <w:rPr>
          <w:rFonts w:ascii="Arial" w:hAnsi="Arial" w:cs="Arial"/>
          <w:b/>
          <w:bCs/>
          <w:sz w:val="24"/>
          <w:szCs w:val="24"/>
        </w:rPr>
      </w:pPr>
    </w:p>
    <w:p w:rsidR="00095CDC" w:rsidRDefault="00095CDC" w:rsidP="004E6364">
      <w:pPr>
        <w:rPr>
          <w:rFonts w:ascii="Arial" w:hAnsi="Arial" w:cs="Arial"/>
          <w:b/>
          <w:bCs/>
          <w:sz w:val="24"/>
          <w:szCs w:val="24"/>
        </w:rPr>
      </w:pPr>
    </w:p>
    <w:p w:rsidR="00095CDC" w:rsidRDefault="00095CDC" w:rsidP="004E6364">
      <w:pPr>
        <w:rPr>
          <w:rFonts w:ascii="Arial" w:hAnsi="Arial" w:cs="Arial"/>
          <w:b/>
          <w:bCs/>
          <w:sz w:val="24"/>
          <w:szCs w:val="24"/>
        </w:rPr>
      </w:pPr>
    </w:p>
    <w:p w:rsidR="00095CDC" w:rsidRPr="00095CDC" w:rsidRDefault="00095CDC" w:rsidP="004E6364">
      <w:pPr>
        <w:rPr>
          <w:rFonts w:ascii="Arial" w:hAnsi="Arial" w:cs="Arial"/>
          <w:b/>
          <w:bCs/>
          <w:sz w:val="24"/>
          <w:szCs w:val="24"/>
        </w:rPr>
      </w:pPr>
    </w:p>
    <w:p w:rsidR="004E6364" w:rsidRPr="00095CDC" w:rsidRDefault="004E6364" w:rsidP="004E6364">
      <w:pPr>
        <w:rPr>
          <w:rFonts w:ascii="Arial" w:hAnsi="Arial" w:cs="Arial"/>
          <w:sz w:val="24"/>
          <w:szCs w:val="24"/>
        </w:rPr>
      </w:pPr>
      <w:r w:rsidRPr="00095CDC">
        <w:rPr>
          <w:rFonts w:ascii="Arial" w:hAnsi="Arial" w:cs="Arial"/>
          <w:b/>
          <w:bCs/>
          <w:sz w:val="24"/>
          <w:szCs w:val="24"/>
        </w:rPr>
        <w:t>9. Záměrná pozornost, úmyslná paměť pro učení</w:t>
      </w:r>
    </w:p>
    <w:tbl>
      <w:tblPr>
        <w:tblW w:w="0" w:type="auto"/>
        <w:tblBorders>
          <w:top w:val="single" w:sz="18" w:space="0" w:color="CAE0F5"/>
          <w:left w:val="single" w:sz="18" w:space="0" w:color="CAE0F5"/>
          <w:bottom w:val="single" w:sz="18" w:space="0" w:color="CAE0F5"/>
          <w:right w:val="single" w:sz="18" w:space="0" w:color="CAE0F5"/>
        </w:tblBorders>
        <w:tblCellMar>
          <w:left w:w="0" w:type="dxa"/>
          <w:right w:w="0" w:type="dxa"/>
        </w:tblCellMar>
        <w:tblLook w:val="04A0"/>
      </w:tblPr>
      <w:tblGrid>
        <w:gridCol w:w="4061"/>
        <w:gridCol w:w="465"/>
        <w:gridCol w:w="466"/>
        <w:gridCol w:w="483"/>
        <w:gridCol w:w="492"/>
        <w:gridCol w:w="3321"/>
      </w:tblGrid>
      <w:tr w:rsidR="004E6364" w:rsidRPr="00095CDC" w:rsidTr="00136EFE">
        <w:tc>
          <w:tcPr>
            <w:tcW w:w="4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i/>
                <w:iCs/>
                <w:sz w:val="24"/>
                <w:szCs w:val="24"/>
              </w:rPr>
              <w:t>Hodnocení</w:t>
            </w:r>
          </w:p>
        </w:tc>
        <w:tc>
          <w:tcPr>
            <w:tcW w:w="4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i/>
                <w:iCs/>
                <w:sz w:val="24"/>
                <w:szCs w:val="24"/>
              </w:rPr>
              <w:t>I.</w:t>
            </w:r>
          </w:p>
        </w:tc>
        <w:tc>
          <w:tcPr>
            <w:tcW w:w="4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i/>
                <w:iCs/>
                <w:sz w:val="24"/>
                <w:szCs w:val="24"/>
              </w:rPr>
              <w:t>II.</w:t>
            </w:r>
          </w:p>
        </w:tc>
        <w:tc>
          <w:tcPr>
            <w:tcW w:w="4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i/>
                <w:iCs/>
                <w:sz w:val="24"/>
                <w:szCs w:val="24"/>
              </w:rPr>
              <w:t>III.</w:t>
            </w:r>
          </w:p>
        </w:tc>
        <w:tc>
          <w:tcPr>
            <w:tcW w:w="4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i/>
                <w:iCs/>
                <w:sz w:val="24"/>
                <w:szCs w:val="24"/>
              </w:rPr>
              <w:t>IV.</w:t>
            </w:r>
          </w:p>
        </w:tc>
        <w:tc>
          <w:tcPr>
            <w:tcW w:w="33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i/>
                <w:iCs/>
                <w:sz w:val="24"/>
                <w:szCs w:val="24"/>
              </w:rPr>
              <w:t>Poznámky</w:t>
            </w:r>
          </w:p>
        </w:tc>
      </w:tr>
      <w:tr w:rsidR="004E6364" w:rsidRPr="00095CDC" w:rsidTr="00136EFE">
        <w:tc>
          <w:tcPr>
            <w:tcW w:w="40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 xml:space="preserve">·    dovede soustředit pozornost na činnosti </w:t>
            </w:r>
            <w:r w:rsidRPr="00095CDC">
              <w:rPr>
                <w:rFonts w:ascii="Arial" w:hAnsi="Arial" w:cs="Arial"/>
                <w:sz w:val="24"/>
                <w:szCs w:val="24"/>
              </w:rPr>
              <w:br/>
              <w:t>po určitou dobu (cca 10 − 15 min.), neodbíhá od nich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pStyle w:val="Odstavecseseznamem"/>
              <w:ind w:left="40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6364" w:rsidRPr="00095CDC" w:rsidTr="00136EFE">
        <w:tc>
          <w:tcPr>
            <w:tcW w:w="40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·    soustředí se i na ty činnosti, které pro ně nejsou aktuálně zajímavé (které mu byly zadány)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4E6364">
            <w:pPr>
              <w:pStyle w:val="Odstavecseseznamem"/>
              <w:numPr>
                <w:ilvl w:val="0"/>
                <w:numId w:val="80"/>
              </w:numPr>
              <w:suppressAutoHyphens w:val="0"/>
              <w:autoSpaceDN/>
              <w:contextualSpacing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6364" w:rsidRPr="00095CDC" w:rsidTr="00136EFE">
        <w:tc>
          <w:tcPr>
            <w:tcW w:w="40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·    dokáže si záměrně zapamatovat, co prožilo, vidělo, slyšelo, je schopno si to po přiměřené době vybavit a reprodukovat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4E6364">
            <w:pPr>
              <w:pStyle w:val="Odstavecseseznamem"/>
              <w:numPr>
                <w:ilvl w:val="0"/>
                <w:numId w:val="80"/>
              </w:numPr>
              <w:suppressAutoHyphens w:val="0"/>
              <w:autoSpaceDN/>
              <w:contextualSpacing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E6364" w:rsidRPr="00095CDC" w:rsidRDefault="004E6364" w:rsidP="004E6364">
      <w:pPr>
        <w:rPr>
          <w:rFonts w:ascii="Arial" w:hAnsi="Arial" w:cs="Arial"/>
          <w:sz w:val="24"/>
          <w:szCs w:val="24"/>
        </w:rPr>
      </w:pPr>
      <w:r w:rsidRPr="00095CDC">
        <w:rPr>
          <w:rFonts w:ascii="Arial" w:hAnsi="Arial" w:cs="Arial"/>
          <w:sz w:val="24"/>
          <w:szCs w:val="24"/>
        </w:rPr>
        <w:t> </w:t>
      </w:r>
    </w:p>
    <w:p w:rsidR="004E6364" w:rsidRPr="00095CDC" w:rsidRDefault="004E6364" w:rsidP="004E6364">
      <w:pPr>
        <w:rPr>
          <w:rFonts w:ascii="Arial" w:hAnsi="Arial" w:cs="Arial"/>
          <w:sz w:val="24"/>
          <w:szCs w:val="24"/>
        </w:rPr>
      </w:pPr>
    </w:p>
    <w:p w:rsidR="004E6364" w:rsidRPr="00095CDC" w:rsidRDefault="004E6364" w:rsidP="004E6364">
      <w:pPr>
        <w:rPr>
          <w:rFonts w:ascii="Arial" w:hAnsi="Arial" w:cs="Arial"/>
          <w:b/>
          <w:bCs/>
          <w:sz w:val="24"/>
          <w:szCs w:val="24"/>
        </w:rPr>
      </w:pPr>
    </w:p>
    <w:p w:rsidR="004E6364" w:rsidRPr="00095CDC" w:rsidRDefault="004E6364" w:rsidP="004E6364">
      <w:pPr>
        <w:rPr>
          <w:rFonts w:ascii="Arial" w:hAnsi="Arial" w:cs="Arial"/>
          <w:b/>
          <w:bCs/>
          <w:sz w:val="24"/>
          <w:szCs w:val="24"/>
        </w:rPr>
      </w:pPr>
    </w:p>
    <w:p w:rsidR="004E6364" w:rsidRPr="00095CDC" w:rsidRDefault="004E6364" w:rsidP="004E6364">
      <w:pPr>
        <w:rPr>
          <w:rFonts w:ascii="Arial" w:hAnsi="Arial" w:cs="Arial"/>
          <w:sz w:val="24"/>
          <w:szCs w:val="24"/>
        </w:rPr>
      </w:pPr>
      <w:r w:rsidRPr="00095CDC">
        <w:rPr>
          <w:rFonts w:ascii="Arial" w:hAnsi="Arial" w:cs="Arial"/>
          <w:b/>
          <w:bCs/>
          <w:sz w:val="24"/>
          <w:szCs w:val="24"/>
        </w:rPr>
        <w:t>10. Pracovní chování, soustředěná pracovní (učební) činnost, záměrné učení</w:t>
      </w:r>
    </w:p>
    <w:tbl>
      <w:tblPr>
        <w:tblW w:w="0" w:type="auto"/>
        <w:tblBorders>
          <w:top w:val="single" w:sz="18" w:space="0" w:color="CAE0F5"/>
          <w:left w:val="single" w:sz="18" w:space="0" w:color="CAE0F5"/>
          <w:bottom w:val="single" w:sz="18" w:space="0" w:color="CAE0F5"/>
          <w:right w:val="single" w:sz="18" w:space="0" w:color="CAE0F5"/>
        </w:tblBorders>
        <w:tblCellMar>
          <w:left w:w="0" w:type="dxa"/>
          <w:right w:w="0" w:type="dxa"/>
        </w:tblCellMar>
        <w:tblLook w:val="04A0"/>
      </w:tblPr>
      <w:tblGrid>
        <w:gridCol w:w="4059"/>
        <w:gridCol w:w="465"/>
        <w:gridCol w:w="466"/>
        <w:gridCol w:w="483"/>
        <w:gridCol w:w="492"/>
        <w:gridCol w:w="3323"/>
      </w:tblGrid>
      <w:tr w:rsidR="004E6364" w:rsidRPr="00095CDC" w:rsidTr="00136EFE">
        <w:tc>
          <w:tcPr>
            <w:tcW w:w="40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i/>
                <w:iCs/>
                <w:sz w:val="24"/>
                <w:szCs w:val="24"/>
              </w:rPr>
              <w:t>Hodnocení</w:t>
            </w:r>
          </w:p>
        </w:tc>
        <w:tc>
          <w:tcPr>
            <w:tcW w:w="4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i/>
                <w:iCs/>
                <w:sz w:val="24"/>
                <w:szCs w:val="24"/>
              </w:rPr>
              <w:t>I.</w:t>
            </w:r>
          </w:p>
        </w:tc>
        <w:tc>
          <w:tcPr>
            <w:tcW w:w="4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i/>
                <w:iCs/>
                <w:sz w:val="24"/>
                <w:szCs w:val="24"/>
              </w:rPr>
              <w:t>II.</w:t>
            </w:r>
          </w:p>
        </w:tc>
        <w:tc>
          <w:tcPr>
            <w:tcW w:w="4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i/>
                <w:iCs/>
                <w:sz w:val="24"/>
                <w:szCs w:val="24"/>
              </w:rPr>
              <w:t>III.</w:t>
            </w:r>
          </w:p>
        </w:tc>
        <w:tc>
          <w:tcPr>
            <w:tcW w:w="4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i/>
                <w:iCs/>
                <w:sz w:val="24"/>
                <w:szCs w:val="24"/>
              </w:rPr>
              <w:t>IV.</w:t>
            </w:r>
          </w:p>
        </w:tc>
        <w:tc>
          <w:tcPr>
            <w:tcW w:w="33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i/>
                <w:iCs/>
                <w:sz w:val="24"/>
                <w:szCs w:val="24"/>
              </w:rPr>
              <w:t>Poznámky</w:t>
            </w:r>
          </w:p>
        </w:tc>
      </w:tr>
      <w:tr w:rsidR="004E6364" w:rsidRPr="00095CDC" w:rsidTr="00136EFE">
        <w:tc>
          <w:tcPr>
            <w:tcW w:w="4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·    dokáže přijmout úkol či povinnost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3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136EFE">
            <w:pPr>
              <w:pStyle w:val="Odstavecseseznamem"/>
              <w:ind w:left="40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6364" w:rsidRPr="00095CDC" w:rsidTr="00136EFE">
        <w:tc>
          <w:tcPr>
            <w:tcW w:w="4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·    dokáže postupovat podle pokynů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3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136EFE">
            <w:pPr>
              <w:pStyle w:val="Odstavecseseznamem"/>
              <w:ind w:left="40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6364" w:rsidRPr="00095CDC" w:rsidTr="00136EFE">
        <w:tc>
          <w:tcPr>
            <w:tcW w:w="4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·    zadaným činnostem se věnuje soustředěně, neodbíhá k jiným, dokáže vyvinout úsilí k jejich dokončení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3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4E6364" w:rsidRPr="00095CDC" w:rsidTr="00136EFE">
        <w:tc>
          <w:tcPr>
            <w:tcW w:w="4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·    dovede odlišit hru od systematické práce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3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4E6364">
            <w:pPr>
              <w:pStyle w:val="Odstavecseseznamem"/>
              <w:numPr>
                <w:ilvl w:val="0"/>
                <w:numId w:val="80"/>
              </w:numPr>
              <w:suppressAutoHyphens w:val="0"/>
              <w:autoSpaceDN/>
              <w:contextualSpacing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6364" w:rsidRPr="00095CDC" w:rsidTr="00136EFE">
        <w:tc>
          <w:tcPr>
            <w:tcW w:w="4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·    „nechá“ se získat pro záměrné učení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3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4E6364">
            <w:pPr>
              <w:pStyle w:val="Odstavecseseznamem"/>
              <w:numPr>
                <w:ilvl w:val="0"/>
                <w:numId w:val="80"/>
              </w:numPr>
              <w:suppressAutoHyphens w:val="0"/>
              <w:autoSpaceDN/>
              <w:contextualSpacing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6364" w:rsidRPr="00095CDC" w:rsidTr="00136EFE">
        <w:tc>
          <w:tcPr>
            <w:tcW w:w="4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·    neruší v práci ostatní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rPr>
                <w:rFonts w:ascii="Arial" w:hAnsi="Arial" w:cs="Arial"/>
                <w:sz w:val="24"/>
                <w:szCs w:val="24"/>
              </w:rPr>
            </w:pPr>
            <w:r w:rsidRPr="00095C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3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364" w:rsidRPr="00095CDC" w:rsidRDefault="004E6364" w:rsidP="00136EFE">
            <w:pPr>
              <w:pStyle w:val="Odstavecseseznamem"/>
              <w:ind w:left="405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E6364" w:rsidRPr="00095CDC" w:rsidRDefault="004E6364" w:rsidP="004E6364">
      <w:pPr>
        <w:rPr>
          <w:rFonts w:ascii="Arial" w:hAnsi="Arial" w:cs="Arial"/>
          <w:sz w:val="24"/>
          <w:szCs w:val="24"/>
        </w:rPr>
      </w:pPr>
      <w:r w:rsidRPr="00095CDC">
        <w:rPr>
          <w:rFonts w:ascii="Arial" w:hAnsi="Arial" w:cs="Arial"/>
          <w:sz w:val="24"/>
          <w:szCs w:val="24"/>
        </w:rPr>
        <w:t> </w:t>
      </w:r>
    </w:p>
    <w:p w:rsidR="004E6364" w:rsidRPr="00095CDC" w:rsidRDefault="004E6364" w:rsidP="004E6364">
      <w:pPr>
        <w:rPr>
          <w:rFonts w:ascii="Arial" w:hAnsi="Arial" w:cs="Arial"/>
          <w:sz w:val="24"/>
          <w:szCs w:val="24"/>
        </w:rPr>
      </w:pPr>
      <w:r w:rsidRPr="00095CDC">
        <w:rPr>
          <w:rFonts w:ascii="Arial" w:hAnsi="Arial" w:cs="Arial"/>
          <w:b/>
          <w:bCs/>
          <w:sz w:val="24"/>
          <w:szCs w:val="24"/>
        </w:rPr>
        <w:t> </w:t>
      </w:r>
    </w:p>
    <w:p w:rsidR="008215D0" w:rsidRPr="00095CDC" w:rsidRDefault="008215D0">
      <w:pPr>
        <w:pStyle w:val="Standard"/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215D0" w:rsidRPr="00095CDC" w:rsidRDefault="008215D0">
      <w:pPr>
        <w:pStyle w:val="Standard"/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215D0" w:rsidRPr="00095CDC" w:rsidRDefault="008215D0">
      <w:pPr>
        <w:pStyle w:val="Standard"/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215D0" w:rsidRPr="00095CDC" w:rsidRDefault="008215D0">
      <w:pPr>
        <w:pStyle w:val="Standard"/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215D0" w:rsidRPr="00095CDC" w:rsidRDefault="008215D0">
      <w:pPr>
        <w:pStyle w:val="Standard"/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215D0" w:rsidRPr="00095CDC" w:rsidRDefault="008215D0">
      <w:pPr>
        <w:pStyle w:val="Standard"/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215D0" w:rsidRPr="00095CDC" w:rsidRDefault="008215D0">
      <w:pPr>
        <w:pStyle w:val="Standard"/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215D0" w:rsidRPr="00095CDC" w:rsidRDefault="008215D0">
      <w:pPr>
        <w:pStyle w:val="Standard"/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215D0" w:rsidRDefault="008215D0">
      <w:pPr>
        <w:pStyle w:val="Standard"/>
        <w:tabs>
          <w:tab w:val="left" w:pos="0"/>
        </w:tabs>
        <w:spacing w:after="0" w:line="240" w:lineRule="auto"/>
        <w:jc w:val="both"/>
      </w:pPr>
    </w:p>
    <w:p w:rsidR="008215D0" w:rsidRDefault="008215D0">
      <w:pPr>
        <w:pStyle w:val="Standard"/>
        <w:tabs>
          <w:tab w:val="left" w:pos="0"/>
        </w:tabs>
        <w:spacing w:after="0" w:line="240" w:lineRule="auto"/>
        <w:jc w:val="both"/>
      </w:pPr>
    </w:p>
    <w:p w:rsidR="008215D0" w:rsidRDefault="008215D0">
      <w:pPr>
        <w:pStyle w:val="Standard"/>
        <w:tabs>
          <w:tab w:val="left" w:pos="0"/>
        </w:tabs>
        <w:spacing w:after="0" w:line="240" w:lineRule="auto"/>
        <w:jc w:val="both"/>
      </w:pPr>
    </w:p>
    <w:p w:rsidR="008215D0" w:rsidRDefault="008215D0">
      <w:pPr>
        <w:pStyle w:val="Standard"/>
        <w:tabs>
          <w:tab w:val="left" w:pos="0"/>
        </w:tabs>
        <w:spacing w:after="0" w:line="240" w:lineRule="auto"/>
        <w:jc w:val="both"/>
      </w:pPr>
    </w:p>
    <w:p w:rsidR="008215D0" w:rsidRDefault="008215D0">
      <w:pPr>
        <w:pStyle w:val="Standard"/>
        <w:tabs>
          <w:tab w:val="left" w:pos="0"/>
        </w:tabs>
        <w:spacing w:after="0" w:line="240" w:lineRule="auto"/>
        <w:jc w:val="both"/>
      </w:pPr>
    </w:p>
    <w:p w:rsidR="008215D0" w:rsidRPr="003568EC" w:rsidRDefault="003568EC">
      <w:pPr>
        <w:pStyle w:val="Standard"/>
        <w:tabs>
          <w:tab w:val="left" w:pos="0"/>
        </w:tabs>
        <w:spacing w:after="0" w:line="240" w:lineRule="auto"/>
        <w:jc w:val="both"/>
        <w:rPr>
          <w:rFonts w:ascii="Arial" w:hAnsi="Arial" w:cs="Arial"/>
          <w:b/>
          <w:color w:val="000000" w:themeColor="text1"/>
          <w:sz w:val="40"/>
          <w:szCs w:val="40"/>
        </w:rPr>
      </w:pPr>
      <w:proofErr w:type="spellStart"/>
      <w:r w:rsidRPr="003568EC">
        <w:rPr>
          <w:rFonts w:ascii="Arial" w:hAnsi="Arial" w:cs="Arial"/>
          <w:b/>
          <w:color w:val="000000" w:themeColor="text1"/>
          <w:sz w:val="40"/>
          <w:szCs w:val="40"/>
        </w:rPr>
        <w:t>Tématický</w:t>
      </w:r>
      <w:proofErr w:type="spellEnd"/>
      <w:r w:rsidRPr="003568EC">
        <w:rPr>
          <w:rFonts w:ascii="Arial" w:hAnsi="Arial" w:cs="Arial"/>
          <w:b/>
          <w:color w:val="000000" w:themeColor="text1"/>
          <w:sz w:val="40"/>
          <w:szCs w:val="40"/>
        </w:rPr>
        <w:t xml:space="preserve"> plán</w:t>
      </w: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bookmarkStart w:id="76" w:name="_Hlk39558113"/>
      <w:r w:rsidRPr="001F5D36">
        <w:rPr>
          <w:rFonts w:ascii="Arial" w:eastAsia="Times New Roman" w:hAnsi="Arial" w:cs="Arial"/>
          <w:b/>
          <w:bCs/>
          <w:sz w:val="24"/>
          <w:szCs w:val="24"/>
        </w:rPr>
        <w:t>Téma:</w:t>
      </w:r>
      <w:r w:rsidRPr="001F5D36">
        <w:rPr>
          <w:rFonts w:ascii="Arial" w:eastAsia="Times New Roman" w:hAnsi="Arial" w:cs="Arial"/>
          <w:sz w:val="24"/>
          <w:szCs w:val="24"/>
        </w:rPr>
        <w:t xml:space="preserve"> </w:t>
      </w:r>
      <w:r w:rsidRPr="001F5D36">
        <w:rPr>
          <w:rFonts w:ascii="Arial" w:hAnsi="Arial" w:cs="Arial"/>
          <w:b/>
          <w:color w:val="943634" w:themeColor="accent2" w:themeShade="BF"/>
          <w:sz w:val="24"/>
          <w:szCs w:val="24"/>
          <w:u w:val="single"/>
        </w:rPr>
        <w:t xml:space="preserve">PODZIM </w:t>
      </w:r>
      <w:bookmarkStart w:id="77" w:name="_Hlk40159309"/>
      <w:r w:rsidRPr="001F5D36">
        <w:rPr>
          <w:rFonts w:ascii="Arial" w:hAnsi="Arial" w:cs="Arial"/>
          <w:color w:val="000000" w:themeColor="text1"/>
          <w:sz w:val="24"/>
          <w:szCs w:val="24"/>
        </w:rPr>
        <w:t>(Děti 2 - 4 roky)</w:t>
      </w:r>
      <w:bookmarkEnd w:id="77"/>
    </w:p>
    <w:p w:rsidR="003568EC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</w:rPr>
      </w:pPr>
      <w:r w:rsidRPr="001F5D36">
        <w:rPr>
          <w:rFonts w:ascii="Arial" w:eastAsia="Times New Roman" w:hAnsi="Arial" w:cs="Arial"/>
          <w:b/>
          <w:bCs/>
          <w:sz w:val="24"/>
          <w:szCs w:val="24"/>
        </w:rPr>
        <w:t>Podtémata:</w:t>
      </w:r>
      <w:r w:rsidRPr="001F5D36">
        <w:rPr>
          <w:rFonts w:ascii="Arial" w:eastAsia="Times New Roman" w:hAnsi="Arial" w:cs="Arial"/>
          <w:sz w:val="24"/>
          <w:szCs w:val="24"/>
        </w:rPr>
        <w:tab/>
      </w:r>
    </w:p>
    <w:p w:rsidR="003568EC" w:rsidRPr="001F5D36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</w:rPr>
      </w:pPr>
      <w:r w:rsidRPr="001F5D36">
        <w:rPr>
          <w:rFonts w:ascii="Arial" w:eastAsia="Times New Roman" w:hAnsi="Arial" w:cs="Arial"/>
          <w:color w:val="943634" w:themeColor="accent2" w:themeShade="BF"/>
          <w:sz w:val="24"/>
          <w:szCs w:val="24"/>
        </w:rPr>
        <w:t xml:space="preserve">Děti malé, i ty větší, na dnešek se velmi těší </w:t>
      </w:r>
      <w:r w:rsidRPr="001F5D36">
        <w:rPr>
          <w:rFonts w:ascii="Arial" w:eastAsia="Times New Roman" w:hAnsi="Arial" w:cs="Arial"/>
          <w:sz w:val="24"/>
          <w:szCs w:val="24"/>
        </w:rPr>
        <w:t>– adaptační období dětí, seznámení se s novým prostředím, pravidly MŠ a z prostředí kde žijeme.</w:t>
      </w:r>
    </w:p>
    <w:p w:rsidR="003568EC" w:rsidRPr="001F5D36" w:rsidRDefault="003568EC" w:rsidP="003568EC">
      <w:pPr>
        <w:pStyle w:val="Normlnweb"/>
        <w:spacing w:line="276" w:lineRule="auto"/>
        <w:rPr>
          <w:rFonts w:ascii="Arial" w:hAnsi="Arial" w:cs="Arial"/>
        </w:rPr>
      </w:pPr>
      <w:r w:rsidRPr="001F5D36">
        <w:rPr>
          <w:rFonts w:ascii="Arial" w:hAnsi="Arial" w:cs="Arial"/>
        </w:rPr>
        <w:t> </w:t>
      </w:r>
      <w:r w:rsidRPr="001F5D36">
        <w:rPr>
          <w:rFonts w:ascii="Arial" w:hAnsi="Arial" w:cs="Arial"/>
          <w:b/>
          <w:bCs/>
        </w:rPr>
        <w:t>Klíčové kompetence:</w:t>
      </w:r>
    </w:p>
    <w:p w:rsidR="003568EC" w:rsidRPr="001F5D36" w:rsidRDefault="003568EC" w:rsidP="00161E4E">
      <w:pPr>
        <w:pStyle w:val="Odstavecseseznamem"/>
        <w:numPr>
          <w:ilvl w:val="0"/>
          <w:numId w:val="231"/>
        </w:numPr>
        <w:suppressAutoHyphens w:val="0"/>
        <w:autoSpaceDN/>
        <w:spacing w:before="100" w:beforeAutospacing="1" w:after="100" w:afterAutospacing="1"/>
        <w:contextualSpacing/>
        <w:textAlignment w:val="auto"/>
        <w:rPr>
          <w:rFonts w:ascii="Arial" w:eastAsia="Times New Roman" w:hAnsi="Arial" w:cs="Arial"/>
          <w:sz w:val="24"/>
          <w:szCs w:val="24"/>
          <w:lang w:eastAsia="cs-CZ"/>
        </w:rPr>
      </w:pPr>
      <w:r w:rsidRPr="001F5D36">
        <w:rPr>
          <w:rFonts w:ascii="Arial" w:eastAsia="Times New Roman" w:hAnsi="Arial" w:cs="Arial"/>
          <w:sz w:val="24"/>
          <w:szCs w:val="24"/>
          <w:lang w:eastAsia="cs-CZ"/>
        </w:rPr>
        <w:t>spoluvytváří pravidla společného soužití mezi vrstevníky, rozumí jejich smyslu a chápe potřebu je zachovávat</w:t>
      </w:r>
    </w:p>
    <w:p w:rsidR="003568EC" w:rsidRPr="003568EC" w:rsidRDefault="003568EC" w:rsidP="00161E4E">
      <w:pPr>
        <w:pStyle w:val="Odstavecseseznamem"/>
        <w:numPr>
          <w:ilvl w:val="0"/>
          <w:numId w:val="231"/>
        </w:numPr>
        <w:suppressAutoHyphens w:val="0"/>
        <w:autoSpaceDN/>
        <w:spacing w:before="100" w:beforeAutospacing="1" w:after="100" w:afterAutospacing="1"/>
        <w:contextualSpacing/>
        <w:textAlignment w:val="auto"/>
        <w:rPr>
          <w:rFonts w:ascii="Arial" w:eastAsia="Times New Roman" w:hAnsi="Arial" w:cs="Arial"/>
          <w:sz w:val="24"/>
          <w:szCs w:val="24"/>
          <w:lang w:eastAsia="cs-CZ"/>
        </w:rPr>
      </w:pPr>
      <w:r w:rsidRPr="001F5D36">
        <w:rPr>
          <w:rFonts w:ascii="Arial" w:eastAsia="Times New Roman" w:hAnsi="Arial" w:cs="Arial"/>
          <w:sz w:val="24"/>
          <w:szCs w:val="24"/>
          <w:lang w:eastAsia="cs-CZ"/>
        </w:rPr>
        <w:t>domlouvá se slovy i gesty, rozlišuje některé symboly a rozumí jejich významu i funkci</w:t>
      </w:r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60"/>
        <w:gridCol w:w="4900"/>
      </w:tblGrid>
      <w:tr w:rsidR="003568EC" w:rsidRPr="001F5D36" w:rsidTr="006D0B4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Dílčí vzdělávací cíle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Nabídka denních činností</w:t>
            </w:r>
          </w:p>
        </w:tc>
      </w:tr>
      <w:tr w:rsidR="003568EC" w:rsidRPr="001F5D36" w:rsidTr="006D0B4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jeho tělo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31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rozvoj fyzické i psychické zda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t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nosti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31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vytváření zdravých životních návyků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161E4E">
            <w:pPr>
              <w:widowControl/>
              <w:numPr>
                <w:ilvl w:val="0"/>
                <w:numId w:val="13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color w:val="0D0D0D" w:themeColor="text1" w:themeTint="F2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PH "Domečky" s obručemi - </w:t>
            </w:r>
            <w:hyperlink r:id="rId39" w:tgtFrame="_blank" w:tooltip="http://www.predskolaci.cz/?p=1417" w:history="1">
              <w:r w:rsidRPr="001F5D36">
                <w:rPr>
                  <w:rFonts w:ascii="Arial" w:eastAsia="Times New Roman" w:hAnsi="Arial" w:cs="Arial"/>
                  <w:color w:val="0D0D0D" w:themeColor="text1" w:themeTint="F2"/>
                  <w:sz w:val="24"/>
                  <w:szCs w:val="24"/>
                </w:rPr>
                <w:t>Z hnízda do hnízda</w:t>
              </w:r>
            </w:hyperlink>
            <w:r w:rsidRPr="001F5D36">
              <w:rPr>
                <w:rFonts w:ascii="Arial" w:eastAsia="Times New Roman" w:hAnsi="Arial" w:cs="Arial"/>
                <w:color w:val="0D0D0D" w:themeColor="text1" w:themeTint="F2"/>
                <w:sz w:val="24"/>
                <w:szCs w:val="24"/>
              </w:rPr>
              <w:t xml:space="preserve">, </w:t>
            </w:r>
            <w:hyperlink r:id="rId40" w:tgtFrame="_blank" w:tooltip="http://www.predskolaci.cz/?p=3821" w:history="1">
              <w:r w:rsidRPr="001F5D36">
                <w:rPr>
                  <w:rFonts w:ascii="Arial" w:eastAsia="Times New Roman" w:hAnsi="Arial" w:cs="Arial"/>
                  <w:color w:val="0D0D0D" w:themeColor="text1" w:themeTint="F2"/>
                  <w:sz w:val="24"/>
                  <w:szCs w:val="24"/>
                </w:rPr>
                <w:t>Kvočna hledá hnízdo</w:t>
              </w:r>
            </w:hyperlink>
          </w:p>
          <w:p w:rsidR="003568EC" w:rsidRPr="001F5D36" w:rsidRDefault="003568EC" w:rsidP="00161E4E">
            <w:pPr>
              <w:widowControl/>
              <w:numPr>
                <w:ilvl w:val="0"/>
                <w:numId w:val="13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manipulace s plyšáky (Kde je plyšák?) – děti si můžou přinést vlastní hračku z domova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3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1F5D36">
              <w:rPr>
                <w:rFonts w:ascii="Arial" w:eastAsia="Times New Roman" w:hAnsi="Arial" w:cs="Arial"/>
                <w:sz w:val="24"/>
                <w:szCs w:val="24"/>
              </w:rPr>
              <w:t>grafomotorické</w:t>
            </w:r>
            <w:proofErr w:type="spellEnd"/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 cvičení "Od města k vesnici, od města k městu, maluji si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l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nici, maluji cestu" temperové barvy, jízda autíčkem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3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Říkanka "Prašná brána"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3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samostatnost při oblékání, stolování, hygieně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3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seznámení se s pravidly ve třídě</w:t>
            </w:r>
          </w:p>
        </w:tc>
      </w:tr>
      <w:tr w:rsidR="003568EC" w:rsidRPr="001F5D36" w:rsidTr="006D0B4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jeho psychika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33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rozvoj tvořivosti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33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rozvoj poznatků a dovedností získané dojmy umět vyjádřit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33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získání relativní citové sam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o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statnosti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161E4E">
            <w:pPr>
              <w:widowControl/>
              <w:numPr>
                <w:ilvl w:val="0"/>
                <w:numId w:val="13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pracovní list "Domeček" - dokreslov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á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ní chybějících částí, povídáme si u t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o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ho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3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poslech četby - pohádka Boudo, bu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d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ko + dramatizace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3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společné povídání na téma můj d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o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mov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3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říkadlo "Těším se do školky", „Kam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a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rád“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3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omalovánky </w:t>
            </w:r>
            <w:hyperlink r:id="rId41" w:tgtFrame="_blank" w:tooltip="http://www.predskolaci.cz/?p=8437" w:history="1">
              <w:r w:rsidRPr="001F5D36">
                <w:rPr>
                  <w:rFonts w:ascii="Arial" w:eastAsia="Times New Roman" w:hAnsi="Arial" w:cs="Arial"/>
                  <w:color w:val="0D0D0D" w:themeColor="text1" w:themeTint="F2"/>
                  <w:sz w:val="24"/>
                  <w:szCs w:val="24"/>
                </w:rPr>
                <w:t>domečky</w:t>
              </w:r>
            </w:hyperlink>
          </w:p>
          <w:p w:rsidR="003568EC" w:rsidRPr="001F5D36" w:rsidRDefault="003568EC" w:rsidP="00161E4E">
            <w:pPr>
              <w:widowControl/>
              <w:numPr>
                <w:ilvl w:val="0"/>
                <w:numId w:val="13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určování nálady – </w:t>
            </w:r>
            <w:proofErr w:type="spellStart"/>
            <w:r w:rsidRPr="001F5D36">
              <w:rPr>
                <w:rFonts w:ascii="Arial" w:eastAsia="Times New Roman" w:hAnsi="Arial" w:cs="Arial"/>
                <w:sz w:val="24"/>
                <w:szCs w:val="24"/>
              </w:rPr>
              <w:t>smajlíci</w:t>
            </w:r>
            <w:proofErr w:type="spellEnd"/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 s kolíčky</w:t>
            </w:r>
          </w:p>
        </w:tc>
      </w:tr>
      <w:tr w:rsidR="003568EC" w:rsidRPr="001F5D36" w:rsidTr="006D0B4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ten druhý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35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rozvoj kooperativních dovedno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s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tí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35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osvojení si schopností a dove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d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ností důležitých pro navazování a rozvíjení vztahů dítěte k dr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u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hým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161E4E">
            <w:pPr>
              <w:widowControl/>
              <w:numPr>
                <w:ilvl w:val="0"/>
                <w:numId w:val="136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stavění našeho města z různých dr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u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hů stavebnic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36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stolní a společenské hry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36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pexeso – poznat stejný obrázek, skl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á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dání puzzle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36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určování pojmů na těle kamaráda (uši, oči, hlava, krk,…)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36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poznat emoce, citové projevy – </w:t>
            </w:r>
            <w:proofErr w:type="spellStart"/>
            <w:r w:rsidRPr="001F5D36">
              <w:rPr>
                <w:rFonts w:ascii="Arial" w:eastAsia="Times New Roman" w:hAnsi="Arial" w:cs="Arial"/>
                <w:sz w:val="24"/>
                <w:szCs w:val="24"/>
              </w:rPr>
              <w:t>sma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j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líci</w:t>
            </w:r>
            <w:proofErr w:type="spellEnd"/>
          </w:p>
          <w:p w:rsidR="003568EC" w:rsidRPr="001F5D36" w:rsidRDefault="003568EC" w:rsidP="00161E4E">
            <w:pPr>
              <w:widowControl/>
              <w:numPr>
                <w:ilvl w:val="0"/>
                <w:numId w:val="136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poznávání své značky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36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svolávací básnička do kruhu</w:t>
            </w:r>
          </w:p>
          <w:p w:rsidR="003568EC" w:rsidRPr="001F5D36" w:rsidRDefault="003568EC" w:rsidP="006D0B4A">
            <w:pPr>
              <w:spacing w:before="100" w:beforeAutospacing="1" w:after="100" w:afterAutospacing="1" w:line="276" w:lineRule="auto"/>
              <w:ind w:left="72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3568EC" w:rsidRPr="001F5D36" w:rsidTr="006D0B4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bookmarkStart w:id="78" w:name="_Hlk39558154"/>
            <w:bookmarkEnd w:id="76"/>
          </w:p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společnost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37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seznamování se světem lidí, kultury a umění</w:t>
            </w:r>
          </w:p>
          <w:p w:rsidR="003568EC" w:rsidRPr="001F5D36" w:rsidRDefault="003568EC" w:rsidP="00161E4E">
            <w:pPr>
              <w:pStyle w:val="Odstavecseseznamem"/>
              <w:numPr>
                <w:ilvl w:val="0"/>
                <w:numId w:val="137"/>
              </w:numPr>
              <w:suppressAutoHyphens w:val="0"/>
              <w:autoSpaceDN/>
              <w:spacing w:before="100" w:beforeAutospacing="1" w:after="100" w:afterAutospacing="1"/>
              <w:contextualSpacing/>
              <w:textAlignment w:val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poznávání pravidel společe</w:t>
            </w:r>
            <w:r w:rsidRPr="001F5D36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n</w:t>
            </w:r>
            <w:r w:rsidRPr="001F5D36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ského soužití a jejich spoluv</w:t>
            </w:r>
            <w:r w:rsidRPr="001F5D36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y</w:t>
            </w:r>
            <w:r w:rsidRPr="001F5D36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tváření</w:t>
            </w:r>
          </w:p>
          <w:p w:rsidR="003568EC" w:rsidRPr="001F5D36" w:rsidRDefault="003568EC" w:rsidP="006D0B4A">
            <w:pPr>
              <w:spacing w:before="100" w:beforeAutospacing="1" w:after="100" w:afterAutospacing="1" w:line="276" w:lineRule="auto"/>
              <w:ind w:left="72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161E4E">
            <w:pPr>
              <w:widowControl/>
              <w:numPr>
                <w:ilvl w:val="0"/>
                <w:numId w:val="138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malba "Můj domeček" s výtvarným materiálem dle výběru dětí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38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poslech pohádek k tématu obydlí (Perníková chaloupka, Pejsek a K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o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čička, Tři </w:t>
            </w:r>
            <w:proofErr w:type="gramStart"/>
            <w:r w:rsidRPr="001F5D36">
              <w:rPr>
                <w:rFonts w:ascii="Arial" w:eastAsia="Times New Roman" w:hAnsi="Arial" w:cs="Arial"/>
                <w:sz w:val="24"/>
                <w:szCs w:val="24"/>
              </w:rPr>
              <w:t>čuníci,..)</w:t>
            </w:r>
            <w:proofErr w:type="gramEnd"/>
          </w:p>
          <w:p w:rsidR="003568EC" w:rsidRPr="001F5D36" w:rsidRDefault="003568EC" w:rsidP="00161E4E">
            <w:pPr>
              <w:widowControl/>
              <w:numPr>
                <w:ilvl w:val="0"/>
                <w:numId w:val="138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konstruktivní činnosti dětí - stavba domečku pro určité zvířátko</w:t>
            </w:r>
          </w:p>
        </w:tc>
      </w:tr>
      <w:tr w:rsidR="003568EC" w:rsidRPr="001F5D36" w:rsidTr="006D0B4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svět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39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seznamování s místem a pr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o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středím, ve kterém dítě žije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161E4E">
            <w:pPr>
              <w:widowControl/>
              <w:numPr>
                <w:ilvl w:val="0"/>
                <w:numId w:val="14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návštěva divadýlka, procházky v okolí školky 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4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návštěva významných budov našeho města Ledvice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4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určování objektů pro bydlení lidí i zv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í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řat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4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volné a spontánní činnosti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4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určování předmětů ve třídě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4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smyslová hra "Co se kde nachází"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4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seznamování s vybavením třídy a školky (interaktivní tabule)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4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hry s hračkami ve třídě</w:t>
            </w:r>
          </w:p>
        </w:tc>
      </w:tr>
      <w:bookmarkEnd w:id="78"/>
    </w:tbl>
    <w:p w:rsidR="003568EC" w:rsidRPr="001F5D36" w:rsidRDefault="003568EC" w:rsidP="003568EC">
      <w:pPr>
        <w:pStyle w:val="Normlnweb"/>
        <w:spacing w:line="276" w:lineRule="auto"/>
        <w:rPr>
          <w:rFonts w:ascii="Arial" w:hAnsi="Arial" w:cs="Arial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</w:rPr>
      </w:pPr>
    </w:p>
    <w:p w:rsidR="003568EC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</w:rPr>
      </w:pPr>
    </w:p>
    <w:p w:rsidR="003568EC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79" w:name="_Hlk39558199"/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1F5D36">
        <w:rPr>
          <w:rFonts w:ascii="Arial" w:eastAsia="Times New Roman" w:hAnsi="Arial" w:cs="Arial"/>
          <w:b/>
          <w:bCs/>
          <w:sz w:val="24"/>
          <w:szCs w:val="24"/>
        </w:rPr>
        <w:t>Téma:</w:t>
      </w:r>
      <w:r w:rsidRPr="001F5D36">
        <w:rPr>
          <w:rFonts w:ascii="Arial" w:eastAsia="Times New Roman" w:hAnsi="Arial" w:cs="Arial"/>
          <w:sz w:val="24"/>
          <w:szCs w:val="24"/>
        </w:rPr>
        <w:t xml:space="preserve"> </w:t>
      </w:r>
      <w:r w:rsidRPr="001F5D36">
        <w:rPr>
          <w:rFonts w:ascii="Arial" w:hAnsi="Arial" w:cs="Arial"/>
          <w:b/>
          <w:color w:val="943634" w:themeColor="accent2" w:themeShade="BF"/>
          <w:sz w:val="24"/>
          <w:szCs w:val="24"/>
          <w:u w:val="single"/>
        </w:rPr>
        <w:t xml:space="preserve">PODZIM </w:t>
      </w:r>
      <w:r w:rsidRPr="001F5D36">
        <w:rPr>
          <w:rFonts w:ascii="Arial" w:hAnsi="Arial" w:cs="Arial"/>
          <w:color w:val="000000" w:themeColor="text1"/>
          <w:sz w:val="24"/>
          <w:szCs w:val="24"/>
        </w:rPr>
        <w:t>(Děti 2 - 4 roky)</w:t>
      </w:r>
    </w:p>
    <w:p w:rsidR="003568EC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</w:rPr>
      </w:pPr>
      <w:r w:rsidRPr="001F5D36">
        <w:rPr>
          <w:rFonts w:ascii="Arial" w:eastAsia="Times New Roman" w:hAnsi="Arial" w:cs="Arial"/>
          <w:b/>
          <w:bCs/>
          <w:sz w:val="24"/>
          <w:szCs w:val="24"/>
        </w:rPr>
        <w:t>Podtémata:</w:t>
      </w:r>
      <w:r w:rsidRPr="001F5D36">
        <w:rPr>
          <w:rFonts w:ascii="Arial" w:eastAsia="Times New Roman" w:hAnsi="Arial" w:cs="Arial"/>
          <w:sz w:val="24"/>
          <w:szCs w:val="24"/>
        </w:rPr>
        <w:tab/>
      </w:r>
    </w:p>
    <w:p w:rsidR="003568EC" w:rsidRPr="001F5D36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</w:rPr>
      </w:pPr>
      <w:r w:rsidRPr="001F5D36">
        <w:rPr>
          <w:rFonts w:ascii="Arial" w:eastAsia="Times New Roman" w:hAnsi="Arial" w:cs="Arial"/>
          <w:color w:val="943634" w:themeColor="accent2" w:themeShade="BF"/>
          <w:sz w:val="24"/>
          <w:szCs w:val="24"/>
        </w:rPr>
        <w:t xml:space="preserve">V dáli barvy září, hra barev se zdaří </w:t>
      </w:r>
      <w:r w:rsidRPr="001F5D36">
        <w:rPr>
          <w:rFonts w:ascii="Arial" w:eastAsia="Times New Roman" w:hAnsi="Arial" w:cs="Arial"/>
          <w:sz w:val="24"/>
          <w:szCs w:val="24"/>
        </w:rPr>
        <w:t>- naučit se pojmenovat a rozlišovat barvy i s jejich odstíny, míchání barev a seznámení se s geometrickými tvary, počítání.</w:t>
      </w:r>
    </w:p>
    <w:p w:rsidR="003568EC" w:rsidRPr="001F5D36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</w:rPr>
      </w:pPr>
      <w:r w:rsidRPr="001F5D36">
        <w:rPr>
          <w:rFonts w:ascii="Arial" w:eastAsia="Times New Roman" w:hAnsi="Arial" w:cs="Arial"/>
          <w:b/>
          <w:bCs/>
          <w:sz w:val="24"/>
          <w:szCs w:val="24"/>
        </w:rPr>
        <w:t>Klíčové kompetence:</w:t>
      </w:r>
    </w:p>
    <w:p w:rsidR="003568EC" w:rsidRPr="001F5D36" w:rsidRDefault="003568EC" w:rsidP="00161E4E">
      <w:pPr>
        <w:pStyle w:val="Odstavecseseznamem"/>
        <w:numPr>
          <w:ilvl w:val="0"/>
          <w:numId w:val="232"/>
        </w:numPr>
        <w:suppressAutoHyphens w:val="0"/>
        <w:autoSpaceDN/>
        <w:spacing w:before="100" w:beforeAutospacing="1" w:after="100" w:afterAutospacing="1"/>
        <w:contextualSpacing/>
        <w:textAlignment w:val="auto"/>
        <w:rPr>
          <w:rFonts w:ascii="Arial" w:eastAsia="Times New Roman" w:hAnsi="Arial" w:cs="Arial"/>
          <w:sz w:val="24"/>
          <w:szCs w:val="24"/>
          <w:lang w:eastAsia="cs-CZ"/>
        </w:rPr>
      </w:pPr>
      <w:r w:rsidRPr="001F5D36">
        <w:rPr>
          <w:rFonts w:ascii="Arial" w:eastAsia="Times New Roman" w:hAnsi="Arial" w:cs="Arial"/>
          <w:sz w:val="24"/>
          <w:szCs w:val="24"/>
          <w:lang w:eastAsia="cs-CZ"/>
        </w:rPr>
        <w:t>má elementární poznatky o světě přírody</w:t>
      </w:r>
    </w:p>
    <w:p w:rsidR="003568EC" w:rsidRPr="001F5D36" w:rsidRDefault="003568EC" w:rsidP="00161E4E">
      <w:pPr>
        <w:pStyle w:val="Odstavecseseznamem"/>
        <w:numPr>
          <w:ilvl w:val="0"/>
          <w:numId w:val="232"/>
        </w:numPr>
        <w:suppressAutoHyphens w:val="0"/>
        <w:autoSpaceDN/>
        <w:spacing w:before="100" w:beforeAutospacing="1" w:after="100" w:afterAutospacing="1"/>
        <w:contextualSpacing/>
        <w:textAlignment w:val="auto"/>
        <w:rPr>
          <w:rFonts w:ascii="Arial" w:eastAsia="Times New Roman" w:hAnsi="Arial" w:cs="Arial"/>
          <w:sz w:val="24"/>
          <w:szCs w:val="24"/>
          <w:lang w:eastAsia="cs-CZ"/>
        </w:rPr>
      </w:pPr>
      <w:r w:rsidRPr="001F5D36">
        <w:rPr>
          <w:rFonts w:ascii="Arial" w:eastAsia="Times New Roman" w:hAnsi="Arial" w:cs="Arial"/>
          <w:sz w:val="24"/>
          <w:szCs w:val="24"/>
          <w:lang w:eastAsia="cs-CZ"/>
        </w:rPr>
        <w:t>situace se snažit řešit samostatně</w:t>
      </w:r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150"/>
        <w:gridCol w:w="5010"/>
      </w:tblGrid>
      <w:tr w:rsidR="003568EC" w:rsidRPr="001F5D36" w:rsidTr="006D0B4A">
        <w:trPr>
          <w:tblCellSpacing w:w="7" w:type="dxa"/>
        </w:trPr>
        <w:tc>
          <w:tcPr>
            <w:tcW w:w="22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Dílčí vzdělávací cíle</w:t>
            </w:r>
          </w:p>
        </w:tc>
        <w:tc>
          <w:tcPr>
            <w:tcW w:w="27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Nabídka denních činností</w:t>
            </w:r>
          </w:p>
        </w:tc>
      </w:tr>
      <w:tr w:rsidR="003568EC" w:rsidRPr="001F5D36" w:rsidTr="006D0B4A">
        <w:trPr>
          <w:tblCellSpacing w:w="7" w:type="dxa"/>
        </w:trPr>
        <w:tc>
          <w:tcPr>
            <w:tcW w:w="22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jeho tělo</w:t>
            </w:r>
          </w:p>
          <w:p w:rsidR="003568EC" w:rsidRPr="001F5D36" w:rsidRDefault="003568EC" w:rsidP="003568EC">
            <w:pPr>
              <w:widowControl/>
              <w:numPr>
                <w:ilvl w:val="0"/>
                <w:numId w:val="8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osvojení si přiměřených pra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k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tických dovedností</w:t>
            </w:r>
          </w:p>
          <w:p w:rsidR="003568EC" w:rsidRPr="001F5D36" w:rsidRDefault="003568EC" w:rsidP="003568EC">
            <w:pPr>
              <w:widowControl/>
              <w:numPr>
                <w:ilvl w:val="0"/>
                <w:numId w:val="8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rozvoj pohybových dovedností v oblasti jemné motoriky</w:t>
            </w:r>
          </w:p>
        </w:tc>
        <w:tc>
          <w:tcPr>
            <w:tcW w:w="27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3568EC">
            <w:pPr>
              <w:widowControl/>
              <w:numPr>
                <w:ilvl w:val="0"/>
                <w:numId w:val="83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hudební činnosti u klavíru „Jsme kam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a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rádi“</w:t>
            </w:r>
          </w:p>
          <w:p w:rsidR="003568EC" w:rsidRPr="001F5D36" w:rsidRDefault="003568EC" w:rsidP="003568EC">
            <w:pPr>
              <w:widowControl/>
              <w:numPr>
                <w:ilvl w:val="0"/>
                <w:numId w:val="83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PH "Čáp ztratil čepičku"</w:t>
            </w:r>
          </w:p>
          <w:p w:rsidR="003568EC" w:rsidRPr="001F5D36" w:rsidRDefault="003568EC" w:rsidP="003568EC">
            <w:pPr>
              <w:widowControl/>
              <w:numPr>
                <w:ilvl w:val="0"/>
                <w:numId w:val="83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cvičení v herně, cvičení s barevným náčiním</w:t>
            </w:r>
          </w:p>
          <w:p w:rsidR="003568EC" w:rsidRPr="001F5D36" w:rsidRDefault="003568EC" w:rsidP="003568EC">
            <w:pPr>
              <w:widowControl/>
              <w:numPr>
                <w:ilvl w:val="0"/>
                <w:numId w:val="83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stavění z barevných stavebnic</w:t>
            </w:r>
          </w:p>
          <w:p w:rsidR="003568EC" w:rsidRPr="001F5D36" w:rsidRDefault="003568EC" w:rsidP="003568EC">
            <w:pPr>
              <w:widowControl/>
              <w:numPr>
                <w:ilvl w:val="0"/>
                <w:numId w:val="83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pohádka „O Sněhurce“ – vyprávění příběhu</w:t>
            </w:r>
          </w:p>
          <w:p w:rsidR="003568EC" w:rsidRPr="001F5D36" w:rsidRDefault="003568EC" w:rsidP="003568EC">
            <w:pPr>
              <w:widowControl/>
              <w:numPr>
                <w:ilvl w:val="0"/>
                <w:numId w:val="83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"Foukej, foukej větříčku"- rozcvička</w:t>
            </w:r>
          </w:p>
        </w:tc>
      </w:tr>
      <w:tr w:rsidR="003568EC" w:rsidRPr="001F5D36" w:rsidTr="006D0B4A">
        <w:trPr>
          <w:tblCellSpacing w:w="7" w:type="dxa"/>
        </w:trPr>
        <w:tc>
          <w:tcPr>
            <w:tcW w:w="22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jeho psychika</w:t>
            </w:r>
          </w:p>
          <w:p w:rsidR="003568EC" w:rsidRPr="001F5D36" w:rsidRDefault="003568EC" w:rsidP="003568EC">
            <w:pPr>
              <w:widowControl/>
              <w:numPr>
                <w:ilvl w:val="0"/>
                <w:numId w:val="8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vytváření a rozvoj základů pro práci s informacemi</w:t>
            </w:r>
          </w:p>
          <w:p w:rsidR="003568EC" w:rsidRPr="001F5D36" w:rsidRDefault="003568EC" w:rsidP="003568EC">
            <w:pPr>
              <w:widowControl/>
              <w:numPr>
                <w:ilvl w:val="0"/>
                <w:numId w:val="8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posilování samostatnosti a psychické odolnosti</w:t>
            </w:r>
          </w:p>
        </w:tc>
        <w:tc>
          <w:tcPr>
            <w:tcW w:w="27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3568EC">
            <w:pPr>
              <w:widowControl/>
              <w:numPr>
                <w:ilvl w:val="0"/>
                <w:numId w:val="85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třídění a přiřazování stejně barevných obrázků </w:t>
            </w:r>
          </w:p>
          <w:p w:rsidR="003568EC" w:rsidRPr="001F5D36" w:rsidRDefault="003568EC" w:rsidP="003568EC">
            <w:pPr>
              <w:widowControl/>
              <w:numPr>
                <w:ilvl w:val="0"/>
                <w:numId w:val="85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přiřazování barev k různým předmětům a hračkám</w:t>
            </w:r>
          </w:p>
          <w:p w:rsidR="003568EC" w:rsidRPr="001F5D36" w:rsidRDefault="003568EC" w:rsidP="003568EC">
            <w:pPr>
              <w:widowControl/>
              <w:numPr>
                <w:ilvl w:val="0"/>
                <w:numId w:val="85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určování barev a počtů</w:t>
            </w:r>
          </w:p>
          <w:p w:rsidR="003568EC" w:rsidRPr="001F5D36" w:rsidRDefault="003568EC" w:rsidP="003568EC">
            <w:pPr>
              <w:widowControl/>
              <w:numPr>
                <w:ilvl w:val="0"/>
                <w:numId w:val="85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pracovní list </w:t>
            </w:r>
            <w:hyperlink r:id="rId42" w:tgtFrame="_blank" w:tooltip="http://dum.rvp.cz/materialy/zakladni-barvy.html" w:history="1">
              <w:r w:rsidRPr="001F5D36">
                <w:rPr>
                  <w:rFonts w:ascii="Arial" w:eastAsia="Times New Roman" w:hAnsi="Arial" w:cs="Arial"/>
                  <w:color w:val="0D0D0D" w:themeColor="text1" w:themeTint="F2"/>
                  <w:sz w:val="24"/>
                  <w:szCs w:val="24"/>
                </w:rPr>
                <w:t>"Základní barvy"</w:t>
              </w:r>
            </w:hyperlink>
            <w:r w:rsidRPr="001F5D36">
              <w:rPr>
                <w:rFonts w:ascii="Arial" w:eastAsia="Times New Roman" w:hAnsi="Arial" w:cs="Arial"/>
                <w:color w:val="0D0D0D" w:themeColor="text1" w:themeTint="F2"/>
                <w:sz w:val="24"/>
                <w:szCs w:val="24"/>
              </w:rPr>
              <w:t>, „Počítání“</w:t>
            </w:r>
          </w:p>
          <w:p w:rsidR="003568EC" w:rsidRPr="001F5D36" w:rsidRDefault="003568EC" w:rsidP="003568EC">
            <w:pPr>
              <w:widowControl/>
              <w:numPr>
                <w:ilvl w:val="0"/>
                <w:numId w:val="85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1F5D36">
              <w:rPr>
                <w:rFonts w:ascii="Arial" w:eastAsia="Times New Roman" w:hAnsi="Arial" w:cs="Arial"/>
                <w:sz w:val="24"/>
                <w:szCs w:val="24"/>
              </w:rPr>
              <w:t>grafomotorické</w:t>
            </w:r>
            <w:proofErr w:type="spellEnd"/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 cvičení na IT – program kreslení dle fantazie dětí</w:t>
            </w:r>
          </w:p>
          <w:p w:rsidR="003568EC" w:rsidRPr="001F5D36" w:rsidRDefault="003568EC" w:rsidP="003568EC">
            <w:pPr>
              <w:widowControl/>
              <w:numPr>
                <w:ilvl w:val="0"/>
                <w:numId w:val="85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říkadla „Dobrý den“,“Malované počasí“, „Podzim klepe na dveře“</w:t>
            </w:r>
          </w:p>
        </w:tc>
      </w:tr>
      <w:tr w:rsidR="003568EC" w:rsidRPr="001F5D36" w:rsidTr="006D0B4A">
        <w:trPr>
          <w:tblCellSpacing w:w="7" w:type="dxa"/>
        </w:trPr>
        <w:tc>
          <w:tcPr>
            <w:tcW w:w="22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ten druhý</w:t>
            </w:r>
          </w:p>
          <w:p w:rsidR="003568EC" w:rsidRPr="001F5D36" w:rsidRDefault="003568EC" w:rsidP="003568EC">
            <w:pPr>
              <w:widowControl/>
              <w:numPr>
                <w:ilvl w:val="0"/>
                <w:numId w:val="86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rozvoj interaktivních a komun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i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kativních dovedností verbá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l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ních i neverbálních</w:t>
            </w:r>
          </w:p>
        </w:tc>
        <w:tc>
          <w:tcPr>
            <w:tcW w:w="27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Default="003568EC" w:rsidP="003568EC">
            <w:pPr>
              <w:pStyle w:val="Odstavecseseznamem"/>
              <w:numPr>
                <w:ilvl w:val="0"/>
                <w:numId w:val="86"/>
              </w:numPr>
              <w:suppressAutoHyphens w:val="0"/>
              <w:autoSpaceDN/>
              <w:spacing w:before="100" w:beforeAutospacing="1" w:after="100" w:afterAutospacing="1"/>
              <w:contextualSpacing/>
              <w:textAlignment w:val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společné hry dětí, spontánní hry</w:t>
            </w:r>
          </w:p>
          <w:p w:rsidR="003568EC" w:rsidRDefault="003568EC" w:rsidP="003568EC">
            <w:pPr>
              <w:pStyle w:val="Odstavecseseznamem"/>
              <w:numPr>
                <w:ilvl w:val="0"/>
                <w:numId w:val="86"/>
              </w:numPr>
              <w:suppressAutoHyphens w:val="0"/>
              <w:autoSpaceDN/>
              <w:spacing w:before="100" w:beforeAutospacing="1" w:after="100" w:afterAutospacing="1"/>
              <w:contextualSpacing/>
              <w:textAlignment w:val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kooperativní činnosti ve dvojicích (skládání </w:t>
            </w:r>
            <w:proofErr w:type="spellStart"/>
            <w:r w:rsidRPr="001F5D36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puzzlí</w:t>
            </w:r>
            <w:proofErr w:type="spellEnd"/>
            <w:r w:rsidRPr="001F5D36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 – geometrické tvary, pexeso, stavění)</w:t>
            </w:r>
          </w:p>
          <w:p w:rsidR="003568EC" w:rsidRDefault="003568EC" w:rsidP="003568EC">
            <w:pPr>
              <w:pStyle w:val="Odstavecseseznamem"/>
              <w:numPr>
                <w:ilvl w:val="0"/>
                <w:numId w:val="86"/>
              </w:numPr>
              <w:suppressAutoHyphens w:val="0"/>
              <w:autoSpaceDN/>
              <w:spacing w:before="100" w:beforeAutospacing="1" w:after="100" w:afterAutospacing="1"/>
              <w:contextualSpacing/>
              <w:textAlignment w:val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Pohádka na IT "Prasátko Pepa, Krtek </w:t>
            </w:r>
            <w:r w:rsidRPr="001F5D36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lastRenderedPageBreak/>
              <w:t>malířem"</w:t>
            </w:r>
          </w:p>
          <w:p w:rsidR="003568EC" w:rsidRPr="001F5D36" w:rsidRDefault="003568EC" w:rsidP="003568EC">
            <w:pPr>
              <w:pStyle w:val="Odstavecseseznamem"/>
              <w:numPr>
                <w:ilvl w:val="0"/>
                <w:numId w:val="86"/>
              </w:numPr>
              <w:suppressAutoHyphens w:val="0"/>
              <w:autoSpaceDN/>
              <w:spacing w:before="100" w:beforeAutospacing="1" w:after="100" w:afterAutospacing="1"/>
              <w:contextualSpacing/>
              <w:textAlignment w:val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Tanec Štístko a </w:t>
            </w:r>
            <w:proofErr w:type="spellStart"/>
            <w:r w:rsidRPr="001F5D36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Poupěnka</w:t>
            </w:r>
            <w:proofErr w:type="spellEnd"/>
          </w:p>
        </w:tc>
      </w:tr>
      <w:tr w:rsidR="003568EC" w:rsidRPr="001F5D36" w:rsidTr="006D0B4A">
        <w:trPr>
          <w:tblCellSpacing w:w="7" w:type="dxa"/>
        </w:trPr>
        <w:tc>
          <w:tcPr>
            <w:tcW w:w="22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společnost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87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seznamování se světem kult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u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ry a umění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87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rozvoj prostorových vztahů</w:t>
            </w:r>
          </w:p>
        </w:tc>
        <w:tc>
          <w:tcPr>
            <w:tcW w:w="27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3568EC" w:rsidRPr="001F5D36" w:rsidRDefault="003568EC" w:rsidP="00161E4E">
            <w:pPr>
              <w:widowControl/>
              <w:numPr>
                <w:ilvl w:val="0"/>
                <w:numId w:val="88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vnímání barev z výtvarných děl – obr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a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zů – míchání barev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88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experimenty s barvičkami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88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výtvarná činnost - podzimní skvrny 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88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tvoření s barvami</w:t>
            </w:r>
          </w:p>
        </w:tc>
      </w:tr>
      <w:tr w:rsidR="003568EC" w:rsidRPr="001F5D36" w:rsidTr="006D0B4A">
        <w:trPr>
          <w:tblCellSpacing w:w="7" w:type="dxa"/>
        </w:trPr>
        <w:tc>
          <w:tcPr>
            <w:tcW w:w="22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svět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89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vytváření povědomí o širším přírodním prostředí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89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vnímat krásu přírody všemi smysly</w:t>
            </w:r>
          </w:p>
        </w:tc>
        <w:tc>
          <w:tcPr>
            <w:tcW w:w="27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161E4E">
            <w:pPr>
              <w:widowControl/>
              <w:numPr>
                <w:ilvl w:val="0"/>
                <w:numId w:val="9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sběr listů v lesoparku a na zahrádce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9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výtvarná činnost s listy - vytváření stromů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9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určování barev na listech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9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volné hry dětí v přírodě</w:t>
            </w:r>
          </w:p>
        </w:tc>
      </w:tr>
    </w:tbl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bookmarkEnd w:id="79"/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sz w:val="24"/>
          <w:szCs w:val="24"/>
        </w:rPr>
      </w:pPr>
      <w:bookmarkStart w:id="80" w:name="_Hlk39558319"/>
      <w:r w:rsidRPr="001F5D36">
        <w:rPr>
          <w:rFonts w:ascii="Arial" w:eastAsia="Times New Roman" w:hAnsi="Arial" w:cs="Arial"/>
          <w:b/>
          <w:bCs/>
          <w:sz w:val="24"/>
          <w:szCs w:val="24"/>
        </w:rPr>
        <w:t xml:space="preserve">Téma: </w:t>
      </w:r>
      <w:r w:rsidRPr="001F5D36">
        <w:rPr>
          <w:rFonts w:ascii="Arial" w:hAnsi="Arial" w:cs="Arial"/>
          <w:b/>
          <w:color w:val="943634" w:themeColor="accent2" w:themeShade="BF"/>
          <w:sz w:val="24"/>
          <w:szCs w:val="24"/>
          <w:u w:val="single"/>
        </w:rPr>
        <w:t xml:space="preserve">PODZIM </w:t>
      </w:r>
      <w:r w:rsidRPr="001F5D36">
        <w:rPr>
          <w:rFonts w:ascii="Arial" w:hAnsi="Arial" w:cs="Arial"/>
          <w:color w:val="000000" w:themeColor="text1"/>
          <w:sz w:val="24"/>
          <w:szCs w:val="24"/>
        </w:rPr>
        <w:t>(Děti 2 - 4 roky)</w:t>
      </w:r>
    </w:p>
    <w:p w:rsidR="003568EC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1F5D36">
        <w:rPr>
          <w:rFonts w:ascii="Arial" w:eastAsia="Times New Roman" w:hAnsi="Arial" w:cs="Arial"/>
          <w:b/>
          <w:bCs/>
          <w:sz w:val="24"/>
          <w:szCs w:val="24"/>
        </w:rPr>
        <w:t>Podtémata:</w:t>
      </w:r>
      <w:r w:rsidRPr="001F5D36">
        <w:rPr>
          <w:rFonts w:ascii="Arial" w:eastAsia="Times New Roman" w:hAnsi="Arial" w:cs="Arial"/>
          <w:b/>
          <w:bCs/>
          <w:sz w:val="24"/>
          <w:szCs w:val="24"/>
        </w:rPr>
        <w:tab/>
      </w:r>
    </w:p>
    <w:p w:rsidR="003568EC" w:rsidRPr="001F5D36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color w:val="0D0D0D" w:themeColor="text1" w:themeTint="F2"/>
          <w:sz w:val="24"/>
          <w:szCs w:val="24"/>
        </w:rPr>
      </w:pPr>
      <w:r w:rsidRPr="001F5D36">
        <w:rPr>
          <w:rFonts w:ascii="Arial" w:eastAsia="Times New Roman" w:hAnsi="Arial" w:cs="Arial"/>
          <w:bCs/>
          <w:color w:val="943634" w:themeColor="accent2" w:themeShade="BF"/>
          <w:sz w:val="24"/>
          <w:szCs w:val="24"/>
        </w:rPr>
        <w:t xml:space="preserve">Podzim je tu, chystají se ptáci k letu </w:t>
      </w:r>
      <w:r w:rsidRPr="001F5D36">
        <w:rPr>
          <w:rFonts w:ascii="Arial" w:eastAsia="Times New Roman" w:hAnsi="Arial" w:cs="Arial"/>
          <w:bCs/>
          <w:color w:val="0D0D0D" w:themeColor="text1" w:themeTint="F2"/>
          <w:sz w:val="24"/>
          <w:szCs w:val="24"/>
        </w:rPr>
        <w:t>– rozvoj sounáležitosti s živou přírody, život v lese, co se děje na podzim, roční období a odlet ptáků do teplých krajin, tvoření z podzimních plodů.</w:t>
      </w:r>
    </w:p>
    <w:p w:rsidR="003568EC" w:rsidRPr="001F5D36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</w:rPr>
      </w:pPr>
      <w:r w:rsidRPr="001F5D36">
        <w:rPr>
          <w:rFonts w:ascii="Arial" w:eastAsia="Times New Roman" w:hAnsi="Arial" w:cs="Arial"/>
          <w:b/>
          <w:bCs/>
          <w:sz w:val="24"/>
          <w:szCs w:val="24"/>
        </w:rPr>
        <w:t>Klíčové kompetence:</w:t>
      </w:r>
    </w:p>
    <w:p w:rsidR="003568EC" w:rsidRPr="001F5D36" w:rsidRDefault="003568EC" w:rsidP="00161E4E">
      <w:pPr>
        <w:pStyle w:val="Odstavecseseznamem"/>
        <w:numPr>
          <w:ilvl w:val="0"/>
          <w:numId w:val="235"/>
        </w:numPr>
        <w:suppressAutoHyphens w:val="0"/>
        <w:autoSpaceDN/>
        <w:spacing w:before="100" w:beforeAutospacing="1" w:after="100" w:afterAutospacing="1"/>
        <w:contextualSpacing/>
        <w:textAlignment w:val="auto"/>
        <w:rPr>
          <w:rFonts w:ascii="Arial" w:eastAsia="Times New Roman" w:hAnsi="Arial" w:cs="Arial"/>
          <w:sz w:val="24"/>
          <w:szCs w:val="24"/>
          <w:lang w:eastAsia="cs-CZ"/>
        </w:rPr>
      </w:pPr>
      <w:r w:rsidRPr="001F5D36">
        <w:rPr>
          <w:rFonts w:ascii="Arial" w:eastAsia="Times New Roman" w:hAnsi="Arial" w:cs="Arial"/>
          <w:sz w:val="24"/>
          <w:szCs w:val="24"/>
          <w:lang w:eastAsia="cs-CZ"/>
        </w:rPr>
        <w:t>sounáležitost s živou i neživou přírodou</w:t>
      </w:r>
    </w:p>
    <w:p w:rsidR="003568EC" w:rsidRPr="001F5D36" w:rsidRDefault="003568EC" w:rsidP="00161E4E">
      <w:pPr>
        <w:pStyle w:val="Odstavecseseznamem"/>
        <w:numPr>
          <w:ilvl w:val="0"/>
          <w:numId w:val="235"/>
        </w:numPr>
        <w:suppressAutoHyphens w:val="0"/>
        <w:autoSpaceDN/>
        <w:spacing w:before="100" w:beforeAutospacing="1" w:after="100" w:afterAutospacing="1"/>
        <w:contextualSpacing/>
        <w:textAlignment w:val="auto"/>
        <w:rPr>
          <w:rFonts w:ascii="Arial" w:eastAsia="Times New Roman" w:hAnsi="Arial" w:cs="Arial"/>
          <w:sz w:val="24"/>
          <w:szCs w:val="24"/>
          <w:lang w:eastAsia="cs-CZ"/>
        </w:rPr>
      </w:pPr>
      <w:r w:rsidRPr="001F5D36">
        <w:rPr>
          <w:rFonts w:ascii="Arial" w:eastAsia="Times New Roman" w:hAnsi="Arial" w:cs="Arial"/>
          <w:sz w:val="24"/>
          <w:szCs w:val="24"/>
          <w:lang w:eastAsia="cs-CZ"/>
        </w:rPr>
        <w:t>povědomí o mezilidských vztazích</w:t>
      </w:r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150"/>
        <w:gridCol w:w="5010"/>
      </w:tblGrid>
      <w:tr w:rsidR="003568EC" w:rsidRPr="001F5D36" w:rsidTr="006D0B4A">
        <w:trPr>
          <w:tblCellSpacing w:w="7" w:type="dxa"/>
        </w:trPr>
        <w:tc>
          <w:tcPr>
            <w:tcW w:w="22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Dílčí vzdělávací cíle</w:t>
            </w:r>
          </w:p>
        </w:tc>
        <w:tc>
          <w:tcPr>
            <w:tcW w:w="27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Nabídka denních činností</w:t>
            </w:r>
          </w:p>
        </w:tc>
      </w:tr>
      <w:tr w:rsidR="003568EC" w:rsidRPr="001F5D36" w:rsidTr="006D0B4A">
        <w:trPr>
          <w:tblCellSpacing w:w="7" w:type="dxa"/>
        </w:trPr>
        <w:tc>
          <w:tcPr>
            <w:tcW w:w="22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jeho tělo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13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rozvoj fyzické zdatnosti a p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o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hybových dovedností</w:t>
            </w:r>
          </w:p>
        </w:tc>
        <w:tc>
          <w:tcPr>
            <w:tcW w:w="27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161E4E">
            <w:pPr>
              <w:pStyle w:val="Normlnweb"/>
              <w:numPr>
                <w:ilvl w:val="0"/>
                <w:numId w:val="213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hAnsi="Arial" w:cs="Arial"/>
              </w:rPr>
            </w:pPr>
            <w:r w:rsidRPr="001F5D36">
              <w:rPr>
                <w:rStyle w:val="Siln"/>
                <w:rFonts w:ascii="Arial" w:hAnsi="Arial" w:cs="Arial"/>
              </w:rPr>
              <w:t xml:space="preserve">Motivace – </w:t>
            </w:r>
            <w:r w:rsidRPr="001F5D36">
              <w:rPr>
                <w:rFonts w:ascii="Arial" w:hAnsi="Arial" w:cs="Arial"/>
              </w:rPr>
              <w:t>básničkou „Do lesa dnes půjdeme“</w:t>
            </w:r>
          </w:p>
          <w:p w:rsidR="003568EC" w:rsidRPr="001F5D36" w:rsidRDefault="003568EC" w:rsidP="00161E4E">
            <w:pPr>
              <w:pStyle w:val="Normlnweb"/>
              <w:numPr>
                <w:ilvl w:val="0"/>
                <w:numId w:val="213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hAnsi="Arial" w:cs="Arial"/>
              </w:rPr>
            </w:pPr>
            <w:r w:rsidRPr="001F5D36">
              <w:rPr>
                <w:rFonts w:ascii="Arial" w:hAnsi="Arial" w:cs="Arial"/>
                <w:color w:val="000000" w:themeColor="text1"/>
              </w:rPr>
              <w:t>p</w:t>
            </w:r>
            <w:r w:rsidRPr="001F5D36">
              <w:rPr>
                <w:rFonts w:ascii="Arial" w:hAnsi="Arial" w:cs="Arial"/>
              </w:rPr>
              <w:t>tačí písnička – Dáda Patrasová CD</w:t>
            </w:r>
          </w:p>
          <w:p w:rsidR="003568EC" w:rsidRPr="001F5D36" w:rsidRDefault="003568EC" w:rsidP="00161E4E">
            <w:pPr>
              <w:pStyle w:val="Normlnweb"/>
              <w:numPr>
                <w:ilvl w:val="0"/>
                <w:numId w:val="213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hAnsi="Arial" w:cs="Arial"/>
              </w:rPr>
            </w:pPr>
            <w:r w:rsidRPr="001F5D36">
              <w:rPr>
                <w:rFonts w:ascii="Arial" w:hAnsi="Arial" w:cs="Arial"/>
              </w:rPr>
              <w:t xml:space="preserve">zpěv písní – „V zahradě na hrušce“ </w:t>
            </w:r>
          </w:p>
          <w:p w:rsidR="003568EC" w:rsidRPr="001F5D36" w:rsidRDefault="003568EC" w:rsidP="00161E4E">
            <w:pPr>
              <w:pStyle w:val="Normlnweb"/>
              <w:numPr>
                <w:ilvl w:val="0"/>
                <w:numId w:val="213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hAnsi="Arial" w:cs="Arial"/>
              </w:rPr>
            </w:pPr>
            <w:r w:rsidRPr="001F5D36">
              <w:rPr>
                <w:rFonts w:ascii="Arial" w:hAnsi="Arial" w:cs="Arial"/>
              </w:rPr>
              <w:t>napodobování pohybu ptáků - ptačí let, skoky vrabce, kolébání káčátek</w:t>
            </w:r>
          </w:p>
          <w:p w:rsidR="003568EC" w:rsidRPr="001F5D36" w:rsidRDefault="003568EC" w:rsidP="00161E4E">
            <w:pPr>
              <w:pStyle w:val="Normlnweb"/>
              <w:numPr>
                <w:ilvl w:val="0"/>
                <w:numId w:val="213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hAnsi="Arial" w:cs="Arial"/>
              </w:rPr>
            </w:pPr>
            <w:r w:rsidRPr="001F5D36">
              <w:rPr>
                <w:rFonts w:ascii="Arial" w:hAnsi="Arial" w:cs="Arial"/>
              </w:rPr>
              <w:t>pracovní listy na rozvoj zrakového vn</w:t>
            </w:r>
            <w:r w:rsidRPr="001F5D36">
              <w:rPr>
                <w:rFonts w:ascii="Arial" w:hAnsi="Arial" w:cs="Arial"/>
              </w:rPr>
              <w:t>í</w:t>
            </w:r>
            <w:r w:rsidRPr="001F5D36">
              <w:rPr>
                <w:rFonts w:ascii="Arial" w:hAnsi="Arial" w:cs="Arial"/>
              </w:rPr>
              <w:t>mání a prostorových vztahů</w:t>
            </w:r>
          </w:p>
          <w:p w:rsidR="003568EC" w:rsidRPr="001F5D36" w:rsidRDefault="003568EC" w:rsidP="006D0B4A">
            <w:pPr>
              <w:pStyle w:val="Normlnweb"/>
              <w:spacing w:line="276" w:lineRule="auto"/>
              <w:rPr>
                <w:rFonts w:ascii="Arial" w:hAnsi="Arial" w:cs="Arial"/>
              </w:rPr>
            </w:pPr>
          </w:p>
        </w:tc>
      </w:tr>
      <w:tr w:rsidR="003568EC" w:rsidRPr="001F5D36" w:rsidTr="006D0B4A">
        <w:trPr>
          <w:tblCellSpacing w:w="7" w:type="dxa"/>
        </w:trPr>
        <w:tc>
          <w:tcPr>
            <w:tcW w:w="22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jeho psychika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1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rozvoj mluvního projevu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1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schopnost vyjádřit pocity, dojmy a prožitky </w:t>
            </w:r>
          </w:p>
        </w:tc>
        <w:tc>
          <w:tcPr>
            <w:tcW w:w="27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161E4E">
            <w:pPr>
              <w:pStyle w:val="Normlnweb"/>
              <w:numPr>
                <w:ilvl w:val="0"/>
                <w:numId w:val="213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hAnsi="Arial" w:cs="Arial"/>
              </w:rPr>
            </w:pPr>
            <w:r w:rsidRPr="001F5D36">
              <w:rPr>
                <w:rFonts w:ascii="Arial" w:hAnsi="Arial" w:cs="Arial"/>
              </w:rPr>
              <w:t>diskuse s dětmi nad obrazovým mat</w:t>
            </w:r>
            <w:r w:rsidRPr="001F5D36">
              <w:rPr>
                <w:rFonts w:ascii="Arial" w:hAnsi="Arial" w:cs="Arial"/>
              </w:rPr>
              <w:t>e</w:t>
            </w:r>
            <w:r w:rsidRPr="001F5D36">
              <w:rPr>
                <w:rFonts w:ascii="Arial" w:hAnsi="Arial" w:cs="Arial"/>
              </w:rPr>
              <w:t>riálem - různé druhy ptáků - způsob ž</w:t>
            </w:r>
            <w:r w:rsidRPr="001F5D36">
              <w:rPr>
                <w:rFonts w:ascii="Arial" w:hAnsi="Arial" w:cs="Arial"/>
              </w:rPr>
              <w:t>i</w:t>
            </w:r>
            <w:r w:rsidRPr="001F5D36">
              <w:rPr>
                <w:rFonts w:ascii="Arial" w:hAnsi="Arial" w:cs="Arial"/>
              </w:rPr>
              <w:t>vota ptáků</w:t>
            </w:r>
          </w:p>
          <w:p w:rsidR="003568EC" w:rsidRPr="001F5D36" w:rsidRDefault="003568EC" w:rsidP="00161E4E">
            <w:pPr>
              <w:pStyle w:val="Normlnweb"/>
              <w:numPr>
                <w:ilvl w:val="0"/>
                <w:numId w:val="213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hAnsi="Arial" w:cs="Arial"/>
              </w:rPr>
            </w:pPr>
            <w:r w:rsidRPr="001F5D36">
              <w:rPr>
                <w:rFonts w:ascii="Arial" w:hAnsi="Arial" w:cs="Arial"/>
              </w:rPr>
              <w:t>společné povídání na téma podzim</w:t>
            </w:r>
          </w:p>
          <w:p w:rsidR="003568EC" w:rsidRPr="001F5D36" w:rsidRDefault="003568EC" w:rsidP="00161E4E">
            <w:pPr>
              <w:pStyle w:val="Normlnweb"/>
              <w:numPr>
                <w:ilvl w:val="0"/>
                <w:numId w:val="213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hAnsi="Arial" w:cs="Arial"/>
              </w:rPr>
            </w:pPr>
            <w:r w:rsidRPr="001F5D36">
              <w:rPr>
                <w:rFonts w:ascii="Arial" w:hAnsi="Arial" w:cs="Arial"/>
              </w:rPr>
              <w:t xml:space="preserve">třídní obrázků dle ročních období </w:t>
            </w:r>
          </w:p>
          <w:p w:rsidR="003568EC" w:rsidRPr="001F5D36" w:rsidRDefault="003568EC" w:rsidP="00161E4E">
            <w:pPr>
              <w:pStyle w:val="Normlnweb"/>
              <w:numPr>
                <w:ilvl w:val="0"/>
                <w:numId w:val="213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hAnsi="Arial" w:cs="Arial"/>
              </w:rPr>
            </w:pPr>
            <w:r w:rsidRPr="001F5D36">
              <w:rPr>
                <w:rFonts w:ascii="Arial" w:hAnsi="Arial" w:cs="Arial"/>
              </w:rPr>
              <w:t>čtení z knížky „Bajky o zvířátcích“ -ponaučení z příběhu</w:t>
            </w:r>
          </w:p>
          <w:p w:rsidR="003568EC" w:rsidRPr="001F5D36" w:rsidRDefault="003568EC" w:rsidP="00161E4E">
            <w:pPr>
              <w:pStyle w:val="Normlnweb"/>
              <w:numPr>
                <w:ilvl w:val="0"/>
                <w:numId w:val="213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hAnsi="Arial" w:cs="Arial"/>
              </w:rPr>
            </w:pPr>
            <w:r w:rsidRPr="001F5D36">
              <w:rPr>
                <w:rFonts w:ascii="Arial" w:hAnsi="Arial" w:cs="Arial"/>
              </w:rPr>
              <w:t xml:space="preserve"> práce na IT – V lese</w:t>
            </w:r>
          </w:p>
        </w:tc>
      </w:tr>
      <w:tr w:rsidR="003568EC" w:rsidRPr="001F5D36" w:rsidTr="006D0B4A">
        <w:trPr>
          <w:tblCellSpacing w:w="7" w:type="dxa"/>
        </w:trPr>
        <w:tc>
          <w:tcPr>
            <w:tcW w:w="22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ten druhý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15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 porozumět běžným neverbá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l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ním projevům</w:t>
            </w:r>
          </w:p>
        </w:tc>
        <w:tc>
          <w:tcPr>
            <w:tcW w:w="27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Default="003568EC" w:rsidP="006D0B4A">
            <w:pPr>
              <w:pStyle w:val="Normlnweb"/>
              <w:spacing w:line="276" w:lineRule="auto"/>
              <w:ind w:left="720"/>
              <w:rPr>
                <w:rFonts w:ascii="Arial" w:hAnsi="Arial" w:cs="Arial"/>
              </w:rPr>
            </w:pPr>
          </w:p>
          <w:p w:rsidR="003568EC" w:rsidRPr="001F5D36" w:rsidRDefault="003568EC" w:rsidP="00161E4E">
            <w:pPr>
              <w:pStyle w:val="Normlnweb"/>
              <w:numPr>
                <w:ilvl w:val="0"/>
                <w:numId w:val="215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hAnsi="Arial" w:cs="Arial"/>
              </w:rPr>
            </w:pPr>
            <w:r w:rsidRPr="001F5D36">
              <w:rPr>
                <w:rFonts w:ascii="Arial" w:hAnsi="Arial" w:cs="Arial"/>
              </w:rPr>
              <w:t>stavění ptačího hnízda z různého m</w:t>
            </w:r>
            <w:r w:rsidRPr="001F5D36">
              <w:rPr>
                <w:rFonts w:ascii="Arial" w:hAnsi="Arial" w:cs="Arial"/>
              </w:rPr>
              <w:t>a</w:t>
            </w:r>
            <w:r w:rsidRPr="001F5D36">
              <w:rPr>
                <w:rFonts w:ascii="Arial" w:hAnsi="Arial" w:cs="Arial"/>
              </w:rPr>
              <w:t xml:space="preserve">teriálu (stavebnice, </w:t>
            </w:r>
            <w:proofErr w:type="gramStart"/>
            <w:r w:rsidRPr="001F5D36">
              <w:rPr>
                <w:rFonts w:ascii="Arial" w:hAnsi="Arial" w:cs="Arial"/>
              </w:rPr>
              <w:t>provázky,...)</w:t>
            </w:r>
            <w:proofErr w:type="gramEnd"/>
          </w:p>
          <w:p w:rsidR="003568EC" w:rsidRPr="001F5D36" w:rsidRDefault="003568EC" w:rsidP="00161E4E">
            <w:pPr>
              <w:pStyle w:val="Normlnweb"/>
              <w:numPr>
                <w:ilvl w:val="0"/>
                <w:numId w:val="215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hAnsi="Arial" w:cs="Arial"/>
              </w:rPr>
            </w:pPr>
            <w:r w:rsidRPr="001F5D36">
              <w:rPr>
                <w:rFonts w:ascii="Arial" w:hAnsi="Arial" w:cs="Arial"/>
              </w:rPr>
              <w:t>tvoříme vlaštovky z máku – jemná m</w:t>
            </w:r>
            <w:r w:rsidRPr="001F5D36">
              <w:rPr>
                <w:rFonts w:ascii="Arial" w:hAnsi="Arial" w:cs="Arial"/>
              </w:rPr>
              <w:t>o</w:t>
            </w:r>
            <w:r w:rsidRPr="001F5D36">
              <w:rPr>
                <w:rFonts w:ascii="Arial" w:hAnsi="Arial" w:cs="Arial"/>
              </w:rPr>
              <w:t>torika</w:t>
            </w:r>
          </w:p>
          <w:p w:rsidR="003568EC" w:rsidRPr="001F5D36" w:rsidRDefault="003568EC" w:rsidP="00161E4E">
            <w:pPr>
              <w:pStyle w:val="Normlnweb"/>
              <w:numPr>
                <w:ilvl w:val="0"/>
                <w:numId w:val="215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hAnsi="Arial" w:cs="Arial"/>
              </w:rPr>
            </w:pPr>
            <w:r w:rsidRPr="001F5D36">
              <w:rPr>
                <w:rFonts w:ascii="Arial" w:hAnsi="Arial" w:cs="Arial"/>
              </w:rPr>
              <w:lastRenderedPageBreak/>
              <w:t>taneček „Vrabec a sýkorka“</w:t>
            </w:r>
          </w:p>
          <w:p w:rsidR="003568EC" w:rsidRPr="001F5D36" w:rsidRDefault="003568EC" w:rsidP="00161E4E">
            <w:pPr>
              <w:pStyle w:val="Normlnweb"/>
              <w:numPr>
                <w:ilvl w:val="0"/>
                <w:numId w:val="215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hAnsi="Arial" w:cs="Arial"/>
              </w:rPr>
            </w:pPr>
            <w:r w:rsidRPr="001F5D36">
              <w:rPr>
                <w:rFonts w:ascii="Arial" w:hAnsi="Arial" w:cs="Arial"/>
              </w:rPr>
              <w:t>práce u stolečků – navlékání plodů</w:t>
            </w:r>
          </w:p>
          <w:p w:rsidR="003568EC" w:rsidRPr="001F5D36" w:rsidRDefault="003568EC" w:rsidP="00161E4E">
            <w:pPr>
              <w:pStyle w:val="Normlnweb"/>
              <w:numPr>
                <w:ilvl w:val="0"/>
                <w:numId w:val="215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hAnsi="Arial" w:cs="Arial"/>
              </w:rPr>
            </w:pPr>
            <w:r w:rsidRPr="001F5D36">
              <w:rPr>
                <w:rFonts w:ascii="Arial" w:hAnsi="Arial" w:cs="Arial"/>
              </w:rPr>
              <w:t>hmatové hry – určování materiálů</w:t>
            </w:r>
          </w:p>
          <w:p w:rsidR="003568EC" w:rsidRPr="001F5D36" w:rsidRDefault="003568EC" w:rsidP="00161E4E">
            <w:pPr>
              <w:pStyle w:val="Normlnweb"/>
              <w:numPr>
                <w:ilvl w:val="0"/>
                <w:numId w:val="215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hAnsi="Arial" w:cs="Arial"/>
              </w:rPr>
            </w:pPr>
            <w:r w:rsidRPr="001F5D36">
              <w:rPr>
                <w:rFonts w:ascii="Arial" w:hAnsi="Arial" w:cs="Arial"/>
              </w:rPr>
              <w:t>sluchové pexes</w:t>
            </w:r>
            <w:r>
              <w:rPr>
                <w:rFonts w:ascii="Arial" w:hAnsi="Arial" w:cs="Arial"/>
              </w:rPr>
              <w:t>o</w:t>
            </w:r>
          </w:p>
          <w:p w:rsidR="003568EC" w:rsidRPr="001F5D36" w:rsidRDefault="003568EC" w:rsidP="006D0B4A">
            <w:pPr>
              <w:pStyle w:val="Normlnweb"/>
              <w:spacing w:line="276" w:lineRule="auto"/>
              <w:rPr>
                <w:rFonts w:ascii="Arial" w:hAnsi="Arial" w:cs="Arial"/>
              </w:rPr>
            </w:pPr>
          </w:p>
        </w:tc>
      </w:tr>
      <w:tr w:rsidR="003568EC" w:rsidRPr="001F5D36" w:rsidTr="006D0B4A">
        <w:trPr>
          <w:tblCellSpacing w:w="7" w:type="dxa"/>
        </w:trPr>
        <w:tc>
          <w:tcPr>
            <w:tcW w:w="22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společnost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17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dodržování pravidel společné zábavy a her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17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seznamování se společností v jiných zemích</w:t>
            </w:r>
          </w:p>
        </w:tc>
        <w:tc>
          <w:tcPr>
            <w:tcW w:w="27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ind w:left="360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3568EC" w:rsidRPr="001F5D36" w:rsidRDefault="003568EC" w:rsidP="00161E4E">
            <w:pPr>
              <w:pStyle w:val="Odstavecseseznamem"/>
              <w:numPr>
                <w:ilvl w:val="0"/>
                <w:numId w:val="236"/>
              </w:numPr>
              <w:suppressAutoHyphens w:val="0"/>
              <w:autoSpaceDN/>
              <w:spacing w:before="100" w:beforeAutospacing="1" w:after="100" w:afterAutospacing="1"/>
              <w:contextualSpacing/>
              <w:textAlignment w:val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1F5D36">
              <w:rPr>
                <w:rFonts w:ascii="Arial" w:hAnsi="Arial" w:cs="Arial"/>
                <w:sz w:val="24"/>
                <w:szCs w:val="24"/>
              </w:rPr>
              <w:t xml:space="preserve">zpěv písně </w:t>
            </w:r>
            <w:r w:rsidRPr="001F5D36">
              <w:rPr>
                <w:rStyle w:val="Siln"/>
                <w:rFonts w:ascii="Arial" w:hAnsi="Arial" w:cs="Arial"/>
                <w:sz w:val="24"/>
                <w:szCs w:val="24"/>
              </w:rPr>
              <w:t>"Podzim</w:t>
            </w:r>
            <w:r w:rsidRPr="001F5D36">
              <w:rPr>
                <w:rFonts w:ascii="Arial" w:hAnsi="Arial" w:cs="Arial"/>
                <w:b/>
                <w:sz w:val="24"/>
                <w:szCs w:val="24"/>
              </w:rPr>
              <w:t>"</w:t>
            </w:r>
            <w:r w:rsidRPr="001F5D36">
              <w:rPr>
                <w:rFonts w:ascii="Arial" w:hAnsi="Arial" w:cs="Arial"/>
                <w:sz w:val="24"/>
                <w:szCs w:val="24"/>
              </w:rPr>
              <w:t xml:space="preserve"> - tanec s látkou</w:t>
            </w:r>
          </w:p>
          <w:p w:rsidR="003568EC" w:rsidRPr="001F5D36" w:rsidRDefault="003568EC" w:rsidP="00161E4E">
            <w:pPr>
              <w:pStyle w:val="Odstavecseseznamem"/>
              <w:numPr>
                <w:ilvl w:val="0"/>
                <w:numId w:val="236"/>
              </w:numPr>
              <w:suppressAutoHyphens w:val="0"/>
              <w:autoSpaceDN/>
              <w:spacing w:before="100" w:beforeAutospacing="1" w:after="100" w:afterAutospacing="1"/>
              <w:contextualSpacing/>
              <w:textAlignment w:val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1F5D36">
              <w:rPr>
                <w:rFonts w:ascii="Arial" w:hAnsi="Arial" w:cs="Arial"/>
                <w:sz w:val="24"/>
                <w:szCs w:val="24"/>
              </w:rPr>
              <w:t xml:space="preserve">barevné </w:t>
            </w:r>
            <w:r w:rsidRPr="001F5D36">
              <w:rPr>
                <w:rStyle w:val="Siln"/>
                <w:rFonts w:ascii="Arial" w:hAnsi="Arial" w:cs="Arial"/>
                <w:sz w:val="24"/>
                <w:szCs w:val="24"/>
              </w:rPr>
              <w:t>otisky</w:t>
            </w:r>
            <w:r w:rsidRPr="001F5D36">
              <w:rPr>
                <w:rFonts w:ascii="Arial" w:hAnsi="Arial" w:cs="Arial"/>
                <w:sz w:val="24"/>
                <w:szCs w:val="24"/>
              </w:rPr>
              <w:t xml:space="preserve"> listů</w:t>
            </w:r>
          </w:p>
          <w:p w:rsidR="003568EC" w:rsidRPr="001F5D36" w:rsidRDefault="003568EC" w:rsidP="00161E4E">
            <w:pPr>
              <w:pStyle w:val="Odstavecseseznamem"/>
              <w:numPr>
                <w:ilvl w:val="0"/>
                <w:numId w:val="236"/>
              </w:numPr>
              <w:suppressAutoHyphens w:val="0"/>
              <w:autoSpaceDN/>
              <w:spacing w:before="100" w:beforeAutospacing="1" w:after="100" w:afterAutospacing="1"/>
              <w:contextualSpacing/>
              <w:textAlignment w:val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1F5D36">
              <w:rPr>
                <w:rFonts w:ascii="Arial" w:hAnsi="Arial" w:cs="Arial"/>
                <w:sz w:val="24"/>
                <w:szCs w:val="24"/>
              </w:rPr>
              <w:t xml:space="preserve">manipulace s listy - </w:t>
            </w:r>
            <w:r w:rsidRPr="001F5D36">
              <w:rPr>
                <w:rStyle w:val="Siln"/>
                <w:rFonts w:ascii="Arial" w:hAnsi="Arial" w:cs="Arial"/>
                <w:sz w:val="24"/>
                <w:szCs w:val="24"/>
              </w:rPr>
              <w:t xml:space="preserve">portréty </w:t>
            </w:r>
            <w:r w:rsidRPr="001F5D36">
              <w:rPr>
                <w:rFonts w:ascii="Arial" w:hAnsi="Arial" w:cs="Arial"/>
                <w:sz w:val="24"/>
                <w:szCs w:val="24"/>
              </w:rPr>
              <w:t>a další o</w:t>
            </w:r>
            <w:r w:rsidRPr="001F5D36">
              <w:rPr>
                <w:rFonts w:ascii="Arial" w:hAnsi="Arial" w:cs="Arial"/>
                <w:sz w:val="24"/>
                <w:szCs w:val="24"/>
              </w:rPr>
              <w:t>b</w:t>
            </w:r>
            <w:r w:rsidRPr="001F5D36">
              <w:rPr>
                <w:rFonts w:ascii="Arial" w:hAnsi="Arial" w:cs="Arial"/>
                <w:sz w:val="24"/>
                <w:szCs w:val="24"/>
              </w:rPr>
              <w:t>rázky z listů</w:t>
            </w:r>
          </w:p>
          <w:p w:rsidR="003568EC" w:rsidRPr="001F5D36" w:rsidRDefault="003568EC" w:rsidP="00161E4E">
            <w:pPr>
              <w:pStyle w:val="Odstavecseseznamem"/>
              <w:numPr>
                <w:ilvl w:val="0"/>
                <w:numId w:val="236"/>
              </w:numPr>
              <w:suppressAutoHyphens w:val="0"/>
              <w:autoSpaceDN/>
              <w:spacing w:before="100" w:beforeAutospacing="1" w:after="100" w:afterAutospacing="1"/>
              <w:contextualSpacing/>
              <w:textAlignment w:val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pohádka na IT </w:t>
            </w:r>
          </w:p>
          <w:p w:rsidR="003568EC" w:rsidRPr="001F5D36" w:rsidRDefault="003568EC" w:rsidP="00161E4E">
            <w:pPr>
              <w:pStyle w:val="Odstavecseseznamem"/>
              <w:numPr>
                <w:ilvl w:val="0"/>
                <w:numId w:val="236"/>
              </w:numPr>
              <w:suppressAutoHyphens w:val="0"/>
              <w:autoSpaceDN/>
              <w:spacing w:before="100" w:beforeAutospacing="1" w:after="100" w:afterAutospacing="1"/>
              <w:contextualSpacing/>
              <w:textAlignment w:val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poslech ptačích zvuků z CD</w:t>
            </w:r>
          </w:p>
        </w:tc>
      </w:tr>
      <w:tr w:rsidR="003568EC" w:rsidRPr="001F5D36" w:rsidTr="006D0B4A">
        <w:trPr>
          <w:tblCellSpacing w:w="7" w:type="dxa"/>
        </w:trPr>
        <w:tc>
          <w:tcPr>
            <w:tcW w:w="22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svět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19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 rozvoj a užívání krásy přírody všemi smysly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19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povědomí o ostatních kontine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n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tech</w:t>
            </w:r>
          </w:p>
        </w:tc>
        <w:tc>
          <w:tcPr>
            <w:tcW w:w="27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161E4E">
            <w:pPr>
              <w:widowControl/>
              <w:numPr>
                <w:ilvl w:val="0"/>
                <w:numId w:val="22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sběr podzimních přírodnin venku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2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tvoříme z přírodnin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2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pozorování ptáčků venku, v lese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2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volné hry v lesoparku</w:t>
            </w:r>
          </w:p>
          <w:p w:rsidR="003568EC" w:rsidRPr="001F5D36" w:rsidRDefault="003568EC" w:rsidP="006D0B4A">
            <w:pPr>
              <w:spacing w:before="100" w:beforeAutospacing="1" w:after="100" w:afterAutospacing="1" w:line="276" w:lineRule="auto"/>
              <w:ind w:left="72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bookmarkEnd w:id="80"/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sz w:val="24"/>
          <w:szCs w:val="24"/>
        </w:rPr>
      </w:pPr>
      <w:bookmarkStart w:id="81" w:name="_Hlk39558420"/>
      <w:r w:rsidRPr="001F5D36">
        <w:rPr>
          <w:rFonts w:ascii="Arial" w:eastAsia="Times New Roman" w:hAnsi="Arial" w:cs="Arial"/>
          <w:b/>
          <w:bCs/>
          <w:sz w:val="24"/>
          <w:szCs w:val="24"/>
        </w:rPr>
        <w:t>Téma:</w:t>
      </w:r>
      <w:r w:rsidRPr="001F5D36">
        <w:rPr>
          <w:rFonts w:ascii="Arial" w:eastAsia="Times New Roman" w:hAnsi="Arial" w:cs="Arial"/>
          <w:sz w:val="24"/>
          <w:szCs w:val="24"/>
        </w:rPr>
        <w:t xml:space="preserve"> </w:t>
      </w:r>
      <w:r w:rsidRPr="001F5D36">
        <w:rPr>
          <w:rFonts w:ascii="Arial" w:hAnsi="Arial" w:cs="Arial"/>
          <w:b/>
          <w:color w:val="943634" w:themeColor="accent2" w:themeShade="BF"/>
          <w:sz w:val="24"/>
          <w:szCs w:val="24"/>
          <w:u w:val="single"/>
        </w:rPr>
        <w:t xml:space="preserve">PODZIM </w:t>
      </w:r>
      <w:r w:rsidRPr="001F5D36">
        <w:rPr>
          <w:rFonts w:ascii="Arial" w:hAnsi="Arial" w:cs="Arial"/>
          <w:color w:val="000000" w:themeColor="text1"/>
          <w:sz w:val="24"/>
          <w:szCs w:val="24"/>
        </w:rPr>
        <w:t>(Děti 2 - 4 roky)</w:t>
      </w:r>
    </w:p>
    <w:p w:rsidR="003568EC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</w:rPr>
      </w:pPr>
      <w:r w:rsidRPr="001F5D36">
        <w:rPr>
          <w:rFonts w:ascii="Arial" w:eastAsia="Times New Roman" w:hAnsi="Arial" w:cs="Arial"/>
          <w:b/>
          <w:bCs/>
          <w:sz w:val="24"/>
          <w:szCs w:val="24"/>
        </w:rPr>
        <w:t>Podtémata:</w:t>
      </w:r>
      <w:r w:rsidRPr="001F5D36">
        <w:rPr>
          <w:rFonts w:ascii="Arial" w:eastAsia="Times New Roman" w:hAnsi="Arial" w:cs="Arial"/>
          <w:sz w:val="24"/>
          <w:szCs w:val="24"/>
        </w:rPr>
        <w:tab/>
      </w:r>
    </w:p>
    <w:p w:rsidR="003568EC" w:rsidRPr="001F5D36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</w:rPr>
      </w:pPr>
      <w:r w:rsidRPr="001F5D36">
        <w:rPr>
          <w:rFonts w:ascii="Arial" w:eastAsia="Times New Roman" w:hAnsi="Arial" w:cs="Arial"/>
          <w:color w:val="943634" w:themeColor="accent2" w:themeShade="BF"/>
          <w:sz w:val="24"/>
          <w:szCs w:val="24"/>
        </w:rPr>
        <w:t xml:space="preserve">Halloween </w:t>
      </w:r>
      <w:r w:rsidRPr="001F5D36">
        <w:rPr>
          <w:rFonts w:ascii="Arial" w:eastAsia="Times New Roman" w:hAnsi="Arial" w:cs="Arial"/>
          <w:sz w:val="24"/>
          <w:szCs w:val="24"/>
        </w:rPr>
        <w:t>- seznámit děti s tradicemi Halloweenu</w:t>
      </w:r>
    </w:p>
    <w:p w:rsidR="003568EC" w:rsidRPr="001F5D36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</w:rPr>
      </w:pPr>
      <w:r w:rsidRPr="001F5D36">
        <w:rPr>
          <w:rFonts w:ascii="Arial" w:eastAsia="Times New Roman" w:hAnsi="Arial" w:cs="Arial"/>
          <w:b/>
          <w:bCs/>
          <w:sz w:val="24"/>
          <w:szCs w:val="24"/>
        </w:rPr>
        <w:t>Klíčové kompetence:</w:t>
      </w:r>
    </w:p>
    <w:p w:rsidR="003568EC" w:rsidRPr="001F5D36" w:rsidRDefault="003568EC" w:rsidP="00161E4E">
      <w:pPr>
        <w:pStyle w:val="Odstavecseseznamem"/>
        <w:numPr>
          <w:ilvl w:val="0"/>
          <w:numId w:val="233"/>
        </w:numPr>
        <w:suppressAutoHyphens w:val="0"/>
        <w:autoSpaceDN/>
        <w:spacing w:before="100" w:beforeAutospacing="1" w:after="100" w:afterAutospacing="1"/>
        <w:contextualSpacing/>
        <w:textAlignment w:val="auto"/>
        <w:rPr>
          <w:rFonts w:ascii="Arial" w:eastAsia="Times New Roman" w:hAnsi="Arial" w:cs="Arial"/>
          <w:sz w:val="24"/>
          <w:szCs w:val="24"/>
          <w:lang w:eastAsia="cs-CZ"/>
        </w:rPr>
      </w:pPr>
      <w:r w:rsidRPr="001F5D36">
        <w:rPr>
          <w:rFonts w:ascii="Arial" w:eastAsia="Times New Roman" w:hAnsi="Arial" w:cs="Arial"/>
          <w:sz w:val="24"/>
          <w:szCs w:val="24"/>
          <w:lang w:eastAsia="cs-CZ"/>
        </w:rPr>
        <w:t>aktivně si všímá, co se kolem děje</w:t>
      </w:r>
    </w:p>
    <w:p w:rsidR="003568EC" w:rsidRDefault="003568EC" w:rsidP="00161E4E">
      <w:pPr>
        <w:pStyle w:val="Odstavecseseznamem"/>
        <w:numPr>
          <w:ilvl w:val="0"/>
          <w:numId w:val="233"/>
        </w:numPr>
        <w:suppressAutoHyphens w:val="0"/>
        <w:autoSpaceDN/>
        <w:spacing w:before="100" w:beforeAutospacing="1" w:after="100" w:afterAutospacing="1"/>
        <w:contextualSpacing/>
        <w:textAlignment w:val="auto"/>
        <w:rPr>
          <w:rFonts w:ascii="Arial" w:eastAsia="Times New Roman" w:hAnsi="Arial" w:cs="Arial"/>
          <w:sz w:val="24"/>
          <w:szCs w:val="24"/>
          <w:lang w:eastAsia="cs-CZ"/>
        </w:rPr>
      </w:pPr>
      <w:r w:rsidRPr="001F5D36">
        <w:rPr>
          <w:rFonts w:ascii="Arial" w:eastAsia="Times New Roman" w:hAnsi="Arial" w:cs="Arial"/>
          <w:sz w:val="24"/>
          <w:szCs w:val="24"/>
          <w:lang w:eastAsia="cs-CZ"/>
        </w:rPr>
        <w:t>má elementární poznatky o světě lidí a kultury, který dítě obklopuje</w:t>
      </w:r>
    </w:p>
    <w:p w:rsidR="003568EC" w:rsidRPr="001F5D36" w:rsidRDefault="003568EC" w:rsidP="003568EC">
      <w:pPr>
        <w:pStyle w:val="Odstavecseseznamem"/>
        <w:spacing w:before="100" w:beforeAutospacing="1" w:after="100" w:afterAutospacing="1"/>
        <w:ind w:left="1068"/>
        <w:rPr>
          <w:rFonts w:ascii="Arial" w:eastAsia="Times New Roman" w:hAnsi="Arial" w:cs="Arial"/>
          <w:sz w:val="24"/>
          <w:szCs w:val="24"/>
          <w:lang w:eastAsia="cs-CZ"/>
        </w:rPr>
      </w:pPr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150"/>
        <w:gridCol w:w="5010"/>
      </w:tblGrid>
      <w:tr w:rsidR="003568EC" w:rsidRPr="001F5D36" w:rsidTr="006D0B4A">
        <w:trPr>
          <w:tblCellSpacing w:w="7" w:type="dxa"/>
        </w:trPr>
        <w:tc>
          <w:tcPr>
            <w:tcW w:w="22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Dílčí vzdělávací cíle</w:t>
            </w:r>
          </w:p>
        </w:tc>
        <w:tc>
          <w:tcPr>
            <w:tcW w:w="27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Nabídka denních činností</w:t>
            </w:r>
          </w:p>
        </w:tc>
      </w:tr>
      <w:tr w:rsidR="003568EC" w:rsidRPr="001F5D36" w:rsidTr="006D0B4A">
        <w:trPr>
          <w:tblCellSpacing w:w="7" w:type="dxa"/>
        </w:trPr>
        <w:tc>
          <w:tcPr>
            <w:tcW w:w="22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jeho tělo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01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rozvoj a užívání všech smyslů</w:t>
            </w:r>
          </w:p>
        </w:tc>
        <w:tc>
          <w:tcPr>
            <w:tcW w:w="27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161E4E">
            <w:pPr>
              <w:widowControl/>
              <w:numPr>
                <w:ilvl w:val="0"/>
                <w:numId w:val="10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píseň „Jablíčko“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0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rytmizování na igelitové pytlíky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0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tanec na písně z filmu Ať žijí duchové - tanec strašidel s látkami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0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hra s jablky "</w:t>
            </w:r>
            <w:proofErr w:type="spellStart"/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Bobbing</w:t>
            </w:r>
            <w:proofErr w:type="spellEnd"/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for</w:t>
            </w:r>
            <w:proofErr w:type="spellEnd"/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Apples</w:t>
            </w:r>
            <w:proofErr w:type="spellEnd"/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"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 - vyndávání jablka ústy z lavoru plné v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o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dy</w:t>
            </w:r>
          </w:p>
        </w:tc>
      </w:tr>
      <w:tr w:rsidR="003568EC" w:rsidRPr="001F5D36" w:rsidTr="006D0B4A">
        <w:trPr>
          <w:tblCellSpacing w:w="7" w:type="dxa"/>
        </w:trPr>
        <w:tc>
          <w:tcPr>
            <w:tcW w:w="22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jeho psychika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03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rozvoj tvořivosti</w:t>
            </w:r>
          </w:p>
        </w:tc>
        <w:tc>
          <w:tcPr>
            <w:tcW w:w="27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7419E4" w:rsidP="00161E4E">
            <w:pPr>
              <w:widowControl/>
              <w:numPr>
                <w:ilvl w:val="0"/>
                <w:numId w:val="10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color w:val="0D0D0D" w:themeColor="text1" w:themeTint="F2"/>
                <w:sz w:val="24"/>
                <w:szCs w:val="24"/>
              </w:rPr>
            </w:pPr>
            <w:hyperlink r:id="rId43" w:tgtFrame="_blank" w:tooltip="http://www.detskestranky.cz/clanek/1547-vyrezte_si_svou_dyni.htm" w:history="1">
              <w:r w:rsidR="003568EC" w:rsidRPr="001F5D36">
                <w:rPr>
                  <w:rFonts w:ascii="Arial" w:eastAsia="Times New Roman" w:hAnsi="Arial" w:cs="Arial"/>
                  <w:color w:val="0D0D0D" w:themeColor="text1" w:themeTint="F2"/>
                  <w:sz w:val="24"/>
                  <w:szCs w:val="24"/>
                </w:rPr>
                <w:t>dlabání dýní</w:t>
              </w:r>
            </w:hyperlink>
          </w:p>
          <w:p w:rsidR="003568EC" w:rsidRPr="001F5D36" w:rsidRDefault="007419E4" w:rsidP="00161E4E">
            <w:pPr>
              <w:widowControl/>
              <w:numPr>
                <w:ilvl w:val="0"/>
                <w:numId w:val="10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hyperlink r:id="rId44" w:tgtFrame="_blank" w:tooltip="http://www.i-creative.cz/2007/10/29/halloweenska-inspirace/" w:history="1">
              <w:r w:rsidR="003568EC" w:rsidRPr="001F5D36">
                <w:rPr>
                  <w:rFonts w:ascii="Arial" w:eastAsia="Times New Roman" w:hAnsi="Arial" w:cs="Arial"/>
                  <w:color w:val="0D0D0D" w:themeColor="text1" w:themeTint="F2"/>
                  <w:sz w:val="24"/>
                  <w:szCs w:val="24"/>
                </w:rPr>
                <w:t>výzdoba třídy</w:t>
              </w:r>
            </w:hyperlink>
            <w:r w:rsidR="003568EC"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 - </w:t>
            </w:r>
            <w:proofErr w:type="spellStart"/>
            <w:r w:rsidR="003568EC" w:rsidRPr="001F5D36">
              <w:rPr>
                <w:rFonts w:ascii="Arial" w:eastAsia="Times New Roman" w:hAnsi="Arial" w:cs="Arial"/>
                <w:sz w:val="24"/>
                <w:szCs w:val="24"/>
              </w:rPr>
              <w:t>halloweenské</w:t>
            </w:r>
            <w:proofErr w:type="spellEnd"/>
            <w:r w:rsidR="003568EC"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 řetězy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0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vybarvování obrázků </w:t>
            </w:r>
            <w:hyperlink r:id="rId45" w:tgtFrame="_blank" w:tooltip="http://www.i-creative.cz/2008/10/05/halloweenske-omalovanky-2/" w:history="1">
              <w:r w:rsidRPr="001F5D36">
                <w:rPr>
                  <w:rFonts w:ascii="Arial" w:eastAsia="Times New Roman" w:hAnsi="Arial" w:cs="Arial"/>
                  <w:color w:val="0D0D0D" w:themeColor="text1" w:themeTint="F2"/>
                  <w:sz w:val="24"/>
                  <w:szCs w:val="24"/>
                </w:rPr>
                <w:t>duchů</w:t>
              </w:r>
            </w:hyperlink>
            <w:r w:rsidRPr="001F5D36">
              <w:rPr>
                <w:rFonts w:ascii="Arial" w:eastAsia="Times New Roman" w:hAnsi="Arial" w:cs="Arial"/>
                <w:color w:val="0D0D0D" w:themeColor="text1" w:themeTint="F2"/>
                <w:sz w:val="24"/>
                <w:szCs w:val="24"/>
              </w:rPr>
              <w:t xml:space="preserve"> a </w:t>
            </w:r>
            <w:hyperlink r:id="rId46" w:tgtFrame="_blank" w:tooltip="http://www.detskestranky.cz/clanek/1556-tri_dyne.htm" w:history="1">
              <w:r w:rsidRPr="001F5D36">
                <w:rPr>
                  <w:rFonts w:ascii="Arial" w:eastAsia="Times New Roman" w:hAnsi="Arial" w:cs="Arial"/>
                  <w:color w:val="0D0D0D" w:themeColor="text1" w:themeTint="F2"/>
                  <w:sz w:val="24"/>
                  <w:szCs w:val="24"/>
                </w:rPr>
                <w:t>dýní</w:t>
              </w:r>
            </w:hyperlink>
          </w:p>
          <w:p w:rsidR="003568EC" w:rsidRPr="001F5D36" w:rsidRDefault="003568EC" w:rsidP="00161E4E">
            <w:pPr>
              <w:widowControl/>
              <w:numPr>
                <w:ilvl w:val="0"/>
                <w:numId w:val="10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relaxace při poslechu písně </w:t>
            </w:r>
            <w:proofErr w:type="spellStart"/>
            <w:r w:rsidRPr="001F5D36">
              <w:rPr>
                <w:rFonts w:ascii="Arial" w:eastAsia="Times New Roman" w:hAnsi="Arial" w:cs="Arial"/>
                <w:sz w:val="24"/>
                <w:szCs w:val="24"/>
              </w:rPr>
              <w:t>Leontýnka</w:t>
            </w:r>
            <w:proofErr w:type="spellEnd"/>
          </w:p>
          <w:p w:rsidR="003568EC" w:rsidRPr="001F5D36" w:rsidRDefault="003568EC" w:rsidP="00161E4E">
            <w:pPr>
              <w:widowControl/>
              <w:numPr>
                <w:ilvl w:val="0"/>
                <w:numId w:val="10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pozorování barevných světýlek na stropě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0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poslech zvuků - úlek, smích a výkřik z CD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0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pracovní listy – </w:t>
            </w:r>
            <w:proofErr w:type="spellStart"/>
            <w:r w:rsidRPr="001F5D36">
              <w:rPr>
                <w:rFonts w:ascii="Arial" w:eastAsia="Times New Roman" w:hAnsi="Arial" w:cs="Arial"/>
                <w:sz w:val="24"/>
                <w:szCs w:val="24"/>
              </w:rPr>
              <w:t>grafomotorika</w:t>
            </w:r>
            <w:proofErr w:type="spellEnd"/>
            <w:r w:rsidRPr="001F5D36">
              <w:rPr>
                <w:rFonts w:ascii="Arial" w:eastAsia="Times New Roman" w:hAnsi="Arial" w:cs="Arial"/>
                <w:sz w:val="24"/>
                <w:szCs w:val="24"/>
              </w:rPr>
              <w:t>, počítání</w:t>
            </w:r>
          </w:p>
          <w:p w:rsidR="003568EC" w:rsidRPr="001F5D36" w:rsidRDefault="007419E4" w:rsidP="00161E4E">
            <w:pPr>
              <w:widowControl/>
              <w:numPr>
                <w:ilvl w:val="0"/>
                <w:numId w:val="10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hyperlink r:id="rId47" w:tgtFrame="_blank" w:tooltip="http://www.predskolaci.cz/?p=7854" w:history="1">
              <w:r w:rsidR="003568EC" w:rsidRPr="001F5D36">
                <w:rPr>
                  <w:rFonts w:ascii="Arial" w:eastAsia="Times New Roman" w:hAnsi="Arial" w:cs="Arial"/>
                  <w:color w:val="0D0D0D" w:themeColor="text1" w:themeTint="F2"/>
                  <w:sz w:val="24"/>
                  <w:szCs w:val="24"/>
                </w:rPr>
                <w:t>tvorba netopýra</w:t>
              </w:r>
            </w:hyperlink>
            <w:r w:rsidR="003568EC"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 z ruličky od toaletního papíru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0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báseň dýně a čarodějnice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0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výroba duchů z látek</w:t>
            </w:r>
          </w:p>
        </w:tc>
      </w:tr>
      <w:tr w:rsidR="003568EC" w:rsidRPr="001F5D36" w:rsidTr="006D0B4A">
        <w:trPr>
          <w:tblCellSpacing w:w="7" w:type="dxa"/>
        </w:trPr>
        <w:tc>
          <w:tcPr>
            <w:tcW w:w="22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ten druhý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05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rozvoj kooperativních dove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d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ností</w:t>
            </w:r>
          </w:p>
        </w:tc>
        <w:tc>
          <w:tcPr>
            <w:tcW w:w="27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7419E4" w:rsidP="00161E4E">
            <w:pPr>
              <w:widowControl/>
              <w:numPr>
                <w:ilvl w:val="0"/>
                <w:numId w:val="106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color w:val="0D0D0D" w:themeColor="text1" w:themeTint="F2"/>
                <w:sz w:val="24"/>
                <w:szCs w:val="24"/>
              </w:rPr>
            </w:pPr>
            <w:hyperlink r:id="rId48" w:tgtFrame="_blank" w:tooltip="http://cs.wikipedia.org/wiki/Halloween" w:history="1">
              <w:r w:rsidR="003568EC" w:rsidRPr="001F5D36">
                <w:rPr>
                  <w:rFonts w:ascii="Arial" w:eastAsia="Times New Roman" w:hAnsi="Arial" w:cs="Arial"/>
                  <w:color w:val="0D0D0D" w:themeColor="text1" w:themeTint="F2"/>
                  <w:sz w:val="24"/>
                  <w:szCs w:val="24"/>
                </w:rPr>
                <w:t>povídání o Halloweenu</w:t>
              </w:r>
            </w:hyperlink>
          </w:p>
          <w:p w:rsidR="003568EC" w:rsidRPr="001F5D36" w:rsidRDefault="003568EC" w:rsidP="00161E4E">
            <w:pPr>
              <w:widowControl/>
              <w:numPr>
                <w:ilvl w:val="0"/>
                <w:numId w:val="106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vyprávění zážitků dětí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06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příprava na strašidelný dům plný záb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a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vy</w:t>
            </w:r>
          </w:p>
        </w:tc>
      </w:tr>
      <w:tr w:rsidR="003568EC" w:rsidRPr="001F5D36" w:rsidTr="006D0B4A">
        <w:trPr>
          <w:tblCellSpacing w:w="7" w:type="dxa"/>
        </w:trPr>
        <w:tc>
          <w:tcPr>
            <w:tcW w:w="22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společnost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07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vytváření povědomí o existenci ostatních kultur</w:t>
            </w:r>
          </w:p>
        </w:tc>
        <w:tc>
          <w:tcPr>
            <w:tcW w:w="27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3568EC" w:rsidRPr="001F5D36" w:rsidRDefault="003568EC" w:rsidP="00161E4E">
            <w:pPr>
              <w:widowControl/>
              <w:numPr>
                <w:ilvl w:val="0"/>
                <w:numId w:val="108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color w:val="0D0D0D" w:themeColor="text1" w:themeTint="F2"/>
                <w:sz w:val="24"/>
                <w:szCs w:val="24"/>
              </w:rPr>
              <w:t>pohádka na IT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 Halloween přišel - sp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o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lečná diskuse s dětmi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08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práce na IT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08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strašidelná cesta</w:t>
            </w:r>
          </w:p>
        </w:tc>
      </w:tr>
      <w:tr w:rsidR="003568EC" w:rsidRPr="001F5D36" w:rsidTr="006D0B4A">
        <w:trPr>
          <w:tblCellSpacing w:w="7" w:type="dxa"/>
        </w:trPr>
        <w:tc>
          <w:tcPr>
            <w:tcW w:w="22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svět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09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vytváření pozitivního vztahu k prostředí</w:t>
            </w:r>
          </w:p>
        </w:tc>
        <w:tc>
          <w:tcPr>
            <w:tcW w:w="27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161E4E">
            <w:pPr>
              <w:widowControl/>
              <w:numPr>
                <w:ilvl w:val="0"/>
                <w:numId w:val="11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společná výzdoba třídy a MŠ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1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rej strašidel ve školce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1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příprava masek na rej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1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pozorovat </w:t>
            </w:r>
            <w:proofErr w:type="spellStart"/>
            <w:r w:rsidRPr="001F5D36">
              <w:rPr>
                <w:rFonts w:ascii="Arial" w:eastAsia="Times New Roman" w:hAnsi="Arial" w:cs="Arial"/>
                <w:sz w:val="24"/>
                <w:szCs w:val="24"/>
              </w:rPr>
              <w:t>halloweenskou</w:t>
            </w:r>
            <w:proofErr w:type="spellEnd"/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 výzdobu ve městě</w:t>
            </w:r>
          </w:p>
        </w:tc>
      </w:tr>
    </w:tbl>
    <w:p w:rsidR="003568EC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1F5D36">
        <w:rPr>
          <w:rFonts w:ascii="Arial" w:eastAsia="Times New Roman" w:hAnsi="Arial" w:cs="Arial"/>
          <w:b/>
          <w:bCs/>
          <w:sz w:val="24"/>
          <w:szCs w:val="24"/>
        </w:rPr>
        <w:t>Téma:</w:t>
      </w:r>
      <w:r w:rsidRPr="001F5D36">
        <w:rPr>
          <w:rFonts w:ascii="Arial" w:eastAsia="Times New Roman" w:hAnsi="Arial" w:cs="Arial"/>
          <w:sz w:val="24"/>
          <w:szCs w:val="24"/>
        </w:rPr>
        <w:t xml:space="preserve"> </w:t>
      </w:r>
      <w:r w:rsidRPr="001F5D36">
        <w:rPr>
          <w:rFonts w:ascii="Arial" w:hAnsi="Arial" w:cs="Arial"/>
          <w:b/>
          <w:color w:val="943634" w:themeColor="accent2" w:themeShade="BF"/>
          <w:sz w:val="24"/>
          <w:szCs w:val="24"/>
          <w:u w:val="single"/>
        </w:rPr>
        <w:t xml:space="preserve">PODZIM </w:t>
      </w:r>
      <w:r w:rsidRPr="001F5D36">
        <w:rPr>
          <w:rFonts w:ascii="Arial" w:hAnsi="Arial" w:cs="Arial"/>
          <w:color w:val="000000" w:themeColor="text1"/>
          <w:sz w:val="24"/>
          <w:szCs w:val="24"/>
        </w:rPr>
        <w:t>(Děti 2 - 4 roky)</w:t>
      </w:r>
    </w:p>
    <w:p w:rsidR="003568EC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</w:rPr>
      </w:pPr>
      <w:r w:rsidRPr="001F5D36">
        <w:rPr>
          <w:rFonts w:ascii="Arial" w:eastAsia="Times New Roman" w:hAnsi="Arial" w:cs="Arial"/>
          <w:b/>
          <w:bCs/>
          <w:sz w:val="24"/>
          <w:szCs w:val="24"/>
        </w:rPr>
        <w:t>Podtémata:</w:t>
      </w:r>
      <w:r w:rsidRPr="001F5D36">
        <w:rPr>
          <w:rFonts w:ascii="Arial" w:eastAsia="Times New Roman" w:hAnsi="Arial" w:cs="Arial"/>
          <w:sz w:val="24"/>
          <w:szCs w:val="24"/>
        </w:rPr>
        <w:tab/>
      </w:r>
    </w:p>
    <w:p w:rsidR="003568EC" w:rsidRPr="001F5D36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</w:rPr>
      </w:pPr>
      <w:r w:rsidRPr="001F5D36">
        <w:rPr>
          <w:rFonts w:ascii="Arial" w:eastAsia="Times New Roman" w:hAnsi="Arial" w:cs="Arial"/>
          <w:color w:val="943634" w:themeColor="accent2" w:themeShade="BF"/>
          <w:sz w:val="24"/>
          <w:szCs w:val="24"/>
        </w:rPr>
        <w:t xml:space="preserve">Hlava, ramena, kolena, palce </w:t>
      </w:r>
      <w:r w:rsidRPr="001F5D36">
        <w:rPr>
          <w:rFonts w:ascii="Arial" w:eastAsia="Times New Roman" w:hAnsi="Arial" w:cs="Arial"/>
          <w:sz w:val="24"/>
          <w:szCs w:val="24"/>
        </w:rPr>
        <w:t>- uvědomit si vlastní tělo, ukázat cestu ke zdravému životnímu stylu. </w:t>
      </w:r>
    </w:p>
    <w:p w:rsidR="003568EC" w:rsidRPr="001F5D36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</w:rPr>
      </w:pPr>
      <w:r w:rsidRPr="001F5D36">
        <w:rPr>
          <w:rFonts w:ascii="Arial" w:eastAsia="Times New Roman" w:hAnsi="Arial" w:cs="Arial"/>
          <w:b/>
          <w:bCs/>
          <w:sz w:val="24"/>
          <w:szCs w:val="24"/>
        </w:rPr>
        <w:t>Klíčové kompetence:</w:t>
      </w:r>
    </w:p>
    <w:p w:rsidR="003568EC" w:rsidRPr="001F5D36" w:rsidRDefault="003568EC" w:rsidP="00161E4E">
      <w:pPr>
        <w:pStyle w:val="Odstavecseseznamem"/>
        <w:numPr>
          <w:ilvl w:val="0"/>
          <w:numId w:val="234"/>
        </w:numPr>
        <w:suppressAutoHyphens w:val="0"/>
        <w:autoSpaceDN/>
        <w:spacing w:before="100" w:beforeAutospacing="1" w:after="100" w:afterAutospacing="1"/>
        <w:contextualSpacing/>
        <w:textAlignment w:val="auto"/>
        <w:rPr>
          <w:rFonts w:ascii="Arial" w:eastAsia="Times New Roman" w:hAnsi="Arial" w:cs="Arial"/>
          <w:sz w:val="24"/>
          <w:szCs w:val="24"/>
          <w:lang w:eastAsia="cs-CZ"/>
        </w:rPr>
      </w:pPr>
      <w:r w:rsidRPr="001F5D36">
        <w:rPr>
          <w:rFonts w:ascii="Arial" w:eastAsia="Times New Roman" w:hAnsi="Arial" w:cs="Arial"/>
          <w:sz w:val="24"/>
          <w:szCs w:val="24"/>
          <w:lang w:eastAsia="cs-CZ"/>
        </w:rPr>
        <w:t>dokáže se vyjadřovat a sdělovat své prožitky, pocity a nálady různými pr</w:t>
      </w:r>
      <w:r w:rsidRPr="001F5D36">
        <w:rPr>
          <w:rFonts w:ascii="Arial" w:eastAsia="Times New Roman" w:hAnsi="Arial" w:cs="Arial"/>
          <w:sz w:val="24"/>
          <w:szCs w:val="24"/>
          <w:lang w:eastAsia="cs-CZ"/>
        </w:rPr>
        <w:t>o</w:t>
      </w:r>
      <w:r w:rsidRPr="001F5D36">
        <w:rPr>
          <w:rFonts w:ascii="Arial" w:eastAsia="Times New Roman" w:hAnsi="Arial" w:cs="Arial"/>
          <w:sz w:val="24"/>
          <w:szCs w:val="24"/>
          <w:lang w:eastAsia="cs-CZ"/>
        </w:rPr>
        <w:t>středky</w:t>
      </w:r>
    </w:p>
    <w:p w:rsidR="003568EC" w:rsidRPr="001F5D36" w:rsidRDefault="003568EC" w:rsidP="00161E4E">
      <w:pPr>
        <w:pStyle w:val="Odstavecseseznamem"/>
        <w:numPr>
          <w:ilvl w:val="0"/>
          <w:numId w:val="234"/>
        </w:numPr>
        <w:suppressAutoHyphens w:val="0"/>
        <w:autoSpaceDN/>
        <w:spacing w:before="100" w:beforeAutospacing="1" w:after="100" w:afterAutospacing="1"/>
        <w:contextualSpacing/>
        <w:textAlignment w:val="auto"/>
        <w:rPr>
          <w:rFonts w:ascii="Arial" w:eastAsia="Times New Roman" w:hAnsi="Arial" w:cs="Arial"/>
          <w:sz w:val="24"/>
          <w:szCs w:val="24"/>
          <w:lang w:eastAsia="cs-CZ"/>
        </w:rPr>
      </w:pPr>
      <w:r w:rsidRPr="001F5D36">
        <w:rPr>
          <w:rFonts w:ascii="Arial" w:eastAsia="Times New Roman" w:hAnsi="Arial" w:cs="Arial"/>
          <w:sz w:val="24"/>
          <w:szCs w:val="24"/>
          <w:lang w:eastAsia="cs-CZ"/>
        </w:rPr>
        <w:t>je schopné respektovat druhé, vyjednávat, přijímat a uzavírat kompromisy</w:t>
      </w:r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94"/>
        <w:gridCol w:w="4866"/>
      </w:tblGrid>
      <w:tr w:rsidR="003568EC" w:rsidRPr="001F5D36" w:rsidTr="006D0B4A">
        <w:trPr>
          <w:tblCellSpacing w:w="7" w:type="dxa"/>
        </w:trPr>
        <w:tc>
          <w:tcPr>
            <w:tcW w:w="2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Dílčí vzdělávací cíle</w:t>
            </w:r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Nabídka denních činností</w:t>
            </w:r>
          </w:p>
        </w:tc>
      </w:tr>
      <w:tr w:rsidR="003568EC" w:rsidRPr="001F5D36" w:rsidTr="006D0B4A">
        <w:trPr>
          <w:tblCellSpacing w:w="7" w:type="dxa"/>
        </w:trPr>
        <w:tc>
          <w:tcPr>
            <w:tcW w:w="2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jeho tělo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11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rozvoj fyzické i psychické zda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t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nosti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11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osvojení si poznatků o svém těle</w:t>
            </w:r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161E4E">
            <w:pPr>
              <w:widowControl/>
              <w:numPr>
                <w:ilvl w:val="0"/>
                <w:numId w:val="11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PH “ Na tělo“ „Teď dáme ruku sem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…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“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1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cvičení s míčem v herně dle paní uč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i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telky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1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píseň - Hlava, ramena, kolena, palce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1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přiřazování části těla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1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tanec do rytmu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1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 skládání </w:t>
            </w:r>
            <w:proofErr w:type="spellStart"/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puzzlí</w:t>
            </w:r>
            <w:proofErr w:type="spellEnd"/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 na téma tělo, práce u stolečků</w:t>
            </w:r>
          </w:p>
        </w:tc>
      </w:tr>
      <w:tr w:rsidR="003568EC" w:rsidRPr="001F5D36" w:rsidTr="006D0B4A">
        <w:trPr>
          <w:tblCellSpacing w:w="7" w:type="dxa"/>
        </w:trPr>
        <w:tc>
          <w:tcPr>
            <w:tcW w:w="2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jeho psychika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13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osvojení si elementárních p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o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znatků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13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posilovat prosociální chování ve vztahu ke kamarádům a rodině</w:t>
            </w:r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161E4E">
            <w:pPr>
              <w:widowControl/>
              <w:numPr>
                <w:ilvl w:val="0"/>
                <w:numId w:val="11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kresba lidské postavy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1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moje hlava - stavění hlavy z různých materiálů (víčka, látky, stavebnice)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1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pracovní list – </w:t>
            </w:r>
            <w:r w:rsidRPr="001F5D36">
              <w:rPr>
                <w:rFonts w:ascii="Arial" w:eastAsia="Times New Roman" w:hAnsi="Arial" w:cs="Arial"/>
                <w:color w:val="0D0D0D" w:themeColor="text1" w:themeTint="F2"/>
                <w:sz w:val="24"/>
                <w:szCs w:val="24"/>
              </w:rPr>
              <w:t>zdravé zoubky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1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vlastní portrét - vystřihování z časop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i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sů a nalepování do překresleného tvaru hlavy</w:t>
            </w:r>
          </w:p>
          <w:p w:rsidR="003568EC" w:rsidRDefault="003568EC" w:rsidP="00161E4E">
            <w:pPr>
              <w:widowControl/>
              <w:numPr>
                <w:ilvl w:val="0"/>
                <w:numId w:val="11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básničky „Ruce a uši“, „Říjen“ a h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á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danky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1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povídání v komunitním kruhu</w:t>
            </w:r>
          </w:p>
        </w:tc>
      </w:tr>
      <w:tr w:rsidR="003568EC" w:rsidRPr="001F5D36" w:rsidTr="006D0B4A">
        <w:trPr>
          <w:tblCellSpacing w:w="7" w:type="dxa"/>
        </w:trPr>
        <w:tc>
          <w:tcPr>
            <w:tcW w:w="2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ten druhý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15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rozvíjení vztahů dítěte k druhým 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lidem</w:t>
            </w:r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Default="003568EC" w:rsidP="006D0B4A">
            <w:pPr>
              <w:spacing w:before="100" w:beforeAutospacing="1" w:after="100" w:afterAutospacing="1" w:line="276" w:lineRule="auto"/>
              <w:ind w:left="720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3568EC" w:rsidRPr="001F5D36" w:rsidRDefault="003568EC" w:rsidP="00161E4E">
            <w:pPr>
              <w:widowControl/>
              <w:numPr>
                <w:ilvl w:val="0"/>
                <w:numId w:val="116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povídání s dětmi nad knihou „Proč vlk 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šišlal?“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16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hra „uhádni, co jsem změnil“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16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otisky prstů na společném papíře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16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dokreslování obličejů a účesů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16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 společný taneček </w:t>
            </w:r>
          </w:p>
        </w:tc>
      </w:tr>
      <w:tr w:rsidR="003568EC" w:rsidRPr="001F5D36" w:rsidTr="006D0B4A">
        <w:trPr>
          <w:tblCellSpacing w:w="7" w:type="dxa"/>
        </w:trPr>
        <w:tc>
          <w:tcPr>
            <w:tcW w:w="2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společnost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17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rozvoj schopnosti žít ve spol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e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čenství lidí</w:t>
            </w:r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3568EC" w:rsidRPr="001F5D36" w:rsidRDefault="003568EC" w:rsidP="00161E4E">
            <w:pPr>
              <w:widowControl/>
              <w:numPr>
                <w:ilvl w:val="0"/>
                <w:numId w:val="118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naše ručky a naše nožky - výtvarné tvoření s barvami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18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opakování pravidel třídy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18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lidská postava z víček 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18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 pohádky na IT</w:t>
            </w:r>
          </w:p>
        </w:tc>
      </w:tr>
      <w:tr w:rsidR="003568EC" w:rsidRPr="001F5D36" w:rsidTr="006D0B4A">
        <w:trPr>
          <w:tblCellSpacing w:w="7" w:type="dxa"/>
        </w:trPr>
        <w:tc>
          <w:tcPr>
            <w:tcW w:w="2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svět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19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rozvoj úcty k životu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19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vytvářet vztah k místu a prostř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e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dí, kde žijeme</w:t>
            </w:r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161E4E">
            <w:pPr>
              <w:widowControl/>
              <w:numPr>
                <w:ilvl w:val="0"/>
                <w:numId w:val="12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povídání o lidech, různých národech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2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co nosíme za oblečení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2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střídání ročních období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2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sledovat lidi venku a povídat si o nich</w:t>
            </w:r>
          </w:p>
        </w:tc>
      </w:tr>
      <w:bookmarkEnd w:id="81"/>
    </w:tbl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sz w:val="24"/>
          <w:szCs w:val="24"/>
        </w:rPr>
      </w:pPr>
      <w:bookmarkStart w:id="82" w:name="_Hlk39567122"/>
      <w:r w:rsidRPr="001F5D36">
        <w:rPr>
          <w:rFonts w:ascii="Arial" w:eastAsia="Times New Roman" w:hAnsi="Arial" w:cs="Arial"/>
          <w:b/>
          <w:bCs/>
          <w:sz w:val="24"/>
          <w:szCs w:val="24"/>
        </w:rPr>
        <w:t>Téma:</w:t>
      </w:r>
      <w:r w:rsidRPr="001F5D36">
        <w:rPr>
          <w:rFonts w:ascii="Arial" w:eastAsia="Times New Roman" w:hAnsi="Arial" w:cs="Arial"/>
          <w:sz w:val="24"/>
          <w:szCs w:val="24"/>
        </w:rPr>
        <w:t xml:space="preserve"> </w:t>
      </w:r>
      <w:r w:rsidRPr="001F5D36">
        <w:rPr>
          <w:rFonts w:ascii="Arial" w:eastAsia="Times New Roman" w:hAnsi="Arial" w:cs="Arial"/>
          <w:b/>
          <w:color w:val="31849B" w:themeColor="accent5" w:themeShade="BF"/>
          <w:sz w:val="24"/>
          <w:szCs w:val="24"/>
          <w:u w:val="single"/>
        </w:rPr>
        <w:t xml:space="preserve">ZIMA </w:t>
      </w:r>
      <w:r w:rsidRPr="001F5D36">
        <w:rPr>
          <w:rFonts w:ascii="Arial" w:hAnsi="Arial" w:cs="Arial"/>
          <w:color w:val="000000" w:themeColor="text1"/>
          <w:sz w:val="24"/>
          <w:szCs w:val="24"/>
        </w:rPr>
        <w:t>(Děti 2 - 4 roky)</w:t>
      </w:r>
    </w:p>
    <w:p w:rsidR="003568EC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</w:rPr>
      </w:pPr>
      <w:r w:rsidRPr="001F5D36">
        <w:rPr>
          <w:rFonts w:ascii="Arial" w:eastAsia="Times New Roman" w:hAnsi="Arial" w:cs="Arial"/>
          <w:b/>
          <w:bCs/>
          <w:sz w:val="24"/>
          <w:szCs w:val="24"/>
        </w:rPr>
        <w:t>Podtémata:</w:t>
      </w:r>
      <w:r w:rsidRPr="001F5D36">
        <w:rPr>
          <w:rFonts w:ascii="Arial" w:eastAsia="Times New Roman" w:hAnsi="Arial" w:cs="Arial"/>
          <w:sz w:val="24"/>
          <w:szCs w:val="24"/>
        </w:rPr>
        <w:tab/>
      </w:r>
    </w:p>
    <w:p w:rsidR="003568EC" w:rsidRPr="001F5D36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</w:rPr>
      </w:pPr>
      <w:r w:rsidRPr="001F5D36">
        <w:rPr>
          <w:rFonts w:ascii="Arial" w:eastAsia="Times New Roman" w:hAnsi="Arial" w:cs="Arial"/>
          <w:color w:val="31849B" w:themeColor="accent5" w:themeShade="BF"/>
          <w:sz w:val="24"/>
          <w:szCs w:val="24"/>
        </w:rPr>
        <w:t xml:space="preserve">Mikuláši, přijď dnes k nám, písničku ti zazpívám </w:t>
      </w:r>
      <w:r w:rsidRPr="001F5D36">
        <w:rPr>
          <w:rFonts w:ascii="Arial" w:eastAsia="Times New Roman" w:hAnsi="Arial" w:cs="Arial"/>
          <w:sz w:val="24"/>
          <w:szCs w:val="24"/>
        </w:rPr>
        <w:t>– vytvořit s dětmi krásnou vánoční atmosféru, seznámit je s tradicemi a zvyky, zdokonalit u dětí správnou techniku stříhání a nalepování</w:t>
      </w:r>
    </w:p>
    <w:p w:rsidR="003568EC" w:rsidRPr="001F5D36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</w:rPr>
      </w:pPr>
      <w:r w:rsidRPr="001F5D36">
        <w:rPr>
          <w:rFonts w:ascii="Arial" w:eastAsia="Times New Roman" w:hAnsi="Arial" w:cs="Arial"/>
          <w:b/>
          <w:bCs/>
          <w:sz w:val="24"/>
          <w:szCs w:val="24"/>
        </w:rPr>
        <w:t>Klíčové kompetence:</w:t>
      </w:r>
    </w:p>
    <w:p w:rsidR="003568EC" w:rsidRPr="001F5D36" w:rsidRDefault="003568EC" w:rsidP="00161E4E">
      <w:pPr>
        <w:pStyle w:val="Odstavecseseznamem"/>
        <w:numPr>
          <w:ilvl w:val="0"/>
          <w:numId w:val="237"/>
        </w:numPr>
        <w:suppressAutoHyphens w:val="0"/>
        <w:autoSpaceDN/>
        <w:spacing w:before="100" w:beforeAutospacing="1" w:after="100" w:afterAutospacing="1"/>
        <w:contextualSpacing/>
        <w:textAlignment w:val="auto"/>
        <w:rPr>
          <w:rFonts w:ascii="Arial" w:eastAsia="Times New Roman" w:hAnsi="Arial" w:cs="Arial"/>
          <w:sz w:val="24"/>
          <w:szCs w:val="24"/>
          <w:lang w:eastAsia="cs-CZ"/>
        </w:rPr>
      </w:pPr>
      <w:r w:rsidRPr="001F5D36">
        <w:rPr>
          <w:rFonts w:ascii="Arial" w:eastAsia="Times New Roman" w:hAnsi="Arial" w:cs="Arial"/>
          <w:sz w:val="24"/>
          <w:szCs w:val="24"/>
          <w:lang w:eastAsia="cs-CZ"/>
        </w:rPr>
        <w:t>využívá dosavadních zkušeností, fantazii a představivosti</w:t>
      </w:r>
    </w:p>
    <w:p w:rsidR="003568EC" w:rsidRPr="001F5D36" w:rsidRDefault="003568EC" w:rsidP="00161E4E">
      <w:pPr>
        <w:pStyle w:val="Odstavecseseznamem"/>
        <w:numPr>
          <w:ilvl w:val="0"/>
          <w:numId w:val="237"/>
        </w:numPr>
        <w:suppressAutoHyphens w:val="0"/>
        <w:autoSpaceDN/>
        <w:spacing w:before="100" w:beforeAutospacing="1" w:after="100" w:afterAutospacing="1"/>
        <w:contextualSpacing/>
        <w:textAlignment w:val="auto"/>
        <w:rPr>
          <w:rFonts w:ascii="Arial" w:eastAsia="Times New Roman" w:hAnsi="Arial" w:cs="Arial"/>
          <w:sz w:val="24"/>
          <w:szCs w:val="24"/>
          <w:lang w:eastAsia="cs-CZ"/>
        </w:rPr>
      </w:pPr>
      <w:r w:rsidRPr="001F5D36">
        <w:rPr>
          <w:rFonts w:ascii="Arial" w:eastAsia="Times New Roman" w:hAnsi="Arial" w:cs="Arial"/>
          <w:sz w:val="24"/>
          <w:szCs w:val="24"/>
          <w:lang w:eastAsia="cs-CZ"/>
        </w:rPr>
        <w:t>při společných činnostech se domlouvá a spolupracuje</w:t>
      </w:r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94"/>
        <w:gridCol w:w="4866"/>
      </w:tblGrid>
      <w:tr w:rsidR="003568EC" w:rsidRPr="001F5D36" w:rsidTr="006D0B4A">
        <w:trPr>
          <w:tblCellSpacing w:w="7" w:type="dxa"/>
        </w:trPr>
        <w:tc>
          <w:tcPr>
            <w:tcW w:w="2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Dílčí vzdělávací cíle</w:t>
            </w:r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Nabídka denních činností</w:t>
            </w:r>
          </w:p>
        </w:tc>
      </w:tr>
      <w:tr w:rsidR="003568EC" w:rsidRPr="001F5D36" w:rsidTr="006D0B4A">
        <w:trPr>
          <w:tblCellSpacing w:w="7" w:type="dxa"/>
        </w:trPr>
        <w:tc>
          <w:tcPr>
            <w:tcW w:w="2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jeho tělo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41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osvojení si přiměřených prakti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c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kých dovedností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41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rozvoj psychické a fyzické zda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t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nosti</w:t>
            </w:r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161E4E">
            <w:pPr>
              <w:widowControl/>
              <w:numPr>
                <w:ilvl w:val="0"/>
                <w:numId w:val="14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cvičení v hale s obručemi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4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cviky v kruhu (děti předcvičují)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4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stříhání a vystřihování - výroba Mik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u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láše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4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1F5D36">
              <w:rPr>
                <w:rFonts w:ascii="Arial" w:eastAsia="Times New Roman" w:hAnsi="Arial" w:cs="Arial"/>
                <w:sz w:val="24"/>
                <w:szCs w:val="24"/>
              </w:rPr>
              <w:t>grafomotorické</w:t>
            </w:r>
            <w:proofErr w:type="spellEnd"/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 cvičení - obtahování tvarů na IT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4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stavění z různých stavebnic dle vlas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t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ní fantazie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4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Čertí tanec – Míša Růžičková na IT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4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Rohy, kožichy, kopyta, ocas …. Jazyk, brada, uši, nos - cvičení</w:t>
            </w:r>
          </w:p>
        </w:tc>
      </w:tr>
      <w:tr w:rsidR="003568EC" w:rsidRPr="001F5D36" w:rsidTr="006D0B4A">
        <w:trPr>
          <w:tblCellSpacing w:w="7" w:type="dxa"/>
        </w:trPr>
        <w:tc>
          <w:tcPr>
            <w:tcW w:w="2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jeho psychika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43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osvojení si elementárních p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o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znatků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43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rozvoj a kultivace paměti</w:t>
            </w:r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161E4E">
            <w:pPr>
              <w:widowControl/>
              <w:numPr>
                <w:ilvl w:val="0"/>
                <w:numId w:val="14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pracovní list „Čerti“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4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omalovánka čerta a vytvoření zápichu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4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třídění a přiřazování obrázků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4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Mikulášské básničky – příprava na Čerta</w:t>
            </w:r>
          </w:p>
          <w:p w:rsidR="003568EC" w:rsidRPr="001F5D36" w:rsidRDefault="003568EC" w:rsidP="006D0B4A">
            <w:pPr>
              <w:spacing w:before="100" w:beforeAutospacing="1" w:after="100" w:afterAutospacing="1" w:line="276" w:lineRule="auto"/>
              <w:ind w:left="72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3568EC" w:rsidRPr="001F5D36" w:rsidTr="006D0B4A">
        <w:trPr>
          <w:tblCellSpacing w:w="7" w:type="dxa"/>
        </w:trPr>
        <w:tc>
          <w:tcPr>
            <w:tcW w:w="2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ten druhý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45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rozvoj kultivovaného projevu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45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užívání všech smyslů</w:t>
            </w:r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161E4E">
            <w:pPr>
              <w:widowControl/>
              <w:numPr>
                <w:ilvl w:val="0"/>
                <w:numId w:val="146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stavba sněhuláka z tvarů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46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určování pojmů: větší, menší, ne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j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menší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46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pohádky na IT – příprava na Vánoce, 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co nás čeká</w:t>
            </w:r>
          </w:p>
        </w:tc>
      </w:tr>
      <w:tr w:rsidR="003568EC" w:rsidRPr="001F5D36" w:rsidTr="006D0B4A">
        <w:trPr>
          <w:tblCellSpacing w:w="7" w:type="dxa"/>
        </w:trPr>
        <w:tc>
          <w:tcPr>
            <w:tcW w:w="2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lastRenderedPageBreak/>
              <w:t>Dítě a společnost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47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rozvoj estetického vkusu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47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rozlišit realitu od fantazie</w:t>
            </w:r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161E4E">
            <w:pPr>
              <w:widowControl/>
              <w:numPr>
                <w:ilvl w:val="0"/>
                <w:numId w:val="148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příprava vystoupení na náměstí (řík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a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dla a písně)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48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společná koláž na téma Mikuláš a čert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48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výzdoba třídy - vločky do oken, vystř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i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hování, lepení, …</w:t>
            </w:r>
          </w:p>
        </w:tc>
      </w:tr>
      <w:tr w:rsidR="003568EC" w:rsidRPr="001F5D36" w:rsidTr="006D0B4A">
        <w:trPr>
          <w:tblCellSpacing w:w="7" w:type="dxa"/>
        </w:trPr>
        <w:tc>
          <w:tcPr>
            <w:tcW w:w="2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svět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49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vytváření povědomí o širším ku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l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turním prostředí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49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vytvořit povědomí o mezili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d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ských hodnotách</w:t>
            </w:r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3568EC" w:rsidRPr="001F5D36" w:rsidRDefault="003568EC" w:rsidP="00161E4E">
            <w:pPr>
              <w:widowControl/>
              <w:numPr>
                <w:ilvl w:val="0"/>
                <w:numId w:val="15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zdobení stromečku ve městě našimi ozdobami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5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povídání o Mikulášovi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5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přípravy na příchod Mikuláše, čerta a anděla - písně, básně, dárečky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5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navštívit město a hodnotit vánoční v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ý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zdobu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5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volné a spontánní činnosti dětí</w:t>
            </w:r>
          </w:p>
        </w:tc>
      </w:tr>
    </w:tbl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bookmarkEnd w:id="82"/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sz w:val="24"/>
          <w:szCs w:val="24"/>
        </w:rPr>
      </w:pPr>
      <w:bookmarkStart w:id="83" w:name="_Hlk39567309"/>
      <w:r w:rsidRPr="001F5D36">
        <w:rPr>
          <w:rFonts w:ascii="Arial" w:eastAsia="Times New Roman" w:hAnsi="Arial" w:cs="Arial"/>
          <w:b/>
          <w:bCs/>
          <w:sz w:val="24"/>
          <w:szCs w:val="24"/>
        </w:rPr>
        <w:t>Téma:</w:t>
      </w:r>
      <w:r w:rsidRPr="001F5D36">
        <w:rPr>
          <w:rFonts w:ascii="Arial" w:eastAsia="Times New Roman" w:hAnsi="Arial" w:cs="Arial"/>
          <w:b/>
          <w:color w:val="31849B" w:themeColor="accent5" w:themeShade="BF"/>
          <w:sz w:val="24"/>
          <w:szCs w:val="24"/>
        </w:rPr>
        <w:t xml:space="preserve"> </w:t>
      </w:r>
      <w:r w:rsidRPr="001F5D36">
        <w:rPr>
          <w:rFonts w:ascii="Arial" w:eastAsia="Times New Roman" w:hAnsi="Arial" w:cs="Arial"/>
          <w:b/>
          <w:color w:val="31849B" w:themeColor="accent5" w:themeShade="BF"/>
          <w:sz w:val="24"/>
          <w:szCs w:val="24"/>
          <w:u w:val="single"/>
        </w:rPr>
        <w:t xml:space="preserve">ZIMA </w:t>
      </w:r>
      <w:r w:rsidRPr="001F5D36">
        <w:rPr>
          <w:rFonts w:ascii="Arial" w:hAnsi="Arial" w:cs="Arial"/>
          <w:color w:val="000000" w:themeColor="text1"/>
          <w:sz w:val="24"/>
          <w:szCs w:val="24"/>
        </w:rPr>
        <w:t>(Děti 2 - 4 roky)</w:t>
      </w:r>
    </w:p>
    <w:p w:rsidR="003568EC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</w:rPr>
      </w:pPr>
      <w:r w:rsidRPr="001F5D36">
        <w:rPr>
          <w:rFonts w:ascii="Arial" w:eastAsia="Times New Roman" w:hAnsi="Arial" w:cs="Arial"/>
          <w:b/>
          <w:bCs/>
          <w:sz w:val="24"/>
          <w:szCs w:val="24"/>
        </w:rPr>
        <w:t>Podtémata:</w:t>
      </w:r>
      <w:r w:rsidRPr="001F5D36">
        <w:rPr>
          <w:rFonts w:ascii="Arial" w:eastAsia="Times New Roman" w:hAnsi="Arial" w:cs="Arial"/>
          <w:sz w:val="24"/>
          <w:szCs w:val="24"/>
        </w:rPr>
        <w:tab/>
      </w:r>
    </w:p>
    <w:p w:rsidR="003568EC" w:rsidRPr="001F5D36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1F5D36">
        <w:rPr>
          <w:rFonts w:ascii="Arial" w:eastAsia="Times New Roman" w:hAnsi="Arial" w:cs="Arial"/>
          <w:color w:val="31849B" w:themeColor="accent5" w:themeShade="BF"/>
          <w:sz w:val="24"/>
          <w:szCs w:val="24"/>
        </w:rPr>
        <w:t>Zacinkej rolničko</w:t>
      </w:r>
      <w:proofErr w:type="gramEnd"/>
      <w:r w:rsidRPr="001F5D36">
        <w:rPr>
          <w:rFonts w:ascii="Arial" w:eastAsia="Times New Roman" w:hAnsi="Arial" w:cs="Arial"/>
          <w:color w:val="31849B" w:themeColor="accent5" w:themeShade="BF"/>
          <w:sz w:val="24"/>
          <w:szCs w:val="24"/>
        </w:rPr>
        <w:t>, zvonku zvoň maličko </w:t>
      </w:r>
      <w:r w:rsidRPr="001F5D36">
        <w:rPr>
          <w:rFonts w:ascii="Arial" w:eastAsia="Times New Roman" w:hAnsi="Arial" w:cs="Arial"/>
          <w:sz w:val="24"/>
          <w:szCs w:val="24"/>
        </w:rPr>
        <w:t>- probudit v dětech tvořivost a představivost, upevňovat citové vztahy k rodině a kamarádům</w:t>
      </w:r>
    </w:p>
    <w:p w:rsidR="003568EC" w:rsidRPr="001F5D36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</w:rPr>
      </w:pPr>
      <w:r w:rsidRPr="001F5D36">
        <w:rPr>
          <w:rFonts w:ascii="Arial" w:eastAsia="Times New Roman" w:hAnsi="Arial" w:cs="Arial"/>
          <w:b/>
          <w:bCs/>
          <w:sz w:val="24"/>
          <w:szCs w:val="24"/>
        </w:rPr>
        <w:t>Klíčové kompetence:</w:t>
      </w:r>
    </w:p>
    <w:p w:rsidR="003568EC" w:rsidRPr="001F5D36" w:rsidRDefault="003568EC" w:rsidP="00161E4E">
      <w:pPr>
        <w:pStyle w:val="Odstavecseseznamem"/>
        <w:numPr>
          <w:ilvl w:val="0"/>
          <w:numId w:val="238"/>
        </w:numPr>
        <w:suppressAutoHyphens w:val="0"/>
        <w:autoSpaceDN/>
        <w:spacing w:before="100" w:beforeAutospacing="1" w:after="100" w:afterAutospacing="1"/>
        <w:contextualSpacing/>
        <w:textAlignment w:val="auto"/>
        <w:rPr>
          <w:rFonts w:ascii="Arial" w:eastAsia="Times New Roman" w:hAnsi="Arial" w:cs="Arial"/>
          <w:sz w:val="24"/>
          <w:szCs w:val="24"/>
          <w:lang w:eastAsia="cs-CZ"/>
        </w:rPr>
      </w:pPr>
      <w:r w:rsidRPr="001F5D36">
        <w:rPr>
          <w:rFonts w:ascii="Arial" w:eastAsia="Times New Roman" w:hAnsi="Arial" w:cs="Arial"/>
          <w:sz w:val="24"/>
          <w:szCs w:val="24"/>
          <w:lang w:eastAsia="cs-CZ"/>
        </w:rPr>
        <w:t>chce porozumět věcem, jevům a dějům, které kolem sebe vidí</w:t>
      </w:r>
    </w:p>
    <w:p w:rsidR="003568EC" w:rsidRPr="001F5D36" w:rsidRDefault="003568EC" w:rsidP="00161E4E">
      <w:pPr>
        <w:pStyle w:val="Odstavecseseznamem"/>
        <w:numPr>
          <w:ilvl w:val="0"/>
          <w:numId w:val="238"/>
        </w:numPr>
        <w:suppressAutoHyphens w:val="0"/>
        <w:autoSpaceDN/>
        <w:spacing w:before="100" w:beforeAutospacing="1" w:after="100" w:afterAutospacing="1"/>
        <w:contextualSpacing/>
        <w:textAlignment w:val="auto"/>
        <w:rPr>
          <w:rFonts w:ascii="Arial" w:eastAsia="Times New Roman" w:hAnsi="Arial" w:cs="Arial"/>
          <w:sz w:val="24"/>
          <w:szCs w:val="24"/>
          <w:lang w:eastAsia="cs-CZ"/>
        </w:rPr>
      </w:pPr>
      <w:r w:rsidRPr="001F5D36">
        <w:rPr>
          <w:rFonts w:ascii="Arial" w:eastAsia="Times New Roman" w:hAnsi="Arial" w:cs="Arial"/>
          <w:sz w:val="24"/>
          <w:szCs w:val="24"/>
          <w:lang w:eastAsia="cs-CZ"/>
        </w:rPr>
        <w:t>v běžných situacích komunikují bez zábran</w:t>
      </w:r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438"/>
        <w:gridCol w:w="4722"/>
      </w:tblGrid>
      <w:tr w:rsidR="003568EC" w:rsidRPr="001F5D36" w:rsidTr="006D0B4A">
        <w:trPr>
          <w:tblCellSpacing w:w="7" w:type="dxa"/>
        </w:trPr>
        <w:tc>
          <w:tcPr>
            <w:tcW w:w="24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Dílčí vzdělávací cíle</w:t>
            </w:r>
          </w:p>
        </w:tc>
        <w:tc>
          <w:tcPr>
            <w:tcW w:w="2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Nabídka denních činností</w:t>
            </w:r>
          </w:p>
        </w:tc>
      </w:tr>
      <w:tr w:rsidR="003568EC" w:rsidRPr="001F5D36" w:rsidTr="006D0B4A">
        <w:trPr>
          <w:tblCellSpacing w:w="7" w:type="dxa"/>
        </w:trPr>
        <w:tc>
          <w:tcPr>
            <w:tcW w:w="24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jeho tělo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51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rozvoj dovedností v oblasti jemné i hrubé motoriky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51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rozvoj fyzické zdatnosti a ovlád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á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ní pohybového aparátu</w:t>
            </w:r>
          </w:p>
        </w:tc>
        <w:tc>
          <w:tcPr>
            <w:tcW w:w="2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161E4E">
            <w:pPr>
              <w:widowControl/>
              <w:numPr>
                <w:ilvl w:val="0"/>
                <w:numId w:val="15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PH „Chlupatý čert“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5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modelování a pečení vánočního cukroví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5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muchlání krepového papíru a nal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e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pování do různých vánočních tvarů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5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1F5D36">
              <w:rPr>
                <w:rFonts w:ascii="Arial" w:eastAsia="Times New Roman" w:hAnsi="Arial" w:cs="Arial"/>
                <w:sz w:val="24"/>
                <w:szCs w:val="24"/>
              </w:rPr>
              <w:t>grafomotorické</w:t>
            </w:r>
            <w:proofErr w:type="spellEnd"/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 cvičení – cukroví a kapr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5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vykrajování vánočního cukroví z l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i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neckého těsta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5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píseň Vánoční stromeček - hra na rytmické nástroje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5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poslech vánočních koled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5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nácvik tance na besídku</w:t>
            </w:r>
          </w:p>
        </w:tc>
      </w:tr>
      <w:tr w:rsidR="003568EC" w:rsidRPr="001F5D36" w:rsidTr="006D0B4A">
        <w:trPr>
          <w:tblCellSpacing w:w="7" w:type="dxa"/>
        </w:trPr>
        <w:tc>
          <w:tcPr>
            <w:tcW w:w="24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jeho psychika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53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rozvoj řečových schopností a j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a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zykových dovedností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53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rozvoj tvořivosti</w:t>
            </w:r>
          </w:p>
        </w:tc>
        <w:tc>
          <w:tcPr>
            <w:tcW w:w="2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161E4E">
            <w:pPr>
              <w:widowControl/>
              <w:numPr>
                <w:ilvl w:val="0"/>
                <w:numId w:val="15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vyprávění dětí na téma Vánoce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5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říkadlo Větvička jmelí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5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nacvičování na vánoční besídku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5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hra na rytmické nástroje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5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výzdoba třídy vánočními motivy (hvězdy, vločky, řetězy)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5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mačkání papíru - sněhové vločky – koulování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5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výroba vánočních přání pro rodiče z barviček na sklo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5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říkadlo "Větvička jmelí"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5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malba zvonečků prstovými barvami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5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dramatizace pohádky na vánoční besídku</w:t>
            </w:r>
          </w:p>
        </w:tc>
      </w:tr>
      <w:tr w:rsidR="003568EC" w:rsidRPr="001F5D36" w:rsidTr="006D0B4A">
        <w:trPr>
          <w:tblCellSpacing w:w="7" w:type="dxa"/>
        </w:trPr>
        <w:tc>
          <w:tcPr>
            <w:tcW w:w="24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ten druhý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55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rozvoj interaktivních dovedností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55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dodržovat pravidla hry</w:t>
            </w:r>
          </w:p>
        </w:tc>
        <w:tc>
          <w:tcPr>
            <w:tcW w:w="2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161E4E">
            <w:pPr>
              <w:widowControl/>
              <w:numPr>
                <w:ilvl w:val="0"/>
                <w:numId w:val="156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poslech četby – Vánoční pohádky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56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práce na IT na téma Vánoce - tříd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ě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ní, přiřazování, pexeso, zdobení stromečku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56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poslech četby o Vánocích (pranost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i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ky, zvyky, příběhy z knihy Adventní čas)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56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diskuse na téma Vánoce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56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dopis Ježíškovi</w:t>
            </w:r>
          </w:p>
        </w:tc>
      </w:tr>
      <w:tr w:rsidR="003568EC" w:rsidRPr="001F5D36" w:rsidTr="006D0B4A">
        <w:trPr>
          <w:tblCellSpacing w:w="7" w:type="dxa"/>
        </w:trPr>
        <w:tc>
          <w:tcPr>
            <w:tcW w:w="24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společnost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57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vytváření pozitivních vztahů ke kultuře a umění 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57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rozvoj a kultivace mravního a e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s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tetického vnímáni</w:t>
            </w:r>
          </w:p>
        </w:tc>
        <w:tc>
          <w:tcPr>
            <w:tcW w:w="2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161E4E">
            <w:pPr>
              <w:widowControl/>
              <w:numPr>
                <w:ilvl w:val="0"/>
                <w:numId w:val="158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malba na téma Vánoce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58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návštěva divadla - představení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58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diskuse dle obrazového materiálu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58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příprava na vánoční besídku 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58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spolupráce s rodiči – vánoční tvoření</w:t>
            </w:r>
          </w:p>
        </w:tc>
      </w:tr>
      <w:tr w:rsidR="003568EC" w:rsidRPr="001F5D36" w:rsidTr="006D0B4A">
        <w:trPr>
          <w:tblCellSpacing w:w="7" w:type="dxa"/>
        </w:trPr>
        <w:tc>
          <w:tcPr>
            <w:tcW w:w="24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svět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59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vytváření elementárn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í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ho povědomí o širším kulturním prostředí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59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vytváření povědomí o vlastní sounáležitosti se světem</w:t>
            </w:r>
          </w:p>
        </w:tc>
        <w:tc>
          <w:tcPr>
            <w:tcW w:w="2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161E4E">
            <w:pPr>
              <w:widowControl/>
              <w:numPr>
                <w:ilvl w:val="0"/>
                <w:numId w:val="16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sledování událostí ve městě - trhy, vánoční výzdoba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6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prohlížení kniha časopisů - vyhled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á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vání vánočních motivů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6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vánoční besídka v MŠ - zvyky a tr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a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dice ve třídách, vystoupení dětí, ochutnávka cukroví, vyhodnocení v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í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těze nejchutnějšího cukroví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6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pozorovat vánoční výzdobu ve mě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s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tě Ledvice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6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sledovat zimní přírodu a změny, co nám přináší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6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volné hry dětí a procházky </w:t>
            </w:r>
          </w:p>
        </w:tc>
      </w:tr>
    </w:tbl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bookmarkEnd w:id="83"/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sz w:val="24"/>
          <w:szCs w:val="24"/>
        </w:rPr>
      </w:pPr>
      <w:bookmarkStart w:id="84" w:name="_Hlk39567440"/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1F5D36">
        <w:rPr>
          <w:rFonts w:ascii="Arial" w:eastAsia="Times New Roman" w:hAnsi="Arial" w:cs="Arial"/>
          <w:b/>
          <w:bCs/>
          <w:sz w:val="24"/>
          <w:szCs w:val="24"/>
        </w:rPr>
        <w:t>Téma:</w:t>
      </w:r>
      <w:r w:rsidRPr="001F5D36">
        <w:rPr>
          <w:rFonts w:ascii="Arial" w:eastAsia="Times New Roman" w:hAnsi="Arial" w:cs="Arial"/>
          <w:sz w:val="24"/>
          <w:szCs w:val="24"/>
        </w:rPr>
        <w:t xml:space="preserve"> </w:t>
      </w:r>
      <w:r w:rsidRPr="001F5D36">
        <w:rPr>
          <w:rFonts w:ascii="Arial" w:eastAsia="Times New Roman" w:hAnsi="Arial" w:cs="Arial"/>
          <w:b/>
          <w:color w:val="31849B" w:themeColor="accent5" w:themeShade="BF"/>
          <w:sz w:val="24"/>
          <w:szCs w:val="24"/>
          <w:u w:val="single"/>
        </w:rPr>
        <w:t xml:space="preserve">ZIMA </w:t>
      </w:r>
      <w:r w:rsidRPr="001F5D36">
        <w:rPr>
          <w:rFonts w:ascii="Arial" w:hAnsi="Arial" w:cs="Arial"/>
          <w:color w:val="000000" w:themeColor="text1"/>
          <w:sz w:val="24"/>
          <w:szCs w:val="24"/>
        </w:rPr>
        <w:t>(Děti 2 - 4 roky)</w:t>
      </w:r>
    </w:p>
    <w:p w:rsidR="003568EC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</w:rPr>
      </w:pPr>
      <w:r w:rsidRPr="001F5D36">
        <w:rPr>
          <w:rFonts w:ascii="Arial" w:eastAsia="Times New Roman" w:hAnsi="Arial" w:cs="Arial"/>
          <w:b/>
          <w:bCs/>
          <w:sz w:val="24"/>
          <w:szCs w:val="24"/>
        </w:rPr>
        <w:t>Podtémata:</w:t>
      </w:r>
      <w:r w:rsidRPr="001F5D36">
        <w:rPr>
          <w:rFonts w:ascii="Arial" w:eastAsia="Times New Roman" w:hAnsi="Arial" w:cs="Arial"/>
          <w:sz w:val="24"/>
          <w:szCs w:val="24"/>
        </w:rPr>
        <w:tab/>
      </w:r>
    </w:p>
    <w:p w:rsidR="003568EC" w:rsidRPr="001F5D36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</w:rPr>
      </w:pPr>
      <w:r w:rsidRPr="001F5D36">
        <w:rPr>
          <w:rFonts w:ascii="Arial" w:eastAsia="Times New Roman" w:hAnsi="Arial" w:cs="Arial"/>
          <w:color w:val="31849B" w:themeColor="accent5" w:themeShade="BF"/>
          <w:sz w:val="24"/>
          <w:szCs w:val="24"/>
        </w:rPr>
        <w:t xml:space="preserve">Vše je bílé od snížku, jako v bílém kožíšku </w:t>
      </w:r>
      <w:r w:rsidRPr="001F5D36">
        <w:rPr>
          <w:rFonts w:ascii="Arial" w:eastAsia="Times New Roman" w:hAnsi="Arial" w:cs="Arial"/>
          <w:sz w:val="24"/>
          <w:szCs w:val="24"/>
        </w:rPr>
        <w:t>- seznámit děti s různými druhy sportů, umět je popsat a vhodně napodobovat, zvířátka v zimě</w:t>
      </w:r>
    </w:p>
    <w:p w:rsidR="003568EC" w:rsidRPr="001F5D36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</w:rPr>
      </w:pPr>
      <w:r w:rsidRPr="001F5D36">
        <w:rPr>
          <w:rFonts w:ascii="Arial" w:eastAsia="Times New Roman" w:hAnsi="Arial" w:cs="Arial"/>
          <w:b/>
          <w:bCs/>
          <w:sz w:val="24"/>
          <w:szCs w:val="24"/>
        </w:rPr>
        <w:t>Klíčové kompetence:</w:t>
      </w:r>
    </w:p>
    <w:p w:rsidR="003568EC" w:rsidRPr="001F5D36" w:rsidRDefault="003568EC" w:rsidP="00161E4E">
      <w:pPr>
        <w:pStyle w:val="Odstavecseseznamem"/>
        <w:numPr>
          <w:ilvl w:val="0"/>
          <w:numId w:val="239"/>
        </w:numPr>
        <w:suppressAutoHyphens w:val="0"/>
        <w:autoSpaceDN/>
        <w:spacing w:before="100" w:beforeAutospacing="1" w:after="100" w:afterAutospacing="1"/>
        <w:contextualSpacing/>
        <w:textAlignment w:val="auto"/>
        <w:rPr>
          <w:rFonts w:ascii="Arial" w:eastAsia="Times New Roman" w:hAnsi="Arial" w:cs="Arial"/>
          <w:sz w:val="24"/>
          <w:szCs w:val="24"/>
          <w:lang w:eastAsia="cs-CZ"/>
        </w:rPr>
      </w:pPr>
      <w:r w:rsidRPr="001F5D36">
        <w:rPr>
          <w:rFonts w:ascii="Arial" w:eastAsia="Times New Roman" w:hAnsi="Arial" w:cs="Arial"/>
          <w:sz w:val="24"/>
          <w:szCs w:val="24"/>
          <w:lang w:eastAsia="cs-CZ"/>
        </w:rPr>
        <w:t>dokáže se vyjadřovat a sdělovat své prožitky</w:t>
      </w:r>
    </w:p>
    <w:p w:rsidR="003568EC" w:rsidRDefault="003568EC" w:rsidP="00161E4E">
      <w:pPr>
        <w:pStyle w:val="Odstavecseseznamem"/>
        <w:numPr>
          <w:ilvl w:val="0"/>
          <w:numId w:val="239"/>
        </w:numPr>
        <w:suppressAutoHyphens w:val="0"/>
        <w:autoSpaceDN/>
        <w:spacing w:before="100" w:beforeAutospacing="1" w:after="100" w:afterAutospacing="1"/>
        <w:contextualSpacing/>
        <w:textAlignment w:val="auto"/>
        <w:rPr>
          <w:rFonts w:ascii="Arial" w:eastAsia="Times New Roman" w:hAnsi="Arial" w:cs="Arial"/>
          <w:sz w:val="24"/>
          <w:szCs w:val="24"/>
          <w:lang w:eastAsia="cs-CZ"/>
        </w:rPr>
      </w:pPr>
      <w:r w:rsidRPr="001F5D36">
        <w:rPr>
          <w:rFonts w:ascii="Arial" w:eastAsia="Times New Roman" w:hAnsi="Arial" w:cs="Arial"/>
          <w:sz w:val="24"/>
          <w:szCs w:val="24"/>
          <w:lang w:eastAsia="cs-CZ"/>
        </w:rPr>
        <w:t>soustředěně pozoruje, zkoumá, objevuje</w:t>
      </w:r>
    </w:p>
    <w:p w:rsidR="003568EC" w:rsidRPr="001F5D36" w:rsidRDefault="003568EC" w:rsidP="003568EC">
      <w:pPr>
        <w:pStyle w:val="Odstavecseseznamem"/>
        <w:spacing w:before="100" w:beforeAutospacing="1" w:after="100" w:afterAutospacing="1"/>
        <w:rPr>
          <w:rFonts w:ascii="Arial" w:eastAsia="Times New Roman" w:hAnsi="Arial" w:cs="Arial"/>
          <w:sz w:val="24"/>
          <w:szCs w:val="24"/>
          <w:lang w:eastAsia="cs-CZ"/>
        </w:rPr>
      </w:pPr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94"/>
        <w:gridCol w:w="4866"/>
      </w:tblGrid>
      <w:tr w:rsidR="003568EC" w:rsidRPr="001F5D36" w:rsidTr="006D0B4A">
        <w:trPr>
          <w:tblCellSpacing w:w="7" w:type="dxa"/>
        </w:trPr>
        <w:tc>
          <w:tcPr>
            <w:tcW w:w="2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Dílčí vzdělávací cíle</w:t>
            </w:r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Nabídka denních činností</w:t>
            </w:r>
          </w:p>
        </w:tc>
      </w:tr>
      <w:tr w:rsidR="003568EC" w:rsidRPr="001F5D36" w:rsidTr="006D0B4A">
        <w:trPr>
          <w:tblCellSpacing w:w="7" w:type="dxa"/>
        </w:trPr>
        <w:tc>
          <w:tcPr>
            <w:tcW w:w="2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jeho tělo</w:t>
            </w:r>
          </w:p>
          <w:p w:rsidR="003568EC" w:rsidRDefault="003568EC" w:rsidP="00161E4E">
            <w:pPr>
              <w:widowControl/>
              <w:numPr>
                <w:ilvl w:val="0"/>
                <w:numId w:val="171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rozvoj pohybových schopností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71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koordinace pohybů a reakce na signál</w:t>
            </w:r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161E4E">
            <w:pPr>
              <w:widowControl/>
              <w:numPr>
                <w:ilvl w:val="0"/>
                <w:numId w:val="17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 herně napodobování pohybů při různých stylech zimních sportů (pa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n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tomima)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7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PH „Na sochy“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7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ranní rozcvička – protahování 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7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cvičení - napodobování pohybů zvířat, ptačí skoky, zdolávání překážek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7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cvičení v herně (klouzání po hladkém povrchu, </w:t>
            </w:r>
            <w:proofErr w:type="spellStart"/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vylezání</w:t>
            </w:r>
            <w:proofErr w:type="spellEnd"/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 po nakloněné klouzačce, jízda sněžném skútru)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7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PH "Mrazík"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7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PH "Na hnízda" a "U krmítka"</w:t>
            </w:r>
          </w:p>
          <w:p w:rsidR="003568EC" w:rsidRPr="001F5D36" w:rsidRDefault="003568EC" w:rsidP="006D0B4A">
            <w:pPr>
              <w:spacing w:before="100" w:beforeAutospacing="1" w:after="100" w:afterAutospacing="1" w:line="276" w:lineRule="auto"/>
              <w:ind w:left="72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3568EC" w:rsidRPr="001F5D36" w:rsidTr="006D0B4A">
        <w:trPr>
          <w:tblCellSpacing w:w="7" w:type="dxa"/>
        </w:trPr>
        <w:tc>
          <w:tcPr>
            <w:tcW w:w="2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jeho psychika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73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rozvoj komunikativních dove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d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ností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73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rozvoj paměti, pozornosti, pře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d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stavivosti a fantazie</w:t>
            </w:r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Default="003568EC" w:rsidP="006D0B4A">
            <w:pPr>
              <w:spacing w:before="100" w:beforeAutospacing="1" w:after="100" w:afterAutospacing="1" w:line="276" w:lineRule="auto"/>
              <w:ind w:left="720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3568EC" w:rsidRPr="001F5D36" w:rsidRDefault="003568EC" w:rsidP="00161E4E">
            <w:pPr>
              <w:widowControl/>
              <w:numPr>
                <w:ilvl w:val="0"/>
                <w:numId w:val="17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práce s obrazovým materiálem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7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společná diskuse na dané téma - KK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7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pracovní list – koulovačka a zimní sporty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7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práce na IT – roční období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7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vyprávění vlastních zážitků ze zi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m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ních radovánek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7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spontánní hry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7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zpěv písničky – zima</w:t>
            </w:r>
          </w:p>
          <w:p w:rsidR="003568EC" w:rsidRDefault="003568EC" w:rsidP="00161E4E">
            <w:pPr>
              <w:widowControl/>
              <w:numPr>
                <w:ilvl w:val="0"/>
                <w:numId w:val="17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práce u stolečků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–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 protiklady</w:t>
            </w:r>
          </w:p>
          <w:p w:rsidR="003568EC" w:rsidRPr="001F5D36" w:rsidRDefault="003568EC" w:rsidP="006D0B4A">
            <w:pPr>
              <w:spacing w:before="100" w:beforeAutospacing="1" w:after="100" w:afterAutospacing="1" w:line="276" w:lineRule="auto"/>
              <w:ind w:left="72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3568EC" w:rsidRPr="001F5D36" w:rsidTr="006D0B4A">
        <w:trPr>
          <w:tblCellSpacing w:w="7" w:type="dxa"/>
        </w:trPr>
        <w:tc>
          <w:tcPr>
            <w:tcW w:w="2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ten druhý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75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rozvoj kooperativních dovedno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s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tí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75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rozvoj interaktivních a komun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i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kativních dovedností</w:t>
            </w:r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3568EC" w:rsidRPr="001F5D36" w:rsidRDefault="003568EC" w:rsidP="00161E4E">
            <w:pPr>
              <w:widowControl/>
              <w:numPr>
                <w:ilvl w:val="0"/>
                <w:numId w:val="176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sledování pohádky "Krtek a sněhulák"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76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poslech četby – Tři králové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76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výroba koruny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76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výroba paní Zimy - prostorová tvorba z látek, odpadového materiálu, čtvrtek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76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kooperativní činnost ve dvojicích na velký arch papíru - stopy zvířat ve sněhu - otisky různých materiálů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76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hra na holoubka (třídění korálků)</w:t>
            </w:r>
          </w:p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3568EC" w:rsidRPr="001F5D36" w:rsidTr="006D0B4A">
        <w:trPr>
          <w:tblCellSpacing w:w="7" w:type="dxa"/>
        </w:trPr>
        <w:tc>
          <w:tcPr>
            <w:tcW w:w="2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společnost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77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rozvoj schopnosti žít ve spole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č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nosti druhých lidí, rozvoj esteti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c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kého vkusu</w:t>
            </w:r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161E4E">
            <w:pPr>
              <w:widowControl/>
              <w:numPr>
                <w:ilvl w:val="0"/>
                <w:numId w:val="178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výtvarná činnost - zimní království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78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pracovní činnost výroba ptačí budky - krmítko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78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prohlížení časopisů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78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pohádka „</w:t>
            </w:r>
            <w:hyperlink r:id="rId49" w:tgtFrame="_blank" w:tooltip="http://www.youtube.com/watch?v=CPXdMcFaZD8" w:history="1">
              <w:r w:rsidRPr="001F5D36">
                <w:rPr>
                  <w:rFonts w:ascii="Arial" w:eastAsia="Times New Roman" w:hAnsi="Arial" w:cs="Arial"/>
                  <w:color w:val="000000" w:themeColor="text1"/>
                  <w:sz w:val="24"/>
                  <w:szCs w:val="24"/>
                </w:rPr>
                <w:t>Jak Rákosníček nezařídil sníh</w:t>
              </w:r>
            </w:hyperlink>
            <w:r w:rsidRPr="001F5D3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“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 (diskuse na téma sníh zimní a sníh do buchty - z čeho je)</w:t>
            </w:r>
          </w:p>
        </w:tc>
      </w:tr>
      <w:tr w:rsidR="003568EC" w:rsidRPr="001F5D36" w:rsidTr="006D0B4A">
        <w:trPr>
          <w:tblCellSpacing w:w="7" w:type="dxa"/>
        </w:trPr>
        <w:tc>
          <w:tcPr>
            <w:tcW w:w="2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svět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79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vytváření elementárního podv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ě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domí o širším přírodním a ku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l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turním prostředí </w:t>
            </w:r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161E4E">
            <w:pPr>
              <w:widowControl/>
              <w:numPr>
                <w:ilvl w:val="0"/>
                <w:numId w:val="18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napodobování zimních sportů v př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í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rodním prostředí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8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vytváření obrazců ve sněhové p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o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krývce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8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pozorování zvířat v zimě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8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krmení ptáčků</w:t>
            </w:r>
          </w:p>
        </w:tc>
      </w:tr>
    </w:tbl>
    <w:p w:rsidR="003568EC" w:rsidRPr="001F5D36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</w:rPr>
      </w:pPr>
    </w:p>
    <w:bookmarkEnd w:id="84"/>
    <w:p w:rsidR="003568EC" w:rsidRPr="001F5D36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</w:rPr>
      </w:pPr>
    </w:p>
    <w:p w:rsidR="003568EC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</w:rPr>
      </w:pPr>
      <w:bookmarkStart w:id="85" w:name="_Hlk39567565"/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1F5D36">
        <w:rPr>
          <w:rFonts w:ascii="Arial" w:eastAsia="Times New Roman" w:hAnsi="Arial" w:cs="Arial"/>
          <w:b/>
          <w:bCs/>
          <w:sz w:val="24"/>
          <w:szCs w:val="24"/>
        </w:rPr>
        <w:t>Téma:</w:t>
      </w:r>
      <w:r w:rsidRPr="001F5D36">
        <w:rPr>
          <w:rFonts w:ascii="Arial" w:eastAsia="Times New Roman" w:hAnsi="Arial" w:cs="Arial"/>
          <w:sz w:val="24"/>
          <w:szCs w:val="24"/>
        </w:rPr>
        <w:t xml:space="preserve"> </w:t>
      </w:r>
      <w:r w:rsidRPr="001F5D36">
        <w:rPr>
          <w:rFonts w:ascii="Arial" w:eastAsia="Times New Roman" w:hAnsi="Arial" w:cs="Arial"/>
          <w:b/>
          <w:color w:val="31849B" w:themeColor="accent5" w:themeShade="BF"/>
          <w:sz w:val="24"/>
          <w:szCs w:val="24"/>
          <w:u w:val="single"/>
        </w:rPr>
        <w:t xml:space="preserve">ZIMA </w:t>
      </w:r>
      <w:r w:rsidRPr="001F5D36">
        <w:rPr>
          <w:rFonts w:ascii="Arial" w:hAnsi="Arial" w:cs="Arial"/>
          <w:color w:val="000000" w:themeColor="text1"/>
          <w:sz w:val="24"/>
          <w:szCs w:val="24"/>
        </w:rPr>
        <w:t>(Děti 2 - 4 roky)</w:t>
      </w:r>
    </w:p>
    <w:p w:rsidR="003568EC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</w:rPr>
      </w:pPr>
      <w:r w:rsidRPr="001F5D36">
        <w:rPr>
          <w:rFonts w:ascii="Arial" w:eastAsia="Times New Roman" w:hAnsi="Arial" w:cs="Arial"/>
          <w:b/>
          <w:bCs/>
          <w:sz w:val="24"/>
          <w:szCs w:val="24"/>
        </w:rPr>
        <w:t>Podtémata:</w:t>
      </w:r>
      <w:r w:rsidRPr="001F5D36">
        <w:rPr>
          <w:rFonts w:ascii="Arial" w:eastAsia="Times New Roman" w:hAnsi="Arial" w:cs="Arial"/>
          <w:sz w:val="24"/>
          <w:szCs w:val="24"/>
        </w:rPr>
        <w:tab/>
      </w:r>
    </w:p>
    <w:p w:rsidR="003568EC" w:rsidRPr="001F5D36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</w:rPr>
      </w:pPr>
      <w:r w:rsidRPr="001F5D36">
        <w:rPr>
          <w:rFonts w:ascii="Arial" w:eastAsia="Times New Roman" w:hAnsi="Arial" w:cs="Arial"/>
          <w:color w:val="31849B" w:themeColor="accent5" w:themeShade="BF"/>
          <w:sz w:val="24"/>
          <w:szCs w:val="24"/>
        </w:rPr>
        <w:t xml:space="preserve">Sněhuláček panáček, má na hlavě plecháček </w:t>
      </w:r>
      <w:r w:rsidRPr="001F5D36">
        <w:rPr>
          <w:rFonts w:ascii="Arial" w:eastAsia="Times New Roman" w:hAnsi="Arial" w:cs="Arial"/>
          <w:sz w:val="24"/>
          <w:szCs w:val="24"/>
        </w:rPr>
        <w:t>- umět využívat sněhu a ledu při volných hrách, seznámení se s řemeslem</w:t>
      </w:r>
    </w:p>
    <w:p w:rsidR="003568EC" w:rsidRPr="001F5D36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</w:rPr>
      </w:pPr>
      <w:r w:rsidRPr="001F5D36">
        <w:rPr>
          <w:rFonts w:ascii="Arial" w:eastAsia="Times New Roman" w:hAnsi="Arial" w:cs="Arial"/>
          <w:b/>
          <w:bCs/>
          <w:sz w:val="24"/>
          <w:szCs w:val="24"/>
        </w:rPr>
        <w:t>Klíčové kompetence:</w:t>
      </w:r>
    </w:p>
    <w:p w:rsidR="003568EC" w:rsidRPr="001F5D36" w:rsidRDefault="003568EC" w:rsidP="00161E4E">
      <w:pPr>
        <w:pStyle w:val="Odstavecseseznamem"/>
        <w:numPr>
          <w:ilvl w:val="0"/>
          <w:numId w:val="240"/>
        </w:numPr>
        <w:suppressAutoHyphens w:val="0"/>
        <w:autoSpaceDN/>
        <w:spacing w:before="100" w:beforeAutospacing="1" w:after="100" w:afterAutospacing="1"/>
        <w:contextualSpacing/>
        <w:textAlignment w:val="auto"/>
        <w:rPr>
          <w:rFonts w:ascii="Arial" w:eastAsia="Times New Roman" w:hAnsi="Arial" w:cs="Arial"/>
          <w:sz w:val="24"/>
          <w:szCs w:val="24"/>
          <w:lang w:eastAsia="cs-CZ"/>
        </w:rPr>
      </w:pPr>
      <w:r w:rsidRPr="001F5D36">
        <w:rPr>
          <w:rFonts w:ascii="Arial" w:eastAsia="Times New Roman" w:hAnsi="Arial" w:cs="Arial"/>
          <w:sz w:val="24"/>
          <w:szCs w:val="24"/>
          <w:lang w:eastAsia="cs-CZ"/>
        </w:rPr>
        <w:t>soustředěně zkoumá, pozoruje a objevuje</w:t>
      </w:r>
    </w:p>
    <w:p w:rsidR="003568EC" w:rsidRDefault="003568EC" w:rsidP="00161E4E">
      <w:pPr>
        <w:pStyle w:val="Odstavecseseznamem"/>
        <w:numPr>
          <w:ilvl w:val="0"/>
          <w:numId w:val="240"/>
        </w:numPr>
        <w:suppressAutoHyphens w:val="0"/>
        <w:autoSpaceDN/>
        <w:spacing w:before="100" w:beforeAutospacing="1" w:after="100" w:afterAutospacing="1"/>
        <w:contextualSpacing/>
        <w:textAlignment w:val="auto"/>
        <w:rPr>
          <w:rFonts w:ascii="Arial" w:eastAsia="Times New Roman" w:hAnsi="Arial" w:cs="Arial"/>
          <w:sz w:val="24"/>
          <w:szCs w:val="24"/>
          <w:lang w:eastAsia="cs-CZ"/>
        </w:rPr>
      </w:pPr>
      <w:r w:rsidRPr="001F5D36">
        <w:rPr>
          <w:rFonts w:ascii="Arial" w:eastAsia="Times New Roman" w:hAnsi="Arial" w:cs="Arial"/>
          <w:sz w:val="24"/>
          <w:szCs w:val="24"/>
          <w:lang w:eastAsia="cs-CZ"/>
        </w:rPr>
        <w:t>chce porozumět věcem, jevům a dějům, které kolem sebe vidí</w:t>
      </w:r>
    </w:p>
    <w:p w:rsidR="003568EC" w:rsidRPr="001F5D36" w:rsidRDefault="003568EC" w:rsidP="003568EC">
      <w:pPr>
        <w:pStyle w:val="Odstavecseseznamem"/>
        <w:spacing w:before="100" w:beforeAutospacing="1" w:after="100" w:afterAutospacing="1"/>
        <w:rPr>
          <w:rFonts w:ascii="Arial" w:eastAsia="Times New Roman" w:hAnsi="Arial" w:cs="Arial"/>
          <w:sz w:val="24"/>
          <w:szCs w:val="24"/>
          <w:lang w:eastAsia="cs-CZ"/>
        </w:rPr>
      </w:pPr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94"/>
        <w:gridCol w:w="4866"/>
      </w:tblGrid>
      <w:tr w:rsidR="003568EC" w:rsidRPr="001F5D36" w:rsidTr="006D0B4A">
        <w:trPr>
          <w:tblCellSpacing w:w="7" w:type="dxa"/>
        </w:trPr>
        <w:tc>
          <w:tcPr>
            <w:tcW w:w="2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Dílčí vzdělávací cíle</w:t>
            </w:r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Nabídka denních činností</w:t>
            </w:r>
          </w:p>
        </w:tc>
      </w:tr>
      <w:tr w:rsidR="003568EC" w:rsidRPr="001F5D36" w:rsidTr="006D0B4A">
        <w:trPr>
          <w:tblCellSpacing w:w="7" w:type="dxa"/>
        </w:trPr>
        <w:tc>
          <w:tcPr>
            <w:tcW w:w="2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jeho tělo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61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osvojení si poznatků o pohyb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o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vých činnostech a jejich kvalitě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61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rozvoj a užívání všech smyslů </w:t>
            </w:r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Default="003568EC" w:rsidP="006D0B4A">
            <w:pPr>
              <w:spacing w:before="100" w:beforeAutospacing="1" w:after="100" w:afterAutospacing="1" w:line="276" w:lineRule="auto"/>
              <w:ind w:left="720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3568EC" w:rsidRPr="001F5D36" w:rsidRDefault="003568EC" w:rsidP="00161E4E">
            <w:pPr>
              <w:widowControl/>
              <w:numPr>
                <w:ilvl w:val="0"/>
                <w:numId w:val="16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pohybové hry na sněhu venku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6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PH "Mrazíci"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6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hra na lední medvědy a lachtany (př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i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tahování na břiše na lavičce a plazení po zemi, odstrkování dlaněmi)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6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hra na </w:t>
            </w:r>
            <w:proofErr w:type="spellStart"/>
            <w:r w:rsidRPr="001F5D36">
              <w:rPr>
                <w:rFonts w:ascii="Arial" w:eastAsia="Times New Roman" w:hAnsi="Arial" w:cs="Arial"/>
                <w:sz w:val="24"/>
                <w:szCs w:val="24"/>
              </w:rPr>
              <w:t>eskymáky</w:t>
            </w:r>
            <w:proofErr w:type="spellEnd"/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 (chůze po balan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č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ních kamenech, přeskakování, bala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n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cování)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6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stavba sněhuláků a </w:t>
            </w:r>
            <w:proofErr w:type="spellStart"/>
            <w:r w:rsidRPr="001F5D36">
              <w:rPr>
                <w:rFonts w:ascii="Arial" w:eastAsia="Times New Roman" w:hAnsi="Arial" w:cs="Arial"/>
                <w:sz w:val="24"/>
                <w:szCs w:val="24"/>
              </w:rPr>
              <w:t>iglů</w:t>
            </w:r>
            <w:proofErr w:type="spellEnd"/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 ve třídě z různých hraček a materiálů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6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pohybová improvizace na téma Zima - (děti zpočátku leží, vstávají a poté tančí dle své fantazie jako sněhové vločky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)</w:t>
            </w:r>
          </w:p>
        </w:tc>
      </w:tr>
      <w:tr w:rsidR="003568EC" w:rsidRPr="001F5D36" w:rsidTr="006D0B4A">
        <w:trPr>
          <w:tblCellSpacing w:w="7" w:type="dxa"/>
        </w:trPr>
        <w:tc>
          <w:tcPr>
            <w:tcW w:w="2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jeho psychika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63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zpřesňování a kultivace smysl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o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vého vnímání</w:t>
            </w:r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Default="003568EC" w:rsidP="006D0B4A">
            <w:pPr>
              <w:spacing w:before="100" w:beforeAutospacing="1" w:after="100" w:afterAutospacing="1" w:line="276" w:lineRule="auto"/>
              <w:ind w:left="720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3568EC" w:rsidRPr="001F5D36" w:rsidRDefault="003568EC" w:rsidP="00161E4E">
            <w:pPr>
              <w:widowControl/>
              <w:numPr>
                <w:ilvl w:val="0"/>
                <w:numId w:val="16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experimenty se sněhem, vodou a l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e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dem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6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zkoumání sněhu lupami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6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píseň "</w:t>
            </w:r>
            <w:hyperlink r:id="rId50" w:tgtFrame="_blank" w:tooltip="http://www.youtube.com/watch?v=qwIeibV5lYw" w:history="1">
              <w:r w:rsidRPr="001F5D36">
                <w:rPr>
                  <w:rFonts w:ascii="Arial" w:eastAsia="Times New Roman" w:hAnsi="Arial" w:cs="Arial"/>
                  <w:color w:val="000000" w:themeColor="text1"/>
                  <w:sz w:val="24"/>
                  <w:szCs w:val="24"/>
                </w:rPr>
                <w:t>řemesla</w:t>
              </w:r>
            </w:hyperlink>
            <w:r w:rsidRPr="001F5D36">
              <w:rPr>
                <w:rFonts w:ascii="Arial" w:eastAsia="Times New Roman" w:hAnsi="Arial" w:cs="Arial"/>
                <w:sz w:val="24"/>
                <w:szCs w:val="24"/>
              </w:rPr>
              <w:t>" a „Ten dělá to a ten zas tohle“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6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diskuse na téma, co si oblékáme, aby nám nebyla zima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6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s dětmi si povídáme „Proč maminka a tatínek chodí do práce?“</w:t>
            </w:r>
          </w:p>
        </w:tc>
      </w:tr>
      <w:tr w:rsidR="003568EC" w:rsidRPr="001F5D36" w:rsidTr="006D0B4A">
        <w:trPr>
          <w:tblCellSpacing w:w="7" w:type="dxa"/>
        </w:trPr>
        <w:tc>
          <w:tcPr>
            <w:tcW w:w="2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lastRenderedPageBreak/>
              <w:t>Dítě a ten druhý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65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posilování prosociálního chování</w:t>
            </w:r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3568EC" w:rsidRPr="001F5D36" w:rsidRDefault="003568EC" w:rsidP="00161E4E">
            <w:pPr>
              <w:widowControl/>
              <w:numPr>
                <w:ilvl w:val="0"/>
                <w:numId w:val="166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malování temperami - "vítejte na s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e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verní zemi"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66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vytváření severní země ve třídě využ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i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tím dostupných stavebnic, látek a da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l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šího materiálu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66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co budu jednou dělat já?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66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omalovánky - řemesla</w:t>
            </w:r>
          </w:p>
        </w:tc>
      </w:tr>
      <w:tr w:rsidR="003568EC" w:rsidRPr="001F5D36" w:rsidTr="006D0B4A">
        <w:trPr>
          <w:tblCellSpacing w:w="7" w:type="dxa"/>
        </w:trPr>
        <w:tc>
          <w:tcPr>
            <w:tcW w:w="2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společnost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67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vytváření povědomí o existenci jiných kultur a národností</w:t>
            </w:r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161E4E">
            <w:pPr>
              <w:widowControl/>
              <w:numPr>
                <w:ilvl w:val="0"/>
                <w:numId w:val="168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hAnsi="Arial" w:cs="Arial"/>
                <w:sz w:val="24"/>
                <w:szCs w:val="24"/>
              </w:rPr>
              <w:t>pexeso "řemesla" - losování obrázků + dramatizace hra "na řemesla"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68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hAnsi="Arial" w:cs="Arial"/>
                <w:sz w:val="24"/>
                <w:szCs w:val="24"/>
              </w:rPr>
              <w:t xml:space="preserve">hra "na cukráře" - výroba </w:t>
            </w:r>
            <w:hyperlink r:id="rId51" w:tooltip="http://wiki.rvp.cz/Sborovna/7.SKZC/Tvořivá_dílna/Karnevalové_bonbóny" w:history="1">
              <w:r w:rsidRPr="001F5D36">
                <w:rPr>
                  <w:rStyle w:val="Hypertextovodkaz"/>
                  <w:rFonts w:ascii="Arial" w:hAnsi="Arial" w:cs="Arial"/>
                  <w:color w:val="000000" w:themeColor="text1"/>
                  <w:sz w:val="24"/>
                  <w:szCs w:val="24"/>
                </w:rPr>
                <w:t>bonbonů</w:t>
              </w:r>
            </w:hyperlink>
          </w:p>
          <w:p w:rsidR="003568EC" w:rsidRPr="001F5D36" w:rsidRDefault="003568EC" w:rsidP="00161E4E">
            <w:pPr>
              <w:widowControl/>
              <w:numPr>
                <w:ilvl w:val="0"/>
                <w:numId w:val="168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práce u stolečků – svačinky, dortíky, co na sebe</w:t>
            </w:r>
          </w:p>
        </w:tc>
      </w:tr>
      <w:tr w:rsidR="003568EC" w:rsidRPr="001F5D36" w:rsidTr="006D0B4A">
        <w:trPr>
          <w:tblCellSpacing w:w="7" w:type="dxa"/>
        </w:trPr>
        <w:tc>
          <w:tcPr>
            <w:tcW w:w="2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svět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69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vytvoření elementárního pov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ě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domí o přírodních zákonitostech a jejich vlivu</w:t>
            </w:r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161E4E">
            <w:pPr>
              <w:widowControl/>
              <w:numPr>
                <w:ilvl w:val="0"/>
                <w:numId w:val="17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prohlížení časopisů - hledání obrázků, kde lidé žijí a co dělají a jejich popis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7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hry na sněhu </w:t>
            </w:r>
          </w:p>
        </w:tc>
      </w:tr>
    </w:tbl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bookmarkEnd w:id="85"/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sz w:val="24"/>
          <w:szCs w:val="24"/>
        </w:rPr>
      </w:pPr>
      <w:bookmarkStart w:id="86" w:name="_Hlk39567665"/>
      <w:r w:rsidRPr="001F5D36">
        <w:rPr>
          <w:rFonts w:ascii="Arial" w:eastAsia="Times New Roman" w:hAnsi="Arial" w:cs="Arial"/>
          <w:b/>
          <w:bCs/>
          <w:sz w:val="24"/>
          <w:szCs w:val="24"/>
        </w:rPr>
        <w:t xml:space="preserve">Téma: </w:t>
      </w:r>
      <w:r w:rsidRPr="001F5D36">
        <w:rPr>
          <w:rFonts w:ascii="Arial" w:eastAsia="Times New Roman" w:hAnsi="Arial" w:cs="Arial"/>
          <w:b/>
          <w:bCs/>
          <w:color w:val="31849B" w:themeColor="accent5" w:themeShade="BF"/>
          <w:sz w:val="24"/>
          <w:szCs w:val="24"/>
          <w:u w:val="single"/>
        </w:rPr>
        <w:t xml:space="preserve">ZIMA </w:t>
      </w:r>
      <w:r w:rsidRPr="001F5D36">
        <w:rPr>
          <w:rFonts w:ascii="Arial" w:hAnsi="Arial" w:cs="Arial"/>
          <w:color w:val="000000" w:themeColor="text1"/>
          <w:sz w:val="24"/>
          <w:szCs w:val="24"/>
        </w:rPr>
        <w:t>(Děti 2 - 4 roky)</w:t>
      </w:r>
    </w:p>
    <w:p w:rsidR="003568EC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1F5D36">
        <w:rPr>
          <w:rFonts w:ascii="Arial" w:eastAsia="Times New Roman" w:hAnsi="Arial" w:cs="Arial"/>
          <w:b/>
          <w:bCs/>
          <w:sz w:val="24"/>
          <w:szCs w:val="24"/>
        </w:rPr>
        <w:t>Podtémata:</w:t>
      </w:r>
      <w:r w:rsidRPr="001F5D36">
        <w:rPr>
          <w:rFonts w:ascii="Arial" w:eastAsia="Times New Roman" w:hAnsi="Arial" w:cs="Arial"/>
          <w:b/>
          <w:bCs/>
          <w:sz w:val="24"/>
          <w:szCs w:val="24"/>
        </w:rPr>
        <w:tab/>
      </w:r>
    </w:p>
    <w:p w:rsidR="003568EC" w:rsidRPr="001F5D36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1F5D36">
        <w:rPr>
          <w:rFonts w:ascii="Arial" w:eastAsia="Times New Roman" w:hAnsi="Arial" w:cs="Arial"/>
          <w:bCs/>
          <w:color w:val="31849B" w:themeColor="accent5" w:themeShade="BF"/>
          <w:sz w:val="24"/>
          <w:szCs w:val="24"/>
        </w:rPr>
        <w:t xml:space="preserve">Masopust – Karnevalové veselí </w:t>
      </w:r>
      <w:r w:rsidRPr="001F5D36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>– tvoření masek, užívání zábavy, radovánky.</w:t>
      </w:r>
    </w:p>
    <w:p w:rsidR="003568EC" w:rsidRPr="001F5D36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1F5D36">
        <w:rPr>
          <w:rFonts w:ascii="Arial" w:eastAsia="Times New Roman" w:hAnsi="Arial" w:cs="Arial"/>
          <w:b/>
          <w:bCs/>
          <w:sz w:val="24"/>
          <w:szCs w:val="24"/>
        </w:rPr>
        <w:t>Klíčové kompetence:</w:t>
      </w:r>
    </w:p>
    <w:p w:rsidR="003568EC" w:rsidRPr="001F5D36" w:rsidRDefault="003568EC" w:rsidP="00161E4E">
      <w:pPr>
        <w:pStyle w:val="Odstavecseseznamem"/>
        <w:numPr>
          <w:ilvl w:val="0"/>
          <w:numId w:val="170"/>
        </w:numPr>
        <w:suppressAutoHyphens w:val="0"/>
        <w:autoSpaceDN/>
        <w:spacing w:after="0"/>
        <w:contextualSpacing/>
        <w:textAlignment w:val="auto"/>
        <w:rPr>
          <w:rFonts w:ascii="Arial" w:eastAsia="Times New Roman" w:hAnsi="Arial" w:cs="Arial"/>
          <w:sz w:val="24"/>
          <w:szCs w:val="24"/>
          <w:lang w:eastAsia="cs-CZ"/>
        </w:rPr>
      </w:pPr>
      <w:r w:rsidRPr="001F5D36">
        <w:rPr>
          <w:rFonts w:ascii="Arial" w:eastAsia="Times New Roman" w:hAnsi="Arial" w:cs="Arial"/>
          <w:sz w:val="24"/>
          <w:szCs w:val="24"/>
          <w:lang w:eastAsia="cs-CZ"/>
        </w:rPr>
        <w:t xml:space="preserve">rozvoj kulturně-estetických dovedností </w:t>
      </w:r>
    </w:p>
    <w:p w:rsidR="003568EC" w:rsidRPr="001F5D36" w:rsidRDefault="003568EC" w:rsidP="00161E4E">
      <w:pPr>
        <w:pStyle w:val="Odstavecseseznamem"/>
        <w:numPr>
          <w:ilvl w:val="0"/>
          <w:numId w:val="170"/>
        </w:numPr>
        <w:suppressAutoHyphens w:val="0"/>
        <w:autoSpaceDN/>
        <w:spacing w:before="100" w:beforeAutospacing="1" w:after="100" w:afterAutospacing="1"/>
        <w:contextualSpacing/>
        <w:textAlignment w:val="auto"/>
        <w:rPr>
          <w:rFonts w:ascii="Arial" w:eastAsia="Times New Roman" w:hAnsi="Arial" w:cs="Arial"/>
          <w:sz w:val="24"/>
          <w:szCs w:val="24"/>
          <w:lang w:eastAsia="cs-CZ"/>
        </w:rPr>
      </w:pPr>
      <w:r w:rsidRPr="001F5D36">
        <w:rPr>
          <w:rFonts w:ascii="Arial" w:eastAsia="Times New Roman" w:hAnsi="Arial" w:cs="Arial"/>
          <w:sz w:val="24"/>
          <w:szCs w:val="24"/>
          <w:lang w:eastAsia="cs-CZ"/>
        </w:rPr>
        <w:t>spolupodílet se na společenské zábavě</w:t>
      </w:r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438"/>
        <w:gridCol w:w="4722"/>
      </w:tblGrid>
      <w:tr w:rsidR="003568EC" w:rsidRPr="001F5D36" w:rsidTr="006D0B4A">
        <w:trPr>
          <w:tblCellSpacing w:w="7" w:type="dxa"/>
        </w:trPr>
        <w:tc>
          <w:tcPr>
            <w:tcW w:w="24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Dílčí vzdělávací cíle</w:t>
            </w:r>
          </w:p>
        </w:tc>
        <w:tc>
          <w:tcPr>
            <w:tcW w:w="2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Nabídka denních činností</w:t>
            </w:r>
          </w:p>
        </w:tc>
      </w:tr>
      <w:tr w:rsidR="003568EC" w:rsidRPr="001F5D36" w:rsidTr="006D0B4A">
        <w:trPr>
          <w:tblCellSpacing w:w="7" w:type="dxa"/>
        </w:trPr>
        <w:tc>
          <w:tcPr>
            <w:tcW w:w="24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jeho tělo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13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 </w:t>
            </w:r>
            <w:r w:rsidRPr="001F5D36">
              <w:rPr>
                <w:rFonts w:ascii="Arial" w:hAnsi="Arial" w:cs="Arial"/>
                <w:sz w:val="24"/>
                <w:szCs w:val="24"/>
              </w:rPr>
              <w:t>uvědomení si vlastního těla, ro</w:t>
            </w:r>
            <w:r w:rsidRPr="001F5D36">
              <w:rPr>
                <w:rFonts w:ascii="Arial" w:hAnsi="Arial" w:cs="Arial"/>
                <w:sz w:val="24"/>
                <w:szCs w:val="24"/>
              </w:rPr>
              <w:t>z</w:t>
            </w:r>
            <w:r w:rsidRPr="001F5D36">
              <w:rPr>
                <w:rFonts w:ascii="Arial" w:hAnsi="Arial" w:cs="Arial"/>
                <w:sz w:val="24"/>
                <w:szCs w:val="24"/>
              </w:rPr>
              <w:t>voj pohybových dovedností a schopností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13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hAnsi="Arial" w:cs="Arial"/>
                <w:sz w:val="24"/>
                <w:szCs w:val="24"/>
              </w:rPr>
              <w:t>rozvoj fantazie</w:t>
            </w:r>
          </w:p>
        </w:tc>
        <w:tc>
          <w:tcPr>
            <w:tcW w:w="2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161E4E">
            <w:pPr>
              <w:widowControl/>
              <w:numPr>
                <w:ilvl w:val="0"/>
                <w:numId w:val="167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1F5D36">
              <w:rPr>
                <w:rFonts w:ascii="Arial" w:hAnsi="Arial" w:cs="Arial"/>
                <w:sz w:val="24"/>
                <w:szCs w:val="24"/>
              </w:rPr>
              <w:t>volné hry dětí v tělocvičně</w:t>
            </w:r>
          </w:p>
          <w:p w:rsidR="003568EC" w:rsidRPr="001F5D36" w:rsidRDefault="003568EC" w:rsidP="00161E4E">
            <w:pPr>
              <w:pStyle w:val="Normlnweb"/>
              <w:numPr>
                <w:ilvl w:val="0"/>
                <w:numId w:val="167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hAnsi="Arial" w:cs="Arial"/>
              </w:rPr>
            </w:pPr>
            <w:r w:rsidRPr="001F5D36">
              <w:rPr>
                <w:rFonts w:ascii="Arial" w:hAnsi="Arial" w:cs="Arial"/>
              </w:rPr>
              <w:t xml:space="preserve">povídání o tom, co je to </w:t>
            </w:r>
            <w:hyperlink r:id="rId52" w:tgtFrame="_blank" w:tooltip="http://cs.wikipedia.org/wiki/Masopust" w:history="1">
              <w:r w:rsidRPr="001F5D36">
                <w:rPr>
                  <w:rStyle w:val="Hypertextovodkaz"/>
                  <w:rFonts w:ascii="Arial" w:hAnsi="Arial" w:cs="Arial"/>
                  <w:color w:val="000000" w:themeColor="text1"/>
                </w:rPr>
                <w:t>masopust</w:t>
              </w:r>
            </w:hyperlink>
          </w:p>
          <w:p w:rsidR="003568EC" w:rsidRPr="001F5D36" w:rsidRDefault="003568EC" w:rsidP="00161E4E">
            <w:pPr>
              <w:pStyle w:val="Normlnweb"/>
              <w:numPr>
                <w:ilvl w:val="0"/>
                <w:numId w:val="167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hAnsi="Arial" w:cs="Arial"/>
              </w:rPr>
            </w:pPr>
            <w:r w:rsidRPr="001F5D36">
              <w:rPr>
                <w:rFonts w:ascii="Arial" w:hAnsi="Arial" w:cs="Arial"/>
              </w:rPr>
              <w:t>říkadlo „</w:t>
            </w:r>
            <w:hyperlink r:id="rId53" w:tgtFrame="_blank" w:tooltip="http://www.predskolaci.cz/?p=9282" w:history="1">
              <w:r w:rsidRPr="001F5D36">
                <w:rPr>
                  <w:rStyle w:val="Hypertextovodkaz"/>
                  <w:rFonts w:ascii="Arial" w:hAnsi="Arial" w:cs="Arial"/>
                  <w:color w:val="000000" w:themeColor="text1"/>
                </w:rPr>
                <w:t>Masopust</w:t>
              </w:r>
            </w:hyperlink>
            <w:r w:rsidRPr="001F5D36">
              <w:rPr>
                <w:rFonts w:ascii="Arial" w:hAnsi="Arial" w:cs="Arial"/>
                <w:color w:val="000000" w:themeColor="text1"/>
              </w:rPr>
              <w:t>“</w:t>
            </w:r>
          </w:p>
          <w:p w:rsidR="003568EC" w:rsidRPr="001F5D36" w:rsidRDefault="003568EC" w:rsidP="00161E4E">
            <w:pPr>
              <w:pStyle w:val="Normlnweb"/>
              <w:numPr>
                <w:ilvl w:val="0"/>
                <w:numId w:val="167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hAnsi="Arial" w:cs="Arial"/>
              </w:rPr>
            </w:pPr>
            <w:r w:rsidRPr="001F5D36">
              <w:rPr>
                <w:rStyle w:val="external"/>
                <w:rFonts w:ascii="Arial" w:hAnsi="Arial" w:cs="Arial"/>
              </w:rPr>
              <w:t>společné tancování a veselice, p</w:t>
            </w:r>
            <w:r w:rsidRPr="001F5D36">
              <w:rPr>
                <w:rStyle w:val="external"/>
                <w:rFonts w:ascii="Arial" w:hAnsi="Arial" w:cs="Arial"/>
              </w:rPr>
              <w:t>í</w:t>
            </w:r>
            <w:r w:rsidRPr="001F5D36">
              <w:rPr>
                <w:rStyle w:val="external"/>
                <w:rFonts w:ascii="Arial" w:hAnsi="Arial" w:cs="Arial"/>
              </w:rPr>
              <w:t>seň Kalamajka</w:t>
            </w:r>
          </w:p>
          <w:p w:rsidR="003568EC" w:rsidRPr="001F5D36" w:rsidRDefault="003568EC" w:rsidP="00161E4E">
            <w:pPr>
              <w:pStyle w:val="Normlnweb"/>
              <w:numPr>
                <w:ilvl w:val="0"/>
                <w:numId w:val="167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hAnsi="Arial" w:cs="Arial"/>
              </w:rPr>
            </w:pPr>
            <w:r w:rsidRPr="001F5D36">
              <w:rPr>
                <w:rFonts w:ascii="Arial" w:hAnsi="Arial" w:cs="Arial"/>
              </w:rPr>
              <w:t>v herně - napodobování pohybů zv</w:t>
            </w:r>
            <w:r w:rsidRPr="001F5D36">
              <w:rPr>
                <w:rFonts w:ascii="Arial" w:hAnsi="Arial" w:cs="Arial"/>
              </w:rPr>
              <w:t>í</w:t>
            </w:r>
            <w:r w:rsidRPr="001F5D36">
              <w:rPr>
                <w:rFonts w:ascii="Arial" w:hAnsi="Arial" w:cs="Arial"/>
              </w:rPr>
              <w:t>řat (pavouk leze na stěně, zajíc sk</w:t>
            </w:r>
            <w:r w:rsidRPr="001F5D36">
              <w:rPr>
                <w:rFonts w:ascii="Arial" w:hAnsi="Arial" w:cs="Arial"/>
              </w:rPr>
              <w:t>á</w:t>
            </w:r>
            <w:r w:rsidRPr="001F5D36">
              <w:rPr>
                <w:rFonts w:ascii="Arial" w:hAnsi="Arial" w:cs="Arial"/>
              </w:rPr>
              <w:t>če přes překážky, had se plazí po lavičce, medvěd přelézá švédskou bednu)</w:t>
            </w:r>
          </w:p>
        </w:tc>
      </w:tr>
      <w:tr w:rsidR="003568EC" w:rsidRPr="001F5D36" w:rsidTr="006D0B4A">
        <w:trPr>
          <w:tblCellSpacing w:w="7" w:type="dxa"/>
        </w:trPr>
        <w:tc>
          <w:tcPr>
            <w:tcW w:w="24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jeho psychika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41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 rozvoj komunikativních dove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d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ností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41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osvojení si některých poznatků a dovedností</w:t>
            </w:r>
          </w:p>
          <w:p w:rsidR="003568EC" w:rsidRPr="001F5D36" w:rsidRDefault="003568EC" w:rsidP="006D0B4A">
            <w:pPr>
              <w:spacing w:before="100" w:beforeAutospacing="1" w:after="100" w:afterAutospacing="1" w:line="276" w:lineRule="auto"/>
              <w:ind w:left="72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161E4E">
            <w:pPr>
              <w:pStyle w:val="Normlnweb"/>
              <w:numPr>
                <w:ilvl w:val="0"/>
                <w:numId w:val="167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hAnsi="Arial" w:cs="Arial"/>
              </w:rPr>
            </w:pPr>
            <w:r w:rsidRPr="001F5D36">
              <w:rPr>
                <w:rFonts w:ascii="Arial" w:hAnsi="Arial" w:cs="Arial"/>
              </w:rPr>
              <w:t>procvičování barev na IT - propich</w:t>
            </w:r>
            <w:r w:rsidRPr="001F5D36">
              <w:rPr>
                <w:rFonts w:ascii="Arial" w:hAnsi="Arial" w:cs="Arial"/>
              </w:rPr>
              <w:t>o</w:t>
            </w:r>
            <w:r w:rsidRPr="001F5D36">
              <w:rPr>
                <w:rFonts w:ascii="Arial" w:hAnsi="Arial" w:cs="Arial"/>
              </w:rPr>
              <w:t>vání balónků</w:t>
            </w:r>
          </w:p>
          <w:p w:rsidR="003568EC" w:rsidRPr="001F5D36" w:rsidRDefault="003568EC" w:rsidP="00161E4E">
            <w:pPr>
              <w:pStyle w:val="Normlnweb"/>
              <w:numPr>
                <w:ilvl w:val="0"/>
                <w:numId w:val="167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hAnsi="Arial" w:cs="Arial"/>
                <w:color w:val="000000" w:themeColor="text1"/>
              </w:rPr>
            </w:pPr>
            <w:r w:rsidRPr="001F5D36">
              <w:rPr>
                <w:rFonts w:ascii="Arial" w:hAnsi="Arial" w:cs="Arial"/>
              </w:rPr>
              <w:t xml:space="preserve">pracovní listy - </w:t>
            </w:r>
            <w:r w:rsidRPr="001F5D36">
              <w:rPr>
                <w:rStyle w:val="external"/>
                <w:rFonts w:ascii="Arial" w:hAnsi="Arial" w:cs="Arial"/>
                <w:color w:val="000000" w:themeColor="text1"/>
              </w:rPr>
              <w:t>balónky</w:t>
            </w:r>
          </w:p>
          <w:p w:rsidR="003568EC" w:rsidRPr="001F5D36" w:rsidRDefault="003568EC" w:rsidP="00161E4E">
            <w:pPr>
              <w:pStyle w:val="Normlnweb"/>
              <w:numPr>
                <w:ilvl w:val="0"/>
                <w:numId w:val="167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Style w:val="external"/>
                <w:rFonts w:ascii="Arial" w:hAnsi="Arial" w:cs="Arial"/>
              </w:rPr>
            </w:pPr>
            <w:r w:rsidRPr="001F5D36">
              <w:rPr>
                <w:rStyle w:val="external"/>
                <w:rFonts w:ascii="Arial" w:hAnsi="Arial" w:cs="Arial"/>
              </w:rPr>
              <w:t>omalovánka kašpárek</w:t>
            </w:r>
          </w:p>
          <w:p w:rsidR="003568EC" w:rsidRPr="001F5D36" w:rsidRDefault="003568EC" w:rsidP="00161E4E">
            <w:pPr>
              <w:pStyle w:val="Normlnweb"/>
              <w:numPr>
                <w:ilvl w:val="0"/>
                <w:numId w:val="167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hAnsi="Arial" w:cs="Arial"/>
              </w:rPr>
            </w:pPr>
            <w:r w:rsidRPr="001F5D36">
              <w:rPr>
                <w:rFonts w:ascii="Arial" w:hAnsi="Arial" w:cs="Arial"/>
              </w:rPr>
              <w:t xml:space="preserve">poznávání zvuků zvířat z CD </w:t>
            </w:r>
          </w:p>
          <w:p w:rsidR="003568EC" w:rsidRPr="001F5D36" w:rsidRDefault="003568EC" w:rsidP="00161E4E">
            <w:pPr>
              <w:pStyle w:val="Normlnweb"/>
              <w:numPr>
                <w:ilvl w:val="0"/>
                <w:numId w:val="167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hAnsi="Arial" w:cs="Arial"/>
              </w:rPr>
            </w:pPr>
            <w:r w:rsidRPr="001F5D36">
              <w:rPr>
                <w:rFonts w:ascii="Arial" w:hAnsi="Arial" w:cs="Arial"/>
              </w:rPr>
              <w:t>povídání o oblíbených pohádkách</w:t>
            </w:r>
          </w:p>
          <w:p w:rsidR="003568EC" w:rsidRPr="001F5D36" w:rsidRDefault="003568EC" w:rsidP="00161E4E">
            <w:pPr>
              <w:pStyle w:val="Normlnweb"/>
              <w:numPr>
                <w:ilvl w:val="0"/>
                <w:numId w:val="167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hAnsi="Arial" w:cs="Arial"/>
              </w:rPr>
            </w:pPr>
            <w:r w:rsidRPr="001F5D36">
              <w:rPr>
                <w:rFonts w:ascii="Arial" w:hAnsi="Arial" w:cs="Arial"/>
              </w:rPr>
              <w:t>vyprávění a dramatizace pohádky podle obrazového materiálu</w:t>
            </w:r>
          </w:p>
          <w:p w:rsidR="003568EC" w:rsidRPr="001F5D36" w:rsidRDefault="003568EC" w:rsidP="00161E4E">
            <w:pPr>
              <w:pStyle w:val="Normlnweb"/>
              <w:numPr>
                <w:ilvl w:val="0"/>
                <w:numId w:val="167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hAnsi="Arial" w:cs="Arial"/>
              </w:rPr>
            </w:pPr>
            <w:r w:rsidRPr="001F5D36">
              <w:rPr>
                <w:rFonts w:ascii="Arial" w:hAnsi="Arial" w:cs="Arial"/>
              </w:rPr>
              <w:t>skládání obrázků časové poslou</w:t>
            </w:r>
            <w:r w:rsidRPr="001F5D36">
              <w:rPr>
                <w:rFonts w:ascii="Arial" w:hAnsi="Arial" w:cs="Arial"/>
              </w:rPr>
              <w:t>p</w:t>
            </w:r>
            <w:r w:rsidRPr="001F5D36">
              <w:rPr>
                <w:rFonts w:ascii="Arial" w:hAnsi="Arial" w:cs="Arial"/>
              </w:rPr>
              <w:lastRenderedPageBreak/>
              <w:t>nosti</w:t>
            </w:r>
          </w:p>
          <w:p w:rsidR="003568EC" w:rsidRPr="001F5D36" w:rsidRDefault="003568EC" w:rsidP="006D0B4A">
            <w:pPr>
              <w:spacing w:before="100" w:beforeAutospacing="1" w:after="100" w:afterAutospacing="1" w:line="276" w:lineRule="auto"/>
              <w:ind w:left="36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3568EC" w:rsidRPr="001F5D36" w:rsidTr="006D0B4A">
        <w:trPr>
          <w:tblCellSpacing w:w="7" w:type="dxa"/>
        </w:trPr>
        <w:tc>
          <w:tcPr>
            <w:tcW w:w="24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lastRenderedPageBreak/>
              <w:t>Dítě a ten druhý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15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 </w:t>
            </w:r>
            <w:r w:rsidRPr="001F5D36">
              <w:rPr>
                <w:rFonts w:ascii="Arial" w:hAnsi="Arial" w:cs="Arial"/>
                <w:sz w:val="24"/>
                <w:szCs w:val="24"/>
              </w:rPr>
              <w:t>rozvoj kooperativních dovedností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15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hAnsi="Arial" w:cs="Arial"/>
                <w:sz w:val="24"/>
                <w:szCs w:val="24"/>
              </w:rPr>
              <w:t>získávání sebevědomí a sebed</w:t>
            </w:r>
            <w:r w:rsidRPr="001F5D36">
              <w:rPr>
                <w:rFonts w:ascii="Arial" w:hAnsi="Arial" w:cs="Arial"/>
                <w:sz w:val="24"/>
                <w:szCs w:val="24"/>
              </w:rPr>
              <w:t>ů</w:t>
            </w:r>
            <w:r w:rsidRPr="001F5D36">
              <w:rPr>
                <w:rFonts w:ascii="Arial" w:hAnsi="Arial" w:cs="Arial"/>
                <w:sz w:val="24"/>
                <w:szCs w:val="24"/>
              </w:rPr>
              <w:t>věry</w:t>
            </w:r>
          </w:p>
        </w:tc>
        <w:tc>
          <w:tcPr>
            <w:tcW w:w="2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7419E4" w:rsidP="00161E4E">
            <w:pPr>
              <w:pStyle w:val="Normlnweb"/>
              <w:numPr>
                <w:ilvl w:val="0"/>
                <w:numId w:val="167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hAnsi="Arial" w:cs="Arial"/>
              </w:rPr>
            </w:pPr>
            <w:hyperlink r:id="rId54" w:tgtFrame="_blank" w:tooltip="http://www.i-creative.cz/2008/11/13/karnevalove-masky-sablony-k-vytisknuti/" w:history="1">
              <w:r w:rsidR="003568EC" w:rsidRPr="001F5D36">
                <w:rPr>
                  <w:rStyle w:val="Hypertextovodkaz"/>
                  <w:rFonts w:ascii="Arial" w:hAnsi="Arial" w:cs="Arial"/>
                  <w:color w:val="000000" w:themeColor="text1"/>
                </w:rPr>
                <w:t>výroba masek</w:t>
              </w:r>
            </w:hyperlink>
            <w:r w:rsidR="003568EC" w:rsidRPr="001F5D36">
              <w:rPr>
                <w:rFonts w:ascii="Arial" w:hAnsi="Arial" w:cs="Arial"/>
              </w:rPr>
              <w:t xml:space="preserve"> - škrabošek na ka</w:t>
            </w:r>
            <w:r w:rsidR="003568EC" w:rsidRPr="001F5D36">
              <w:rPr>
                <w:rFonts w:ascii="Arial" w:hAnsi="Arial" w:cs="Arial"/>
              </w:rPr>
              <w:t>r</w:t>
            </w:r>
            <w:r w:rsidR="003568EC" w:rsidRPr="001F5D36">
              <w:rPr>
                <w:rFonts w:ascii="Arial" w:hAnsi="Arial" w:cs="Arial"/>
              </w:rPr>
              <w:t xml:space="preserve">neval ve školce </w:t>
            </w:r>
          </w:p>
          <w:p w:rsidR="003568EC" w:rsidRPr="001F5D36" w:rsidRDefault="003568EC" w:rsidP="00161E4E">
            <w:pPr>
              <w:pStyle w:val="Normlnweb"/>
              <w:numPr>
                <w:ilvl w:val="0"/>
                <w:numId w:val="167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hAnsi="Arial" w:cs="Arial"/>
              </w:rPr>
            </w:pPr>
            <w:r w:rsidRPr="001F5D36">
              <w:rPr>
                <w:rFonts w:ascii="Arial" w:hAnsi="Arial" w:cs="Arial"/>
              </w:rPr>
              <w:t>výzdoba třídy na karneval - velké bonbony z krabiček, ruliček, krep</w:t>
            </w:r>
            <w:r w:rsidRPr="001F5D36">
              <w:rPr>
                <w:rFonts w:ascii="Arial" w:hAnsi="Arial" w:cs="Arial"/>
              </w:rPr>
              <w:t>o</w:t>
            </w:r>
            <w:r w:rsidRPr="001F5D36">
              <w:rPr>
                <w:rFonts w:ascii="Arial" w:hAnsi="Arial" w:cs="Arial"/>
              </w:rPr>
              <w:t>vého papíru a celofánu</w:t>
            </w:r>
          </w:p>
          <w:p w:rsidR="003568EC" w:rsidRPr="001F5D36" w:rsidRDefault="003568EC" w:rsidP="00161E4E">
            <w:pPr>
              <w:pStyle w:val="Normlnweb"/>
              <w:numPr>
                <w:ilvl w:val="0"/>
                <w:numId w:val="167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hAnsi="Arial" w:cs="Arial"/>
              </w:rPr>
            </w:pPr>
            <w:r w:rsidRPr="001F5D36">
              <w:rPr>
                <w:rFonts w:ascii="Arial" w:hAnsi="Arial" w:cs="Arial"/>
              </w:rPr>
              <w:t>poznávání hudebních nástrojů - di</w:t>
            </w:r>
            <w:r w:rsidRPr="001F5D36">
              <w:rPr>
                <w:rFonts w:ascii="Arial" w:hAnsi="Arial" w:cs="Arial"/>
              </w:rPr>
              <w:t>s</w:t>
            </w:r>
            <w:r w:rsidRPr="001F5D36">
              <w:rPr>
                <w:rFonts w:ascii="Arial" w:hAnsi="Arial" w:cs="Arial"/>
              </w:rPr>
              <w:t>kuse - poslech - napodobování hry na jednotlivé nástroje</w:t>
            </w:r>
          </w:p>
        </w:tc>
      </w:tr>
      <w:tr w:rsidR="003568EC" w:rsidRPr="001F5D36" w:rsidTr="006D0B4A">
        <w:trPr>
          <w:tblCellSpacing w:w="7" w:type="dxa"/>
        </w:trPr>
        <w:tc>
          <w:tcPr>
            <w:tcW w:w="24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společnost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17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 </w:t>
            </w:r>
            <w:r w:rsidRPr="001F5D36">
              <w:rPr>
                <w:rFonts w:ascii="Arial" w:hAnsi="Arial" w:cs="Arial"/>
                <w:sz w:val="24"/>
                <w:szCs w:val="24"/>
              </w:rPr>
              <w:t>vytvoření základních postojů ke světu a k životu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17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hAnsi="Arial" w:cs="Arial"/>
                <w:sz w:val="24"/>
                <w:szCs w:val="24"/>
              </w:rPr>
              <w:t>spolupodílet se na společenské zábavě</w:t>
            </w:r>
          </w:p>
        </w:tc>
        <w:tc>
          <w:tcPr>
            <w:tcW w:w="2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pStyle w:val="Normlnweb"/>
              <w:spacing w:line="276" w:lineRule="auto"/>
              <w:ind w:left="720"/>
              <w:rPr>
                <w:rFonts w:ascii="Arial" w:hAnsi="Arial" w:cs="Arial"/>
              </w:rPr>
            </w:pPr>
          </w:p>
          <w:p w:rsidR="003568EC" w:rsidRPr="001F5D36" w:rsidRDefault="003568EC" w:rsidP="006D0B4A">
            <w:pPr>
              <w:pStyle w:val="Normlnweb"/>
              <w:spacing w:line="276" w:lineRule="auto"/>
              <w:ind w:left="720"/>
              <w:rPr>
                <w:rFonts w:ascii="Arial" w:hAnsi="Arial" w:cs="Arial"/>
              </w:rPr>
            </w:pPr>
          </w:p>
          <w:p w:rsidR="003568EC" w:rsidRPr="001F5D36" w:rsidRDefault="003568EC" w:rsidP="00161E4E">
            <w:pPr>
              <w:pStyle w:val="Normlnweb"/>
              <w:numPr>
                <w:ilvl w:val="0"/>
                <w:numId w:val="167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Style w:val="external"/>
                <w:rFonts w:ascii="Arial" w:hAnsi="Arial" w:cs="Arial"/>
              </w:rPr>
            </w:pPr>
            <w:r w:rsidRPr="001F5D36">
              <w:rPr>
                <w:rFonts w:ascii="Arial" w:hAnsi="Arial" w:cs="Arial"/>
              </w:rPr>
              <w:t> </w:t>
            </w:r>
            <w:r w:rsidRPr="001F5D36">
              <w:rPr>
                <w:rStyle w:val="external"/>
                <w:rFonts w:ascii="Arial" w:hAnsi="Arial" w:cs="Arial"/>
              </w:rPr>
              <w:t>rej masek - zábavné dopoledne p</w:t>
            </w:r>
            <w:r w:rsidRPr="001F5D36">
              <w:rPr>
                <w:rStyle w:val="external"/>
                <w:rFonts w:ascii="Arial" w:hAnsi="Arial" w:cs="Arial"/>
              </w:rPr>
              <w:t>l</w:t>
            </w:r>
            <w:r w:rsidRPr="001F5D36">
              <w:rPr>
                <w:rStyle w:val="external"/>
                <w:rFonts w:ascii="Arial" w:hAnsi="Arial" w:cs="Arial"/>
              </w:rPr>
              <w:t>né soutěží a her</w:t>
            </w:r>
          </w:p>
          <w:p w:rsidR="003568EC" w:rsidRPr="001F5D36" w:rsidRDefault="003568EC" w:rsidP="00161E4E">
            <w:pPr>
              <w:pStyle w:val="Normlnweb"/>
              <w:numPr>
                <w:ilvl w:val="0"/>
                <w:numId w:val="167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hAnsi="Arial" w:cs="Arial"/>
              </w:rPr>
            </w:pPr>
            <w:r w:rsidRPr="001F5D36">
              <w:rPr>
                <w:rFonts w:ascii="Arial" w:hAnsi="Arial" w:cs="Arial"/>
              </w:rPr>
              <w:t xml:space="preserve">výtvarná činnost - krtek a oblíbená pohádková </w:t>
            </w:r>
            <w:proofErr w:type="gramStart"/>
            <w:r w:rsidRPr="001F5D36">
              <w:rPr>
                <w:rFonts w:ascii="Arial" w:hAnsi="Arial" w:cs="Arial"/>
              </w:rPr>
              <w:t>postava(tempery</w:t>
            </w:r>
            <w:proofErr w:type="gramEnd"/>
            <w:r w:rsidRPr="001F5D36">
              <w:rPr>
                <w:rFonts w:ascii="Arial" w:hAnsi="Arial" w:cs="Arial"/>
              </w:rPr>
              <w:t>)</w:t>
            </w:r>
          </w:p>
        </w:tc>
      </w:tr>
      <w:tr w:rsidR="003568EC" w:rsidRPr="001F5D36" w:rsidTr="006D0B4A">
        <w:trPr>
          <w:tblCellSpacing w:w="7" w:type="dxa"/>
        </w:trPr>
        <w:tc>
          <w:tcPr>
            <w:tcW w:w="24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svět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19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 </w:t>
            </w:r>
            <w:r w:rsidRPr="001F5D36">
              <w:rPr>
                <w:rFonts w:ascii="Arial" w:hAnsi="Arial" w:cs="Arial"/>
                <w:sz w:val="24"/>
                <w:szCs w:val="24"/>
              </w:rPr>
              <w:t>seznamování se světem lidí, ku</w:t>
            </w:r>
            <w:r w:rsidRPr="001F5D36">
              <w:rPr>
                <w:rFonts w:ascii="Arial" w:hAnsi="Arial" w:cs="Arial"/>
                <w:sz w:val="24"/>
                <w:szCs w:val="24"/>
              </w:rPr>
              <w:t>l</w:t>
            </w:r>
            <w:r w:rsidRPr="001F5D36">
              <w:rPr>
                <w:rFonts w:ascii="Arial" w:hAnsi="Arial" w:cs="Arial"/>
                <w:sz w:val="24"/>
                <w:szCs w:val="24"/>
              </w:rPr>
              <w:t>tury a umění</w:t>
            </w:r>
          </w:p>
        </w:tc>
        <w:tc>
          <w:tcPr>
            <w:tcW w:w="2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161E4E">
            <w:pPr>
              <w:widowControl/>
              <w:numPr>
                <w:ilvl w:val="0"/>
                <w:numId w:val="22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 průvod masek po městě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2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ukázka karnevalu ve světe </w:t>
            </w:r>
          </w:p>
        </w:tc>
      </w:tr>
    </w:tbl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bookmarkEnd w:id="86"/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sz w:val="24"/>
          <w:szCs w:val="24"/>
        </w:rPr>
      </w:pPr>
      <w:bookmarkStart w:id="87" w:name="_Hlk40084556"/>
      <w:r w:rsidRPr="001F5D36">
        <w:rPr>
          <w:rFonts w:ascii="Arial" w:eastAsia="Times New Roman" w:hAnsi="Arial" w:cs="Arial"/>
          <w:b/>
          <w:bCs/>
          <w:sz w:val="24"/>
          <w:szCs w:val="24"/>
        </w:rPr>
        <w:t>Téma:</w:t>
      </w:r>
      <w:r w:rsidRPr="001F5D36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Pr="001F5D36">
        <w:rPr>
          <w:rFonts w:ascii="Arial" w:eastAsia="Times New Roman" w:hAnsi="Arial" w:cs="Arial"/>
          <w:b/>
          <w:color w:val="00B050"/>
          <w:sz w:val="24"/>
          <w:szCs w:val="24"/>
          <w:u w:val="single"/>
        </w:rPr>
        <w:t>JARO</w:t>
      </w:r>
      <w:r w:rsidRPr="001F5D36">
        <w:rPr>
          <w:rFonts w:ascii="Arial" w:eastAsia="Times New Roman" w:hAnsi="Arial" w:cs="Arial"/>
          <w:color w:val="FF0000"/>
          <w:sz w:val="24"/>
          <w:szCs w:val="24"/>
        </w:rPr>
        <w:t xml:space="preserve">  </w:t>
      </w:r>
      <w:r w:rsidRPr="001F5D36">
        <w:rPr>
          <w:rFonts w:ascii="Arial" w:hAnsi="Arial" w:cs="Arial"/>
          <w:color w:val="000000" w:themeColor="text1"/>
          <w:sz w:val="24"/>
          <w:szCs w:val="24"/>
        </w:rPr>
        <w:t>(Děti</w:t>
      </w:r>
      <w:proofErr w:type="gramEnd"/>
      <w:r w:rsidRPr="001F5D36">
        <w:rPr>
          <w:rFonts w:ascii="Arial" w:hAnsi="Arial" w:cs="Arial"/>
          <w:color w:val="000000" w:themeColor="text1"/>
          <w:sz w:val="24"/>
          <w:szCs w:val="24"/>
        </w:rPr>
        <w:t xml:space="preserve"> 2 - 4 roky)</w:t>
      </w:r>
    </w:p>
    <w:p w:rsidR="003568EC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</w:rPr>
      </w:pPr>
      <w:r w:rsidRPr="001F5D36">
        <w:rPr>
          <w:rFonts w:ascii="Arial" w:eastAsia="Times New Roman" w:hAnsi="Arial" w:cs="Arial"/>
          <w:b/>
          <w:bCs/>
          <w:sz w:val="24"/>
          <w:szCs w:val="24"/>
        </w:rPr>
        <w:t>Podtémata:</w:t>
      </w:r>
      <w:r w:rsidRPr="001F5D36">
        <w:rPr>
          <w:rFonts w:ascii="Arial" w:eastAsia="Times New Roman" w:hAnsi="Arial" w:cs="Arial"/>
          <w:sz w:val="24"/>
          <w:szCs w:val="24"/>
        </w:rPr>
        <w:tab/>
      </w:r>
    </w:p>
    <w:p w:rsidR="003568EC" w:rsidRPr="001F5D36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</w:rPr>
      </w:pPr>
      <w:r w:rsidRPr="001F5D36">
        <w:rPr>
          <w:rFonts w:ascii="Arial" w:eastAsia="Times New Roman" w:hAnsi="Arial" w:cs="Arial"/>
          <w:color w:val="00B050"/>
          <w:sz w:val="24"/>
          <w:szCs w:val="24"/>
        </w:rPr>
        <w:t>Haló, haló, voláme tě jaro </w:t>
      </w:r>
      <w:r w:rsidRPr="001F5D36">
        <w:rPr>
          <w:rFonts w:ascii="Arial" w:eastAsia="Times New Roman" w:hAnsi="Arial" w:cs="Arial"/>
          <w:sz w:val="24"/>
          <w:szCs w:val="24"/>
        </w:rPr>
        <w:t xml:space="preserve">- rozlišit a prohloubit poznatky dětí o změnách v přírodě v jarním období, loučíme se </w:t>
      </w:r>
      <w:proofErr w:type="gramStart"/>
      <w:r w:rsidRPr="001F5D36">
        <w:rPr>
          <w:rFonts w:ascii="Arial" w:eastAsia="Times New Roman" w:hAnsi="Arial" w:cs="Arial"/>
          <w:sz w:val="24"/>
          <w:szCs w:val="24"/>
        </w:rPr>
        <w:t>ze</w:t>
      </w:r>
      <w:proofErr w:type="gramEnd"/>
      <w:r w:rsidRPr="001F5D36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Pr="001F5D36">
        <w:rPr>
          <w:rFonts w:ascii="Arial" w:eastAsia="Times New Roman" w:hAnsi="Arial" w:cs="Arial"/>
          <w:sz w:val="24"/>
          <w:szCs w:val="24"/>
        </w:rPr>
        <w:t>zimou</w:t>
      </w:r>
      <w:proofErr w:type="gramEnd"/>
      <w:r w:rsidRPr="001F5D36">
        <w:rPr>
          <w:rFonts w:ascii="Arial" w:eastAsia="Times New Roman" w:hAnsi="Arial" w:cs="Arial"/>
          <w:sz w:val="24"/>
          <w:szCs w:val="24"/>
        </w:rPr>
        <w:t>, první jarní dny.</w:t>
      </w:r>
    </w:p>
    <w:p w:rsidR="003568EC" w:rsidRPr="001F5D36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</w:rPr>
      </w:pPr>
      <w:r w:rsidRPr="001F5D36">
        <w:rPr>
          <w:rFonts w:ascii="Arial" w:eastAsia="Times New Roman" w:hAnsi="Arial" w:cs="Arial"/>
          <w:b/>
          <w:bCs/>
          <w:sz w:val="24"/>
          <w:szCs w:val="24"/>
        </w:rPr>
        <w:t>Klíčové kompetence:</w:t>
      </w:r>
    </w:p>
    <w:p w:rsidR="003568EC" w:rsidRPr="001F5D36" w:rsidRDefault="003568EC" w:rsidP="00161E4E">
      <w:pPr>
        <w:pStyle w:val="Odstavecseseznamem"/>
        <w:numPr>
          <w:ilvl w:val="0"/>
          <w:numId w:val="243"/>
        </w:numPr>
        <w:suppressAutoHyphens w:val="0"/>
        <w:autoSpaceDN/>
        <w:spacing w:before="100" w:beforeAutospacing="1" w:after="100" w:afterAutospacing="1"/>
        <w:contextualSpacing/>
        <w:textAlignment w:val="auto"/>
        <w:rPr>
          <w:rFonts w:ascii="Arial" w:eastAsia="Times New Roman" w:hAnsi="Arial" w:cs="Arial"/>
          <w:sz w:val="24"/>
          <w:szCs w:val="24"/>
          <w:lang w:eastAsia="cs-CZ"/>
        </w:rPr>
      </w:pPr>
      <w:r w:rsidRPr="001F5D36">
        <w:rPr>
          <w:rFonts w:ascii="Arial" w:eastAsia="Times New Roman" w:hAnsi="Arial" w:cs="Arial"/>
          <w:sz w:val="24"/>
          <w:szCs w:val="24"/>
          <w:lang w:eastAsia="cs-CZ"/>
        </w:rPr>
        <w:t>všímá si dění i problémů v bezprostředním okolí</w:t>
      </w:r>
    </w:p>
    <w:p w:rsidR="003568EC" w:rsidRPr="001F5D36" w:rsidRDefault="003568EC" w:rsidP="00161E4E">
      <w:pPr>
        <w:pStyle w:val="Odstavecseseznamem"/>
        <w:numPr>
          <w:ilvl w:val="0"/>
          <w:numId w:val="243"/>
        </w:numPr>
        <w:suppressAutoHyphens w:val="0"/>
        <w:autoSpaceDN/>
        <w:spacing w:before="100" w:beforeAutospacing="1" w:after="100" w:afterAutospacing="1"/>
        <w:contextualSpacing/>
        <w:textAlignment w:val="auto"/>
        <w:rPr>
          <w:rFonts w:ascii="Arial" w:eastAsia="Times New Roman" w:hAnsi="Arial" w:cs="Arial"/>
          <w:sz w:val="24"/>
          <w:szCs w:val="24"/>
          <w:lang w:eastAsia="cs-CZ"/>
        </w:rPr>
      </w:pPr>
      <w:r w:rsidRPr="001F5D36">
        <w:rPr>
          <w:rFonts w:ascii="Arial" w:eastAsia="Times New Roman" w:hAnsi="Arial" w:cs="Arial"/>
          <w:sz w:val="24"/>
          <w:szCs w:val="24"/>
          <w:lang w:eastAsia="cs-CZ"/>
        </w:rPr>
        <w:t>chce porozumět věcem, jevům a dějům, které kolem sebe vidí</w:t>
      </w:r>
    </w:p>
    <w:p w:rsidR="003568EC" w:rsidRPr="001F5D36" w:rsidRDefault="003568EC" w:rsidP="003568EC">
      <w:pPr>
        <w:pStyle w:val="Odstavecseseznamem"/>
        <w:spacing w:before="100" w:beforeAutospacing="1" w:after="100" w:afterAutospacing="1"/>
        <w:rPr>
          <w:rFonts w:ascii="Arial" w:eastAsia="Times New Roman" w:hAnsi="Arial" w:cs="Arial"/>
          <w:sz w:val="24"/>
          <w:szCs w:val="24"/>
          <w:lang w:eastAsia="cs-CZ"/>
        </w:rPr>
      </w:pPr>
    </w:p>
    <w:tbl>
      <w:tblPr>
        <w:tblW w:w="5083" w:type="pct"/>
        <w:tblCellSpacing w:w="7" w:type="dxa"/>
        <w:tblInd w:w="-1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016"/>
        <w:gridCol w:w="5296"/>
      </w:tblGrid>
      <w:tr w:rsidR="003568EC" w:rsidRPr="001F5D36" w:rsidTr="006D0B4A">
        <w:trPr>
          <w:tblCellSpacing w:w="7" w:type="dxa"/>
        </w:trPr>
        <w:tc>
          <w:tcPr>
            <w:tcW w:w="21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Dílčí vzdělávací cíle</w:t>
            </w:r>
          </w:p>
        </w:tc>
        <w:tc>
          <w:tcPr>
            <w:tcW w:w="28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Nabídka denních činností</w:t>
            </w:r>
          </w:p>
        </w:tc>
      </w:tr>
      <w:tr w:rsidR="003568EC" w:rsidRPr="001F5D36" w:rsidTr="006D0B4A">
        <w:trPr>
          <w:tblCellSpacing w:w="7" w:type="dxa"/>
        </w:trPr>
        <w:tc>
          <w:tcPr>
            <w:tcW w:w="21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jeho tělo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81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rozvoj fyzické i psychické zdatnosti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81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procvičení jemné motoriky, ovládání pohybového aparátu a tělesných funkcí</w:t>
            </w:r>
          </w:p>
        </w:tc>
        <w:tc>
          <w:tcPr>
            <w:tcW w:w="28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161E4E">
            <w:pPr>
              <w:widowControl/>
              <w:numPr>
                <w:ilvl w:val="0"/>
                <w:numId w:val="18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cvičení s míčem (míč = sluníčko)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8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překážková dráha (boj se zimou a hledání klíčů jara, každé dítě si za cvičení vyslo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u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ží jeden obrázek)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8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píseň Volám Tě sluníčko - pohybové vyj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á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dření písně + kresba sluníčka - vystřih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o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vání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8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písně, ve kterých se vyskytuje nějaký druh počasí (Prší, Foukej, foukej, Maluje sluníčko, . . .)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8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1F5D36">
              <w:rPr>
                <w:rFonts w:ascii="Arial" w:eastAsia="Times New Roman" w:hAnsi="Arial" w:cs="Arial"/>
                <w:sz w:val="24"/>
                <w:szCs w:val="24"/>
              </w:rPr>
              <w:t>grafomotorické</w:t>
            </w:r>
            <w:proofErr w:type="spellEnd"/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 cvičení – sluníčko a kv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ě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tinky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8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pohybová hra - </w:t>
            </w:r>
            <w:bookmarkStart w:id="88" w:name="_Hlk40075102"/>
            <w:r w:rsidR="007419E4" w:rsidRPr="001F5D3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fldChar w:fldCharType="begin"/>
            </w:r>
            <w:r w:rsidRPr="001F5D3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instrText xml:space="preserve"> HYPERLINK "http://diskuze.rvp.cz/download/file.php?id=717&amp;sid=c79ec05c00d716b991840e78a3396fca" \t "_blank" \o "http://diskuze.rvp.cz/download/file.php?id=717&amp;sid=c79ec05c00d716b991840e78a3396fca" </w:instrText>
            </w:r>
            <w:r w:rsidR="007419E4" w:rsidRPr="001F5D3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fldChar w:fldCharType="separate"/>
            </w:r>
            <w:r w:rsidRPr="001F5D3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"Slunce, voda, blesk"</w:t>
            </w:r>
            <w:r w:rsidR="007419E4" w:rsidRPr="001F5D3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fldChar w:fldCharType="end"/>
            </w:r>
            <w:r w:rsidRPr="001F5D3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</w:t>
            </w:r>
            <w:bookmarkEnd w:id="88"/>
          </w:p>
          <w:p w:rsidR="003568EC" w:rsidRPr="001F5D36" w:rsidRDefault="003568EC" w:rsidP="00161E4E">
            <w:pPr>
              <w:widowControl/>
              <w:numPr>
                <w:ilvl w:val="0"/>
                <w:numId w:val="18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relaxace Sluníčko (děti leží na zemi ve tvaru sluníčka - hlavy mají u sebe, nohy jsou paprsky, slunce bude brzy </w:t>
            </w:r>
            <w:proofErr w:type="gramStart"/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vstávat 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proto</w:t>
            </w:r>
            <w:proofErr w:type="gramEnd"/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 pošle jeden paprsek, aby se podíval za obzor, zda už přichází den - dítě se prochází po třídě, když se dotkne dalšího dítěte, tak se stává paprskem a první dítě si lehá na své místo)</w:t>
            </w:r>
          </w:p>
        </w:tc>
      </w:tr>
      <w:tr w:rsidR="003568EC" w:rsidRPr="001F5D36" w:rsidTr="006D0B4A">
        <w:trPr>
          <w:tblCellSpacing w:w="7" w:type="dxa"/>
        </w:trPr>
        <w:tc>
          <w:tcPr>
            <w:tcW w:w="21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jeho psychika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83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posilování přirozených p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o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znávacích citů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83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získat sebevědomí a sebed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ů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věru</w:t>
            </w:r>
          </w:p>
        </w:tc>
        <w:tc>
          <w:tcPr>
            <w:tcW w:w="28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161E4E">
            <w:pPr>
              <w:widowControl/>
              <w:numPr>
                <w:ilvl w:val="0"/>
                <w:numId w:val="18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společným povídáním a nasloucháním druhého opakovat poznatky o jaru podle obrazového materiálu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8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rozlišování a pojmenování různých druhů a změn v počasí (nástěnný obrázek se symboly počasí) - diskuse a manipulace s obrázky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8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jarní puzzle – květiny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8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hledání stínů kytiček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8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experiment – barvení karafiátů (potrav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i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nářské barvivo)</w:t>
            </w:r>
          </w:p>
        </w:tc>
      </w:tr>
      <w:tr w:rsidR="003568EC" w:rsidRPr="001F5D36" w:rsidTr="006D0B4A">
        <w:trPr>
          <w:tblCellSpacing w:w="7" w:type="dxa"/>
        </w:trPr>
        <w:tc>
          <w:tcPr>
            <w:tcW w:w="21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ten druhý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85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rozvoj dovedností důležitých pro navázání a rozvíjení vzt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a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hů dítěte k druhým lidem</w:t>
            </w:r>
          </w:p>
        </w:tc>
        <w:tc>
          <w:tcPr>
            <w:tcW w:w="28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3568EC" w:rsidRPr="001F5D36" w:rsidRDefault="003568EC" w:rsidP="00161E4E">
            <w:pPr>
              <w:widowControl/>
              <w:numPr>
                <w:ilvl w:val="0"/>
                <w:numId w:val="186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hudebně pohybová hra - vyskoč míčku, poběž míčku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86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hra Zlatá brána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86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píseň Přišlo jaro - taneček ve dvojicích v herně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86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činnost ve skupinkách – výroba jarního klíče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86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odemykání jarní brány – přiřazování správných klíčů </w:t>
            </w:r>
          </w:p>
        </w:tc>
      </w:tr>
      <w:tr w:rsidR="003568EC" w:rsidRPr="001F5D36" w:rsidTr="006D0B4A">
        <w:trPr>
          <w:tblCellSpacing w:w="7" w:type="dxa"/>
        </w:trPr>
        <w:tc>
          <w:tcPr>
            <w:tcW w:w="21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společnost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87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rozvoj schopnosti projevovat se autenticky</w:t>
            </w:r>
          </w:p>
        </w:tc>
        <w:tc>
          <w:tcPr>
            <w:tcW w:w="28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161E4E">
            <w:pPr>
              <w:widowControl/>
              <w:numPr>
                <w:ilvl w:val="0"/>
                <w:numId w:val="188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malba na téma - počasí (temperami)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88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poslech četby - O sluníčku a diskuse o příběhu 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88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práce na tabuli - spojování shodných o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b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rázků </w:t>
            </w:r>
            <w:hyperlink r:id="rId55" w:tgtFrame="_blank" w:tooltip="http://dum.rvp.cz/materialy/pocasi-2.html" w:history="1">
              <w:r w:rsidRPr="001F5D36">
                <w:rPr>
                  <w:rFonts w:ascii="Arial" w:eastAsia="Times New Roman" w:hAnsi="Arial" w:cs="Arial"/>
                  <w:color w:val="000000" w:themeColor="text1"/>
                  <w:sz w:val="24"/>
                  <w:szCs w:val="24"/>
                </w:rPr>
                <w:t>počasí</w:t>
              </w:r>
            </w:hyperlink>
          </w:p>
        </w:tc>
      </w:tr>
      <w:tr w:rsidR="003568EC" w:rsidRPr="001F5D36" w:rsidTr="006D0B4A">
        <w:trPr>
          <w:tblCellSpacing w:w="7" w:type="dxa"/>
        </w:trPr>
        <w:tc>
          <w:tcPr>
            <w:tcW w:w="21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svět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89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rozvoj poznatků o základních přírodních jevech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89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spolupodílet se na společné zábavě</w:t>
            </w:r>
          </w:p>
        </w:tc>
        <w:tc>
          <w:tcPr>
            <w:tcW w:w="28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161E4E">
            <w:pPr>
              <w:widowControl/>
              <w:numPr>
                <w:ilvl w:val="0"/>
                <w:numId w:val="19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prohlížení knih a encyklopedií, vyhled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á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vání jarních obrázků a různých projevů počasí 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9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určování počasí (každý den), na nástě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n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ném obrázku ve třídě 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9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video pohádka „</w:t>
            </w:r>
            <w:hyperlink r:id="rId56" w:tgtFrame="_blank" w:tooltip="http://www.youtube.com/watch?v=ckUi_msE3Ag" w:history="1">
              <w:r w:rsidRPr="001F5D36">
                <w:rPr>
                  <w:rFonts w:ascii="Arial" w:eastAsia="Times New Roman" w:hAnsi="Arial" w:cs="Arial"/>
                  <w:color w:val="000000" w:themeColor="text1"/>
                  <w:sz w:val="24"/>
                  <w:szCs w:val="24"/>
                </w:rPr>
                <w:t>Takové divné počasí</w:t>
              </w:r>
            </w:hyperlink>
            <w:r w:rsidRPr="001F5D3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“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9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venku vnímání jarní přírody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9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hledání, pozorování a pojmenování ja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ních květin venku</w:t>
            </w:r>
          </w:p>
        </w:tc>
      </w:tr>
    </w:tbl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1F5D36">
        <w:rPr>
          <w:rFonts w:ascii="Arial" w:eastAsia="Times New Roman" w:hAnsi="Arial" w:cs="Arial"/>
          <w:b/>
          <w:bCs/>
          <w:sz w:val="24"/>
          <w:szCs w:val="24"/>
        </w:rPr>
        <w:t>Téma:</w:t>
      </w:r>
      <w:r w:rsidRPr="001F5D36">
        <w:rPr>
          <w:rFonts w:ascii="Arial" w:eastAsia="Times New Roman" w:hAnsi="Arial" w:cs="Arial"/>
          <w:sz w:val="24"/>
          <w:szCs w:val="24"/>
        </w:rPr>
        <w:t xml:space="preserve"> </w:t>
      </w:r>
      <w:r w:rsidRPr="001F5D36">
        <w:rPr>
          <w:rFonts w:ascii="Arial" w:eastAsia="Times New Roman" w:hAnsi="Arial" w:cs="Arial"/>
          <w:b/>
          <w:color w:val="00B050"/>
          <w:sz w:val="24"/>
          <w:szCs w:val="24"/>
          <w:u w:val="single"/>
        </w:rPr>
        <w:t>JARO</w:t>
      </w:r>
      <w:r w:rsidRPr="001F5D36">
        <w:rPr>
          <w:rFonts w:ascii="Arial" w:eastAsia="Times New Roman" w:hAnsi="Arial" w:cs="Arial"/>
          <w:color w:val="FF0000"/>
          <w:sz w:val="24"/>
          <w:szCs w:val="24"/>
        </w:rPr>
        <w:t xml:space="preserve"> </w:t>
      </w:r>
      <w:r w:rsidRPr="001F5D36">
        <w:rPr>
          <w:rFonts w:ascii="Arial" w:hAnsi="Arial" w:cs="Arial"/>
          <w:color w:val="000000" w:themeColor="text1"/>
          <w:sz w:val="24"/>
          <w:szCs w:val="24"/>
        </w:rPr>
        <w:t>(Děti 2 - 4 roky)</w:t>
      </w:r>
    </w:p>
    <w:p w:rsidR="003568EC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</w:rPr>
      </w:pPr>
      <w:r w:rsidRPr="001F5D36">
        <w:rPr>
          <w:rFonts w:ascii="Arial" w:eastAsia="Times New Roman" w:hAnsi="Arial" w:cs="Arial"/>
          <w:b/>
          <w:bCs/>
          <w:sz w:val="24"/>
          <w:szCs w:val="24"/>
        </w:rPr>
        <w:t>Podtémata:</w:t>
      </w:r>
      <w:r w:rsidRPr="001F5D36">
        <w:rPr>
          <w:rFonts w:ascii="Arial" w:eastAsia="Times New Roman" w:hAnsi="Arial" w:cs="Arial"/>
          <w:sz w:val="24"/>
          <w:szCs w:val="24"/>
        </w:rPr>
        <w:tab/>
      </w:r>
    </w:p>
    <w:p w:rsidR="003568EC" w:rsidRPr="001F5D36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1F5D36">
        <w:rPr>
          <w:rFonts w:ascii="Arial" w:eastAsia="Times New Roman" w:hAnsi="Arial" w:cs="Arial"/>
          <w:color w:val="00B050"/>
          <w:sz w:val="24"/>
          <w:szCs w:val="24"/>
        </w:rPr>
        <w:t>Ťuky</w:t>
      </w:r>
      <w:proofErr w:type="spellEnd"/>
      <w:r w:rsidRPr="001F5D36">
        <w:rPr>
          <w:rFonts w:ascii="Arial" w:eastAsia="Times New Roman" w:hAnsi="Arial" w:cs="Arial"/>
          <w:color w:val="00B050"/>
          <w:sz w:val="24"/>
          <w:szCs w:val="24"/>
        </w:rPr>
        <w:t xml:space="preserve">, </w:t>
      </w:r>
      <w:proofErr w:type="spellStart"/>
      <w:r w:rsidRPr="001F5D36">
        <w:rPr>
          <w:rFonts w:ascii="Arial" w:eastAsia="Times New Roman" w:hAnsi="Arial" w:cs="Arial"/>
          <w:color w:val="00B050"/>
          <w:sz w:val="24"/>
          <w:szCs w:val="24"/>
        </w:rPr>
        <w:t>ťuky</w:t>
      </w:r>
      <w:proofErr w:type="spellEnd"/>
      <w:r w:rsidRPr="001F5D36">
        <w:rPr>
          <w:rFonts w:ascii="Arial" w:eastAsia="Times New Roman" w:hAnsi="Arial" w:cs="Arial"/>
          <w:color w:val="00B050"/>
          <w:sz w:val="24"/>
          <w:szCs w:val="24"/>
        </w:rPr>
        <w:t xml:space="preserve">, ťukalo, ze skořápky volalo </w:t>
      </w:r>
      <w:r w:rsidRPr="001F5D36">
        <w:rPr>
          <w:rFonts w:ascii="Arial" w:eastAsia="Times New Roman" w:hAnsi="Arial" w:cs="Arial"/>
          <w:sz w:val="24"/>
          <w:szCs w:val="24"/>
        </w:rPr>
        <w:t>- seznámit děti s tradicí a zvyky Velikonoc, hledání zajíčkova pokladu.</w:t>
      </w:r>
    </w:p>
    <w:p w:rsidR="003568EC" w:rsidRPr="001F5D36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</w:rPr>
      </w:pPr>
      <w:r w:rsidRPr="001F5D36">
        <w:rPr>
          <w:rFonts w:ascii="Arial" w:eastAsia="Times New Roman" w:hAnsi="Arial" w:cs="Arial"/>
          <w:b/>
          <w:bCs/>
          <w:sz w:val="24"/>
          <w:szCs w:val="24"/>
        </w:rPr>
        <w:t>Klíčové kompetence:</w:t>
      </w:r>
    </w:p>
    <w:p w:rsidR="003568EC" w:rsidRPr="001F5D36" w:rsidRDefault="003568EC" w:rsidP="00161E4E">
      <w:pPr>
        <w:pStyle w:val="Odstavecseseznamem"/>
        <w:numPr>
          <w:ilvl w:val="0"/>
          <w:numId w:val="244"/>
        </w:numPr>
        <w:suppressAutoHyphens w:val="0"/>
        <w:autoSpaceDN/>
        <w:spacing w:before="100" w:beforeAutospacing="1" w:after="100" w:afterAutospacing="1"/>
        <w:contextualSpacing/>
        <w:textAlignment w:val="auto"/>
        <w:rPr>
          <w:rFonts w:ascii="Arial" w:eastAsia="Times New Roman" w:hAnsi="Arial" w:cs="Arial"/>
          <w:sz w:val="24"/>
          <w:szCs w:val="24"/>
          <w:lang w:eastAsia="cs-CZ"/>
        </w:rPr>
      </w:pPr>
      <w:r w:rsidRPr="001F5D36">
        <w:rPr>
          <w:rFonts w:ascii="Arial" w:eastAsia="Times New Roman" w:hAnsi="Arial" w:cs="Arial"/>
          <w:sz w:val="24"/>
          <w:szCs w:val="24"/>
          <w:lang w:eastAsia="cs-CZ"/>
        </w:rPr>
        <w:t>chápe, že být komunikativní, vstřícné, iniciativní a aktivní je výhodné</w:t>
      </w:r>
    </w:p>
    <w:p w:rsidR="003568EC" w:rsidRDefault="003568EC" w:rsidP="00161E4E">
      <w:pPr>
        <w:pStyle w:val="Odstavecseseznamem"/>
        <w:numPr>
          <w:ilvl w:val="0"/>
          <w:numId w:val="244"/>
        </w:numPr>
        <w:suppressAutoHyphens w:val="0"/>
        <w:autoSpaceDN/>
        <w:spacing w:before="100" w:beforeAutospacing="1" w:after="100" w:afterAutospacing="1"/>
        <w:contextualSpacing/>
        <w:textAlignment w:val="auto"/>
        <w:rPr>
          <w:rFonts w:ascii="Arial" w:eastAsia="Times New Roman" w:hAnsi="Arial" w:cs="Arial"/>
          <w:sz w:val="24"/>
          <w:szCs w:val="24"/>
          <w:lang w:eastAsia="cs-CZ"/>
        </w:rPr>
      </w:pPr>
      <w:r w:rsidRPr="001F5D36">
        <w:rPr>
          <w:rFonts w:ascii="Arial" w:eastAsia="Times New Roman" w:hAnsi="Arial" w:cs="Arial"/>
          <w:sz w:val="24"/>
          <w:szCs w:val="24"/>
          <w:lang w:eastAsia="cs-CZ"/>
        </w:rPr>
        <w:t>zajímá se o druhé i o to, co se kolem děje, je otevřené aktuálnímu dění</w:t>
      </w:r>
    </w:p>
    <w:p w:rsidR="003568EC" w:rsidRPr="001F5D36" w:rsidRDefault="003568EC" w:rsidP="003568EC">
      <w:pPr>
        <w:pStyle w:val="Odstavecseseznamem"/>
        <w:spacing w:before="100" w:beforeAutospacing="1" w:after="100" w:afterAutospacing="1"/>
        <w:rPr>
          <w:rFonts w:ascii="Arial" w:eastAsia="Times New Roman" w:hAnsi="Arial" w:cs="Arial"/>
          <w:sz w:val="24"/>
          <w:szCs w:val="24"/>
          <w:lang w:eastAsia="cs-CZ"/>
        </w:rPr>
      </w:pPr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150"/>
        <w:gridCol w:w="5010"/>
      </w:tblGrid>
      <w:tr w:rsidR="003568EC" w:rsidRPr="001F5D36" w:rsidTr="006D0B4A">
        <w:trPr>
          <w:tblCellSpacing w:w="7" w:type="dxa"/>
        </w:trPr>
        <w:tc>
          <w:tcPr>
            <w:tcW w:w="22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Dílčí vzdělávací cíle</w:t>
            </w:r>
          </w:p>
        </w:tc>
        <w:tc>
          <w:tcPr>
            <w:tcW w:w="27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Nabídka denních činností</w:t>
            </w:r>
          </w:p>
        </w:tc>
      </w:tr>
      <w:tr w:rsidR="003568EC" w:rsidRPr="001F5D36" w:rsidTr="006D0B4A">
        <w:trPr>
          <w:tblCellSpacing w:w="7" w:type="dxa"/>
        </w:trPr>
        <w:tc>
          <w:tcPr>
            <w:tcW w:w="22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jeho tělo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91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zdokonalování dovedností v oblasti jemné motoriky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91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rozvoj pozornosti a představ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i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vosti</w:t>
            </w:r>
          </w:p>
        </w:tc>
        <w:tc>
          <w:tcPr>
            <w:tcW w:w="27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161E4E">
            <w:pPr>
              <w:widowControl/>
              <w:numPr>
                <w:ilvl w:val="0"/>
                <w:numId w:val="19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modelování a vykrajování velikono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č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ních vajíček a zvířátek – modelína, sádra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9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omalovánka </w:t>
            </w:r>
            <w:hyperlink r:id="rId57" w:tgtFrame="_blank" w:tooltip="http://www.detskestranky.cz/clanek/1812-velikonocni_slepicka.htm" w:history="1">
              <w:r w:rsidRPr="001F5D36">
                <w:rPr>
                  <w:rFonts w:ascii="Arial" w:eastAsia="Times New Roman" w:hAnsi="Arial" w:cs="Arial"/>
                  <w:color w:val="000000" w:themeColor="text1"/>
                  <w:sz w:val="24"/>
                  <w:szCs w:val="24"/>
                </w:rPr>
                <w:t>Velikonoční slepička</w:t>
              </w:r>
            </w:hyperlink>
          </w:p>
          <w:p w:rsidR="003568EC" w:rsidRPr="001F5D36" w:rsidRDefault="007419E4" w:rsidP="00161E4E">
            <w:pPr>
              <w:widowControl/>
              <w:numPr>
                <w:ilvl w:val="0"/>
                <w:numId w:val="19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hyperlink r:id="rId58" w:tgtFrame="_blank" w:tooltip="http://www.i-creative.cz/2008/03/10/velikonocni-omalovanky/" w:history="1">
              <w:r w:rsidR="003568EC" w:rsidRPr="001F5D36">
                <w:rPr>
                  <w:rFonts w:ascii="Arial" w:eastAsia="Times New Roman" w:hAnsi="Arial" w:cs="Arial"/>
                  <w:color w:val="000000" w:themeColor="text1"/>
                  <w:sz w:val="24"/>
                  <w:szCs w:val="24"/>
                </w:rPr>
                <w:t>velikonoční omalovánky</w:t>
              </w:r>
            </w:hyperlink>
          </w:p>
          <w:p w:rsidR="003568EC" w:rsidRPr="001F5D36" w:rsidRDefault="003568EC" w:rsidP="00161E4E">
            <w:pPr>
              <w:widowControl/>
              <w:numPr>
                <w:ilvl w:val="0"/>
                <w:numId w:val="19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výroba velikonočního </w:t>
            </w:r>
            <w:hyperlink r:id="rId59" w:tgtFrame="_blank" w:tooltip="http://www.predskolaci.cz/?s=velikonoce&amp;paged=2" w:history="1">
              <w:r w:rsidRPr="001F5D36">
                <w:rPr>
                  <w:rFonts w:ascii="Arial" w:eastAsia="Times New Roman" w:hAnsi="Arial" w:cs="Arial"/>
                  <w:color w:val="000000" w:themeColor="text1"/>
                  <w:sz w:val="24"/>
                  <w:szCs w:val="24"/>
                </w:rPr>
                <w:t>zápichu</w:t>
              </w:r>
            </w:hyperlink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 do květ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i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náče 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9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opakování písně „Když jsem husy p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á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sala“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9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pohybová hra – „Na kvočnu a kuřátka“ </w:t>
            </w:r>
          </w:p>
        </w:tc>
      </w:tr>
      <w:tr w:rsidR="003568EC" w:rsidRPr="001F5D36" w:rsidTr="006D0B4A">
        <w:trPr>
          <w:tblCellSpacing w:w="7" w:type="dxa"/>
        </w:trPr>
        <w:tc>
          <w:tcPr>
            <w:tcW w:w="22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jeho psychika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93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rozvoj receptivních jazykových dovedností (vnímání a naslo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u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chání)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93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rozvoj paměti</w:t>
            </w:r>
          </w:p>
        </w:tc>
        <w:tc>
          <w:tcPr>
            <w:tcW w:w="27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161E4E">
            <w:pPr>
              <w:widowControl/>
              <w:numPr>
                <w:ilvl w:val="0"/>
                <w:numId w:val="19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povídání na téma Velikonoce (tradice a zvyky - zážitky dětí)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9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velikonoční říkadla a básně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9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pracovní list </w:t>
            </w:r>
            <w:hyperlink r:id="rId60" w:tgtFrame="_blank" w:tooltip="http://dum.rvp.cz/materialy/velikonocni-vajicka.html" w:history="1">
              <w:r w:rsidRPr="001F5D36">
                <w:rPr>
                  <w:rFonts w:ascii="Arial" w:eastAsia="Times New Roman" w:hAnsi="Arial" w:cs="Arial"/>
                  <w:color w:val="000000" w:themeColor="text1"/>
                  <w:sz w:val="24"/>
                  <w:szCs w:val="24"/>
                </w:rPr>
                <w:t>Vajíčka</w:t>
              </w:r>
            </w:hyperlink>
            <w:r w:rsidRPr="001F5D3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a Velikonoce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9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velikonoční vajíčkové </w:t>
            </w:r>
            <w:hyperlink r:id="rId61" w:tgtFrame="_blank" w:tooltip="http://www.predskolaci.cz/?p=9817" w:history="1">
              <w:r w:rsidRPr="001F5D36">
                <w:rPr>
                  <w:rFonts w:ascii="Arial" w:eastAsia="Times New Roman" w:hAnsi="Arial" w:cs="Arial"/>
                  <w:color w:val="000000" w:themeColor="text1"/>
                  <w:sz w:val="24"/>
                  <w:szCs w:val="24"/>
                </w:rPr>
                <w:t>pexeso</w:t>
              </w:r>
            </w:hyperlink>
          </w:p>
          <w:p w:rsidR="003568EC" w:rsidRPr="001F5D36" w:rsidRDefault="003568EC" w:rsidP="00161E4E">
            <w:pPr>
              <w:widowControl/>
              <w:numPr>
                <w:ilvl w:val="0"/>
                <w:numId w:val="19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sluchová hra</w:t>
            </w:r>
            <w:r w:rsidRPr="001F5D3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</w:t>
            </w:r>
            <w:hyperlink r:id="rId62" w:tgtFrame="_blank" w:tooltip="http://www.predskolaci.cz/?p=1704" w:history="1">
              <w:r w:rsidRPr="001F5D36">
                <w:rPr>
                  <w:rFonts w:ascii="Arial" w:eastAsia="Times New Roman" w:hAnsi="Arial" w:cs="Arial"/>
                  <w:color w:val="000000" w:themeColor="text1"/>
                  <w:sz w:val="24"/>
                  <w:szCs w:val="24"/>
                </w:rPr>
                <w:t>"Kdo to ťuká"</w:t>
              </w:r>
            </w:hyperlink>
            <w:r w:rsidRPr="001F5D36">
              <w:rPr>
                <w:rFonts w:ascii="Arial" w:eastAsia="Times New Roman" w:hAnsi="Arial" w:cs="Arial"/>
                <w:sz w:val="24"/>
                <w:szCs w:val="24"/>
              </w:rPr>
              <w:t> – umět z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o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pakovat rytmus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9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hádanky </w:t>
            </w:r>
          </w:p>
        </w:tc>
      </w:tr>
      <w:tr w:rsidR="003568EC" w:rsidRPr="001F5D36" w:rsidTr="006D0B4A">
        <w:trPr>
          <w:tblCellSpacing w:w="7" w:type="dxa"/>
        </w:trPr>
        <w:tc>
          <w:tcPr>
            <w:tcW w:w="22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ten druhý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95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vytváření prosociálních postojů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95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rozvoj tolerance k druhým</w:t>
            </w:r>
          </w:p>
        </w:tc>
        <w:tc>
          <w:tcPr>
            <w:tcW w:w="27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161E4E">
            <w:pPr>
              <w:widowControl/>
              <w:numPr>
                <w:ilvl w:val="0"/>
                <w:numId w:val="196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určování větší menší – velikonoční v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a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jíčka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96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dramatizace pohádky O kohoutkovi a slepičce - diskuse o situaci v pohádce</w:t>
            </w:r>
          </w:p>
          <w:p w:rsidR="003568EC" w:rsidRDefault="003568EC" w:rsidP="00161E4E">
            <w:pPr>
              <w:widowControl/>
              <w:numPr>
                <w:ilvl w:val="0"/>
                <w:numId w:val="196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tanec u IT – jarní písničky</w:t>
            </w:r>
          </w:p>
          <w:p w:rsidR="003568EC" w:rsidRPr="001F5D36" w:rsidRDefault="003568EC" w:rsidP="006D0B4A">
            <w:pPr>
              <w:spacing w:before="100" w:beforeAutospacing="1" w:after="100" w:afterAutospacing="1" w:line="276" w:lineRule="auto"/>
              <w:ind w:left="72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3568EC" w:rsidRPr="001F5D36" w:rsidTr="006D0B4A">
        <w:trPr>
          <w:tblCellSpacing w:w="7" w:type="dxa"/>
        </w:trPr>
        <w:tc>
          <w:tcPr>
            <w:tcW w:w="22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společnost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97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rozvoj společenského i esteti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c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kého vkusu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97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vytváření povědomí o mezili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d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ských a morálních hodnotách</w:t>
            </w:r>
          </w:p>
        </w:tc>
        <w:tc>
          <w:tcPr>
            <w:tcW w:w="27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Default="003568EC" w:rsidP="006D0B4A">
            <w:pPr>
              <w:spacing w:before="100" w:beforeAutospacing="1" w:after="100" w:afterAutospacing="1" w:line="276" w:lineRule="auto"/>
              <w:ind w:left="360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3568EC" w:rsidRPr="001F5D36" w:rsidRDefault="003568EC" w:rsidP="00161E4E">
            <w:pPr>
              <w:widowControl/>
              <w:numPr>
                <w:ilvl w:val="0"/>
                <w:numId w:val="198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výroba velikonočního </w:t>
            </w:r>
            <w:hyperlink r:id="rId63" w:tgtFrame="_blank" w:tooltip="http://www.predskolaci.cz/?p=5397" w:history="1">
              <w:r w:rsidRPr="001F5D36">
                <w:rPr>
                  <w:rFonts w:ascii="Arial" w:eastAsia="Times New Roman" w:hAnsi="Arial" w:cs="Arial"/>
                  <w:color w:val="000000" w:themeColor="text1"/>
                  <w:sz w:val="24"/>
                  <w:szCs w:val="24"/>
                </w:rPr>
                <w:t>přání</w:t>
              </w:r>
            </w:hyperlink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 (dle výběru dětí)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98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poslech četba o Velikonocích - násle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d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ná diskuse 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98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říkadlo Slepička </w:t>
            </w:r>
          </w:p>
        </w:tc>
      </w:tr>
      <w:tr w:rsidR="003568EC" w:rsidRPr="001F5D36" w:rsidTr="006D0B4A">
        <w:trPr>
          <w:tblCellSpacing w:w="7" w:type="dxa"/>
        </w:trPr>
        <w:tc>
          <w:tcPr>
            <w:tcW w:w="22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svět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99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vytváření povědomí o vlastní sounáležitosti se světem, s ž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i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vou přírodou</w:t>
            </w:r>
          </w:p>
        </w:tc>
        <w:tc>
          <w:tcPr>
            <w:tcW w:w="27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161E4E">
            <w:pPr>
              <w:widowControl/>
              <w:numPr>
                <w:ilvl w:val="0"/>
                <w:numId w:val="20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 pozorování zvířat v přírodě</w:t>
            </w:r>
          </w:p>
          <w:p w:rsidR="003568EC" w:rsidRPr="001F5D36" w:rsidRDefault="007419E4" w:rsidP="00161E4E">
            <w:pPr>
              <w:widowControl/>
              <w:numPr>
                <w:ilvl w:val="0"/>
                <w:numId w:val="20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hyperlink r:id="rId64" w:tgtFrame="_blank" w:tooltip="http://www.youtube.com/watch?v=2iuSu6FvVfs" w:history="1">
              <w:r w:rsidR="003568EC" w:rsidRPr="001F5D36">
                <w:rPr>
                  <w:rFonts w:ascii="Arial" w:eastAsia="Times New Roman" w:hAnsi="Arial" w:cs="Arial"/>
                  <w:color w:val="000000" w:themeColor="text1"/>
                  <w:sz w:val="24"/>
                  <w:szCs w:val="24"/>
                </w:rPr>
                <w:t>video</w:t>
              </w:r>
            </w:hyperlink>
            <w:r w:rsidR="003568EC"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 pohádka Pat a Mat - Velikonoční vajíčko</w:t>
            </w:r>
          </w:p>
          <w:p w:rsidR="003568EC" w:rsidRPr="001F5D36" w:rsidRDefault="007419E4" w:rsidP="00161E4E">
            <w:pPr>
              <w:widowControl/>
              <w:numPr>
                <w:ilvl w:val="0"/>
                <w:numId w:val="20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hyperlink r:id="rId65" w:tgtFrame="_blank" w:tooltip="http://www.youtube.com/watch?v=2iuSu6FvVfs" w:history="1">
              <w:r w:rsidR="003568EC" w:rsidRPr="001F5D36">
                <w:rPr>
                  <w:rFonts w:ascii="Arial" w:eastAsia="Times New Roman" w:hAnsi="Arial" w:cs="Arial"/>
                  <w:color w:val="000000" w:themeColor="text1"/>
                  <w:sz w:val="24"/>
                  <w:szCs w:val="24"/>
                </w:rPr>
                <w:t>relaxace</w:t>
              </w:r>
            </w:hyperlink>
            <w:r w:rsidR="003568EC"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 s prezentací o velikonocích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0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hry na zahradě MŠS, spontánní hry</w:t>
            </w:r>
          </w:p>
        </w:tc>
      </w:tr>
    </w:tbl>
    <w:p w:rsidR="003568EC" w:rsidRPr="001F5D36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1F5D36">
        <w:rPr>
          <w:rFonts w:ascii="Arial" w:eastAsia="Times New Roman" w:hAnsi="Arial" w:cs="Arial"/>
          <w:b/>
          <w:bCs/>
          <w:sz w:val="24"/>
          <w:szCs w:val="24"/>
        </w:rPr>
        <w:t>Téma:</w:t>
      </w:r>
      <w:r w:rsidRPr="001F5D36">
        <w:rPr>
          <w:rFonts w:ascii="Arial" w:eastAsia="Times New Roman" w:hAnsi="Arial" w:cs="Arial"/>
          <w:sz w:val="24"/>
          <w:szCs w:val="24"/>
        </w:rPr>
        <w:t xml:space="preserve"> </w:t>
      </w:r>
      <w:r w:rsidRPr="001F5D36">
        <w:rPr>
          <w:rFonts w:ascii="Arial" w:eastAsia="Times New Roman" w:hAnsi="Arial" w:cs="Arial"/>
          <w:b/>
          <w:color w:val="00B050"/>
          <w:sz w:val="24"/>
          <w:szCs w:val="24"/>
          <w:u w:val="single"/>
        </w:rPr>
        <w:t xml:space="preserve">JARO </w:t>
      </w:r>
      <w:r w:rsidRPr="001F5D36">
        <w:rPr>
          <w:rFonts w:ascii="Arial" w:hAnsi="Arial" w:cs="Arial"/>
          <w:color w:val="000000" w:themeColor="text1"/>
          <w:sz w:val="24"/>
          <w:szCs w:val="24"/>
        </w:rPr>
        <w:t>(Děti 2 - 4 roky)</w:t>
      </w:r>
    </w:p>
    <w:p w:rsidR="003568EC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</w:rPr>
      </w:pPr>
      <w:r w:rsidRPr="001F5D36">
        <w:rPr>
          <w:rFonts w:ascii="Arial" w:eastAsia="Times New Roman" w:hAnsi="Arial" w:cs="Arial"/>
          <w:b/>
          <w:bCs/>
          <w:sz w:val="24"/>
          <w:szCs w:val="24"/>
        </w:rPr>
        <w:t>Podtéma:</w:t>
      </w:r>
      <w:r w:rsidRPr="001F5D36">
        <w:rPr>
          <w:rFonts w:ascii="Arial" w:eastAsia="Times New Roman" w:hAnsi="Arial" w:cs="Arial"/>
          <w:sz w:val="24"/>
          <w:szCs w:val="24"/>
        </w:rPr>
        <w:tab/>
      </w:r>
    </w:p>
    <w:p w:rsidR="003568EC" w:rsidRPr="001F5D36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</w:rPr>
      </w:pPr>
      <w:r w:rsidRPr="001F5D36">
        <w:rPr>
          <w:rFonts w:ascii="Arial" w:eastAsia="Times New Roman" w:hAnsi="Arial" w:cs="Arial"/>
          <w:color w:val="00B050"/>
          <w:sz w:val="24"/>
          <w:szCs w:val="24"/>
        </w:rPr>
        <w:t>Když vejdeme za vrátka, čeká na nás zahrádka </w:t>
      </w:r>
      <w:r w:rsidRPr="001F5D36">
        <w:rPr>
          <w:rFonts w:ascii="Arial" w:eastAsia="Times New Roman" w:hAnsi="Arial" w:cs="Arial"/>
          <w:sz w:val="24"/>
          <w:szCs w:val="24"/>
        </w:rPr>
        <w:t>– práce na zahrádce, sázení rostlin, neživá příroda.</w:t>
      </w:r>
    </w:p>
    <w:p w:rsidR="003568EC" w:rsidRPr="001F5D36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</w:rPr>
      </w:pPr>
      <w:r w:rsidRPr="001F5D36">
        <w:rPr>
          <w:rFonts w:ascii="Arial" w:eastAsia="Times New Roman" w:hAnsi="Arial" w:cs="Arial"/>
          <w:b/>
          <w:bCs/>
          <w:sz w:val="24"/>
          <w:szCs w:val="24"/>
        </w:rPr>
        <w:t>Klíčové kompetence:</w:t>
      </w:r>
    </w:p>
    <w:p w:rsidR="003568EC" w:rsidRPr="001F5D36" w:rsidRDefault="003568EC" w:rsidP="00161E4E">
      <w:pPr>
        <w:pStyle w:val="Odstavecseseznamem"/>
        <w:numPr>
          <w:ilvl w:val="0"/>
          <w:numId w:val="245"/>
        </w:numPr>
        <w:suppressAutoHyphens w:val="0"/>
        <w:autoSpaceDN/>
        <w:spacing w:before="100" w:beforeAutospacing="1" w:after="100" w:afterAutospacing="1"/>
        <w:contextualSpacing/>
        <w:textAlignment w:val="auto"/>
        <w:rPr>
          <w:rFonts w:ascii="Arial" w:eastAsia="Times New Roman" w:hAnsi="Arial" w:cs="Arial"/>
          <w:sz w:val="24"/>
          <w:szCs w:val="24"/>
          <w:lang w:eastAsia="cs-CZ"/>
        </w:rPr>
      </w:pPr>
      <w:r w:rsidRPr="001F5D36">
        <w:rPr>
          <w:rFonts w:ascii="Arial" w:eastAsia="Times New Roman" w:hAnsi="Arial" w:cs="Arial"/>
          <w:sz w:val="24"/>
          <w:szCs w:val="24"/>
          <w:lang w:eastAsia="cs-CZ"/>
        </w:rPr>
        <w:t>má elementární poznatky o světě přírody</w:t>
      </w:r>
    </w:p>
    <w:p w:rsidR="003568EC" w:rsidRDefault="003568EC" w:rsidP="00161E4E">
      <w:pPr>
        <w:pStyle w:val="Odstavecseseznamem"/>
        <w:numPr>
          <w:ilvl w:val="0"/>
          <w:numId w:val="245"/>
        </w:numPr>
        <w:suppressAutoHyphens w:val="0"/>
        <w:autoSpaceDN/>
        <w:spacing w:before="100" w:beforeAutospacing="1" w:after="100" w:afterAutospacing="1"/>
        <w:contextualSpacing/>
        <w:textAlignment w:val="auto"/>
        <w:rPr>
          <w:rFonts w:ascii="Arial" w:eastAsia="Times New Roman" w:hAnsi="Arial" w:cs="Arial"/>
          <w:sz w:val="24"/>
          <w:szCs w:val="24"/>
          <w:lang w:eastAsia="cs-CZ"/>
        </w:rPr>
      </w:pPr>
      <w:r w:rsidRPr="001F5D36">
        <w:rPr>
          <w:rFonts w:ascii="Arial" w:eastAsia="Times New Roman" w:hAnsi="Arial" w:cs="Arial"/>
          <w:sz w:val="24"/>
          <w:szCs w:val="24"/>
          <w:lang w:eastAsia="cs-CZ"/>
        </w:rPr>
        <w:t>ví, že není jedno, v jakém prostředí žije</w:t>
      </w:r>
    </w:p>
    <w:p w:rsidR="003568EC" w:rsidRPr="001F5D36" w:rsidRDefault="003568EC" w:rsidP="003568EC">
      <w:pPr>
        <w:pStyle w:val="Odstavecseseznamem"/>
        <w:spacing w:before="100" w:beforeAutospacing="1" w:after="100" w:afterAutospacing="1"/>
        <w:rPr>
          <w:rFonts w:ascii="Arial" w:eastAsia="Times New Roman" w:hAnsi="Arial" w:cs="Arial"/>
          <w:sz w:val="24"/>
          <w:szCs w:val="24"/>
          <w:lang w:eastAsia="cs-CZ"/>
        </w:rPr>
      </w:pPr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150"/>
        <w:gridCol w:w="5010"/>
      </w:tblGrid>
      <w:tr w:rsidR="003568EC" w:rsidRPr="001F5D36" w:rsidTr="006D0B4A">
        <w:trPr>
          <w:tblCellSpacing w:w="7" w:type="dxa"/>
        </w:trPr>
        <w:tc>
          <w:tcPr>
            <w:tcW w:w="22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Dílčí vzdělávací cíle</w:t>
            </w:r>
          </w:p>
        </w:tc>
        <w:tc>
          <w:tcPr>
            <w:tcW w:w="27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Nabídka denních činností</w:t>
            </w:r>
          </w:p>
        </w:tc>
      </w:tr>
      <w:tr w:rsidR="003568EC" w:rsidRPr="001F5D36" w:rsidTr="006D0B4A">
        <w:trPr>
          <w:tblCellSpacing w:w="7" w:type="dxa"/>
        </w:trPr>
        <w:tc>
          <w:tcPr>
            <w:tcW w:w="22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jeho tělo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01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rozvoj fyzické a psychické zdatnosti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01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rozvoj a užívání všech smyslů</w:t>
            </w:r>
          </w:p>
        </w:tc>
        <w:tc>
          <w:tcPr>
            <w:tcW w:w="27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Default="003568EC" w:rsidP="006D0B4A">
            <w:pPr>
              <w:pStyle w:val="Odstavecseseznamem"/>
              <w:spacing w:before="100" w:beforeAutospacing="1" w:after="100" w:afterAutospacing="1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  <w:p w:rsidR="003568EC" w:rsidRPr="001F5D36" w:rsidRDefault="003568EC" w:rsidP="00161E4E">
            <w:pPr>
              <w:pStyle w:val="Odstavecseseznamem"/>
              <w:numPr>
                <w:ilvl w:val="0"/>
                <w:numId w:val="201"/>
              </w:numPr>
              <w:suppressAutoHyphens w:val="0"/>
              <w:autoSpaceDN/>
              <w:spacing w:after="0"/>
              <w:contextualSpacing/>
              <w:textAlignment w:val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píseň "Sněženka" + protažení dolních končetin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02"/>
              </w:numPr>
              <w:suppressAutoHyphens w:val="0"/>
              <w:autoSpaceDN/>
              <w:spacing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píseň "Šel zahradník do zahrady" - běh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0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hudebně pohybová hra "Věnečky"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0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pohybová hra "Na pampelišky" a „ Kompot“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0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1F5D36">
              <w:rPr>
                <w:rFonts w:ascii="Arial" w:eastAsia="Times New Roman" w:hAnsi="Arial" w:cs="Arial"/>
                <w:sz w:val="24"/>
                <w:szCs w:val="24"/>
              </w:rPr>
              <w:t>grafomotorické</w:t>
            </w:r>
            <w:proofErr w:type="spellEnd"/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 cvičení "Housenka" 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0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modelování kytiček z modelíny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0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ochutnávka ovoce a zeleniny ve dvoj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i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cích - oči zavázané šátkem - následná diskuse o pocitech </w:t>
            </w:r>
          </w:p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 </w:t>
            </w:r>
          </w:p>
        </w:tc>
      </w:tr>
      <w:tr w:rsidR="003568EC" w:rsidRPr="001F5D36" w:rsidTr="006D0B4A">
        <w:trPr>
          <w:tblCellSpacing w:w="7" w:type="dxa"/>
        </w:trPr>
        <w:tc>
          <w:tcPr>
            <w:tcW w:w="22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lastRenderedPageBreak/>
              <w:t>Dítě a jeho psychika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03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posilování přirozených pozn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á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vacích citů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03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rozvoj tvořivosti</w:t>
            </w:r>
          </w:p>
        </w:tc>
        <w:tc>
          <w:tcPr>
            <w:tcW w:w="27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3568EC" w:rsidRPr="001F5D36" w:rsidRDefault="003568EC" w:rsidP="00161E4E">
            <w:pPr>
              <w:widowControl/>
              <w:numPr>
                <w:ilvl w:val="0"/>
                <w:numId w:val="20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třídění a přiřazování </w:t>
            </w:r>
            <w:hyperlink r:id="rId66" w:tooltip="http://wiki.rvp.cz/Kabinet/0.Poptavka/Jarní_květiny_-_černobílé_obrázky_(smetanka,_tulipán,_krokus,_sněženka,_bledule,_modřenec,_narcis,_konvalinka,_violka,_kopretina,_maceška,_...)" w:history="1">
              <w:r w:rsidRPr="001F5D36">
                <w:rPr>
                  <w:rFonts w:ascii="Arial" w:eastAsia="Times New Roman" w:hAnsi="Arial" w:cs="Arial"/>
                  <w:color w:val="000000" w:themeColor="text1"/>
                  <w:sz w:val="24"/>
                  <w:szCs w:val="24"/>
                </w:rPr>
                <w:t>obrázků ovoce</w:t>
              </w:r>
            </w:hyperlink>
            <w:r w:rsidRPr="001F5D3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a zelenina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0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pracovní list </w:t>
            </w:r>
            <w:r w:rsidRPr="001F5D3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"</w:t>
            </w:r>
            <w:hyperlink r:id="rId67" w:tgtFrame="_blank" w:tooltip="http://dum.rvp.cz/materialy/kvetiny-a-vazy-2.html" w:history="1">
              <w:r w:rsidRPr="001F5D36">
                <w:rPr>
                  <w:rFonts w:ascii="Arial" w:eastAsia="Times New Roman" w:hAnsi="Arial" w:cs="Arial"/>
                  <w:color w:val="000000" w:themeColor="text1"/>
                  <w:sz w:val="24"/>
                  <w:szCs w:val="24"/>
                </w:rPr>
                <w:t xml:space="preserve">Sázení" </w:t>
              </w:r>
            </w:hyperlink>
          </w:p>
          <w:p w:rsidR="003568EC" w:rsidRPr="001F5D36" w:rsidRDefault="003568EC" w:rsidP="00161E4E">
            <w:pPr>
              <w:widowControl/>
              <w:numPr>
                <w:ilvl w:val="0"/>
                <w:numId w:val="20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práce u stolečků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0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říkadlo </w:t>
            </w:r>
            <w:hyperlink r:id="rId68" w:tgtFrame="_blank" w:tooltip="http://www.predskolaci.cz/?p=3790" w:history="1">
              <w:r w:rsidRPr="001F5D36">
                <w:rPr>
                  <w:rFonts w:ascii="Arial" w:eastAsia="Times New Roman" w:hAnsi="Arial" w:cs="Arial"/>
                  <w:color w:val="000000" w:themeColor="text1"/>
                  <w:sz w:val="24"/>
                  <w:szCs w:val="24"/>
                </w:rPr>
                <w:t xml:space="preserve">"Tulil se pan Tulipán" </w:t>
              </w:r>
            </w:hyperlink>
          </w:p>
          <w:p w:rsidR="003568EC" w:rsidRPr="001F5D36" w:rsidRDefault="003568EC" w:rsidP="00161E4E">
            <w:pPr>
              <w:widowControl/>
              <w:numPr>
                <w:ilvl w:val="0"/>
                <w:numId w:val="20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omalovánky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0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práce na interaktivní tabuli k tématu rostlin </w:t>
            </w:r>
          </w:p>
          <w:p w:rsidR="003568EC" w:rsidRPr="001F5D36" w:rsidRDefault="003568EC" w:rsidP="006D0B4A">
            <w:pPr>
              <w:spacing w:before="100" w:beforeAutospacing="1" w:after="100" w:afterAutospacing="1" w:line="276" w:lineRule="auto"/>
              <w:ind w:left="72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3568EC" w:rsidRPr="001F5D36" w:rsidTr="006D0B4A">
        <w:trPr>
          <w:tblCellSpacing w:w="7" w:type="dxa"/>
        </w:trPr>
        <w:tc>
          <w:tcPr>
            <w:tcW w:w="22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ten druhý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05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rozvoj prosociálního chování 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05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vážit si práce ostatních lidí</w:t>
            </w:r>
          </w:p>
        </w:tc>
        <w:tc>
          <w:tcPr>
            <w:tcW w:w="27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3568EC" w:rsidRPr="001F5D36" w:rsidRDefault="003568EC" w:rsidP="00161E4E">
            <w:pPr>
              <w:widowControl/>
              <w:numPr>
                <w:ilvl w:val="0"/>
                <w:numId w:val="206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společná kresebná hra "kytička" ve dvojicích na společném archu papíru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06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společenské hry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06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hra pexeso – ovoce a zelenina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06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spontánní hra - na trh - každé dítě pr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o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dává jiný druh ovoce nebo zeleniny, zboží si předem nakreslí a vystřihnou, některé děti nakupují za papírové pen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í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ze</w:t>
            </w:r>
          </w:p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3568EC" w:rsidRPr="001F5D36" w:rsidTr="006D0B4A">
        <w:trPr>
          <w:tblCellSpacing w:w="7" w:type="dxa"/>
        </w:trPr>
        <w:tc>
          <w:tcPr>
            <w:tcW w:w="22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společnost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07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rozvoj společenského i esteti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c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kého vkusu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07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vztah k místu, ve kterém žij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e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me</w:t>
            </w:r>
          </w:p>
        </w:tc>
        <w:tc>
          <w:tcPr>
            <w:tcW w:w="27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ind w:left="720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3568EC" w:rsidRPr="001F5D36" w:rsidRDefault="003568EC" w:rsidP="00161E4E">
            <w:pPr>
              <w:widowControl/>
              <w:numPr>
                <w:ilvl w:val="0"/>
                <w:numId w:val="208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poslech četby "O řepě"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08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výtvarná činnost s písní 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08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pracovní činnost </w:t>
            </w:r>
            <w:hyperlink r:id="rId69" w:tgtFrame="_blank" w:tooltip="http://www.predskolaci.cz/?p=1699" w:history="1">
              <w:r w:rsidRPr="001F5D36">
                <w:rPr>
                  <w:rFonts w:ascii="Arial" w:eastAsia="Times New Roman" w:hAnsi="Arial" w:cs="Arial"/>
                  <w:color w:val="000000" w:themeColor="text1"/>
                  <w:sz w:val="24"/>
                  <w:szCs w:val="24"/>
                </w:rPr>
                <w:t>Květinka s plastovým víčkem</w:t>
              </w:r>
            </w:hyperlink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 - vystřihování květin z barevn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é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ho papíru, lepení + </w:t>
            </w:r>
            <w:proofErr w:type="spellStart"/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pet</w:t>
            </w:r>
            <w:proofErr w:type="spellEnd"/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 víčko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08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relaxace s prezentací na IT - </w:t>
            </w:r>
            <w:hyperlink r:id="rId70" w:tgtFrame="_blank" w:tooltip="http://www.youtube.com/watch?v=I81XXtct7E8" w:history="1">
              <w:r w:rsidRPr="001F5D36">
                <w:rPr>
                  <w:rFonts w:ascii="Arial" w:eastAsia="Times New Roman" w:hAnsi="Arial" w:cs="Arial"/>
                  <w:color w:val="000000" w:themeColor="text1"/>
                  <w:sz w:val="24"/>
                  <w:szCs w:val="24"/>
                </w:rPr>
                <w:t>růže</w:t>
              </w:r>
            </w:hyperlink>
            <w:r w:rsidRPr="001F5D3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a </w:t>
            </w:r>
            <w:hyperlink r:id="rId71" w:tgtFrame="_blank" w:tooltip="http://www.youtube.com/watch?v=dnv2TSIe4nI&amp;feature=related" w:history="1">
              <w:r w:rsidRPr="001F5D36">
                <w:rPr>
                  <w:rFonts w:ascii="Arial" w:eastAsia="Times New Roman" w:hAnsi="Arial" w:cs="Arial"/>
                  <w:color w:val="000000" w:themeColor="text1"/>
                  <w:sz w:val="24"/>
                  <w:szCs w:val="24"/>
                </w:rPr>
                <w:t>j</w:t>
              </w:r>
              <w:r w:rsidRPr="001F5D36">
                <w:rPr>
                  <w:rFonts w:ascii="Arial" w:eastAsia="Times New Roman" w:hAnsi="Arial" w:cs="Arial"/>
                  <w:color w:val="000000" w:themeColor="text1"/>
                  <w:sz w:val="24"/>
                  <w:szCs w:val="24"/>
                </w:rPr>
                <w:t>a</w:t>
              </w:r>
              <w:r w:rsidRPr="001F5D36">
                <w:rPr>
                  <w:rFonts w:ascii="Arial" w:eastAsia="Times New Roman" w:hAnsi="Arial" w:cs="Arial"/>
                  <w:color w:val="000000" w:themeColor="text1"/>
                  <w:sz w:val="24"/>
                  <w:szCs w:val="24"/>
                </w:rPr>
                <w:t>ro v přírodě</w:t>
              </w:r>
            </w:hyperlink>
            <w:r w:rsidRPr="001F5D3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, </w:t>
            </w:r>
            <w:hyperlink r:id="rId72" w:tgtFrame="_blank" w:tooltip="http://www.youtube.com/watch?v=zkhCn2VaL5k" w:history="1">
              <w:r w:rsidRPr="001F5D36">
                <w:rPr>
                  <w:rFonts w:ascii="Arial" w:eastAsia="Times New Roman" w:hAnsi="Arial" w:cs="Arial"/>
                  <w:color w:val="000000" w:themeColor="text1"/>
                  <w:sz w:val="24"/>
                  <w:szCs w:val="24"/>
                </w:rPr>
                <w:t>květiny</w:t>
              </w:r>
            </w:hyperlink>
            <w:r w:rsidRPr="001F5D3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, </w:t>
            </w:r>
            <w:hyperlink r:id="rId73" w:tgtFrame="_blank" w:tooltip="http://www.youtube.com/watch?v=uM4OHAJoWoE&amp;feature=PlayList&amp;p=6F53802267FAF0CC&amp;playnext_from=PL&amp;playnext=1&amp;index=59" w:history="1">
              <w:r w:rsidRPr="001F5D36">
                <w:rPr>
                  <w:rFonts w:ascii="Arial" w:eastAsia="Times New Roman" w:hAnsi="Arial" w:cs="Arial"/>
                  <w:color w:val="000000" w:themeColor="text1"/>
                  <w:sz w:val="24"/>
                  <w:szCs w:val="24"/>
                </w:rPr>
                <w:t>království květin</w:t>
              </w:r>
            </w:hyperlink>
            <w:r w:rsidRPr="001F5D3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, </w:t>
            </w:r>
            <w:hyperlink r:id="rId74" w:tgtFrame="_blank" w:tooltip="http://www.youtube.com/watch?v=M5GlqIS15ps&amp;feature=related" w:history="1">
              <w:r w:rsidRPr="001F5D36">
                <w:rPr>
                  <w:rFonts w:ascii="Arial" w:eastAsia="Times New Roman" w:hAnsi="Arial" w:cs="Arial"/>
                  <w:color w:val="000000" w:themeColor="text1"/>
                  <w:sz w:val="24"/>
                  <w:szCs w:val="24"/>
                </w:rPr>
                <w:t>květinová píseň</w:t>
              </w:r>
            </w:hyperlink>
          </w:p>
          <w:p w:rsidR="003568EC" w:rsidRPr="001F5D36" w:rsidRDefault="003568EC" w:rsidP="00161E4E">
            <w:pPr>
              <w:widowControl/>
              <w:numPr>
                <w:ilvl w:val="0"/>
                <w:numId w:val="208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výtvarná činnost -</w:t>
            </w:r>
            <w:r w:rsidRPr="001F5D3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</w:t>
            </w:r>
            <w:hyperlink r:id="rId75" w:tgtFrame="_blank" w:tooltip="http://www.predskolaci.cz/?p=8319" w:history="1">
              <w:r w:rsidRPr="001F5D36">
                <w:rPr>
                  <w:rFonts w:ascii="Arial" w:eastAsia="Times New Roman" w:hAnsi="Arial" w:cs="Arial"/>
                  <w:color w:val="000000" w:themeColor="text1"/>
                  <w:sz w:val="24"/>
                  <w:szCs w:val="24"/>
                </w:rPr>
                <w:t>jablečný kompot</w:t>
              </w:r>
            </w:hyperlink>
          </w:p>
        </w:tc>
      </w:tr>
      <w:tr w:rsidR="003568EC" w:rsidRPr="001F5D36" w:rsidTr="006D0B4A">
        <w:trPr>
          <w:tblCellSpacing w:w="7" w:type="dxa"/>
        </w:trPr>
        <w:tc>
          <w:tcPr>
            <w:tcW w:w="22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svět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09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seznámení s místem a pr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o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středím, ve kterém dítě žije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09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rozvoj úcty k životu</w:t>
            </w:r>
          </w:p>
        </w:tc>
        <w:tc>
          <w:tcPr>
            <w:tcW w:w="27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ind w:left="720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3568EC" w:rsidRPr="001F5D36" w:rsidRDefault="003568EC" w:rsidP="00161E4E">
            <w:pPr>
              <w:widowControl/>
              <w:numPr>
                <w:ilvl w:val="0"/>
                <w:numId w:val="21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sázení a setí květin na zahrádce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1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malba květinou na zahradě MŠS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1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zkoumání květin lupami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1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tematickou vycházkou do přírody pr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o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cvičovat a opakovat naučené znalosti o květinách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1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volné hry dětí na zahradě MŠS a v př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í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rodním okolí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1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zkoumání květin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1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zkoumání jadérek a pecek lupami</w:t>
            </w:r>
          </w:p>
          <w:p w:rsidR="003568EC" w:rsidRPr="001F5D36" w:rsidRDefault="003568EC" w:rsidP="006D0B4A">
            <w:pPr>
              <w:spacing w:before="100" w:beforeAutospacing="1" w:after="100" w:afterAutospacing="1" w:line="276" w:lineRule="auto"/>
              <w:ind w:left="72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3568EC" w:rsidRPr="001F5D36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</w:rPr>
      </w:pPr>
      <w:r w:rsidRPr="001F5D36">
        <w:rPr>
          <w:rFonts w:ascii="Arial" w:eastAsia="Times New Roman" w:hAnsi="Arial" w:cs="Arial"/>
          <w:sz w:val="24"/>
          <w:szCs w:val="24"/>
        </w:rPr>
        <w:lastRenderedPageBreak/>
        <w:t> </w:t>
      </w:r>
    </w:p>
    <w:p w:rsidR="003568EC" w:rsidRPr="001F5D36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1F5D36">
        <w:rPr>
          <w:rFonts w:ascii="Arial" w:eastAsia="Times New Roman" w:hAnsi="Arial" w:cs="Arial"/>
          <w:b/>
          <w:bCs/>
          <w:sz w:val="24"/>
          <w:szCs w:val="24"/>
        </w:rPr>
        <w:t xml:space="preserve">Téma: </w:t>
      </w:r>
      <w:r w:rsidRPr="001F5D36">
        <w:rPr>
          <w:rFonts w:ascii="Arial" w:eastAsia="Times New Roman" w:hAnsi="Arial" w:cs="Arial"/>
          <w:b/>
          <w:color w:val="00B050"/>
          <w:sz w:val="24"/>
          <w:szCs w:val="24"/>
          <w:u w:val="single"/>
        </w:rPr>
        <w:t xml:space="preserve">JARO </w:t>
      </w:r>
      <w:r w:rsidRPr="001F5D36">
        <w:rPr>
          <w:rFonts w:ascii="Arial" w:hAnsi="Arial" w:cs="Arial"/>
          <w:color w:val="000000" w:themeColor="text1"/>
          <w:sz w:val="24"/>
          <w:szCs w:val="24"/>
        </w:rPr>
        <w:t>(Děti 2 - 4 roky)</w:t>
      </w:r>
    </w:p>
    <w:p w:rsidR="003568EC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1F5D36">
        <w:rPr>
          <w:rFonts w:ascii="Arial" w:eastAsia="Times New Roman" w:hAnsi="Arial" w:cs="Arial"/>
          <w:b/>
          <w:bCs/>
          <w:sz w:val="24"/>
          <w:szCs w:val="24"/>
        </w:rPr>
        <w:t>Podtémata:</w:t>
      </w:r>
      <w:r w:rsidRPr="001F5D36">
        <w:rPr>
          <w:rFonts w:ascii="Arial" w:eastAsia="Times New Roman" w:hAnsi="Arial" w:cs="Arial"/>
          <w:b/>
          <w:bCs/>
          <w:sz w:val="24"/>
          <w:szCs w:val="24"/>
        </w:rPr>
        <w:tab/>
      </w:r>
    </w:p>
    <w:p w:rsidR="003568EC" w:rsidRPr="001F5D36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1F5D36">
        <w:rPr>
          <w:rFonts w:ascii="Arial" w:eastAsia="Times New Roman" w:hAnsi="Arial" w:cs="Arial"/>
          <w:bCs/>
          <w:color w:val="00B050"/>
          <w:sz w:val="24"/>
          <w:szCs w:val="24"/>
        </w:rPr>
        <w:t xml:space="preserve">Kulí se ze dvora takhle velká brambora </w:t>
      </w:r>
      <w:r w:rsidRPr="001F5D36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>– porovnávání obrázků, umět pojmenovat hospodářská zvířata, co děláme na dvorku, práce na statku, protiklady.</w:t>
      </w:r>
    </w:p>
    <w:p w:rsidR="003568EC" w:rsidRPr="001F5D36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1F5D36">
        <w:rPr>
          <w:rFonts w:ascii="Arial" w:eastAsia="Times New Roman" w:hAnsi="Arial" w:cs="Arial"/>
          <w:b/>
          <w:bCs/>
          <w:sz w:val="24"/>
          <w:szCs w:val="24"/>
        </w:rPr>
        <w:t>Klíčové kompetence:</w:t>
      </w:r>
    </w:p>
    <w:p w:rsidR="003568EC" w:rsidRPr="001F5D36" w:rsidRDefault="003568EC" w:rsidP="00161E4E">
      <w:pPr>
        <w:pStyle w:val="Odstavecseseznamem"/>
        <w:numPr>
          <w:ilvl w:val="0"/>
          <w:numId w:val="242"/>
        </w:numPr>
        <w:suppressAutoHyphens w:val="0"/>
        <w:autoSpaceDN/>
        <w:spacing w:before="100" w:beforeAutospacing="1" w:after="100" w:afterAutospacing="1"/>
        <w:contextualSpacing/>
        <w:textAlignment w:val="auto"/>
        <w:rPr>
          <w:rFonts w:ascii="Arial" w:eastAsia="Times New Roman" w:hAnsi="Arial" w:cs="Arial"/>
          <w:sz w:val="24"/>
          <w:szCs w:val="24"/>
          <w:lang w:eastAsia="cs-CZ"/>
        </w:rPr>
      </w:pPr>
      <w:r w:rsidRPr="001F5D36">
        <w:rPr>
          <w:rFonts w:ascii="Arial" w:eastAsia="Times New Roman" w:hAnsi="Arial" w:cs="Arial"/>
          <w:sz w:val="24"/>
          <w:szCs w:val="24"/>
          <w:lang w:eastAsia="cs-CZ"/>
        </w:rPr>
        <w:t>má elementární poznatky o světě přírody</w:t>
      </w:r>
    </w:p>
    <w:p w:rsidR="003568EC" w:rsidRPr="001F5D36" w:rsidRDefault="003568EC" w:rsidP="00161E4E">
      <w:pPr>
        <w:pStyle w:val="Odstavecseseznamem"/>
        <w:numPr>
          <w:ilvl w:val="0"/>
          <w:numId w:val="242"/>
        </w:numPr>
        <w:suppressAutoHyphens w:val="0"/>
        <w:autoSpaceDN/>
        <w:spacing w:before="100" w:beforeAutospacing="1" w:after="100" w:afterAutospacing="1"/>
        <w:contextualSpacing/>
        <w:textAlignment w:val="auto"/>
        <w:rPr>
          <w:rFonts w:ascii="Arial" w:eastAsia="Times New Roman" w:hAnsi="Arial" w:cs="Arial"/>
          <w:sz w:val="24"/>
          <w:szCs w:val="24"/>
          <w:lang w:eastAsia="cs-CZ"/>
        </w:rPr>
      </w:pPr>
      <w:r w:rsidRPr="001F5D36">
        <w:rPr>
          <w:rFonts w:ascii="Arial" w:eastAsia="Times New Roman" w:hAnsi="Arial" w:cs="Arial"/>
          <w:sz w:val="24"/>
          <w:szCs w:val="24"/>
          <w:lang w:eastAsia="cs-CZ"/>
        </w:rPr>
        <w:t>ví, že není jedno, v jakém prostředí žije</w:t>
      </w:r>
      <w:r w:rsidRPr="001F5D36">
        <w:rPr>
          <w:rFonts w:ascii="Arial" w:eastAsia="Times New Roman" w:hAnsi="Arial" w:cs="Arial"/>
          <w:sz w:val="24"/>
          <w:szCs w:val="24"/>
          <w:lang w:eastAsia="cs-CZ"/>
        </w:rPr>
        <w:br/>
        <w:t> </w:t>
      </w:r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94"/>
        <w:gridCol w:w="4866"/>
      </w:tblGrid>
      <w:tr w:rsidR="003568EC" w:rsidRPr="001F5D36" w:rsidTr="006D0B4A">
        <w:trPr>
          <w:tblCellSpacing w:w="7" w:type="dxa"/>
        </w:trPr>
        <w:tc>
          <w:tcPr>
            <w:tcW w:w="2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Dílčí vzdělávací cíle</w:t>
            </w:r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Nabídka denních činností</w:t>
            </w:r>
          </w:p>
        </w:tc>
      </w:tr>
      <w:tr w:rsidR="003568EC" w:rsidRPr="001F5D36" w:rsidTr="006D0B4A">
        <w:trPr>
          <w:tblCellSpacing w:w="7" w:type="dxa"/>
        </w:trPr>
        <w:tc>
          <w:tcPr>
            <w:tcW w:w="2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jeho tělo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11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 zdokonalování v oblasti jemné motoriky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11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osvojení si věku přiměřených praktických dovedností </w:t>
            </w:r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3568EC" w:rsidRPr="001F5D36" w:rsidRDefault="003568EC" w:rsidP="00161E4E">
            <w:pPr>
              <w:pStyle w:val="Odstavecseseznamem"/>
              <w:numPr>
                <w:ilvl w:val="0"/>
                <w:numId w:val="211"/>
              </w:numPr>
              <w:suppressAutoHyphens w:val="0"/>
              <w:autoSpaceDN/>
              <w:spacing w:after="160"/>
              <w:contextualSpacing/>
              <w:textAlignment w:val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pohybová hra - napodobování pohybu zvířat </w:t>
            </w:r>
          </w:p>
          <w:p w:rsidR="003568EC" w:rsidRPr="001F5D36" w:rsidRDefault="003568EC" w:rsidP="00161E4E">
            <w:pPr>
              <w:pStyle w:val="Odstavecseseznamem"/>
              <w:numPr>
                <w:ilvl w:val="0"/>
                <w:numId w:val="211"/>
              </w:numPr>
              <w:suppressAutoHyphens w:val="0"/>
              <w:autoSpaceDN/>
              <w:spacing w:before="100" w:beforeAutospacing="1" w:after="100" w:afterAutospacing="1"/>
              <w:contextualSpacing/>
              <w:textAlignment w:val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tanec na píseň „ Máme rádi zvířata“ z CD</w:t>
            </w:r>
          </w:p>
          <w:p w:rsidR="003568EC" w:rsidRPr="001F5D36" w:rsidRDefault="003568EC" w:rsidP="00161E4E">
            <w:pPr>
              <w:pStyle w:val="Odstavecseseznamem"/>
              <w:numPr>
                <w:ilvl w:val="0"/>
                <w:numId w:val="211"/>
              </w:numPr>
              <w:suppressAutoHyphens w:val="0"/>
              <w:autoSpaceDN/>
              <w:spacing w:before="100" w:beforeAutospacing="1" w:after="100" w:afterAutospacing="1"/>
              <w:contextualSpacing/>
              <w:textAlignment w:val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PH – „ Opičí dráha“</w:t>
            </w:r>
          </w:p>
          <w:p w:rsidR="003568EC" w:rsidRPr="001F5D36" w:rsidRDefault="003568EC" w:rsidP="00161E4E">
            <w:pPr>
              <w:pStyle w:val="Odstavecseseznamem"/>
              <w:numPr>
                <w:ilvl w:val="0"/>
                <w:numId w:val="211"/>
              </w:numPr>
              <w:suppressAutoHyphens w:val="0"/>
              <w:autoSpaceDN/>
              <w:spacing w:before="100" w:beforeAutospacing="1" w:after="100" w:afterAutospacing="1"/>
              <w:contextualSpacing/>
              <w:textAlignment w:val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dechová cvičení – nápodoba zvířat</w:t>
            </w:r>
          </w:p>
          <w:p w:rsidR="003568EC" w:rsidRPr="001F5D36" w:rsidRDefault="003568EC" w:rsidP="00161E4E">
            <w:pPr>
              <w:pStyle w:val="Odstavecseseznamem"/>
              <w:numPr>
                <w:ilvl w:val="0"/>
                <w:numId w:val="211"/>
              </w:numPr>
              <w:suppressAutoHyphens w:val="0"/>
              <w:autoSpaceDN/>
              <w:spacing w:before="100" w:beforeAutospacing="1" w:after="100" w:afterAutospacing="1"/>
              <w:contextualSpacing/>
              <w:textAlignment w:val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pantomima – poznej zvířátko</w:t>
            </w:r>
          </w:p>
          <w:p w:rsidR="003568EC" w:rsidRPr="001F5D36" w:rsidRDefault="003568EC" w:rsidP="00161E4E">
            <w:pPr>
              <w:pStyle w:val="Odstavecseseznamem"/>
              <w:numPr>
                <w:ilvl w:val="0"/>
                <w:numId w:val="211"/>
              </w:numPr>
              <w:suppressAutoHyphens w:val="0"/>
              <w:autoSpaceDN/>
              <w:spacing w:before="100" w:beforeAutospacing="1" w:after="100" w:afterAutospacing="1"/>
              <w:contextualSpacing/>
              <w:textAlignment w:val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lastRenderedPageBreak/>
              <w:t>hra „ Na louce“</w:t>
            </w:r>
          </w:p>
          <w:p w:rsidR="003568EC" w:rsidRPr="001F5D36" w:rsidRDefault="003568EC" w:rsidP="00161E4E">
            <w:pPr>
              <w:pStyle w:val="Odstavecseseznamem"/>
              <w:numPr>
                <w:ilvl w:val="0"/>
                <w:numId w:val="211"/>
              </w:numPr>
              <w:suppressAutoHyphens w:val="0"/>
              <w:autoSpaceDN/>
              <w:spacing w:before="100" w:beforeAutospacing="1" w:after="100" w:afterAutospacing="1"/>
              <w:contextualSpacing/>
              <w:textAlignment w:val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logopedická říkanka „ O žábě“</w:t>
            </w:r>
          </w:p>
          <w:p w:rsidR="003568EC" w:rsidRPr="001F5D36" w:rsidRDefault="003568EC" w:rsidP="006D0B4A">
            <w:pPr>
              <w:spacing w:before="100" w:beforeAutospacing="1" w:after="100" w:afterAutospacing="1" w:line="276" w:lineRule="auto"/>
              <w:ind w:left="36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3568EC" w:rsidRPr="001F5D36" w:rsidTr="006D0B4A">
        <w:trPr>
          <w:tblCellSpacing w:w="7" w:type="dxa"/>
        </w:trPr>
        <w:tc>
          <w:tcPr>
            <w:tcW w:w="2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lastRenderedPageBreak/>
              <w:t>Dítě a jeho psychika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1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 rozvoj komunikativních dove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d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ností 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1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rozvoj paměti</w:t>
            </w:r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pStyle w:val="Normlnweb"/>
              <w:spacing w:line="276" w:lineRule="auto"/>
              <w:ind w:left="720"/>
              <w:rPr>
                <w:rFonts w:ascii="Arial" w:hAnsi="Arial" w:cs="Arial"/>
              </w:rPr>
            </w:pPr>
          </w:p>
          <w:p w:rsidR="003568EC" w:rsidRPr="001F5D36" w:rsidRDefault="003568EC" w:rsidP="00161E4E">
            <w:pPr>
              <w:pStyle w:val="Normlnweb"/>
              <w:numPr>
                <w:ilvl w:val="0"/>
                <w:numId w:val="21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hAnsi="Arial" w:cs="Arial"/>
              </w:rPr>
            </w:pPr>
            <w:r w:rsidRPr="001F5D36">
              <w:rPr>
                <w:rFonts w:ascii="Arial" w:hAnsi="Arial" w:cs="Arial"/>
              </w:rPr>
              <w:t xml:space="preserve">motivace pomocí pohádky </w:t>
            </w:r>
            <w:hyperlink r:id="rId76" w:tgtFrame="_blank" w:tooltip="http://alik.idnes.cz/domecek.asp?idr=pohadky-pohadkove-knizky&amp;hra=6515" w:history="1">
              <w:r w:rsidRPr="001F5D36">
                <w:rPr>
                  <w:rStyle w:val="Hypertextovodkaz"/>
                  <w:rFonts w:ascii="Arial" w:hAnsi="Arial" w:cs="Arial"/>
                  <w:color w:val="000000" w:themeColor="text1"/>
                </w:rPr>
                <w:t>O kohou</w:t>
              </w:r>
              <w:r w:rsidRPr="001F5D36">
                <w:rPr>
                  <w:rStyle w:val="Hypertextovodkaz"/>
                  <w:rFonts w:ascii="Arial" w:hAnsi="Arial" w:cs="Arial"/>
                  <w:color w:val="000000" w:themeColor="text1"/>
                </w:rPr>
                <w:t>t</w:t>
              </w:r>
              <w:r w:rsidRPr="001F5D36">
                <w:rPr>
                  <w:rStyle w:val="Hypertextovodkaz"/>
                  <w:rFonts w:ascii="Arial" w:hAnsi="Arial" w:cs="Arial"/>
                  <w:color w:val="000000" w:themeColor="text1"/>
                </w:rPr>
                <w:t>kovi a slepičce</w:t>
              </w:r>
            </w:hyperlink>
            <w:r w:rsidRPr="001F5D36">
              <w:rPr>
                <w:rFonts w:ascii="Arial" w:hAnsi="Arial" w:cs="Arial"/>
              </w:rPr>
              <w:t xml:space="preserve"> - diskuse o pohádce</w:t>
            </w:r>
          </w:p>
          <w:p w:rsidR="003568EC" w:rsidRPr="001F5D36" w:rsidRDefault="003568EC" w:rsidP="00161E4E">
            <w:pPr>
              <w:pStyle w:val="Normlnweb"/>
              <w:numPr>
                <w:ilvl w:val="0"/>
                <w:numId w:val="21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hAnsi="Arial" w:cs="Arial"/>
              </w:rPr>
            </w:pPr>
            <w:r w:rsidRPr="001F5D36">
              <w:rPr>
                <w:rFonts w:ascii="Arial" w:hAnsi="Arial" w:cs="Arial"/>
              </w:rPr>
              <w:t xml:space="preserve">povídání si s dětmi o tom, jaké mají doma zvířátko, poznávání </w:t>
            </w:r>
            <w:hyperlink r:id="rId77" w:tooltip="http://wiki.rvp.cz/Kabinet/Obrazky/Příroda/Domácí_a_hospodářská_zvířata" w:history="1">
              <w:r w:rsidRPr="001F5D36">
                <w:rPr>
                  <w:rStyle w:val="Hypertextovodkaz"/>
                  <w:rFonts w:ascii="Arial" w:hAnsi="Arial" w:cs="Arial"/>
                  <w:color w:val="000000" w:themeColor="text1"/>
                </w:rPr>
                <w:t>zvířátek</w:t>
              </w:r>
            </w:hyperlink>
            <w:r w:rsidRPr="001F5D36">
              <w:rPr>
                <w:rFonts w:ascii="Arial" w:hAnsi="Arial" w:cs="Arial"/>
              </w:rPr>
              <w:t xml:space="preserve"> podle obrázků, popis jejich těla a zp</w:t>
            </w:r>
            <w:r w:rsidRPr="001F5D36">
              <w:rPr>
                <w:rFonts w:ascii="Arial" w:hAnsi="Arial" w:cs="Arial"/>
              </w:rPr>
              <w:t>ů</w:t>
            </w:r>
            <w:r w:rsidRPr="001F5D36">
              <w:rPr>
                <w:rFonts w:ascii="Arial" w:hAnsi="Arial" w:cs="Arial"/>
              </w:rPr>
              <w:t xml:space="preserve">sobu života, </w:t>
            </w:r>
            <w:hyperlink r:id="rId78" w:tooltip="http://wiki.rvp.cz/Kabinet/Obrazky/Příroda/Mláďata_domácích_a_hospodářských_zvířat" w:history="1">
              <w:r w:rsidRPr="001F5D36">
                <w:rPr>
                  <w:rStyle w:val="Hypertextovodkaz"/>
                  <w:rFonts w:ascii="Arial" w:hAnsi="Arial" w:cs="Arial"/>
                  <w:color w:val="000000" w:themeColor="text1"/>
                </w:rPr>
                <w:t>mláďata</w:t>
              </w:r>
            </w:hyperlink>
          </w:p>
          <w:p w:rsidR="003568EC" w:rsidRPr="001F5D36" w:rsidRDefault="003568EC" w:rsidP="00161E4E">
            <w:pPr>
              <w:pStyle w:val="Normlnweb"/>
              <w:numPr>
                <w:ilvl w:val="0"/>
                <w:numId w:val="21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hAnsi="Arial" w:cs="Arial"/>
              </w:rPr>
            </w:pPr>
            <w:r w:rsidRPr="001F5D36">
              <w:rPr>
                <w:rFonts w:ascii="Arial" w:hAnsi="Arial" w:cs="Arial"/>
              </w:rPr>
              <w:t xml:space="preserve">pracovní list </w:t>
            </w:r>
            <w:hyperlink r:id="rId79" w:tgtFrame="_blank" w:tooltip="http://dum.rvp.cz/materialy/zviratka-5.html" w:history="1">
              <w:r w:rsidRPr="001F5D36">
                <w:rPr>
                  <w:rStyle w:val="Hypertextovodkaz"/>
                  <w:rFonts w:ascii="Arial" w:hAnsi="Arial" w:cs="Arial"/>
                  <w:color w:val="000000" w:themeColor="text1"/>
                </w:rPr>
                <w:t>zvířátka</w:t>
              </w:r>
            </w:hyperlink>
            <w:r w:rsidRPr="001F5D36">
              <w:rPr>
                <w:rFonts w:ascii="Arial" w:hAnsi="Arial" w:cs="Arial"/>
                <w:color w:val="000000" w:themeColor="text1"/>
              </w:rPr>
              <w:t xml:space="preserve">, </w:t>
            </w:r>
            <w:hyperlink r:id="rId80" w:tgtFrame="_blank" w:tooltip="http://dum.rvp.cz/materialy/domaci-a-hospodarska-zvirata.html" w:history="1">
              <w:r w:rsidRPr="001F5D36">
                <w:rPr>
                  <w:rStyle w:val="Hypertextovodkaz"/>
                  <w:rFonts w:ascii="Arial" w:hAnsi="Arial" w:cs="Arial"/>
                  <w:color w:val="000000" w:themeColor="text1"/>
                </w:rPr>
                <w:t>domácí a ho</w:t>
              </w:r>
              <w:r w:rsidRPr="001F5D36">
                <w:rPr>
                  <w:rStyle w:val="Hypertextovodkaz"/>
                  <w:rFonts w:ascii="Arial" w:hAnsi="Arial" w:cs="Arial"/>
                  <w:color w:val="000000" w:themeColor="text1"/>
                </w:rPr>
                <w:t>s</w:t>
              </w:r>
              <w:r w:rsidRPr="001F5D36">
                <w:rPr>
                  <w:rStyle w:val="Hypertextovodkaz"/>
                  <w:rFonts w:ascii="Arial" w:hAnsi="Arial" w:cs="Arial"/>
                  <w:color w:val="000000" w:themeColor="text1"/>
                </w:rPr>
                <w:t>podářská zvířata</w:t>
              </w:r>
            </w:hyperlink>
          </w:p>
          <w:p w:rsidR="003568EC" w:rsidRPr="001F5D36" w:rsidRDefault="003568EC" w:rsidP="00161E4E">
            <w:pPr>
              <w:pStyle w:val="Normlnweb"/>
              <w:numPr>
                <w:ilvl w:val="0"/>
                <w:numId w:val="21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hAnsi="Arial" w:cs="Arial"/>
              </w:rPr>
            </w:pPr>
            <w:r w:rsidRPr="001F5D36">
              <w:rPr>
                <w:rFonts w:ascii="Arial" w:hAnsi="Arial" w:cs="Arial"/>
              </w:rPr>
              <w:t>píseň „Když jsem já sloužil“ poslech na IT</w:t>
            </w:r>
          </w:p>
          <w:p w:rsidR="003568EC" w:rsidRPr="001F5D36" w:rsidRDefault="003568EC" w:rsidP="00161E4E">
            <w:pPr>
              <w:pStyle w:val="Normlnweb"/>
              <w:numPr>
                <w:ilvl w:val="0"/>
                <w:numId w:val="21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hAnsi="Arial" w:cs="Arial"/>
              </w:rPr>
            </w:pPr>
            <w:r w:rsidRPr="001F5D36">
              <w:rPr>
                <w:rFonts w:ascii="Arial" w:hAnsi="Arial" w:cs="Arial"/>
              </w:rPr>
              <w:t>zvuky zvířat z CD, přiřazení zvířátka</w:t>
            </w:r>
          </w:p>
        </w:tc>
      </w:tr>
      <w:tr w:rsidR="003568EC" w:rsidRPr="001F5D36" w:rsidTr="006D0B4A">
        <w:trPr>
          <w:tblCellSpacing w:w="7" w:type="dxa"/>
        </w:trPr>
        <w:tc>
          <w:tcPr>
            <w:tcW w:w="2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ten druhý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15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 rozvoj dovedností umožňujících pocity vyjádřit 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15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rozvoj citového vztahu ke zvíř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a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tům</w:t>
            </w:r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ind w:left="720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3568EC" w:rsidRPr="001F5D36" w:rsidRDefault="003568EC" w:rsidP="00161E4E">
            <w:pPr>
              <w:widowControl/>
              <w:numPr>
                <w:ilvl w:val="0"/>
                <w:numId w:val="216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 spontánní činnosti – postavte farmu ze stavebnice v herně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16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vytleskávání názvů zvířat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16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práce na IT – zvířata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16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poznej rozdíly v obrázcích – protikl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a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dy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16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poznej kdo chybí?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16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pohádka „Pejsek a kočička“ a dram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a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tizace pohádky – masky zvířátek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16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omalovánky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16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určování mláďat – pracovní list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16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hledání stínu – pracovní list</w:t>
            </w:r>
          </w:p>
        </w:tc>
      </w:tr>
      <w:tr w:rsidR="003568EC" w:rsidRPr="001F5D36" w:rsidTr="006D0B4A">
        <w:trPr>
          <w:tblCellSpacing w:w="7" w:type="dxa"/>
        </w:trPr>
        <w:tc>
          <w:tcPr>
            <w:tcW w:w="2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společnost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17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 rozvoj estetického a společe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n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ského vkusu 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17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hAnsi="Arial" w:cs="Arial"/>
                <w:sz w:val="24"/>
                <w:szCs w:val="24"/>
              </w:rPr>
              <w:t>rozvoj výtvarných a hudebních dovedností</w:t>
            </w:r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161E4E">
            <w:pPr>
              <w:widowControl/>
              <w:numPr>
                <w:ilvl w:val="0"/>
                <w:numId w:val="218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 výtvarné činnosti – malba zvířátka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18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koláž – společná výroba farmy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18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zvířecí hádanky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18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vyprávění pohádek, ve kterých jsou zvířátka</w:t>
            </w:r>
          </w:p>
        </w:tc>
      </w:tr>
      <w:tr w:rsidR="003568EC" w:rsidRPr="001F5D36" w:rsidTr="006D0B4A">
        <w:trPr>
          <w:tblCellSpacing w:w="7" w:type="dxa"/>
        </w:trPr>
        <w:tc>
          <w:tcPr>
            <w:tcW w:w="2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svět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19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 seznamování s místem a pr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o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středím, ve kterém dítě žije 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19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vytvářet povědomí o vlastní sounáležitosti se světem</w:t>
            </w:r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161E4E">
            <w:pPr>
              <w:widowControl/>
              <w:numPr>
                <w:ilvl w:val="0"/>
                <w:numId w:val="22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hAnsi="Arial" w:cs="Arial"/>
                <w:sz w:val="24"/>
                <w:szCs w:val="24"/>
              </w:rPr>
              <w:t>diskuse podle obrázků živočichů žij</w:t>
            </w:r>
            <w:r w:rsidRPr="001F5D36">
              <w:rPr>
                <w:rFonts w:ascii="Arial" w:hAnsi="Arial" w:cs="Arial"/>
                <w:sz w:val="24"/>
                <w:szCs w:val="24"/>
              </w:rPr>
              <w:t>í</w:t>
            </w:r>
            <w:r w:rsidRPr="001F5D36">
              <w:rPr>
                <w:rFonts w:ascii="Arial" w:hAnsi="Arial" w:cs="Arial"/>
                <w:sz w:val="24"/>
                <w:szCs w:val="24"/>
              </w:rPr>
              <w:t>cích ve vodě a u vody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2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návštěva obory, statku a pozorování zvířátek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2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seznámení dětí s nebezpečím při s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e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tkání s cizími zvířaty venku</w:t>
            </w:r>
          </w:p>
        </w:tc>
      </w:tr>
    </w:tbl>
    <w:p w:rsidR="003568EC" w:rsidRPr="001F5D36" w:rsidRDefault="003568EC" w:rsidP="003568EC">
      <w:pPr>
        <w:pStyle w:val="Normlnweb"/>
        <w:spacing w:line="276" w:lineRule="auto"/>
        <w:jc w:val="center"/>
        <w:rPr>
          <w:rFonts w:ascii="Arial" w:hAnsi="Arial" w:cs="Arial"/>
        </w:rPr>
      </w:pPr>
    </w:p>
    <w:p w:rsidR="003568EC" w:rsidRPr="001F5D36" w:rsidRDefault="003568EC" w:rsidP="003568EC">
      <w:pPr>
        <w:pStyle w:val="Normlnweb"/>
        <w:spacing w:line="276" w:lineRule="auto"/>
        <w:rPr>
          <w:rFonts w:ascii="Arial" w:hAnsi="Arial" w:cs="Arial"/>
        </w:rPr>
      </w:pPr>
    </w:p>
    <w:p w:rsidR="003568EC" w:rsidRPr="001F5D36" w:rsidRDefault="003568EC" w:rsidP="003568EC">
      <w:pPr>
        <w:pStyle w:val="Normlnweb"/>
        <w:spacing w:line="276" w:lineRule="auto"/>
        <w:rPr>
          <w:rFonts w:ascii="Arial" w:hAnsi="Arial" w:cs="Arial"/>
        </w:rPr>
      </w:pPr>
    </w:p>
    <w:p w:rsidR="003568EC" w:rsidRPr="001F5D36" w:rsidRDefault="003568EC" w:rsidP="003568EC">
      <w:pPr>
        <w:pStyle w:val="Normlnweb"/>
        <w:spacing w:line="276" w:lineRule="auto"/>
        <w:rPr>
          <w:rFonts w:ascii="Arial" w:hAnsi="Arial" w:cs="Arial"/>
        </w:rPr>
      </w:pPr>
    </w:p>
    <w:p w:rsidR="003568EC" w:rsidRPr="001F5D36" w:rsidRDefault="003568EC" w:rsidP="003568EC">
      <w:pPr>
        <w:pStyle w:val="Normlnweb"/>
        <w:spacing w:line="276" w:lineRule="auto"/>
        <w:rPr>
          <w:rFonts w:ascii="Arial" w:hAnsi="Arial" w:cs="Arial"/>
        </w:rPr>
      </w:pPr>
    </w:p>
    <w:p w:rsidR="003568EC" w:rsidRDefault="003568EC" w:rsidP="003568EC">
      <w:pPr>
        <w:pStyle w:val="Normlnweb"/>
        <w:spacing w:line="276" w:lineRule="auto"/>
        <w:rPr>
          <w:rFonts w:ascii="Arial" w:hAnsi="Arial" w:cs="Arial"/>
        </w:rPr>
      </w:pPr>
    </w:p>
    <w:p w:rsidR="003568EC" w:rsidRDefault="003568EC" w:rsidP="003568EC">
      <w:pPr>
        <w:pStyle w:val="Normlnweb"/>
        <w:spacing w:line="276" w:lineRule="auto"/>
        <w:rPr>
          <w:rFonts w:ascii="Arial" w:hAnsi="Arial" w:cs="Arial"/>
        </w:rPr>
      </w:pPr>
    </w:p>
    <w:p w:rsidR="003568EC" w:rsidRDefault="003568EC" w:rsidP="003568EC">
      <w:pPr>
        <w:pStyle w:val="Normlnweb"/>
        <w:spacing w:line="276" w:lineRule="auto"/>
        <w:rPr>
          <w:rFonts w:ascii="Arial" w:hAnsi="Arial" w:cs="Arial"/>
        </w:rPr>
      </w:pPr>
    </w:p>
    <w:p w:rsidR="003568EC" w:rsidRPr="001F5D36" w:rsidRDefault="003568EC" w:rsidP="003568EC">
      <w:pPr>
        <w:pStyle w:val="Normlnweb"/>
        <w:spacing w:line="276" w:lineRule="auto"/>
        <w:rPr>
          <w:rFonts w:ascii="Arial" w:hAnsi="Arial" w:cs="Arial"/>
        </w:rPr>
      </w:pPr>
    </w:p>
    <w:p w:rsidR="003568EC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89" w:name="_Hlk40168616"/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color w:val="CC0066"/>
          <w:sz w:val="24"/>
          <w:szCs w:val="24"/>
          <w:u w:val="single"/>
        </w:rPr>
      </w:pPr>
      <w:r w:rsidRPr="001F5D36">
        <w:rPr>
          <w:rFonts w:ascii="Arial" w:eastAsia="Times New Roman" w:hAnsi="Arial" w:cs="Arial"/>
          <w:b/>
          <w:bCs/>
          <w:sz w:val="24"/>
          <w:szCs w:val="24"/>
        </w:rPr>
        <w:t>Téma:</w:t>
      </w:r>
      <w:r w:rsidRPr="001F5D36">
        <w:rPr>
          <w:rFonts w:ascii="Arial" w:eastAsia="Times New Roman" w:hAnsi="Arial" w:cs="Arial"/>
          <w:sz w:val="24"/>
          <w:szCs w:val="24"/>
        </w:rPr>
        <w:t xml:space="preserve"> </w:t>
      </w:r>
      <w:r w:rsidRPr="001F5D36">
        <w:rPr>
          <w:rFonts w:ascii="Arial" w:eastAsia="Times New Roman" w:hAnsi="Arial" w:cs="Arial"/>
          <w:b/>
          <w:color w:val="CC0066"/>
          <w:sz w:val="24"/>
          <w:szCs w:val="24"/>
          <w:u w:val="single"/>
        </w:rPr>
        <w:t xml:space="preserve">LÉTO </w:t>
      </w:r>
      <w:r w:rsidRPr="001F5D36">
        <w:rPr>
          <w:rFonts w:ascii="Arial" w:hAnsi="Arial" w:cs="Arial"/>
          <w:color w:val="000000" w:themeColor="text1"/>
          <w:sz w:val="24"/>
          <w:szCs w:val="24"/>
        </w:rPr>
        <w:t>(Děti 2 - 4 roky)</w:t>
      </w:r>
    </w:p>
    <w:p w:rsidR="003568EC" w:rsidRPr="001F5D36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</w:rPr>
      </w:pPr>
      <w:r w:rsidRPr="001F5D36">
        <w:rPr>
          <w:rFonts w:ascii="Arial" w:eastAsia="Times New Roman" w:hAnsi="Arial" w:cs="Arial"/>
          <w:b/>
          <w:bCs/>
          <w:sz w:val="24"/>
          <w:szCs w:val="24"/>
        </w:rPr>
        <w:t>Podtémata:</w:t>
      </w:r>
      <w:r w:rsidRPr="001F5D36">
        <w:rPr>
          <w:rFonts w:ascii="Arial" w:eastAsia="Times New Roman" w:hAnsi="Arial" w:cs="Arial"/>
          <w:sz w:val="24"/>
          <w:szCs w:val="24"/>
        </w:rPr>
        <w:tab/>
      </w:r>
      <w:r w:rsidRPr="001F5D36">
        <w:rPr>
          <w:rFonts w:ascii="Arial" w:eastAsia="Times New Roman" w:hAnsi="Arial" w:cs="Arial"/>
          <w:color w:val="CC0066"/>
          <w:sz w:val="24"/>
          <w:szCs w:val="24"/>
        </w:rPr>
        <w:t xml:space="preserve">Dobrodružství, cesty v čase … zkrátka země v celé kráse </w:t>
      </w:r>
      <w:r w:rsidRPr="001F5D36">
        <w:rPr>
          <w:rFonts w:ascii="Arial" w:eastAsia="Times New Roman" w:hAnsi="Arial" w:cs="Arial"/>
          <w:sz w:val="24"/>
          <w:szCs w:val="24"/>
        </w:rPr>
        <w:t>- ukázat dětem že i přes rozdíly, které mezi námi vytváří vzhled, mluva, oblečení si jsme všichni podobní, seznámit děti s vesmírem, naší planetou a životem na ni.</w:t>
      </w:r>
    </w:p>
    <w:p w:rsidR="003568EC" w:rsidRPr="001F5D36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</w:rPr>
      </w:pPr>
      <w:r w:rsidRPr="001F5D36">
        <w:rPr>
          <w:rFonts w:ascii="Arial" w:eastAsia="Times New Roman" w:hAnsi="Arial" w:cs="Arial"/>
          <w:b/>
          <w:bCs/>
          <w:sz w:val="24"/>
          <w:szCs w:val="24"/>
        </w:rPr>
        <w:t>Klíčové kompetence:</w:t>
      </w:r>
    </w:p>
    <w:p w:rsidR="003568EC" w:rsidRPr="001F5D36" w:rsidRDefault="003568EC" w:rsidP="00161E4E">
      <w:pPr>
        <w:pStyle w:val="Odstavecseseznamem"/>
        <w:numPr>
          <w:ilvl w:val="0"/>
          <w:numId w:val="248"/>
        </w:numPr>
        <w:suppressAutoHyphens w:val="0"/>
        <w:autoSpaceDN/>
        <w:spacing w:before="100" w:beforeAutospacing="1" w:after="100" w:afterAutospacing="1"/>
        <w:contextualSpacing/>
        <w:textAlignment w:val="auto"/>
        <w:rPr>
          <w:rFonts w:ascii="Arial" w:eastAsia="Times New Roman" w:hAnsi="Arial" w:cs="Arial"/>
          <w:sz w:val="24"/>
          <w:szCs w:val="24"/>
          <w:lang w:eastAsia="cs-CZ"/>
        </w:rPr>
      </w:pPr>
      <w:r w:rsidRPr="001F5D36">
        <w:rPr>
          <w:rFonts w:ascii="Arial" w:eastAsia="Times New Roman" w:hAnsi="Arial" w:cs="Arial"/>
          <w:sz w:val="24"/>
          <w:szCs w:val="24"/>
          <w:lang w:eastAsia="cs-CZ"/>
        </w:rPr>
        <w:t>má elementární poznatky o světě lidí, přírody</w:t>
      </w:r>
    </w:p>
    <w:p w:rsidR="003568EC" w:rsidRPr="001F5D36" w:rsidRDefault="003568EC" w:rsidP="00161E4E">
      <w:pPr>
        <w:pStyle w:val="Odstavecseseznamem"/>
        <w:numPr>
          <w:ilvl w:val="0"/>
          <w:numId w:val="248"/>
        </w:numPr>
        <w:suppressAutoHyphens w:val="0"/>
        <w:autoSpaceDN/>
        <w:spacing w:before="100" w:beforeAutospacing="1" w:after="100" w:afterAutospacing="1"/>
        <w:contextualSpacing/>
        <w:textAlignment w:val="auto"/>
        <w:rPr>
          <w:rFonts w:ascii="Arial" w:eastAsia="Times New Roman" w:hAnsi="Arial" w:cs="Arial"/>
          <w:sz w:val="24"/>
          <w:szCs w:val="24"/>
          <w:lang w:eastAsia="cs-CZ"/>
        </w:rPr>
      </w:pPr>
      <w:r w:rsidRPr="001F5D36">
        <w:rPr>
          <w:rFonts w:ascii="Arial" w:eastAsia="Times New Roman" w:hAnsi="Arial" w:cs="Arial"/>
          <w:sz w:val="24"/>
          <w:szCs w:val="24"/>
          <w:lang w:eastAsia="cs-CZ"/>
        </w:rPr>
        <w:t>zajímá se o druhé i o to, co se kolem něj děje</w:t>
      </w:r>
    </w:p>
    <w:p w:rsidR="003568EC" w:rsidRPr="001F5D36" w:rsidRDefault="003568EC" w:rsidP="003568EC">
      <w:pPr>
        <w:pStyle w:val="Odstavecseseznamem"/>
        <w:spacing w:before="100" w:beforeAutospacing="1" w:after="100" w:afterAutospacing="1"/>
        <w:rPr>
          <w:rFonts w:ascii="Arial" w:eastAsia="Times New Roman" w:hAnsi="Arial" w:cs="Arial"/>
          <w:sz w:val="24"/>
          <w:szCs w:val="24"/>
          <w:lang w:eastAsia="cs-CZ"/>
        </w:rPr>
      </w:pPr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150"/>
        <w:gridCol w:w="5010"/>
      </w:tblGrid>
      <w:tr w:rsidR="003568EC" w:rsidRPr="001F5D36" w:rsidTr="006D0B4A">
        <w:trPr>
          <w:tblCellSpacing w:w="7" w:type="dxa"/>
        </w:trPr>
        <w:tc>
          <w:tcPr>
            <w:tcW w:w="22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Dílčí vzdělávací cíle</w:t>
            </w:r>
          </w:p>
        </w:tc>
        <w:tc>
          <w:tcPr>
            <w:tcW w:w="27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Nabídka denních činností</w:t>
            </w:r>
          </w:p>
        </w:tc>
      </w:tr>
      <w:tr w:rsidR="003568EC" w:rsidRPr="001F5D36" w:rsidTr="006D0B4A">
        <w:trPr>
          <w:tblCellSpacing w:w="7" w:type="dxa"/>
        </w:trPr>
        <w:tc>
          <w:tcPr>
            <w:tcW w:w="22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jeho tělo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21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uvědomění se vlastního těla, rozvoj hrubé motoriky, jemné motoriky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21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rozvíjet ovládání pohybového aparátu</w:t>
            </w:r>
          </w:p>
        </w:tc>
        <w:tc>
          <w:tcPr>
            <w:tcW w:w="27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ind w:left="720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3568EC" w:rsidRPr="001F5D36" w:rsidRDefault="003568EC" w:rsidP="00161E4E">
            <w:pPr>
              <w:widowControl/>
              <w:numPr>
                <w:ilvl w:val="0"/>
                <w:numId w:val="22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pohybové činnosti - přelézání a podl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é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zání překážek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2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PH – „Afričan“ obměna „Mrazíka“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2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PH – „Kapička putovala“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2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skákání na trampolínce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2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chůze po kamínkovém koberci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2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tanec s šátky „Domorodci“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2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písnička „ Já jsem u Kutné Hory“ – d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e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chová příprava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2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prvky jógy – „Jak se zdraví sluníčko“ 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2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spontánní činnosti – vesmír v herně</w:t>
            </w:r>
          </w:p>
        </w:tc>
      </w:tr>
      <w:tr w:rsidR="003568EC" w:rsidRPr="001F5D36" w:rsidTr="006D0B4A">
        <w:trPr>
          <w:tblCellSpacing w:w="7" w:type="dxa"/>
        </w:trPr>
        <w:tc>
          <w:tcPr>
            <w:tcW w:w="22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lastRenderedPageBreak/>
              <w:t>Dítě a jeho psychika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23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rozvoj logického myšlení, s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a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mostatnosti a trpělivosti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23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rozvíjet kultivovaný projev</w:t>
            </w:r>
          </w:p>
          <w:p w:rsidR="003568EC" w:rsidRPr="001F5D36" w:rsidRDefault="003568EC" w:rsidP="006D0B4A">
            <w:pPr>
              <w:spacing w:before="100" w:beforeAutospacing="1" w:after="100" w:afterAutospacing="1" w:line="276" w:lineRule="auto"/>
              <w:ind w:left="72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7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ind w:left="720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3568EC" w:rsidRPr="001F5D36" w:rsidRDefault="003568EC" w:rsidP="00161E4E">
            <w:pPr>
              <w:widowControl/>
              <w:numPr>
                <w:ilvl w:val="0"/>
                <w:numId w:val="22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báseň „ Naše Země“, „ Třídíme odpad“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2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zpěv u klavíru „Naše Země kulatá je“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2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1F5D36">
              <w:rPr>
                <w:rFonts w:ascii="Arial" w:eastAsia="Times New Roman" w:hAnsi="Arial" w:cs="Arial"/>
                <w:sz w:val="24"/>
                <w:szCs w:val="24"/>
              </w:rPr>
              <w:t>grafomotorické</w:t>
            </w:r>
            <w:proofErr w:type="spellEnd"/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 cvičení – Kulatá Země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2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výtvarné činnosti - vytváření vlastního vesmírného obrázku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2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rozvíjení zrakového vnímání – třídění odpadků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2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KH - povídání o Zemi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2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z různých druhů stavebnic postavit své město, vesnici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2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pracovní list – spojení rybiček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2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experimenty a hrátky s vodou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2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pohádka na IT – „</w:t>
            </w:r>
            <w:proofErr w:type="spellStart"/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Paxi</w:t>
            </w:r>
            <w:proofErr w:type="spellEnd"/>
            <w:r w:rsidRPr="001F5D36">
              <w:rPr>
                <w:rFonts w:ascii="Arial" w:eastAsia="Times New Roman" w:hAnsi="Arial" w:cs="Arial"/>
                <w:sz w:val="24"/>
                <w:szCs w:val="24"/>
              </w:rPr>
              <w:t>“</w:t>
            </w:r>
          </w:p>
        </w:tc>
      </w:tr>
      <w:tr w:rsidR="003568EC" w:rsidRPr="001F5D36" w:rsidTr="006D0B4A">
        <w:trPr>
          <w:tblCellSpacing w:w="7" w:type="dxa"/>
        </w:trPr>
        <w:tc>
          <w:tcPr>
            <w:tcW w:w="22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ten druhý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25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rozvoj kooperativních dove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d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ností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25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rozvoj komunikativních dove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d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ností</w:t>
            </w:r>
          </w:p>
        </w:tc>
        <w:tc>
          <w:tcPr>
            <w:tcW w:w="27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ind w:left="720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3568EC" w:rsidRPr="001F5D36" w:rsidRDefault="003568EC" w:rsidP="00161E4E">
            <w:pPr>
              <w:widowControl/>
              <w:numPr>
                <w:ilvl w:val="0"/>
                <w:numId w:val="226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manipulace s padákem (s jedním m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í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čem po obvodu, s více míčky vyhaz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o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vání)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26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společná práce – kontinenty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26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relaxační hudba a malba dle fantazie (voda)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26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spontánní činnosti v herně – cestujeme kolem světa, návštěva ostatních nár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o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dů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26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činnosti u stolečků – hledání stejných obrázků (pexeso)</w:t>
            </w:r>
          </w:p>
        </w:tc>
      </w:tr>
      <w:tr w:rsidR="003568EC" w:rsidRPr="001F5D36" w:rsidTr="006D0B4A">
        <w:trPr>
          <w:tblCellSpacing w:w="7" w:type="dxa"/>
        </w:trPr>
        <w:tc>
          <w:tcPr>
            <w:tcW w:w="22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společnost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27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seznamování se s různými pozdravy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27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ukázat dětem to, že jejich rod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i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na žije právě tady</w:t>
            </w:r>
          </w:p>
        </w:tc>
        <w:tc>
          <w:tcPr>
            <w:tcW w:w="27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3568EC" w:rsidRPr="001F5D36" w:rsidRDefault="003568EC" w:rsidP="00161E4E">
            <w:pPr>
              <w:widowControl/>
              <w:numPr>
                <w:ilvl w:val="0"/>
                <w:numId w:val="228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povídání o planetě, vesmíru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28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výtvarná činnost - Zeměkoule (vyhl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e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dávání obrázků, stříhání, lepení, ma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l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ba)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28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manipulace s knihami, časopisy, atlas, encyklopedie o zemi</w:t>
            </w:r>
          </w:p>
        </w:tc>
      </w:tr>
      <w:tr w:rsidR="003568EC" w:rsidRPr="001F5D36" w:rsidTr="006D0B4A">
        <w:trPr>
          <w:tblCellSpacing w:w="7" w:type="dxa"/>
        </w:trPr>
        <w:tc>
          <w:tcPr>
            <w:tcW w:w="22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lastRenderedPageBreak/>
              <w:t>Dítě a svět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29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přibližování různých míst na zemi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29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ukázat dětem, jak pomáhat planetě - ekologie</w:t>
            </w:r>
          </w:p>
        </w:tc>
        <w:tc>
          <w:tcPr>
            <w:tcW w:w="27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161E4E">
            <w:pPr>
              <w:widowControl/>
              <w:numPr>
                <w:ilvl w:val="0"/>
                <w:numId w:val="23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prezentace na IT -rozdíly mezi lidmi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3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diskuse podle obrázků o různých nár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o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dech a místech na zemi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3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hry na zahradě MŠS, spontánní hry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3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venku sledujeme špatné chování k naší planetě</w:t>
            </w:r>
          </w:p>
        </w:tc>
      </w:tr>
    </w:tbl>
    <w:p w:rsidR="003568EC" w:rsidRPr="001F5D36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</w:rPr>
      </w:pPr>
    </w:p>
    <w:p w:rsidR="003568EC" w:rsidRPr="001F5D36" w:rsidRDefault="003568EC" w:rsidP="003568EC">
      <w:pPr>
        <w:spacing w:line="276" w:lineRule="auto"/>
        <w:rPr>
          <w:rFonts w:ascii="Arial" w:hAnsi="Arial" w:cs="Arial"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bookmarkEnd w:id="89"/>
    <w:p w:rsidR="003568EC" w:rsidRPr="001F5D36" w:rsidRDefault="003568EC" w:rsidP="003568EC">
      <w:pPr>
        <w:pStyle w:val="Normlnweb"/>
        <w:spacing w:line="276" w:lineRule="auto"/>
        <w:rPr>
          <w:rFonts w:ascii="Arial" w:hAnsi="Arial" w:cs="Arial"/>
        </w:rPr>
      </w:pPr>
    </w:p>
    <w:p w:rsidR="003568EC" w:rsidRPr="001F5D36" w:rsidRDefault="003568EC" w:rsidP="003568EC">
      <w:pPr>
        <w:pStyle w:val="Normlnweb"/>
        <w:spacing w:line="276" w:lineRule="auto"/>
        <w:rPr>
          <w:rFonts w:ascii="Arial" w:hAnsi="Arial" w:cs="Arial"/>
        </w:rPr>
      </w:pPr>
    </w:p>
    <w:p w:rsidR="003568EC" w:rsidRPr="001F5D36" w:rsidRDefault="003568EC" w:rsidP="003568EC">
      <w:pPr>
        <w:pStyle w:val="Normlnweb"/>
        <w:spacing w:line="276" w:lineRule="auto"/>
        <w:rPr>
          <w:rFonts w:ascii="Arial" w:hAnsi="Arial" w:cs="Arial"/>
        </w:rPr>
      </w:pPr>
    </w:p>
    <w:p w:rsidR="003568EC" w:rsidRPr="001F5D36" w:rsidRDefault="003568EC" w:rsidP="003568EC">
      <w:pPr>
        <w:pStyle w:val="Normlnweb"/>
        <w:spacing w:line="276" w:lineRule="auto"/>
        <w:jc w:val="center"/>
        <w:rPr>
          <w:rFonts w:ascii="Arial" w:hAnsi="Arial" w:cs="Arial"/>
        </w:rPr>
      </w:pPr>
      <w:bookmarkStart w:id="90" w:name="_Hlk40169049"/>
      <w:r w:rsidRPr="001F5D36">
        <w:rPr>
          <w:rFonts w:ascii="Arial" w:hAnsi="Arial" w:cs="Arial"/>
        </w:rPr>
        <w:t> </w:t>
      </w:r>
      <w:r w:rsidRPr="001F5D36">
        <w:rPr>
          <w:rFonts w:ascii="Arial" w:hAnsi="Arial" w:cs="Arial"/>
          <w:b/>
          <w:bCs/>
        </w:rPr>
        <w:t>Téma:</w:t>
      </w:r>
      <w:r w:rsidRPr="001F5D36">
        <w:rPr>
          <w:rFonts w:ascii="Arial" w:hAnsi="Arial" w:cs="Arial"/>
        </w:rPr>
        <w:t xml:space="preserve"> </w:t>
      </w:r>
      <w:r w:rsidRPr="001F5D36">
        <w:rPr>
          <w:rFonts w:ascii="Arial" w:hAnsi="Arial" w:cs="Arial"/>
          <w:b/>
          <w:color w:val="CC0066"/>
          <w:u w:val="single"/>
        </w:rPr>
        <w:t xml:space="preserve">LÉTO </w:t>
      </w:r>
      <w:r w:rsidRPr="001F5D36">
        <w:rPr>
          <w:rFonts w:ascii="Arial" w:hAnsi="Arial" w:cs="Arial"/>
          <w:color w:val="000000" w:themeColor="text1"/>
        </w:rPr>
        <w:t>(Děti 2 - 4 roky)</w:t>
      </w:r>
    </w:p>
    <w:p w:rsidR="003568EC" w:rsidRPr="001F5D36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</w:rPr>
      </w:pPr>
      <w:r w:rsidRPr="001F5D36">
        <w:rPr>
          <w:rFonts w:ascii="Arial" w:eastAsia="Times New Roman" w:hAnsi="Arial" w:cs="Arial"/>
          <w:b/>
          <w:bCs/>
          <w:sz w:val="24"/>
          <w:szCs w:val="24"/>
        </w:rPr>
        <w:t>Podtémata:</w:t>
      </w:r>
      <w:r w:rsidRPr="001F5D36">
        <w:rPr>
          <w:rFonts w:ascii="Arial" w:eastAsia="Times New Roman" w:hAnsi="Arial" w:cs="Arial"/>
          <w:sz w:val="24"/>
          <w:szCs w:val="24"/>
        </w:rPr>
        <w:tab/>
      </w:r>
      <w:r w:rsidRPr="001F5D36">
        <w:rPr>
          <w:rFonts w:ascii="Arial" w:eastAsia="Times New Roman" w:hAnsi="Arial" w:cs="Arial"/>
          <w:color w:val="CC0066"/>
          <w:sz w:val="24"/>
          <w:szCs w:val="24"/>
        </w:rPr>
        <w:t xml:space="preserve">Na obloze slunce hřeje, jako maminka se směje </w:t>
      </w:r>
      <w:r w:rsidRPr="001F5D36">
        <w:rPr>
          <w:rFonts w:ascii="Arial" w:eastAsia="Times New Roman" w:hAnsi="Arial" w:cs="Arial"/>
          <w:sz w:val="24"/>
          <w:szCs w:val="24"/>
        </w:rPr>
        <w:t>- vzbudit v dětech vědomí příslušnosti k rodině, vysvětlit dětem, že rodina je naše základní zázemí, přiblížit dětem různé struktury rodiny</w:t>
      </w:r>
    </w:p>
    <w:p w:rsidR="003568EC" w:rsidRPr="001F5D36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</w:rPr>
      </w:pPr>
      <w:r w:rsidRPr="001F5D36">
        <w:rPr>
          <w:rFonts w:ascii="Arial" w:eastAsia="Times New Roman" w:hAnsi="Arial" w:cs="Arial"/>
          <w:b/>
          <w:bCs/>
          <w:sz w:val="24"/>
          <w:szCs w:val="24"/>
        </w:rPr>
        <w:t>Klíčové kompetence:</w:t>
      </w:r>
    </w:p>
    <w:p w:rsidR="003568EC" w:rsidRPr="001F5D36" w:rsidRDefault="003568EC" w:rsidP="00161E4E">
      <w:pPr>
        <w:pStyle w:val="Odstavecseseznamem"/>
        <w:numPr>
          <w:ilvl w:val="0"/>
          <w:numId w:val="247"/>
        </w:numPr>
        <w:suppressAutoHyphens w:val="0"/>
        <w:autoSpaceDN/>
        <w:spacing w:before="100" w:beforeAutospacing="1" w:after="100" w:afterAutospacing="1"/>
        <w:contextualSpacing/>
        <w:textAlignment w:val="auto"/>
        <w:rPr>
          <w:rFonts w:ascii="Arial" w:eastAsia="Times New Roman" w:hAnsi="Arial" w:cs="Arial"/>
          <w:sz w:val="24"/>
          <w:szCs w:val="24"/>
          <w:lang w:eastAsia="cs-CZ"/>
        </w:rPr>
      </w:pPr>
      <w:r w:rsidRPr="001F5D36">
        <w:rPr>
          <w:rFonts w:ascii="Arial" w:eastAsia="Times New Roman" w:hAnsi="Arial" w:cs="Arial"/>
          <w:sz w:val="24"/>
          <w:szCs w:val="24"/>
          <w:lang w:eastAsia="cs-CZ"/>
        </w:rPr>
        <w:t>orientuje se v řádu a dění v prostředí, ve kterém žije</w:t>
      </w:r>
    </w:p>
    <w:p w:rsidR="003568EC" w:rsidRPr="001F5D36" w:rsidRDefault="003568EC" w:rsidP="00161E4E">
      <w:pPr>
        <w:pStyle w:val="Odstavecseseznamem"/>
        <w:numPr>
          <w:ilvl w:val="0"/>
          <w:numId w:val="247"/>
        </w:numPr>
        <w:suppressAutoHyphens w:val="0"/>
        <w:autoSpaceDN/>
        <w:spacing w:before="100" w:beforeAutospacing="1" w:after="100" w:afterAutospacing="1"/>
        <w:contextualSpacing/>
        <w:textAlignment w:val="auto"/>
        <w:rPr>
          <w:rFonts w:ascii="Arial" w:eastAsia="Times New Roman" w:hAnsi="Arial" w:cs="Arial"/>
          <w:sz w:val="24"/>
          <w:szCs w:val="24"/>
          <w:lang w:eastAsia="cs-CZ"/>
        </w:rPr>
      </w:pPr>
      <w:r w:rsidRPr="001F5D36">
        <w:rPr>
          <w:rFonts w:ascii="Arial" w:eastAsia="Times New Roman" w:hAnsi="Arial" w:cs="Arial"/>
          <w:sz w:val="24"/>
          <w:szCs w:val="24"/>
          <w:lang w:eastAsia="cs-CZ"/>
        </w:rPr>
        <w:t>využívá svých dosavadních zkušeností, fantazii a představivost</w:t>
      </w:r>
    </w:p>
    <w:p w:rsidR="003568EC" w:rsidRPr="001F5D36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</w:rPr>
      </w:pPr>
      <w:r w:rsidRPr="001F5D36">
        <w:rPr>
          <w:rFonts w:ascii="Arial" w:eastAsia="Times New Roman" w:hAnsi="Arial" w:cs="Arial"/>
          <w:sz w:val="24"/>
          <w:szCs w:val="24"/>
        </w:rPr>
        <w:t> </w:t>
      </w:r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006"/>
        <w:gridCol w:w="5154"/>
      </w:tblGrid>
      <w:tr w:rsidR="003568EC" w:rsidRPr="001F5D36" w:rsidTr="006D0B4A">
        <w:trPr>
          <w:tblCellSpacing w:w="7" w:type="dxa"/>
        </w:trPr>
        <w:tc>
          <w:tcPr>
            <w:tcW w:w="21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Dílčí vzdělávací cíle</w:t>
            </w:r>
          </w:p>
        </w:tc>
        <w:tc>
          <w:tcPr>
            <w:tcW w:w="28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Nabídka denních činností</w:t>
            </w:r>
          </w:p>
        </w:tc>
      </w:tr>
      <w:tr w:rsidR="003568EC" w:rsidRPr="001F5D36" w:rsidTr="006D0B4A">
        <w:trPr>
          <w:tblCellSpacing w:w="7" w:type="dxa"/>
        </w:trPr>
        <w:tc>
          <w:tcPr>
            <w:tcW w:w="21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jeho tělo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21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rozvoj fyzické i psychické zdatnosti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21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koordinace pohybu</w:t>
            </w:r>
          </w:p>
        </w:tc>
        <w:tc>
          <w:tcPr>
            <w:tcW w:w="28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3568EC" w:rsidRPr="001F5D36" w:rsidRDefault="003568EC" w:rsidP="00161E4E">
            <w:pPr>
              <w:widowControl/>
              <w:numPr>
                <w:ilvl w:val="0"/>
                <w:numId w:val="12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PH „Rodina“ 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2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cvičení s míčem v hale + cvičení na n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á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řadí 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2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píseň – „Maličká </w:t>
            </w:r>
            <w:proofErr w:type="spellStart"/>
            <w:r w:rsidRPr="001F5D36">
              <w:rPr>
                <w:rFonts w:ascii="Arial" w:eastAsia="Times New Roman" w:hAnsi="Arial" w:cs="Arial"/>
                <w:sz w:val="24"/>
                <w:szCs w:val="24"/>
              </w:rPr>
              <w:t>su</w:t>
            </w:r>
            <w:proofErr w:type="spellEnd"/>
            <w:r w:rsidRPr="001F5D36">
              <w:rPr>
                <w:rFonts w:ascii="Arial" w:eastAsia="Times New Roman" w:hAnsi="Arial" w:cs="Arial"/>
                <w:sz w:val="24"/>
                <w:szCs w:val="24"/>
              </w:rPr>
              <w:t>“,“</w:t>
            </w:r>
            <w:proofErr w:type="spellStart"/>
            <w:r w:rsidRPr="001F5D36">
              <w:rPr>
                <w:rFonts w:ascii="Arial" w:eastAsia="Times New Roman" w:hAnsi="Arial" w:cs="Arial"/>
                <w:sz w:val="24"/>
                <w:szCs w:val="24"/>
              </w:rPr>
              <w:t>Cib</w:t>
            </w:r>
            <w:proofErr w:type="spellEnd"/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, </w:t>
            </w:r>
            <w:proofErr w:type="spellStart"/>
            <w:r w:rsidRPr="001F5D36">
              <w:rPr>
                <w:rFonts w:ascii="Arial" w:eastAsia="Times New Roman" w:hAnsi="Arial" w:cs="Arial"/>
                <w:sz w:val="24"/>
                <w:szCs w:val="24"/>
              </w:rPr>
              <w:t>Cib</w:t>
            </w:r>
            <w:proofErr w:type="spellEnd"/>
            <w:r w:rsidRPr="001F5D36">
              <w:rPr>
                <w:rFonts w:ascii="Arial" w:eastAsia="Times New Roman" w:hAnsi="Arial" w:cs="Arial"/>
                <w:sz w:val="24"/>
                <w:szCs w:val="24"/>
              </w:rPr>
              <w:t>, Cibule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n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ka“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2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rytmizování na tělo 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2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ukolébavky na IT – relaxační činnosti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2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houpání dětí ve velké dece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2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houpání plyšáku, panenek v dece (ho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u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pají děti)</w:t>
            </w:r>
          </w:p>
        </w:tc>
      </w:tr>
      <w:tr w:rsidR="003568EC" w:rsidRPr="001F5D36" w:rsidTr="006D0B4A">
        <w:trPr>
          <w:tblCellSpacing w:w="7" w:type="dxa"/>
        </w:trPr>
        <w:tc>
          <w:tcPr>
            <w:tcW w:w="21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jeho psychika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23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rozvoj řečových schopností a jazykových dovedností</w:t>
            </w:r>
          </w:p>
        </w:tc>
        <w:tc>
          <w:tcPr>
            <w:tcW w:w="28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ind w:left="720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3568EC" w:rsidRPr="001F5D36" w:rsidRDefault="003568EC" w:rsidP="00161E4E">
            <w:pPr>
              <w:widowControl/>
              <w:numPr>
                <w:ilvl w:val="0"/>
                <w:numId w:val="12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povídání o rodině, diskuse mezi dětmi podle obrazového materiálu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2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pojmenovávání příslušníků rodiny dle obrázků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2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básničky „Maminka“ a „Tatínek“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2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omalovánky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2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vytváření srdce z kostek v herně</w:t>
            </w:r>
          </w:p>
        </w:tc>
      </w:tr>
      <w:tr w:rsidR="003568EC" w:rsidRPr="001F5D36" w:rsidTr="006D0B4A">
        <w:trPr>
          <w:tblCellSpacing w:w="7" w:type="dxa"/>
        </w:trPr>
        <w:tc>
          <w:tcPr>
            <w:tcW w:w="21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ten druhý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25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rozvoj komunikativních d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o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vedností 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25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rozvíjet respekt a přizpůsob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i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vost ve vztahu k druhému</w:t>
            </w:r>
          </w:p>
        </w:tc>
        <w:tc>
          <w:tcPr>
            <w:tcW w:w="28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7419E4" w:rsidP="00161E4E">
            <w:pPr>
              <w:widowControl/>
              <w:numPr>
                <w:ilvl w:val="0"/>
                <w:numId w:val="126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hyperlink r:id="rId81" w:tgtFrame="_blank" w:tooltip="http://www.detskestranky.cz/clanek/874-o_velike_repe.htm" w:history="1">
              <w:r w:rsidR="003568EC" w:rsidRPr="001F5D36">
                <w:rPr>
                  <w:rFonts w:ascii="Arial" w:eastAsia="Times New Roman" w:hAnsi="Arial" w:cs="Arial"/>
                  <w:color w:val="000000" w:themeColor="text1"/>
                  <w:sz w:val="24"/>
                  <w:szCs w:val="24"/>
                </w:rPr>
                <w:t>pohádka</w:t>
              </w:r>
            </w:hyperlink>
            <w:r w:rsidR="003568EC"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 „</w:t>
            </w:r>
            <w:r w:rsidR="003568EC" w:rsidRPr="001F5D36">
              <w:rPr>
                <w:rFonts w:ascii="Arial" w:eastAsia="Times New Roman" w:hAnsi="Arial" w:cs="Arial"/>
                <w:bCs/>
                <w:sz w:val="24"/>
                <w:szCs w:val="24"/>
              </w:rPr>
              <w:t>O Červené Karkulce“</w:t>
            </w:r>
            <w:r w:rsidR="003568EC"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r w:rsidR="003568EC" w:rsidRPr="001F5D36">
              <w:rPr>
                <w:rFonts w:ascii="Arial" w:eastAsia="Times New Roman" w:hAnsi="Arial" w:cs="Arial"/>
                <w:sz w:val="24"/>
                <w:szCs w:val="24"/>
              </w:rPr>
              <w:t>- četba, dramatizace - hudební pohádka, řazení obrázků posloupnosti, vybarvování o</w:t>
            </w:r>
            <w:r w:rsidR="003568EC" w:rsidRPr="001F5D36">
              <w:rPr>
                <w:rFonts w:ascii="Arial" w:eastAsia="Times New Roman" w:hAnsi="Arial" w:cs="Arial"/>
                <w:sz w:val="24"/>
                <w:szCs w:val="24"/>
              </w:rPr>
              <w:t>b</w:t>
            </w:r>
            <w:r w:rsidR="003568EC" w:rsidRPr="001F5D36">
              <w:rPr>
                <w:rFonts w:ascii="Arial" w:eastAsia="Times New Roman" w:hAnsi="Arial" w:cs="Arial"/>
                <w:sz w:val="24"/>
                <w:szCs w:val="24"/>
              </w:rPr>
              <w:t>rázků 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26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pracovní list – </w:t>
            </w:r>
            <w:hyperlink r:id="rId82" w:tgtFrame="_blank" w:tooltip="http://dum.rvp.cz/materialy/stary-x-mlady.html" w:history="1">
              <w:r w:rsidRPr="001F5D36">
                <w:rPr>
                  <w:rFonts w:ascii="Arial" w:eastAsia="Times New Roman" w:hAnsi="Arial" w:cs="Arial"/>
                  <w:color w:val="000000" w:themeColor="text1"/>
                  <w:sz w:val="24"/>
                  <w:szCs w:val="24"/>
                </w:rPr>
                <w:t>bludiště</w:t>
              </w:r>
            </w:hyperlink>
            <w:r w:rsidRPr="001F5D3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26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výroba sádrového srdce pro maminku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26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volné a společné tančení na hudbu</w:t>
            </w:r>
          </w:p>
        </w:tc>
      </w:tr>
      <w:tr w:rsidR="003568EC" w:rsidRPr="001F5D36" w:rsidTr="006D0B4A">
        <w:trPr>
          <w:tblCellSpacing w:w="7" w:type="dxa"/>
        </w:trPr>
        <w:tc>
          <w:tcPr>
            <w:tcW w:w="21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společnost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27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vytváření a poznávání prav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i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del společného soužití</w:t>
            </w:r>
          </w:p>
        </w:tc>
        <w:tc>
          <w:tcPr>
            <w:tcW w:w="28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161E4E">
            <w:pPr>
              <w:widowControl/>
              <w:numPr>
                <w:ilvl w:val="0"/>
                <w:numId w:val="128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spontánní činnosti „ Na rodinu“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28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kresba tuší - moje rodina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28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hAnsi="Arial" w:cs="Arial"/>
                <w:sz w:val="24"/>
                <w:szCs w:val="24"/>
              </w:rPr>
              <w:t xml:space="preserve">cviky, které napodobují činnost maminky a tatínka </w:t>
            </w:r>
          </w:p>
          <w:p w:rsidR="003568EC" w:rsidRPr="001F5D36" w:rsidRDefault="003568EC" w:rsidP="006D0B4A">
            <w:pPr>
              <w:spacing w:before="100" w:beforeAutospacing="1" w:after="100" w:afterAutospacing="1" w:line="276" w:lineRule="auto"/>
              <w:ind w:left="36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3568EC" w:rsidRPr="001F5D36" w:rsidTr="006D0B4A">
        <w:trPr>
          <w:tblCellSpacing w:w="7" w:type="dxa"/>
        </w:trPr>
        <w:tc>
          <w:tcPr>
            <w:tcW w:w="21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svět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29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seznamování s místem a pr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o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středím, ve kterém dítě žije </w:t>
            </w:r>
          </w:p>
        </w:tc>
        <w:tc>
          <w:tcPr>
            <w:tcW w:w="28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161E4E">
            <w:pPr>
              <w:widowControl/>
              <w:numPr>
                <w:ilvl w:val="0"/>
                <w:numId w:val="13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povídání o lidech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3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diskuse podle fotografií dětí, které si do MŠ přinesly 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3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sledovat lidi při pobytu venku, povídat si o nich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3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hry na zahradě MŠS, spontánní hry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3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sledovat přírodní jevy a proměny</w:t>
            </w:r>
          </w:p>
        </w:tc>
      </w:tr>
    </w:tbl>
    <w:p w:rsidR="003568EC" w:rsidRPr="001F5D36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</w:rPr>
      </w:pPr>
      <w:r w:rsidRPr="001F5D36">
        <w:rPr>
          <w:rFonts w:ascii="Arial" w:eastAsia="Times New Roman" w:hAnsi="Arial" w:cs="Arial"/>
          <w:sz w:val="24"/>
          <w:szCs w:val="24"/>
        </w:rPr>
        <w:t> </w:t>
      </w:r>
    </w:p>
    <w:bookmarkEnd w:id="90"/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sz w:val="24"/>
          <w:szCs w:val="24"/>
        </w:rPr>
      </w:pPr>
      <w:bookmarkStart w:id="91" w:name="_Hlk40169215"/>
      <w:r w:rsidRPr="001F5D36">
        <w:rPr>
          <w:rFonts w:ascii="Arial" w:eastAsia="Times New Roman" w:hAnsi="Arial" w:cs="Arial"/>
          <w:b/>
          <w:bCs/>
          <w:sz w:val="24"/>
          <w:szCs w:val="24"/>
        </w:rPr>
        <w:t>Téma:</w:t>
      </w:r>
      <w:r w:rsidRPr="001F5D36">
        <w:rPr>
          <w:rFonts w:ascii="Arial" w:eastAsia="Times New Roman" w:hAnsi="Arial" w:cs="Arial"/>
          <w:sz w:val="24"/>
          <w:szCs w:val="24"/>
        </w:rPr>
        <w:t xml:space="preserve"> </w:t>
      </w:r>
      <w:r w:rsidRPr="001F5D36">
        <w:rPr>
          <w:rFonts w:ascii="Arial" w:eastAsia="Times New Roman" w:hAnsi="Arial" w:cs="Arial"/>
          <w:b/>
          <w:color w:val="CC0066"/>
          <w:sz w:val="24"/>
          <w:szCs w:val="24"/>
          <w:u w:val="single"/>
        </w:rPr>
        <w:t xml:space="preserve">LÉTO </w:t>
      </w:r>
      <w:r w:rsidRPr="001F5D36">
        <w:rPr>
          <w:rFonts w:ascii="Arial" w:hAnsi="Arial" w:cs="Arial"/>
          <w:color w:val="000000" w:themeColor="text1"/>
          <w:sz w:val="24"/>
          <w:szCs w:val="24"/>
        </w:rPr>
        <w:t>(Děti 2 - 4 roky)</w:t>
      </w:r>
    </w:p>
    <w:p w:rsidR="003568EC" w:rsidRPr="001F5D36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</w:rPr>
      </w:pPr>
      <w:r w:rsidRPr="001F5D36">
        <w:rPr>
          <w:rFonts w:ascii="Arial" w:eastAsia="Times New Roman" w:hAnsi="Arial" w:cs="Arial"/>
          <w:b/>
          <w:bCs/>
          <w:sz w:val="24"/>
          <w:szCs w:val="24"/>
        </w:rPr>
        <w:t>Podtémata:</w:t>
      </w:r>
      <w:r w:rsidRPr="001F5D36">
        <w:rPr>
          <w:rFonts w:ascii="Arial" w:eastAsia="Times New Roman" w:hAnsi="Arial" w:cs="Arial"/>
          <w:sz w:val="24"/>
          <w:szCs w:val="24"/>
        </w:rPr>
        <w:tab/>
      </w:r>
      <w:r w:rsidRPr="001F5D36">
        <w:rPr>
          <w:rFonts w:ascii="Arial" w:eastAsia="Times New Roman" w:hAnsi="Arial" w:cs="Arial"/>
          <w:color w:val="CC0066"/>
          <w:sz w:val="24"/>
          <w:szCs w:val="24"/>
        </w:rPr>
        <w:t xml:space="preserve">Cestuju si po glóbusu, nemačkám se v autobusu </w:t>
      </w:r>
      <w:r w:rsidRPr="001F5D36">
        <w:rPr>
          <w:rFonts w:ascii="Arial" w:eastAsia="Times New Roman" w:hAnsi="Arial" w:cs="Arial"/>
          <w:sz w:val="24"/>
          <w:szCs w:val="24"/>
        </w:rPr>
        <w:t>- uvést děti do problematiky dopravy, výlety, hry a zábava.</w:t>
      </w:r>
    </w:p>
    <w:p w:rsidR="003568EC" w:rsidRPr="001F5D36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</w:rPr>
      </w:pPr>
      <w:r w:rsidRPr="001F5D36">
        <w:rPr>
          <w:rFonts w:ascii="Arial" w:eastAsia="Times New Roman" w:hAnsi="Arial" w:cs="Arial"/>
          <w:b/>
          <w:bCs/>
          <w:sz w:val="24"/>
          <w:szCs w:val="24"/>
        </w:rPr>
        <w:t>Klíčové kompetence:</w:t>
      </w:r>
    </w:p>
    <w:p w:rsidR="003568EC" w:rsidRPr="001F5D36" w:rsidRDefault="003568EC" w:rsidP="00161E4E">
      <w:pPr>
        <w:pStyle w:val="Odstavecseseznamem"/>
        <w:numPr>
          <w:ilvl w:val="0"/>
          <w:numId w:val="246"/>
        </w:numPr>
        <w:suppressAutoHyphens w:val="0"/>
        <w:autoSpaceDN/>
        <w:spacing w:before="100" w:beforeAutospacing="1" w:after="100" w:afterAutospacing="1"/>
        <w:contextualSpacing/>
        <w:textAlignment w:val="auto"/>
        <w:rPr>
          <w:rFonts w:ascii="Arial" w:eastAsia="Times New Roman" w:hAnsi="Arial" w:cs="Arial"/>
          <w:sz w:val="24"/>
          <w:szCs w:val="24"/>
          <w:lang w:eastAsia="cs-CZ"/>
        </w:rPr>
      </w:pPr>
      <w:r w:rsidRPr="001F5D36">
        <w:rPr>
          <w:rFonts w:ascii="Arial" w:eastAsia="Times New Roman" w:hAnsi="Arial" w:cs="Arial"/>
          <w:sz w:val="24"/>
          <w:szCs w:val="24"/>
          <w:lang w:eastAsia="cs-CZ"/>
        </w:rPr>
        <w:t>experimentuje a užívá při tom jednoduchých pojmů</w:t>
      </w:r>
    </w:p>
    <w:p w:rsidR="003568EC" w:rsidRDefault="003568EC" w:rsidP="00161E4E">
      <w:pPr>
        <w:pStyle w:val="Odstavecseseznamem"/>
        <w:numPr>
          <w:ilvl w:val="0"/>
          <w:numId w:val="246"/>
        </w:numPr>
        <w:suppressAutoHyphens w:val="0"/>
        <w:autoSpaceDN/>
        <w:spacing w:before="100" w:beforeAutospacing="1" w:after="100" w:afterAutospacing="1"/>
        <w:contextualSpacing/>
        <w:textAlignment w:val="auto"/>
        <w:rPr>
          <w:rFonts w:ascii="Arial" w:eastAsia="Times New Roman" w:hAnsi="Arial" w:cs="Arial"/>
          <w:sz w:val="24"/>
          <w:szCs w:val="24"/>
          <w:lang w:eastAsia="cs-CZ"/>
        </w:rPr>
      </w:pPr>
      <w:r w:rsidRPr="001F5D36">
        <w:rPr>
          <w:rFonts w:ascii="Arial" w:eastAsia="Times New Roman" w:hAnsi="Arial" w:cs="Arial"/>
          <w:sz w:val="24"/>
          <w:szCs w:val="24"/>
          <w:lang w:eastAsia="cs-CZ"/>
        </w:rPr>
        <w:t>všímá si dění i problémů v bezprostředním okolí</w:t>
      </w:r>
    </w:p>
    <w:p w:rsidR="003568EC" w:rsidRPr="001F5D36" w:rsidRDefault="003568EC" w:rsidP="00161E4E">
      <w:pPr>
        <w:pStyle w:val="Odstavecseseznamem"/>
        <w:numPr>
          <w:ilvl w:val="0"/>
          <w:numId w:val="246"/>
        </w:numPr>
        <w:suppressAutoHyphens w:val="0"/>
        <w:autoSpaceDN/>
        <w:spacing w:before="100" w:beforeAutospacing="1" w:after="100" w:afterAutospacing="1"/>
        <w:contextualSpacing/>
        <w:textAlignment w:val="auto"/>
        <w:rPr>
          <w:rFonts w:ascii="Arial" w:eastAsia="Times New Roman" w:hAnsi="Arial" w:cs="Arial"/>
          <w:sz w:val="24"/>
          <w:szCs w:val="24"/>
          <w:lang w:eastAsia="cs-CZ"/>
        </w:rPr>
      </w:pPr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150"/>
        <w:gridCol w:w="5010"/>
      </w:tblGrid>
      <w:tr w:rsidR="003568EC" w:rsidRPr="001F5D36" w:rsidTr="006D0B4A">
        <w:trPr>
          <w:tblCellSpacing w:w="7" w:type="dxa"/>
        </w:trPr>
        <w:tc>
          <w:tcPr>
            <w:tcW w:w="22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Dílčí vzdělávací cíle</w:t>
            </w:r>
          </w:p>
        </w:tc>
        <w:tc>
          <w:tcPr>
            <w:tcW w:w="27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Nabídka denních činností</w:t>
            </w:r>
          </w:p>
        </w:tc>
      </w:tr>
      <w:tr w:rsidR="003568EC" w:rsidRPr="001F5D36" w:rsidTr="006D0B4A">
        <w:trPr>
          <w:tblCellSpacing w:w="7" w:type="dxa"/>
        </w:trPr>
        <w:tc>
          <w:tcPr>
            <w:tcW w:w="22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jeho tělo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91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rozvoj pohybových dovedností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91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rozvíjet manipulační činnosti</w:t>
            </w:r>
          </w:p>
        </w:tc>
        <w:tc>
          <w:tcPr>
            <w:tcW w:w="27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3568EC" w:rsidRPr="001F5D36" w:rsidRDefault="003568EC" w:rsidP="00161E4E">
            <w:pPr>
              <w:widowControl/>
              <w:numPr>
                <w:ilvl w:val="0"/>
                <w:numId w:val="9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PH „Raketa“, „Vláček“, „Kolo“, „Let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a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dlo“, „Na auta“ – reakce na signál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9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píseň Vláček a pohybové ztvárnění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92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1F5D36">
              <w:rPr>
                <w:rFonts w:ascii="Arial" w:eastAsia="Times New Roman" w:hAnsi="Arial" w:cs="Arial"/>
                <w:sz w:val="24"/>
                <w:szCs w:val="24"/>
              </w:rPr>
              <w:t>grafomotorická</w:t>
            </w:r>
            <w:proofErr w:type="spellEnd"/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 cvičení - dopravní pr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o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středky na IT</w:t>
            </w:r>
          </w:p>
          <w:p w:rsidR="003568EC" w:rsidRPr="001F5D36" w:rsidRDefault="003568EC" w:rsidP="006D0B4A">
            <w:pPr>
              <w:spacing w:before="100" w:beforeAutospacing="1" w:after="100" w:afterAutospacing="1" w:line="276" w:lineRule="auto"/>
              <w:ind w:left="36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3568EC" w:rsidRPr="001F5D36" w:rsidTr="006D0B4A">
        <w:trPr>
          <w:tblCellSpacing w:w="7" w:type="dxa"/>
        </w:trPr>
        <w:tc>
          <w:tcPr>
            <w:tcW w:w="22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lastRenderedPageBreak/>
              <w:t>Dítě a jeho psychika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93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rozvoj a kultivace představivo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s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ti a fantazie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93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posilovat radost z objeveného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93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cvičit paměť, pozornost </w:t>
            </w:r>
          </w:p>
        </w:tc>
        <w:tc>
          <w:tcPr>
            <w:tcW w:w="27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161E4E">
            <w:pPr>
              <w:widowControl/>
              <w:numPr>
                <w:ilvl w:val="0"/>
                <w:numId w:val="9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poslech pohádky "Letadélka"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9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řazení obrázků do skupin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9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diskuse o dopravních prostředcích s obrazovým materiálem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9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třídění obrázků (silnice, voda, koleje, vzduch)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9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dramatizace dopravní situace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9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pracovní list </w:t>
            </w:r>
            <w:hyperlink r:id="rId83" w:tgtFrame="_blank" w:tooltip="http://dum.rvp.cz/materialy/dopravni-prostredky-3.html" w:history="1">
              <w:r w:rsidRPr="001F5D36">
                <w:rPr>
                  <w:rFonts w:ascii="Arial" w:eastAsia="Times New Roman" w:hAnsi="Arial" w:cs="Arial"/>
                  <w:color w:val="000000" w:themeColor="text1"/>
                  <w:sz w:val="24"/>
                  <w:szCs w:val="24"/>
                </w:rPr>
                <w:t>"Dopravní prostředky"</w:t>
              </w:r>
            </w:hyperlink>
          </w:p>
          <w:p w:rsidR="003568EC" w:rsidRPr="001F5D36" w:rsidRDefault="003568EC" w:rsidP="00161E4E">
            <w:pPr>
              <w:widowControl/>
              <w:numPr>
                <w:ilvl w:val="0"/>
                <w:numId w:val="9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sestavování barevné kompozice - náš barevný svět - povídání barviček</w:t>
            </w:r>
          </w:p>
        </w:tc>
      </w:tr>
      <w:tr w:rsidR="003568EC" w:rsidRPr="001F5D36" w:rsidTr="006D0B4A">
        <w:trPr>
          <w:tblCellSpacing w:w="7" w:type="dxa"/>
        </w:trPr>
        <w:tc>
          <w:tcPr>
            <w:tcW w:w="22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ten druhý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95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seznamování s pravidly chov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á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ní ve vztahu k druhému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95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rozvoj kultivovaného projevu</w:t>
            </w:r>
          </w:p>
        </w:tc>
        <w:tc>
          <w:tcPr>
            <w:tcW w:w="27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161E4E">
            <w:pPr>
              <w:widowControl/>
              <w:numPr>
                <w:ilvl w:val="0"/>
                <w:numId w:val="96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ztvárnění (kresbou nebo malbou) určité dopravní situace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96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kooperativní činnosti ve dvojicích - sp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o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lečný semafor z obručí a barevné st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a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vebnice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96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spontánní činnosti – dopravní koberec</w:t>
            </w:r>
          </w:p>
        </w:tc>
      </w:tr>
      <w:tr w:rsidR="003568EC" w:rsidRPr="001F5D36" w:rsidTr="006D0B4A">
        <w:trPr>
          <w:tblCellSpacing w:w="7" w:type="dxa"/>
        </w:trPr>
        <w:tc>
          <w:tcPr>
            <w:tcW w:w="22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společnost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97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rozvoj schopnosti žít ve spol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e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čenství lidí (spolupracovat, spolupodílet se)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97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osvojit dovednosti k podpoře zdraví a bezpečnosti</w:t>
            </w:r>
          </w:p>
        </w:tc>
        <w:tc>
          <w:tcPr>
            <w:tcW w:w="27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161E4E">
            <w:pPr>
              <w:widowControl/>
              <w:numPr>
                <w:ilvl w:val="0"/>
                <w:numId w:val="98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poslech CD zvuky a ruchy z dopravy - poznávání zvuků dopravních prostře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d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ků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98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výlet do Zoologické zahrady – pozn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á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vání zvířat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98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využití dopravního hřiště na zahradě</w:t>
            </w:r>
          </w:p>
        </w:tc>
      </w:tr>
      <w:tr w:rsidR="003568EC" w:rsidRPr="001F5D36" w:rsidTr="006D0B4A">
        <w:trPr>
          <w:tblCellSpacing w:w="7" w:type="dxa"/>
        </w:trPr>
        <w:tc>
          <w:tcPr>
            <w:tcW w:w="22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svět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99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vytváření a rozvoj schopnosti přizpůsobovat se podmínkám vnějšího prostředí i jeho zm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ě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nám</w:t>
            </w:r>
          </w:p>
        </w:tc>
        <w:tc>
          <w:tcPr>
            <w:tcW w:w="27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161E4E">
            <w:pPr>
              <w:widowControl/>
              <w:numPr>
                <w:ilvl w:val="0"/>
                <w:numId w:val="10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seznámení dětí se zásadami bezpe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č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nosti v dopravě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0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prohlížení knih a časopisů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0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čtení dopravních příběhů o dětech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0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nácvik orientace v dopravním ruchu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0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určovat barvy v okolí MŠS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10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pozorovat a umět zhodnotit dopravní situace venku na ulici</w:t>
            </w:r>
          </w:p>
        </w:tc>
      </w:tr>
    </w:tbl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bookmarkEnd w:id="91"/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pStyle w:val="Normlnweb"/>
        <w:spacing w:line="276" w:lineRule="auto"/>
        <w:rPr>
          <w:rFonts w:ascii="Arial" w:hAnsi="Arial" w:cs="Arial"/>
        </w:rPr>
      </w:pPr>
    </w:p>
    <w:bookmarkEnd w:id="87"/>
    <w:p w:rsidR="003568EC" w:rsidRPr="001F5D36" w:rsidRDefault="003568EC" w:rsidP="003568EC">
      <w:pPr>
        <w:pStyle w:val="Normlnweb"/>
        <w:spacing w:line="276" w:lineRule="auto"/>
        <w:rPr>
          <w:rFonts w:ascii="Arial" w:hAnsi="Arial" w:cs="Arial"/>
        </w:rPr>
      </w:pPr>
    </w:p>
    <w:p w:rsidR="003568EC" w:rsidRPr="001F5D36" w:rsidRDefault="003568EC" w:rsidP="003568EC">
      <w:pPr>
        <w:pStyle w:val="Normlnweb"/>
        <w:spacing w:line="276" w:lineRule="auto"/>
        <w:rPr>
          <w:rFonts w:ascii="Arial" w:hAnsi="Arial" w:cs="Arial"/>
        </w:rPr>
      </w:pPr>
    </w:p>
    <w:p w:rsidR="003568EC" w:rsidRPr="001F5D36" w:rsidRDefault="003568EC" w:rsidP="003568EC">
      <w:pPr>
        <w:pStyle w:val="Normlnweb"/>
        <w:spacing w:line="276" w:lineRule="auto"/>
        <w:rPr>
          <w:rFonts w:ascii="Arial" w:hAnsi="Arial" w:cs="Arial"/>
        </w:rPr>
      </w:pPr>
    </w:p>
    <w:p w:rsidR="003568EC" w:rsidRPr="001F5D36" w:rsidRDefault="003568EC" w:rsidP="003568EC">
      <w:pPr>
        <w:pStyle w:val="Normlnweb"/>
        <w:spacing w:line="276" w:lineRule="auto"/>
        <w:rPr>
          <w:rFonts w:ascii="Arial" w:hAnsi="Arial" w:cs="Arial"/>
        </w:rPr>
      </w:pPr>
    </w:p>
    <w:p w:rsidR="003568EC" w:rsidRPr="001F5D36" w:rsidRDefault="003568EC" w:rsidP="003568EC">
      <w:pPr>
        <w:pStyle w:val="Normlnweb"/>
        <w:spacing w:line="276" w:lineRule="auto"/>
        <w:rPr>
          <w:rFonts w:ascii="Arial" w:hAnsi="Arial" w:cs="Arial"/>
        </w:rPr>
      </w:pPr>
    </w:p>
    <w:p w:rsidR="003568EC" w:rsidRPr="001F5D36" w:rsidRDefault="003568EC" w:rsidP="003568EC">
      <w:pPr>
        <w:pStyle w:val="Normlnweb"/>
        <w:spacing w:line="276" w:lineRule="auto"/>
        <w:rPr>
          <w:rFonts w:ascii="Arial" w:hAnsi="Arial" w:cs="Arial"/>
        </w:rPr>
      </w:pPr>
    </w:p>
    <w:p w:rsidR="003568EC" w:rsidRPr="001F5D36" w:rsidRDefault="003568EC" w:rsidP="003568EC">
      <w:pPr>
        <w:pStyle w:val="Normlnweb"/>
        <w:spacing w:line="276" w:lineRule="auto"/>
        <w:rPr>
          <w:rFonts w:ascii="Arial" w:hAnsi="Arial" w:cs="Arial"/>
        </w:rPr>
      </w:pPr>
    </w:p>
    <w:p w:rsidR="003568EC" w:rsidRPr="001F5D36" w:rsidRDefault="003568EC" w:rsidP="003568EC">
      <w:pPr>
        <w:pStyle w:val="Normlnweb"/>
        <w:spacing w:line="276" w:lineRule="auto"/>
        <w:rPr>
          <w:rFonts w:ascii="Arial" w:hAnsi="Arial" w:cs="Arial"/>
        </w:rPr>
      </w:pPr>
    </w:p>
    <w:p w:rsidR="003568EC" w:rsidRPr="001F5D36" w:rsidRDefault="003568EC" w:rsidP="003568EC">
      <w:pPr>
        <w:pStyle w:val="Normlnweb"/>
        <w:spacing w:line="276" w:lineRule="auto"/>
        <w:rPr>
          <w:rFonts w:ascii="Arial" w:hAnsi="Arial" w:cs="Arial"/>
        </w:rPr>
      </w:pPr>
    </w:p>
    <w:p w:rsidR="003568EC" w:rsidRPr="001F5D36" w:rsidRDefault="003568EC" w:rsidP="003568EC">
      <w:pPr>
        <w:pStyle w:val="Normlnweb"/>
        <w:spacing w:line="276" w:lineRule="auto"/>
        <w:rPr>
          <w:rFonts w:ascii="Arial" w:hAnsi="Arial" w:cs="Arial"/>
        </w:rPr>
      </w:pPr>
    </w:p>
    <w:p w:rsidR="003568EC" w:rsidRPr="001F5D36" w:rsidRDefault="003568EC" w:rsidP="003568EC">
      <w:pPr>
        <w:pStyle w:val="Normlnweb"/>
        <w:spacing w:line="276" w:lineRule="auto"/>
        <w:rPr>
          <w:rFonts w:ascii="Arial" w:hAnsi="Arial" w:cs="Arial"/>
        </w:rPr>
      </w:pPr>
    </w:p>
    <w:p w:rsidR="003568EC" w:rsidRPr="001F5D36" w:rsidRDefault="003568EC" w:rsidP="003568EC">
      <w:pPr>
        <w:pStyle w:val="Normlnweb"/>
        <w:spacing w:line="276" w:lineRule="auto"/>
        <w:rPr>
          <w:rFonts w:ascii="Arial" w:hAnsi="Arial" w:cs="Arial"/>
        </w:rPr>
      </w:pPr>
    </w:p>
    <w:p w:rsidR="003568EC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92" w:name="_Hlk40078629"/>
    </w:p>
    <w:p w:rsidR="003568EC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568EC" w:rsidRPr="001F5D36" w:rsidRDefault="003568EC" w:rsidP="00356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sz w:val="24"/>
          <w:szCs w:val="24"/>
        </w:rPr>
      </w:pPr>
      <w:bookmarkStart w:id="93" w:name="_GoBack"/>
      <w:bookmarkEnd w:id="93"/>
      <w:r w:rsidRPr="001F5D36">
        <w:rPr>
          <w:rFonts w:ascii="Arial" w:eastAsia="Times New Roman" w:hAnsi="Arial" w:cs="Arial"/>
          <w:b/>
          <w:bCs/>
          <w:sz w:val="24"/>
          <w:szCs w:val="24"/>
        </w:rPr>
        <w:t xml:space="preserve">Téma: </w:t>
      </w:r>
      <w:r w:rsidRPr="001F5D36">
        <w:rPr>
          <w:rFonts w:ascii="Arial" w:eastAsia="Times New Roman" w:hAnsi="Arial" w:cs="Arial"/>
          <w:b/>
          <w:color w:val="CC0066"/>
          <w:sz w:val="24"/>
          <w:szCs w:val="24"/>
          <w:u w:val="single"/>
        </w:rPr>
        <w:t xml:space="preserve">LÉTO </w:t>
      </w:r>
      <w:r w:rsidRPr="001F5D36">
        <w:rPr>
          <w:rFonts w:ascii="Arial" w:hAnsi="Arial" w:cs="Arial"/>
          <w:color w:val="000000" w:themeColor="text1"/>
          <w:sz w:val="24"/>
          <w:szCs w:val="24"/>
        </w:rPr>
        <w:t>(Děti 2 - 4 roky)</w:t>
      </w:r>
    </w:p>
    <w:p w:rsidR="003568EC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1F5D36">
        <w:rPr>
          <w:rFonts w:ascii="Arial" w:eastAsia="Times New Roman" w:hAnsi="Arial" w:cs="Arial"/>
          <w:b/>
          <w:bCs/>
          <w:sz w:val="24"/>
          <w:szCs w:val="24"/>
        </w:rPr>
        <w:t xml:space="preserve">Podtémata: </w:t>
      </w:r>
    </w:p>
    <w:p w:rsidR="003568EC" w:rsidRPr="001F5D36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1F5D36">
        <w:rPr>
          <w:rFonts w:ascii="Arial" w:eastAsia="Times New Roman" w:hAnsi="Arial" w:cs="Arial"/>
          <w:bCs/>
          <w:color w:val="CC0066"/>
          <w:sz w:val="24"/>
          <w:szCs w:val="24"/>
        </w:rPr>
        <w:t xml:space="preserve">Dobrý den, dobrý den, na shledanou za týden </w:t>
      </w:r>
      <w:r w:rsidRPr="001F5D36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 xml:space="preserve">– </w:t>
      </w:r>
      <w:proofErr w:type="spellStart"/>
      <w:r w:rsidRPr="001F5D36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>šerpování</w:t>
      </w:r>
      <w:proofErr w:type="spellEnd"/>
      <w:r w:rsidRPr="001F5D36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 xml:space="preserve"> předškoláků a loučení se, těšíme se na prázdniny.</w:t>
      </w:r>
    </w:p>
    <w:p w:rsidR="003568EC" w:rsidRPr="001F5D36" w:rsidRDefault="003568EC" w:rsidP="003568EC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</w:rPr>
      </w:pPr>
      <w:r w:rsidRPr="001F5D36">
        <w:rPr>
          <w:rFonts w:ascii="Arial" w:eastAsia="Times New Roman" w:hAnsi="Arial" w:cs="Arial"/>
          <w:b/>
          <w:bCs/>
          <w:sz w:val="24"/>
          <w:szCs w:val="24"/>
        </w:rPr>
        <w:t>Klíčové kompetence:</w:t>
      </w:r>
    </w:p>
    <w:p w:rsidR="003568EC" w:rsidRPr="001F5D36" w:rsidRDefault="003568EC" w:rsidP="00161E4E">
      <w:pPr>
        <w:pStyle w:val="Odstavecseseznamem"/>
        <w:numPr>
          <w:ilvl w:val="0"/>
          <w:numId w:val="249"/>
        </w:numPr>
        <w:suppressAutoHyphens w:val="0"/>
        <w:autoSpaceDN/>
        <w:spacing w:after="0"/>
        <w:contextualSpacing/>
        <w:textAlignment w:val="auto"/>
        <w:rPr>
          <w:rFonts w:ascii="Arial" w:eastAsia="Times New Roman" w:hAnsi="Arial" w:cs="Arial"/>
          <w:sz w:val="24"/>
          <w:szCs w:val="24"/>
          <w:lang w:eastAsia="cs-CZ"/>
        </w:rPr>
      </w:pPr>
      <w:r w:rsidRPr="001F5D36">
        <w:rPr>
          <w:rFonts w:ascii="Arial" w:eastAsia="Times New Roman" w:hAnsi="Arial" w:cs="Arial"/>
          <w:sz w:val="24"/>
          <w:szCs w:val="24"/>
          <w:lang w:eastAsia="cs-CZ"/>
        </w:rPr>
        <w:t xml:space="preserve">posilovat radost z objevovaného, probouzet zájem a zvídavost dítěte </w:t>
      </w:r>
    </w:p>
    <w:p w:rsidR="003568EC" w:rsidRPr="001F5D36" w:rsidRDefault="003568EC" w:rsidP="00161E4E">
      <w:pPr>
        <w:pStyle w:val="Odstavecseseznamem"/>
        <w:numPr>
          <w:ilvl w:val="0"/>
          <w:numId w:val="249"/>
        </w:numPr>
        <w:suppressAutoHyphens w:val="0"/>
        <w:autoSpaceDN/>
        <w:spacing w:before="100" w:beforeAutospacing="1" w:after="100" w:afterAutospacing="1"/>
        <w:contextualSpacing/>
        <w:textAlignment w:val="auto"/>
        <w:rPr>
          <w:rFonts w:ascii="Arial" w:eastAsia="Times New Roman" w:hAnsi="Arial" w:cs="Arial"/>
          <w:sz w:val="24"/>
          <w:szCs w:val="24"/>
          <w:lang w:eastAsia="cs-CZ"/>
        </w:rPr>
      </w:pPr>
      <w:r w:rsidRPr="001F5D36">
        <w:rPr>
          <w:rFonts w:ascii="Arial" w:eastAsia="Times New Roman" w:hAnsi="Arial" w:cs="Arial"/>
          <w:sz w:val="24"/>
          <w:szCs w:val="24"/>
          <w:lang w:eastAsia="cs-CZ"/>
        </w:rPr>
        <w:t>osvojovat si poznatky o pohybových činnostech</w:t>
      </w:r>
    </w:p>
    <w:p w:rsidR="003568EC" w:rsidRPr="001F5D36" w:rsidRDefault="003568EC" w:rsidP="003568EC">
      <w:pPr>
        <w:pStyle w:val="Odstavecseseznamem"/>
        <w:spacing w:before="100" w:beforeAutospacing="1" w:after="100" w:afterAutospacing="1"/>
        <w:ind w:left="1080"/>
        <w:rPr>
          <w:rFonts w:ascii="Arial" w:eastAsia="Times New Roman" w:hAnsi="Arial" w:cs="Arial"/>
          <w:sz w:val="24"/>
          <w:szCs w:val="24"/>
          <w:lang w:eastAsia="cs-CZ"/>
        </w:rPr>
      </w:pPr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94"/>
        <w:gridCol w:w="4866"/>
      </w:tblGrid>
      <w:tr w:rsidR="003568EC" w:rsidRPr="001F5D36" w:rsidTr="006D0B4A">
        <w:trPr>
          <w:tblCellSpacing w:w="7" w:type="dxa"/>
        </w:trPr>
        <w:tc>
          <w:tcPr>
            <w:tcW w:w="2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Dílčí vzdělávací cíle</w:t>
            </w:r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Nabídka denních činností</w:t>
            </w:r>
          </w:p>
        </w:tc>
      </w:tr>
      <w:tr w:rsidR="003568EC" w:rsidRPr="001F5D36" w:rsidTr="006D0B4A">
        <w:trPr>
          <w:tblCellSpacing w:w="7" w:type="dxa"/>
        </w:trPr>
        <w:tc>
          <w:tcPr>
            <w:tcW w:w="2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jeho tělo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13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rozvoj a ovládání pohybového aparátu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13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rozvoj hudebních dovedností – dodržování rytmu </w:t>
            </w:r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pStyle w:val="Odstavecseseznamem"/>
              <w:spacing w:before="100" w:beforeAutospacing="1" w:after="100" w:afterAutospacing="1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  <w:p w:rsidR="003568EC" w:rsidRPr="001F5D36" w:rsidRDefault="003568EC" w:rsidP="00161E4E">
            <w:pPr>
              <w:pStyle w:val="Odstavecseseznamem"/>
              <w:numPr>
                <w:ilvl w:val="0"/>
                <w:numId w:val="213"/>
              </w:numPr>
              <w:suppressAutoHyphens w:val="0"/>
              <w:autoSpaceDN/>
              <w:spacing w:before="100" w:beforeAutospacing="1" w:after="100" w:afterAutospacing="1"/>
              <w:contextualSpacing/>
              <w:textAlignment w:val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námětové hry dle výběru dětí - na d</w:t>
            </w:r>
            <w:r w:rsidRPr="001F5D36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o</w:t>
            </w:r>
            <w:r w:rsidRPr="001F5D36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pravu, na rodinu, na </w:t>
            </w:r>
            <w:proofErr w:type="gramStart"/>
            <w:r w:rsidRPr="001F5D36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zvířátky</w:t>
            </w:r>
            <w:proofErr w:type="gramEnd"/>
            <w:r w:rsidRPr="001F5D36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 </w:t>
            </w:r>
          </w:p>
          <w:p w:rsidR="003568EC" w:rsidRPr="001F5D36" w:rsidRDefault="003568EC" w:rsidP="00161E4E">
            <w:pPr>
              <w:pStyle w:val="Odstavecseseznamem"/>
              <w:numPr>
                <w:ilvl w:val="0"/>
                <w:numId w:val="213"/>
              </w:numPr>
              <w:suppressAutoHyphens w:val="0"/>
              <w:autoSpaceDN/>
              <w:spacing w:before="100" w:beforeAutospacing="1" w:after="100" w:afterAutospacing="1"/>
              <w:contextualSpacing/>
              <w:textAlignment w:val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lastRenderedPageBreak/>
              <w:t>kreslení na volné téma</w:t>
            </w:r>
          </w:p>
          <w:p w:rsidR="003568EC" w:rsidRPr="001F5D36" w:rsidRDefault="003568EC" w:rsidP="00161E4E">
            <w:pPr>
              <w:pStyle w:val="Odstavecseseznamem"/>
              <w:numPr>
                <w:ilvl w:val="0"/>
                <w:numId w:val="213"/>
              </w:numPr>
              <w:suppressAutoHyphens w:val="0"/>
              <w:autoSpaceDN/>
              <w:spacing w:before="100" w:beforeAutospacing="1" w:after="100" w:afterAutospacing="1"/>
              <w:contextualSpacing/>
              <w:textAlignment w:val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pohybové hry dle výběru dětí (Na zv</w:t>
            </w:r>
            <w:r w:rsidRPr="001F5D36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í</w:t>
            </w:r>
            <w:r w:rsidRPr="001F5D36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řátka, Zlatá brána, Vláček, atd.)</w:t>
            </w:r>
          </w:p>
          <w:p w:rsidR="003568EC" w:rsidRPr="001F5D36" w:rsidRDefault="003568EC" w:rsidP="00161E4E">
            <w:pPr>
              <w:pStyle w:val="Odstavecseseznamem"/>
              <w:numPr>
                <w:ilvl w:val="0"/>
                <w:numId w:val="213"/>
              </w:numPr>
              <w:suppressAutoHyphens w:val="0"/>
              <w:autoSpaceDN/>
              <w:spacing w:before="100" w:beforeAutospacing="1" w:after="100" w:afterAutospacing="1"/>
              <w:contextualSpacing/>
              <w:textAlignment w:val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zpívání oblíbených písní - tanec + p</w:t>
            </w:r>
            <w:r w:rsidRPr="001F5D36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í</w:t>
            </w:r>
            <w:r w:rsidRPr="001F5D36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seň </w:t>
            </w:r>
          </w:p>
          <w:p w:rsidR="003568EC" w:rsidRPr="001F5D36" w:rsidRDefault="003568EC" w:rsidP="00161E4E">
            <w:pPr>
              <w:pStyle w:val="Odstavecseseznamem"/>
              <w:numPr>
                <w:ilvl w:val="0"/>
                <w:numId w:val="213"/>
              </w:numPr>
              <w:suppressAutoHyphens w:val="0"/>
              <w:autoSpaceDN/>
              <w:spacing w:before="100" w:beforeAutospacing="1" w:after="100" w:afterAutospacing="1"/>
              <w:contextualSpacing/>
              <w:textAlignment w:val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třídění obrázků do vlastních desek s básničkou + nalepování nálepek na desky</w:t>
            </w:r>
          </w:p>
          <w:p w:rsidR="003568EC" w:rsidRPr="001F5D36" w:rsidRDefault="003568EC" w:rsidP="00161E4E">
            <w:pPr>
              <w:pStyle w:val="Odstavecseseznamem"/>
              <w:numPr>
                <w:ilvl w:val="0"/>
                <w:numId w:val="213"/>
              </w:numPr>
              <w:suppressAutoHyphens w:val="0"/>
              <w:autoSpaceDN/>
              <w:spacing w:before="100" w:beforeAutospacing="1" w:after="100" w:afterAutospacing="1"/>
              <w:contextualSpacing/>
              <w:textAlignment w:val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společné předprázdninové zpívání</w:t>
            </w:r>
          </w:p>
          <w:p w:rsidR="003568EC" w:rsidRPr="001F5D36" w:rsidRDefault="003568EC" w:rsidP="00161E4E">
            <w:pPr>
              <w:pStyle w:val="Odstavecseseznamem"/>
              <w:numPr>
                <w:ilvl w:val="0"/>
                <w:numId w:val="213"/>
              </w:numPr>
              <w:suppressAutoHyphens w:val="0"/>
              <w:autoSpaceDN/>
              <w:spacing w:before="100" w:beforeAutospacing="1" w:after="100" w:afterAutospacing="1"/>
              <w:contextualSpacing/>
              <w:textAlignment w:val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skákací hrad na zahradě</w:t>
            </w:r>
          </w:p>
          <w:p w:rsidR="003568EC" w:rsidRPr="001F5D36" w:rsidRDefault="003568EC" w:rsidP="006D0B4A">
            <w:pPr>
              <w:spacing w:before="100" w:beforeAutospacing="1" w:after="100" w:afterAutospacing="1" w:line="276" w:lineRule="auto"/>
              <w:ind w:left="72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3568EC" w:rsidRPr="001F5D36" w:rsidTr="006D0B4A">
        <w:trPr>
          <w:tblCellSpacing w:w="7" w:type="dxa"/>
        </w:trPr>
        <w:tc>
          <w:tcPr>
            <w:tcW w:w="2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lastRenderedPageBreak/>
              <w:t>Dítě a jeho psychika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1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cvičit paměť, pozornost a pře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d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stavivost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14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rozvoj zájmu o psanou podobu jazyka</w:t>
            </w:r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pStyle w:val="Odstavecseseznamem"/>
              <w:spacing w:before="100" w:beforeAutospacing="1" w:after="100" w:afterAutospacing="1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  <w:p w:rsidR="003568EC" w:rsidRPr="001F5D36" w:rsidRDefault="003568EC" w:rsidP="00161E4E">
            <w:pPr>
              <w:pStyle w:val="Odstavecseseznamem"/>
              <w:numPr>
                <w:ilvl w:val="0"/>
                <w:numId w:val="250"/>
              </w:numPr>
              <w:suppressAutoHyphens w:val="0"/>
              <w:autoSpaceDN/>
              <w:spacing w:before="100" w:beforeAutospacing="1" w:after="100" w:afterAutospacing="1"/>
              <w:contextualSpacing/>
              <w:textAlignment w:val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stolní hry dle výběru dětí</w:t>
            </w:r>
          </w:p>
          <w:p w:rsidR="003568EC" w:rsidRPr="001F5D36" w:rsidRDefault="003568EC" w:rsidP="00161E4E">
            <w:pPr>
              <w:pStyle w:val="Odstavecseseznamem"/>
              <w:numPr>
                <w:ilvl w:val="0"/>
                <w:numId w:val="213"/>
              </w:numPr>
              <w:suppressAutoHyphens w:val="0"/>
              <w:autoSpaceDN/>
              <w:spacing w:before="100" w:beforeAutospacing="1" w:after="100" w:afterAutospacing="1"/>
              <w:contextualSpacing/>
              <w:textAlignment w:val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diskuse s dětmi na téma: Co budeme dělat o prázdninách, kam jedeme na dovolenou? - poučení o bezpečném chování o prázdninách</w:t>
            </w:r>
          </w:p>
          <w:p w:rsidR="003568EC" w:rsidRPr="001F5D36" w:rsidRDefault="003568EC" w:rsidP="00161E4E">
            <w:pPr>
              <w:pStyle w:val="Odstavecseseznamem"/>
              <w:numPr>
                <w:ilvl w:val="0"/>
                <w:numId w:val="213"/>
              </w:numPr>
              <w:suppressAutoHyphens w:val="0"/>
              <w:autoSpaceDN/>
              <w:spacing w:before="100" w:beforeAutospacing="1" w:after="100" w:afterAutospacing="1"/>
              <w:contextualSpacing/>
              <w:textAlignment w:val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navlékání korálků</w:t>
            </w:r>
          </w:p>
          <w:p w:rsidR="003568EC" w:rsidRPr="001F5D36" w:rsidRDefault="003568EC" w:rsidP="006D0B4A">
            <w:pPr>
              <w:spacing w:before="100" w:beforeAutospacing="1" w:after="100" w:afterAutospacing="1" w:line="276" w:lineRule="auto"/>
              <w:ind w:left="72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3568EC" w:rsidRPr="001F5D36" w:rsidTr="006D0B4A">
        <w:trPr>
          <w:tblCellSpacing w:w="7" w:type="dxa"/>
        </w:trPr>
        <w:tc>
          <w:tcPr>
            <w:tcW w:w="2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ten druhý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15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rozvoj kultivovaného projevu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15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vytvářet společenské postoje</w:t>
            </w:r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2257B8" w:rsidRDefault="003568EC" w:rsidP="00161E4E">
            <w:pPr>
              <w:pStyle w:val="Odstavecseseznamem"/>
              <w:numPr>
                <w:ilvl w:val="0"/>
                <w:numId w:val="215"/>
              </w:numPr>
              <w:suppressAutoHyphens w:val="0"/>
              <w:autoSpaceDN/>
              <w:spacing w:before="100" w:beforeAutospacing="1" w:after="100" w:afterAutospacing="1"/>
              <w:contextualSpacing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2257B8">
              <w:rPr>
                <w:rFonts w:ascii="Arial" w:hAnsi="Arial" w:cs="Arial"/>
                <w:sz w:val="24"/>
                <w:szCs w:val="24"/>
              </w:rPr>
              <w:t xml:space="preserve">povídání o tom, co děláme celý den - dramatizace - pantomima </w:t>
            </w:r>
          </w:p>
          <w:p w:rsidR="003568EC" w:rsidRPr="002257B8" w:rsidRDefault="003568EC" w:rsidP="00161E4E">
            <w:pPr>
              <w:pStyle w:val="Odstavecseseznamem"/>
              <w:numPr>
                <w:ilvl w:val="0"/>
                <w:numId w:val="215"/>
              </w:numPr>
              <w:suppressAutoHyphens w:val="0"/>
              <w:autoSpaceDN/>
              <w:spacing w:before="100" w:beforeAutospacing="1" w:after="100" w:afterAutospacing="1"/>
              <w:contextualSpacing/>
              <w:textAlignment w:val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2257B8">
              <w:rPr>
                <w:rFonts w:ascii="Arial" w:hAnsi="Arial" w:cs="Arial"/>
                <w:sz w:val="24"/>
                <w:szCs w:val="24"/>
              </w:rPr>
              <w:t>modelování lidské postavy při nějaké činnosti z modelíny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16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hAnsi="Arial" w:cs="Arial"/>
                <w:sz w:val="24"/>
                <w:szCs w:val="24"/>
              </w:rPr>
              <w:t>hra "Čeho je více" - porovnávání sk</w:t>
            </w:r>
            <w:r w:rsidRPr="001F5D36">
              <w:rPr>
                <w:rFonts w:ascii="Arial" w:hAnsi="Arial" w:cs="Arial"/>
                <w:sz w:val="24"/>
                <w:szCs w:val="24"/>
              </w:rPr>
              <w:t>u</w:t>
            </w:r>
            <w:r w:rsidRPr="001F5D36">
              <w:rPr>
                <w:rFonts w:ascii="Arial" w:hAnsi="Arial" w:cs="Arial"/>
                <w:sz w:val="24"/>
                <w:szCs w:val="24"/>
              </w:rPr>
              <w:t>pin prvků (při manipulaci s hračkami)</w:t>
            </w:r>
          </w:p>
        </w:tc>
      </w:tr>
      <w:bookmarkEnd w:id="92"/>
    </w:tbl>
    <w:p w:rsidR="003568EC" w:rsidRPr="001F5D36" w:rsidRDefault="003568EC" w:rsidP="003568EC">
      <w:pPr>
        <w:pStyle w:val="Normlnweb"/>
        <w:spacing w:line="276" w:lineRule="auto"/>
        <w:rPr>
          <w:rFonts w:ascii="Arial" w:hAnsi="Arial" w:cs="Arial"/>
        </w:rPr>
      </w:pPr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94"/>
        <w:gridCol w:w="4866"/>
      </w:tblGrid>
      <w:tr w:rsidR="003568EC" w:rsidRPr="001F5D36" w:rsidTr="006D0B4A">
        <w:trPr>
          <w:tblCellSpacing w:w="7" w:type="dxa"/>
        </w:trPr>
        <w:tc>
          <w:tcPr>
            <w:tcW w:w="2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společnost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17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osvojit si dovednosti k podpoře zdraví a bezpečnosti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17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rozvoj výtvarných a pracovních dovedností</w:t>
            </w:r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ind w:left="720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3568EC" w:rsidRPr="001F5D36" w:rsidRDefault="003568EC" w:rsidP="00161E4E">
            <w:pPr>
              <w:widowControl/>
              <w:numPr>
                <w:ilvl w:val="0"/>
                <w:numId w:val="218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práce na IT – opakování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18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tanec dle výběru dětí 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18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čtení pohádek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18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 xml:space="preserve">rozloučení s předškoláky – </w:t>
            </w:r>
            <w:proofErr w:type="spellStart"/>
            <w:r w:rsidRPr="001F5D36">
              <w:rPr>
                <w:rFonts w:ascii="Arial" w:eastAsia="Times New Roman" w:hAnsi="Arial" w:cs="Arial"/>
                <w:sz w:val="24"/>
                <w:szCs w:val="24"/>
              </w:rPr>
              <w:t>šerpování</w:t>
            </w:r>
            <w:proofErr w:type="spellEnd"/>
          </w:p>
          <w:p w:rsidR="003568EC" w:rsidRPr="001F5D36" w:rsidRDefault="003568EC" w:rsidP="006D0B4A">
            <w:pPr>
              <w:spacing w:before="100" w:beforeAutospacing="1" w:after="100" w:afterAutospacing="1" w:line="276" w:lineRule="auto"/>
              <w:ind w:left="36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3568EC" w:rsidRPr="001F5D36" w:rsidTr="006D0B4A">
        <w:trPr>
          <w:tblCellSpacing w:w="7" w:type="dxa"/>
        </w:trPr>
        <w:tc>
          <w:tcPr>
            <w:tcW w:w="2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6D0B4A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Dítě a svět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19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pocit sounáležitosti s přírodou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19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uznávat společenské hodnoty</w:t>
            </w:r>
          </w:p>
        </w:tc>
        <w:tc>
          <w:tcPr>
            <w:tcW w:w="2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8EC" w:rsidRPr="001F5D36" w:rsidRDefault="003568EC" w:rsidP="00161E4E">
            <w:pPr>
              <w:widowControl/>
              <w:numPr>
                <w:ilvl w:val="0"/>
                <w:numId w:val="22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hAnsi="Arial" w:cs="Arial"/>
                <w:sz w:val="24"/>
                <w:szCs w:val="24"/>
              </w:rPr>
              <w:lastRenderedPageBreak/>
              <w:t>radostné hry na školní zahradě a obecním hřišti</w:t>
            </w:r>
          </w:p>
          <w:p w:rsidR="003568EC" w:rsidRPr="001F5D36" w:rsidRDefault="003568EC" w:rsidP="00161E4E">
            <w:pPr>
              <w:widowControl/>
              <w:numPr>
                <w:ilvl w:val="0"/>
                <w:numId w:val="220"/>
              </w:numPr>
              <w:suppressAutoHyphens w:val="0"/>
              <w:autoSpaceDN/>
              <w:spacing w:before="100" w:beforeAutospacing="1" w:after="100" w:afterAutospacing="1" w:line="276" w:lineRule="auto"/>
              <w:textAlignment w:val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5D3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volné a spontánní činnosti dle fant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a</w:t>
            </w:r>
            <w:r w:rsidRPr="001F5D36">
              <w:rPr>
                <w:rFonts w:ascii="Arial" w:eastAsia="Times New Roman" w:hAnsi="Arial" w:cs="Arial"/>
                <w:sz w:val="24"/>
                <w:szCs w:val="24"/>
              </w:rPr>
              <w:t>zie a chuti dětí</w:t>
            </w:r>
          </w:p>
        </w:tc>
      </w:tr>
    </w:tbl>
    <w:p w:rsidR="003568EC" w:rsidRPr="001F5D36" w:rsidRDefault="003568EC" w:rsidP="003568EC">
      <w:pPr>
        <w:spacing w:line="276" w:lineRule="auto"/>
        <w:rPr>
          <w:rFonts w:ascii="Arial" w:hAnsi="Arial" w:cs="Arial"/>
          <w:sz w:val="24"/>
          <w:szCs w:val="24"/>
        </w:rPr>
      </w:pPr>
    </w:p>
    <w:p w:rsidR="003568EC" w:rsidRPr="001F5D36" w:rsidRDefault="003568EC" w:rsidP="003568EC">
      <w:pPr>
        <w:pStyle w:val="Normlnweb"/>
        <w:spacing w:line="276" w:lineRule="auto"/>
        <w:rPr>
          <w:rFonts w:ascii="Arial" w:hAnsi="Arial" w:cs="Arial"/>
        </w:rPr>
      </w:pPr>
    </w:p>
    <w:p w:rsidR="003568EC" w:rsidRPr="001F5D36" w:rsidRDefault="003568EC" w:rsidP="003568EC">
      <w:pPr>
        <w:pStyle w:val="Normlnweb"/>
        <w:spacing w:line="276" w:lineRule="auto"/>
        <w:rPr>
          <w:rFonts w:ascii="Arial" w:hAnsi="Arial" w:cs="Arial"/>
        </w:rPr>
      </w:pPr>
    </w:p>
    <w:p w:rsidR="003568EC" w:rsidRPr="001F5D36" w:rsidRDefault="003568EC" w:rsidP="003568EC">
      <w:pPr>
        <w:pStyle w:val="Normlnweb"/>
        <w:rPr>
          <w:rFonts w:ascii="Arial" w:hAnsi="Arial" w:cs="Arial"/>
        </w:rPr>
      </w:pPr>
    </w:p>
    <w:p w:rsidR="003568EC" w:rsidRPr="001F5D36" w:rsidRDefault="003568EC" w:rsidP="003568EC">
      <w:pPr>
        <w:pStyle w:val="Normlnweb"/>
        <w:rPr>
          <w:rFonts w:ascii="Arial" w:hAnsi="Arial" w:cs="Arial"/>
        </w:rPr>
      </w:pPr>
    </w:p>
    <w:p w:rsidR="003568EC" w:rsidRPr="001F5D36" w:rsidRDefault="003568EC" w:rsidP="003568EC">
      <w:pPr>
        <w:pStyle w:val="Normlnweb"/>
        <w:rPr>
          <w:rFonts w:ascii="Arial" w:hAnsi="Arial" w:cs="Arial"/>
        </w:rPr>
      </w:pPr>
    </w:p>
    <w:p w:rsidR="003568EC" w:rsidRPr="001F5D36" w:rsidRDefault="003568EC" w:rsidP="003568EC">
      <w:pPr>
        <w:pStyle w:val="Normlnweb"/>
        <w:rPr>
          <w:rFonts w:ascii="Arial" w:hAnsi="Arial" w:cs="Arial"/>
        </w:rPr>
      </w:pPr>
    </w:p>
    <w:p w:rsidR="003568EC" w:rsidRDefault="003568EC" w:rsidP="003568EC">
      <w:pPr>
        <w:pStyle w:val="Normlnweb"/>
      </w:pPr>
    </w:p>
    <w:p w:rsidR="008215D0" w:rsidRDefault="008215D0">
      <w:pPr>
        <w:pStyle w:val="Standard"/>
        <w:tabs>
          <w:tab w:val="left" w:pos="0"/>
        </w:tabs>
        <w:spacing w:after="0" w:line="240" w:lineRule="auto"/>
        <w:jc w:val="both"/>
      </w:pPr>
    </w:p>
    <w:p w:rsidR="008215D0" w:rsidRDefault="008215D0">
      <w:pPr>
        <w:pStyle w:val="Standard"/>
        <w:tabs>
          <w:tab w:val="left" w:pos="0"/>
        </w:tabs>
        <w:spacing w:after="0" w:line="240" w:lineRule="auto"/>
        <w:jc w:val="both"/>
      </w:pPr>
    </w:p>
    <w:p w:rsidR="008215D0" w:rsidRDefault="008215D0">
      <w:pPr>
        <w:pStyle w:val="Standard"/>
        <w:tabs>
          <w:tab w:val="left" w:pos="0"/>
        </w:tabs>
        <w:spacing w:after="0" w:line="240" w:lineRule="auto"/>
        <w:jc w:val="both"/>
      </w:pPr>
    </w:p>
    <w:p w:rsidR="008215D0" w:rsidRDefault="008215D0">
      <w:pPr>
        <w:pStyle w:val="Standard"/>
        <w:tabs>
          <w:tab w:val="left" w:pos="0"/>
        </w:tabs>
        <w:spacing w:after="0" w:line="240" w:lineRule="auto"/>
        <w:jc w:val="both"/>
      </w:pPr>
    </w:p>
    <w:p w:rsidR="008215D0" w:rsidRDefault="008215D0">
      <w:pPr>
        <w:pStyle w:val="Standard"/>
        <w:tabs>
          <w:tab w:val="left" w:pos="0"/>
        </w:tabs>
        <w:spacing w:after="0" w:line="240" w:lineRule="auto"/>
        <w:jc w:val="both"/>
      </w:pPr>
    </w:p>
    <w:p w:rsidR="008215D0" w:rsidRDefault="008215D0">
      <w:pPr>
        <w:pStyle w:val="Standard"/>
        <w:tabs>
          <w:tab w:val="left" w:pos="0"/>
        </w:tabs>
        <w:spacing w:after="0" w:line="240" w:lineRule="auto"/>
        <w:jc w:val="both"/>
      </w:pPr>
    </w:p>
    <w:p w:rsidR="008215D0" w:rsidRDefault="008215D0">
      <w:pPr>
        <w:pStyle w:val="Standard"/>
        <w:tabs>
          <w:tab w:val="left" w:pos="0"/>
        </w:tabs>
        <w:spacing w:after="0" w:line="240" w:lineRule="auto"/>
        <w:jc w:val="both"/>
      </w:pPr>
    </w:p>
    <w:p w:rsidR="008215D0" w:rsidRDefault="008215D0">
      <w:pPr>
        <w:pStyle w:val="Standard"/>
        <w:tabs>
          <w:tab w:val="left" w:pos="0"/>
        </w:tabs>
        <w:spacing w:after="0" w:line="240" w:lineRule="auto"/>
        <w:jc w:val="both"/>
      </w:pPr>
    </w:p>
    <w:p w:rsidR="008215D0" w:rsidRDefault="008215D0">
      <w:pPr>
        <w:pStyle w:val="Standard"/>
        <w:tabs>
          <w:tab w:val="left" w:pos="0"/>
        </w:tabs>
        <w:spacing w:after="0" w:line="240" w:lineRule="auto"/>
        <w:jc w:val="both"/>
      </w:pPr>
    </w:p>
    <w:p w:rsidR="008215D0" w:rsidRDefault="008215D0">
      <w:pPr>
        <w:pStyle w:val="Standard"/>
        <w:tabs>
          <w:tab w:val="left" w:pos="0"/>
        </w:tabs>
        <w:spacing w:after="0" w:line="240" w:lineRule="auto"/>
        <w:jc w:val="both"/>
      </w:pPr>
    </w:p>
    <w:p w:rsidR="008215D0" w:rsidRDefault="008215D0">
      <w:pPr>
        <w:pStyle w:val="Standard"/>
        <w:tabs>
          <w:tab w:val="left" w:pos="0"/>
        </w:tabs>
        <w:spacing w:after="0" w:line="240" w:lineRule="auto"/>
        <w:jc w:val="both"/>
      </w:pPr>
    </w:p>
    <w:p w:rsidR="008215D0" w:rsidRDefault="008215D0">
      <w:pPr>
        <w:pStyle w:val="Standard"/>
        <w:tabs>
          <w:tab w:val="left" w:pos="0"/>
        </w:tabs>
        <w:spacing w:after="0" w:line="240" w:lineRule="auto"/>
        <w:jc w:val="both"/>
      </w:pPr>
    </w:p>
    <w:p w:rsidR="008215D0" w:rsidRDefault="008215D0">
      <w:pPr>
        <w:pStyle w:val="Standard"/>
        <w:tabs>
          <w:tab w:val="left" w:pos="0"/>
        </w:tabs>
        <w:spacing w:after="0" w:line="240" w:lineRule="auto"/>
        <w:jc w:val="both"/>
      </w:pPr>
    </w:p>
    <w:p w:rsidR="008215D0" w:rsidRDefault="008215D0">
      <w:pPr>
        <w:pStyle w:val="Standard"/>
        <w:tabs>
          <w:tab w:val="left" w:pos="0"/>
        </w:tabs>
        <w:spacing w:after="0" w:line="240" w:lineRule="auto"/>
        <w:jc w:val="both"/>
      </w:pPr>
    </w:p>
    <w:p w:rsidR="008215D0" w:rsidRDefault="008215D0">
      <w:pPr>
        <w:pStyle w:val="Standard"/>
        <w:tabs>
          <w:tab w:val="left" w:pos="0"/>
        </w:tabs>
        <w:spacing w:after="0" w:line="240" w:lineRule="auto"/>
        <w:jc w:val="both"/>
      </w:pPr>
    </w:p>
    <w:p w:rsidR="008215D0" w:rsidRDefault="008215D0">
      <w:pPr>
        <w:pStyle w:val="Standard"/>
        <w:tabs>
          <w:tab w:val="left" w:pos="0"/>
        </w:tabs>
        <w:spacing w:after="0" w:line="240" w:lineRule="auto"/>
        <w:jc w:val="both"/>
        <w:rPr>
          <w:b/>
        </w:rPr>
      </w:pPr>
    </w:p>
    <w:p w:rsidR="008215D0" w:rsidRDefault="008215D0">
      <w:pPr>
        <w:pStyle w:val="Standard"/>
        <w:tabs>
          <w:tab w:val="left" w:pos="0"/>
        </w:tabs>
        <w:spacing w:after="0" w:line="240" w:lineRule="auto"/>
        <w:jc w:val="both"/>
        <w:rPr>
          <w:b/>
        </w:rPr>
      </w:pPr>
    </w:p>
    <w:p w:rsidR="00476DA4" w:rsidRDefault="00476DA4">
      <w:pPr>
        <w:pStyle w:val="Standard"/>
        <w:tabs>
          <w:tab w:val="left" w:pos="0"/>
        </w:tabs>
        <w:spacing w:after="0" w:line="240" w:lineRule="auto"/>
        <w:jc w:val="both"/>
        <w:rPr>
          <w:b/>
        </w:rPr>
      </w:pPr>
    </w:p>
    <w:p w:rsidR="008215D0" w:rsidRDefault="008215D0">
      <w:pPr>
        <w:pStyle w:val="Standard"/>
        <w:tabs>
          <w:tab w:val="left" w:pos="0"/>
        </w:tabs>
        <w:spacing w:after="0" w:line="240" w:lineRule="auto"/>
        <w:jc w:val="both"/>
      </w:pPr>
    </w:p>
    <w:p w:rsidR="00476DA4" w:rsidRDefault="00476DA4">
      <w:pPr>
        <w:pStyle w:val="Standard"/>
        <w:tabs>
          <w:tab w:val="left" w:pos="0"/>
        </w:tabs>
        <w:spacing w:after="0" w:line="240" w:lineRule="auto"/>
        <w:jc w:val="both"/>
      </w:pPr>
    </w:p>
    <w:p w:rsidR="00476DA4" w:rsidRDefault="00476DA4">
      <w:pPr>
        <w:pStyle w:val="Standard"/>
        <w:tabs>
          <w:tab w:val="left" w:pos="0"/>
        </w:tabs>
        <w:spacing w:after="0" w:line="240" w:lineRule="auto"/>
        <w:jc w:val="both"/>
      </w:pPr>
    </w:p>
    <w:p w:rsidR="00476DA4" w:rsidRDefault="00476DA4">
      <w:pPr>
        <w:pStyle w:val="Standard"/>
        <w:tabs>
          <w:tab w:val="left" w:pos="0"/>
        </w:tabs>
        <w:spacing w:after="0" w:line="240" w:lineRule="auto"/>
        <w:jc w:val="both"/>
      </w:pPr>
    </w:p>
    <w:p w:rsidR="00476DA4" w:rsidRDefault="00476DA4">
      <w:pPr>
        <w:pStyle w:val="Standard"/>
        <w:tabs>
          <w:tab w:val="left" w:pos="0"/>
        </w:tabs>
        <w:spacing w:after="0" w:line="240" w:lineRule="auto"/>
        <w:jc w:val="both"/>
      </w:pPr>
    </w:p>
    <w:p w:rsidR="00476DA4" w:rsidRDefault="00476DA4">
      <w:pPr>
        <w:pStyle w:val="Standard"/>
        <w:tabs>
          <w:tab w:val="left" w:pos="0"/>
        </w:tabs>
        <w:spacing w:after="0" w:line="240" w:lineRule="auto"/>
        <w:jc w:val="both"/>
      </w:pPr>
    </w:p>
    <w:p w:rsidR="00476DA4" w:rsidRDefault="00476DA4">
      <w:pPr>
        <w:pStyle w:val="Standard"/>
        <w:tabs>
          <w:tab w:val="left" w:pos="0"/>
        </w:tabs>
        <w:spacing w:after="0" w:line="240" w:lineRule="auto"/>
        <w:jc w:val="both"/>
      </w:pPr>
    </w:p>
    <w:p w:rsidR="00476DA4" w:rsidRDefault="00476DA4">
      <w:pPr>
        <w:pStyle w:val="Standard"/>
        <w:tabs>
          <w:tab w:val="left" w:pos="0"/>
        </w:tabs>
        <w:spacing w:after="0" w:line="240" w:lineRule="auto"/>
        <w:jc w:val="both"/>
      </w:pPr>
    </w:p>
    <w:p w:rsidR="00476DA4" w:rsidRDefault="00476DA4">
      <w:pPr>
        <w:pStyle w:val="Standard"/>
        <w:tabs>
          <w:tab w:val="left" w:pos="0"/>
        </w:tabs>
        <w:spacing w:after="0" w:line="240" w:lineRule="auto"/>
        <w:jc w:val="both"/>
      </w:pPr>
    </w:p>
    <w:p w:rsidR="00476DA4" w:rsidRDefault="00476DA4">
      <w:pPr>
        <w:pStyle w:val="Standard"/>
        <w:tabs>
          <w:tab w:val="left" w:pos="0"/>
        </w:tabs>
        <w:spacing w:after="0" w:line="240" w:lineRule="auto"/>
        <w:jc w:val="both"/>
      </w:pPr>
    </w:p>
    <w:p w:rsidR="00476DA4" w:rsidRDefault="00476DA4">
      <w:pPr>
        <w:pStyle w:val="Standard"/>
        <w:tabs>
          <w:tab w:val="left" w:pos="0"/>
        </w:tabs>
        <w:spacing w:after="0" w:line="240" w:lineRule="auto"/>
        <w:jc w:val="both"/>
      </w:pPr>
    </w:p>
    <w:p w:rsidR="00476DA4" w:rsidRDefault="00476DA4">
      <w:pPr>
        <w:pStyle w:val="Standard"/>
        <w:tabs>
          <w:tab w:val="left" w:pos="0"/>
        </w:tabs>
        <w:spacing w:after="0" w:line="240" w:lineRule="auto"/>
        <w:jc w:val="both"/>
      </w:pPr>
    </w:p>
    <w:p w:rsidR="00476DA4" w:rsidRDefault="00476DA4">
      <w:pPr>
        <w:pStyle w:val="Standard"/>
        <w:tabs>
          <w:tab w:val="left" w:pos="0"/>
        </w:tabs>
        <w:spacing w:after="0" w:line="240" w:lineRule="auto"/>
        <w:jc w:val="both"/>
      </w:pPr>
    </w:p>
    <w:p w:rsidR="00476DA4" w:rsidRDefault="00476DA4">
      <w:pPr>
        <w:pStyle w:val="Standard"/>
        <w:tabs>
          <w:tab w:val="left" w:pos="0"/>
        </w:tabs>
        <w:spacing w:after="0" w:line="240" w:lineRule="auto"/>
        <w:jc w:val="both"/>
      </w:pPr>
    </w:p>
    <w:p w:rsidR="00476DA4" w:rsidRDefault="00476DA4">
      <w:pPr>
        <w:pStyle w:val="Standard"/>
        <w:tabs>
          <w:tab w:val="left" w:pos="0"/>
        </w:tabs>
        <w:spacing w:after="0" w:line="240" w:lineRule="auto"/>
        <w:jc w:val="both"/>
      </w:pPr>
    </w:p>
    <w:p w:rsidR="00476DA4" w:rsidRDefault="00476DA4">
      <w:pPr>
        <w:pStyle w:val="Standard"/>
        <w:tabs>
          <w:tab w:val="left" w:pos="0"/>
        </w:tabs>
        <w:spacing w:after="0" w:line="240" w:lineRule="auto"/>
        <w:jc w:val="both"/>
      </w:pPr>
    </w:p>
    <w:p w:rsidR="00476DA4" w:rsidRDefault="00476DA4">
      <w:pPr>
        <w:pStyle w:val="Standard"/>
        <w:tabs>
          <w:tab w:val="left" w:pos="0"/>
        </w:tabs>
        <w:spacing w:after="0" w:line="240" w:lineRule="auto"/>
        <w:jc w:val="both"/>
      </w:pPr>
    </w:p>
    <w:p w:rsidR="005861FC" w:rsidRDefault="005861FC">
      <w:pPr>
        <w:pStyle w:val="Standard"/>
        <w:tabs>
          <w:tab w:val="left" w:pos="0"/>
        </w:tabs>
        <w:spacing w:after="0" w:line="240" w:lineRule="auto"/>
        <w:jc w:val="both"/>
      </w:pPr>
    </w:p>
    <w:p w:rsidR="005861FC" w:rsidRDefault="005861FC">
      <w:pPr>
        <w:pStyle w:val="Standard"/>
        <w:tabs>
          <w:tab w:val="left" w:pos="0"/>
        </w:tabs>
        <w:spacing w:after="0" w:line="240" w:lineRule="auto"/>
        <w:jc w:val="both"/>
      </w:pPr>
    </w:p>
    <w:p w:rsidR="005861FC" w:rsidRDefault="005861FC">
      <w:pPr>
        <w:pStyle w:val="Standard"/>
        <w:tabs>
          <w:tab w:val="left" w:pos="0"/>
        </w:tabs>
        <w:spacing w:after="0" w:line="240" w:lineRule="auto"/>
        <w:jc w:val="both"/>
      </w:pPr>
    </w:p>
    <w:p w:rsidR="005861FC" w:rsidRDefault="005861FC">
      <w:pPr>
        <w:pStyle w:val="Standard"/>
        <w:tabs>
          <w:tab w:val="left" w:pos="0"/>
        </w:tabs>
        <w:spacing w:after="0" w:line="240" w:lineRule="auto"/>
        <w:jc w:val="both"/>
      </w:pPr>
    </w:p>
    <w:p w:rsidR="005861FC" w:rsidRDefault="005861FC">
      <w:pPr>
        <w:pStyle w:val="Standard"/>
        <w:tabs>
          <w:tab w:val="left" w:pos="0"/>
        </w:tabs>
        <w:spacing w:after="0" w:line="240" w:lineRule="auto"/>
        <w:jc w:val="both"/>
      </w:pPr>
    </w:p>
    <w:p w:rsidR="005861FC" w:rsidRDefault="005861FC">
      <w:pPr>
        <w:pStyle w:val="Standard"/>
        <w:tabs>
          <w:tab w:val="left" w:pos="0"/>
        </w:tabs>
        <w:spacing w:after="0" w:line="240" w:lineRule="auto"/>
        <w:jc w:val="both"/>
      </w:pPr>
    </w:p>
    <w:p w:rsidR="005861FC" w:rsidRDefault="005861FC">
      <w:pPr>
        <w:pStyle w:val="Standard"/>
        <w:tabs>
          <w:tab w:val="left" w:pos="0"/>
        </w:tabs>
        <w:spacing w:after="0" w:line="240" w:lineRule="auto"/>
        <w:jc w:val="both"/>
      </w:pPr>
    </w:p>
    <w:p w:rsidR="005861FC" w:rsidRDefault="005861FC">
      <w:pPr>
        <w:pStyle w:val="Standard"/>
        <w:tabs>
          <w:tab w:val="left" w:pos="0"/>
        </w:tabs>
        <w:spacing w:after="0" w:line="240" w:lineRule="auto"/>
        <w:jc w:val="both"/>
      </w:pPr>
    </w:p>
    <w:p w:rsidR="005861FC" w:rsidRDefault="005861FC">
      <w:pPr>
        <w:pStyle w:val="Standard"/>
        <w:tabs>
          <w:tab w:val="left" w:pos="0"/>
        </w:tabs>
        <w:spacing w:after="0" w:line="240" w:lineRule="auto"/>
        <w:jc w:val="both"/>
      </w:pPr>
    </w:p>
    <w:p w:rsidR="005861FC" w:rsidRDefault="005861FC">
      <w:pPr>
        <w:pStyle w:val="Standard"/>
        <w:tabs>
          <w:tab w:val="left" w:pos="0"/>
        </w:tabs>
        <w:spacing w:after="0" w:line="240" w:lineRule="auto"/>
        <w:jc w:val="both"/>
      </w:pPr>
    </w:p>
    <w:p w:rsidR="005861FC" w:rsidRDefault="005861FC">
      <w:pPr>
        <w:pStyle w:val="Standard"/>
        <w:tabs>
          <w:tab w:val="left" w:pos="0"/>
        </w:tabs>
        <w:spacing w:after="0" w:line="240" w:lineRule="auto"/>
        <w:jc w:val="both"/>
      </w:pPr>
    </w:p>
    <w:p w:rsidR="005861FC" w:rsidRDefault="005861FC">
      <w:pPr>
        <w:pStyle w:val="Standard"/>
        <w:tabs>
          <w:tab w:val="left" w:pos="0"/>
        </w:tabs>
        <w:spacing w:after="0" w:line="240" w:lineRule="auto"/>
        <w:jc w:val="both"/>
      </w:pPr>
    </w:p>
    <w:p w:rsidR="005861FC" w:rsidRDefault="005861FC">
      <w:pPr>
        <w:pStyle w:val="Standard"/>
        <w:tabs>
          <w:tab w:val="left" w:pos="0"/>
        </w:tabs>
        <w:spacing w:after="0" w:line="240" w:lineRule="auto"/>
        <w:jc w:val="both"/>
        <w:rPr>
          <w:b/>
        </w:rPr>
      </w:pPr>
    </w:p>
    <w:p w:rsidR="005861FC" w:rsidRDefault="005861FC">
      <w:pPr>
        <w:pStyle w:val="Standard"/>
        <w:tabs>
          <w:tab w:val="left" w:pos="0"/>
        </w:tabs>
        <w:spacing w:after="0" w:line="240" w:lineRule="auto"/>
        <w:jc w:val="both"/>
        <w:rPr>
          <w:b/>
        </w:rPr>
      </w:pPr>
    </w:p>
    <w:p w:rsidR="005861FC" w:rsidRDefault="005861FC">
      <w:pPr>
        <w:pStyle w:val="Standard"/>
        <w:tabs>
          <w:tab w:val="left" w:pos="0"/>
        </w:tabs>
        <w:spacing w:after="0" w:line="240" w:lineRule="auto"/>
        <w:jc w:val="both"/>
        <w:rPr>
          <w:b/>
        </w:rPr>
      </w:pPr>
    </w:p>
    <w:p w:rsidR="005861FC" w:rsidRDefault="005861FC">
      <w:pPr>
        <w:pStyle w:val="Standard"/>
        <w:tabs>
          <w:tab w:val="left" w:pos="0"/>
        </w:tabs>
        <w:spacing w:after="0" w:line="240" w:lineRule="auto"/>
        <w:jc w:val="both"/>
        <w:rPr>
          <w:b/>
        </w:rPr>
      </w:pPr>
    </w:p>
    <w:p w:rsidR="005861FC" w:rsidRDefault="005861FC">
      <w:pPr>
        <w:pStyle w:val="Standard"/>
        <w:tabs>
          <w:tab w:val="left" w:pos="0"/>
        </w:tabs>
        <w:spacing w:after="0" w:line="240" w:lineRule="auto"/>
        <w:jc w:val="both"/>
        <w:rPr>
          <w:b/>
        </w:rPr>
      </w:pPr>
    </w:p>
    <w:p w:rsidR="005861FC" w:rsidRDefault="005861FC">
      <w:pPr>
        <w:pStyle w:val="Standard"/>
        <w:tabs>
          <w:tab w:val="left" w:pos="0"/>
        </w:tabs>
        <w:spacing w:after="0" w:line="240" w:lineRule="auto"/>
        <w:jc w:val="both"/>
        <w:rPr>
          <w:b/>
        </w:rPr>
      </w:pPr>
    </w:p>
    <w:p w:rsidR="005861FC" w:rsidRDefault="005861FC">
      <w:pPr>
        <w:pStyle w:val="Standard"/>
        <w:tabs>
          <w:tab w:val="left" w:pos="0"/>
        </w:tabs>
        <w:spacing w:after="0" w:line="240" w:lineRule="auto"/>
        <w:jc w:val="both"/>
        <w:rPr>
          <w:b/>
        </w:rPr>
      </w:pPr>
    </w:p>
    <w:p w:rsidR="005861FC" w:rsidRDefault="005861FC">
      <w:pPr>
        <w:pStyle w:val="Standard"/>
        <w:tabs>
          <w:tab w:val="left" w:pos="0"/>
        </w:tabs>
        <w:spacing w:after="0" w:line="240" w:lineRule="auto"/>
        <w:jc w:val="both"/>
        <w:rPr>
          <w:b/>
        </w:rPr>
      </w:pPr>
    </w:p>
    <w:p w:rsidR="005861FC" w:rsidRDefault="005861FC">
      <w:pPr>
        <w:pStyle w:val="Standard"/>
        <w:tabs>
          <w:tab w:val="left" w:pos="0"/>
        </w:tabs>
        <w:spacing w:after="0" w:line="240" w:lineRule="auto"/>
        <w:jc w:val="both"/>
        <w:rPr>
          <w:b/>
        </w:rPr>
      </w:pPr>
    </w:p>
    <w:p w:rsidR="005861FC" w:rsidRDefault="005861FC">
      <w:pPr>
        <w:pStyle w:val="Standard"/>
        <w:tabs>
          <w:tab w:val="left" w:pos="0"/>
        </w:tabs>
        <w:spacing w:after="0" w:line="240" w:lineRule="auto"/>
        <w:jc w:val="both"/>
        <w:rPr>
          <w:b/>
        </w:rPr>
      </w:pPr>
    </w:p>
    <w:p w:rsidR="005861FC" w:rsidRDefault="005861FC">
      <w:pPr>
        <w:pStyle w:val="Standard"/>
        <w:tabs>
          <w:tab w:val="left" w:pos="0"/>
        </w:tabs>
        <w:spacing w:after="0" w:line="240" w:lineRule="auto"/>
        <w:jc w:val="both"/>
        <w:rPr>
          <w:b/>
        </w:rPr>
      </w:pPr>
    </w:p>
    <w:p w:rsidR="005861FC" w:rsidRDefault="005861FC">
      <w:pPr>
        <w:pStyle w:val="Standard"/>
        <w:tabs>
          <w:tab w:val="left" w:pos="0"/>
        </w:tabs>
        <w:spacing w:after="0" w:line="240" w:lineRule="auto"/>
        <w:jc w:val="both"/>
        <w:rPr>
          <w:b/>
        </w:rPr>
      </w:pPr>
    </w:p>
    <w:p w:rsidR="005861FC" w:rsidRDefault="005861FC">
      <w:pPr>
        <w:pStyle w:val="Standard"/>
        <w:tabs>
          <w:tab w:val="left" w:pos="0"/>
        </w:tabs>
        <w:spacing w:after="0" w:line="240" w:lineRule="auto"/>
        <w:jc w:val="both"/>
        <w:rPr>
          <w:b/>
        </w:rPr>
      </w:pPr>
    </w:p>
    <w:p w:rsidR="005861FC" w:rsidRDefault="005861FC">
      <w:pPr>
        <w:pStyle w:val="Standard"/>
        <w:tabs>
          <w:tab w:val="left" w:pos="0"/>
        </w:tabs>
        <w:spacing w:after="0" w:line="240" w:lineRule="auto"/>
        <w:jc w:val="both"/>
        <w:rPr>
          <w:b/>
        </w:rPr>
      </w:pPr>
    </w:p>
    <w:p w:rsidR="005861FC" w:rsidRDefault="005861FC">
      <w:pPr>
        <w:pStyle w:val="Standard"/>
        <w:tabs>
          <w:tab w:val="left" w:pos="0"/>
        </w:tabs>
        <w:spacing w:after="0" w:line="240" w:lineRule="auto"/>
        <w:jc w:val="both"/>
        <w:rPr>
          <w:b/>
        </w:rPr>
      </w:pPr>
    </w:p>
    <w:p w:rsidR="005861FC" w:rsidRDefault="005861FC">
      <w:pPr>
        <w:pStyle w:val="Standard"/>
        <w:tabs>
          <w:tab w:val="left" w:pos="0"/>
        </w:tabs>
        <w:spacing w:after="0" w:line="240" w:lineRule="auto"/>
        <w:jc w:val="both"/>
        <w:rPr>
          <w:b/>
        </w:rPr>
      </w:pPr>
    </w:p>
    <w:p w:rsidR="005861FC" w:rsidRDefault="005861FC">
      <w:pPr>
        <w:pStyle w:val="Standard"/>
        <w:tabs>
          <w:tab w:val="left" w:pos="0"/>
        </w:tabs>
        <w:spacing w:after="0" w:line="240" w:lineRule="auto"/>
        <w:jc w:val="both"/>
        <w:rPr>
          <w:b/>
        </w:rPr>
      </w:pPr>
    </w:p>
    <w:p w:rsidR="005861FC" w:rsidRDefault="005861FC">
      <w:pPr>
        <w:pStyle w:val="Standard"/>
        <w:tabs>
          <w:tab w:val="left" w:pos="0"/>
        </w:tabs>
        <w:spacing w:after="0" w:line="240" w:lineRule="auto"/>
        <w:jc w:val="both"/>
        <w:rPr>
          <w:b/>
        </w:rPr>
      </w:pPr>
    </w:p>
    <w:p w:rsidR="005861FC" w:rsidRDefault="005861FC">
      <w:pPr>
        <w:pStyle w:val="Standard"/>
        <w:tabs>
          <w:tab w:val="left" w:pos="0"/>
        </w:tabs>
        <w:spacing w:after="0" w:line="240" w:lineRule="auto"/>
        <w:jc w:val="both"/>
        <w:rPr>
          <w:b/>
        </w:rPr>
      </w:pPr>
    </w:p>
    <w:p w:rsidR="005861FC" w:rsidRDefault="005861FC">
      <w:pPr>
        <w:pStyle w:val="Standard"/>
        <w:tabs>
          <w:tab w:val="left" w:pos="0"/>
        </w:tabs>
        <w:spacing w:after="0" w:line="240" w:lineRule="auto"/>
        <w:jc w:val="both"/>
        <w:rPr>
          <w:b/>
        </w:rPr>
      </w:pPr>
    </w:p>
    <w:p w:rsidR="005861FC" w:rsidRPr="005861FC" w:rsidRDefault="005861FC">
      <w:pPr>
        <w:pStyle w:val="Standard"/>
        <w:tabs>
          <w:tab w:val="left" w:pos="0"/>
        </w:tabs>
        <w:spacing w:after="0" w:line="240" w:lineRule="auto"/>
        <w:jc w:val="both"/>
        <w:rPr>
          <w:b/>
        </w:rPr>
      </w:pPr>
      <w:r>
        <w:rPr>
          <w:b/>
        </w:rPr>
        <w:t xml:space="preserve"> </w:t>
      </w:r>
    </w:p>
    <w:sectPr w:rsidR="005861FC" w:rsidRPr="005861FC" w:rsidSect="00BE702D">
      <w:type w:val="continuous"/>
      <w:pgSz w:w="11906" w:h="16838"/>
      <w:pgMar w:top="1417" w:right="1417" w:bottom="765" w:left="1417" w:header="708" w:footer="708" w:gutter="0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1E4E" w:rsidRDefault="00161E4E">
      <w:r>
        <w:separator/>
      </w:r>
    </w:p>
  </w:endnote>
  <w:endnote w:type="continuationSeparator" w:id="0">
    <w:p w:rsidR="00161E4E" w:rsidRDefault="00161E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D90" w:rsidRDefault="007419E4">
    <w:pPr>
      <w:spacing w:after="228" w:line="276" w:lineRule="auto"/>
      <w:jc w:val="right"/>
    </w:pPr>
    <w:r w:rsidRPr="007419E4">
      <w:rPr>
        <w:rFonts w:cs="Calibri"/>
        <w:noProof/>
      </w:rPr>
      <w:pict>
        <v:group id="Group 133413" o:spid="_x0000_s4105" style="position:absolute;left:0;text-align:left;margin-left:70.9pt;margin-top:779.65pt;width:467.7pt;height:.5pt;z-index:251658752;mso-position-horizontal-relative:page;mso-position-vertical-relative:page" coordsize="5939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">
          <v:shape id="Shape 133414" o:spid="_x0000_s4107" style="position:absolute;width:57599;height:0;visibility:visible;mso-wrap-style:square;v-text-anchor:top" coordsize="575995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" adj="0,,0" path="m,l5759959,e" filled="f" strokeweight=".5pt">
            <v:stroke joinstyle="round" endcap="round"/>
            <v:formulas/>
            <v:path arrowok="t" o:connecttype="segments" textboxrect="0,0,5759959,0"/>
          </v:shape>
          <v:shape id="Shape 133415" o:spid="_x0000_s4106" style="position:absolute;left:1790;width:57607;height:0;visibility:visible;mso-wrap-style:square;v-text-anchor:top" coordsize="576072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" adj="0,,0" path="m,l5760720,e" filled="f" strokeweight=".5pt">
            <v:stroke joinstyle="round" endcap="round"/>
            <v:formulas/>
            <v:path arrowok="t" o:connecttype="segments" textboxrect="0,0,5760720,0"/>
          </v:shape>
          <w10:wrap type="square" anchorx="page" anchory="page"/>
        </v:group>
      </w:pict>
    </w:r>
  </w:p>
  <w:p w:rsidR="00D87D90" w:rsidRDefault="00D87D90">
    <w:pPr>
      <w:jc w:val="center"/>
    </w:pPr>
    <w:r>
      <w:rPr>
        <w:rFonts w:ascii="Arial" w:eastAsia="Arial" w:hAnsi="Arial" w:cs="Arial"/>
        <w:sz w:val="16"/>
      </w:rPr>
      <w:t xml:space="preserve">– </w:t>
    </w:r>
    <w:r w:rsidR="007419E4" w:rsidRPr="007419E4">
      <w:rPr>
        <w:rFonts w:ascii="Times New Roman" w:eastAsia="Times New Roman" w:hAnsi="Times New Roman"/>
        <w:sz w:val="24"/>
      </w:rPr>
      <w:fldChar w:fldCharType="begin"/>
    </w:r>
    <w:r>
      <w:instrText xml:space="preserve"> PAGE   \* MERGEFORMAT </w:instrText>
    </w:r>
    <w:r w:rsidR="007419E4" w:rsidRPr="007419E4">
      <w:rPr>
        <w:rFonts w:ascii="Times New Roman" w:eastAsia="Times New Roman" w:hAnsi="Times New Roman"/>
        <w:sz w:val="24"/>
      </w:rPr>
      <w:fldChar w:fldCharType="separate"/>
    </w:r>
    <w:r w:rsidRPr="00C35FB4">
      <w:rPr>
        <w:rFonts w:ascii="Arial" w:eastAsia="Arial" w:hAnsi="Arial" w:cs="Arial"/>
        <w:noProof/>
        <w:sz w:val="16"/>
      </w:rPr>
      <w:t>88</w:t>
    </w:r>
    <w:r w:rsidR="007419E4">
      <w:rPr>
        <w:rFonts w:ascii="Arial" w:eastAsia="Arial" w:hAnsi="Arial" w:cs="Arial"/>
        <w:sz w:val="16"/>
      </w:rPr>
      <w:fldChar w:fldCharType="end"/>
    </w:r>
    <w:r>
      <w:rPr>
        <w:rFonts w:ascii="Arial" w:eastAsia="Arial" w:hAnsi="Arial" w:cs="Arial"/>
        <w:sz w:val="16"/>
      </w:rPr>
      <w:t xml:space="preserve"> –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D90" w:rsidRDefault="007419E4">
    <w:pPr>
      <w:spacing w:after="228" w:line="276" w:lineRule="auto"/>
      <w:jc w:val="right"/>
    </w:pPr>
    <w:r w:rsidRPr="007419E4">
      <w:rPr>
        <w:rFonts w:cs="Calibri"/>
        <w:noProof/>
      </w:rPr>
      <w:pict>
        <v:group id="Group 133368" o:spid="_x0000_s4102" style="position:absolute;left:0;text-align:left;margin-left:70.9pt;margin-top:779.65pt;width:467.7pt;height:.5pt;z-index:251661824;mso-position-horizontal-relative:page;mso-position-vertical-relative:page" coordsize="5939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">
          <v:shape id="Shape 133369" o:spid="_x0000_s4104" style="position:absolute;width:57599;height:0;visibility:visible;mso-wrap-style:square;v-text-anchor:top" coordsize="575995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" adj="0,,0" path="m,l5759959,e" filled="f" strokeweight=".5pt">
            <v:stroke joinstyle="round" endcap="round"/>
            <v:formulas/>
            <v:path arrowok="t" o:connecttype="segments" textboxrect="0,0,5759959,0"/>
          </v:shape>
          <v:shape id="Shape 133370" o:spid="_x0000_s4103" style="position:absolute;left:1790;width:57607;height:0;visibility:visible;mso-wrap-style:square;v-text-anchor:top" coordsize="576072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" adj="0,,0" path="m,l5760720,e" filled="f" strokeweight=".5pt">
            <v:stroke joinstyle="round" endcap="round"/>
            <v:formulas/>
            <v:path arrowok="t" o:connecttype="segments" textboxrect="0,0,5760720,0"/>
          </v:shape>
          <w10:wrap type="square" anchorx="page" anchory="page"/>
        </v:group>
      </w:pict>
    </w:r>
  </w:p>
  <w:p w:rsidR="00D87D90" w:rsidRDefault="00D87D90">
    <w:pPr>
      <w:jc w:val="center"/>
    </w:pPr>
    <w:r>
      <w:rPr>
        <w:rFonts w:ascii="Arial" w:eastAsia="Arial" w:hAnsi="Arial" w:cs="Arial"/>
        <w:sz w:val="16"/>
      </w:rPr>
      <w:t xml:space="preserve">– </w:t>
    </w:r>
    <w:r w:rsidR="007419E4" w:rsidRPr="007419E4">
      <w:rPr>
        <w:rFonts w:ascii="Times New Roman" w:eastAsia="Times New Roman" w:hAnsi="Times New Roman"/>
        <w:sz w:val="24"/>
      </w:rPr>
      <w:fldChar w:fldCharType="begin"/>
    </w:r>
    <w:r>
      <w:instrText xml:space="preserve"> PAGE   \* MERGEFORMAT </w:instrText>
    </w:r>
    <w:r w:rsidR="007419E4" w:rsidRPr="007419E4">
      <w:rPr>
        <w:rFonts w:ascii="Times New Roman" w:eastAsia="Times New Roman" w:hAnsi="Times New Roman"/>
        <w:sz w:val="24"/>
      </w:rPr>
      <w:fldChar w:fldCharType="separate"/>
    </w:r>
    <w:r w:rsidR="00AA4808" w:rsidRPr="00AA4808">
      <w:rPr>
        <w:rFonts w:ascii="Arial" w:eastAsia="Arial" w:hAnsi="Arial" w:cs="Arial"/>
        <w:noProof/>
        <w:sz w:val="16"/>
      </w:rPr>
      <w:t>30</w:t>
    </w:r>
    <w:r w:rsidR="007419E4">
      <w:rPr>
        <w:rFonts w:ascii="Arial" w:eastAsia="Arial" w:hAnsi="Arial" w:cs="Arial"/>
        <w:sz w:val="16"/>
      </w:rPr>
      <w:fldChar w:fldCharType="end"/>
    </w:r>
    <w:r>
      <w:rPr>
        <w:rFonts w:ascii="Arial" w:eastAsia="Arial" w:hAnsi="Arial" w:cs="Arial"/>
        <w:sz w:val="16"/>
      </w:rPr>
      <w:t xml:space="preserve"> –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D90" w:rsidRDefault="007419E4">
    <w:pPr>
      <w:spacing w:after="228" w:line="276" w:lineRule="auto"/>
      <w:jc w:val="right"/>
    </w:pPr>
    <w:r w:rsidRPr="007419E4">
      <w:rPr>
        <w:rFonts w:cs="Calibri"/>
        <w:noProof/>
      </w:rPr>
      <w:pict>
        <v:group id="Group 133326" o:spid="_x0000_s4097" style="position:absolute;left:0;text-align:left;margin-left:70.9pt;margin-top:779.65pt;width:467.7pt;height:.5pt;z-index:251664896;mso-position-horizontal-relative:page;mso-position-vertical-relative:page" coordsize="5939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">
          <v:shape id="Shape 133327" o:spid="_x0000_s4099" style="position:absolute;width:57599;height:0;visibility:visible;mso-wrap-style:square;v-text-anchor:top" coordsize="575995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" adj="0,,0" path="m,l5759959,e" filled="f" strokeweight=".5pt">
            <v:stroke joinstyle="round" endcap="round"/>
            <v:formulas/>
            <v:path arrowok="t" o:connecttype="segments" textboxrect="0,0,5759959,0"/>
          </v:shape>
          <v:shape id="Shape 133328" o:spid="_x0000_s4098" style="position:absolute;left:1790;width:57607;height:0;visibility:visible;mso-wrap-style:square;v-text-anchor:top" coordsize="576072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" adj="0,,0" path="m,l5760720,e" filled="f" strokeweight=".5pt">
            <v:stroke joinstyle="round" endcap="round"/>
            <v:formulas/>
            <v:path arrowok="t" o:connecttype="segments" textboxrect="0,0,5760720,0"/>
          </v:shape>
          <w10:wrap type="square" anchorx="page" anchory="page"/>
        </v:group>
      </w:pict>
    </w:r>
  </w:p>
  <w:p w:rsidR="00D87D90" w:rsidRDefault="00D87D90">
    <w:pPr>
      <w:jc w:val="center"/>
    </w:pPr>
    <w:r>
      <w:rPr>
        <w:rFonts w:ascii="Arial" w:eastAsia="Arial" w:hAnsi="Arial" w:cs="Arial"/>
        <w:sz w:val="16"/>
      </w:rPr>
      <w:t xml:space="preserve">– </w:t>
    </w:r>
    <w:r w:rsidR="007419E4" w:rsidRPr="007419E4">
      <w:rPr>
        <w:rFonts w:ascii="Times New Roman" w:eastAsia="Times New Roman" w:hAnsi="Times New Roman"/>
        <w:sz w:val="24"/>
      </w:rPr>
      <w:fldChar w:fldCharType="begin"/>
    </w:r>
    <w:r>
      <w:instrText xml:space="preserve"> PAGE   \* MERGEFORMAT </w:instrText>
    </w:r>
    <w:r w:rsidR="007419E4" w:rsidRPr="007419E4">
      <w:rPr>
        <w:rFonts w:ascii="Times New Roman" w:eastAsia="Times New Roman" w:hAnsi="Times New Roman"/>
        <w:sz w:val="24"/>
      </w:rPr>
      <w:fldChar w:fldCharType="separate"/>
    </w:r>
    <w:r w:rsidR="00AA4808" w:rsidRPr="00AA4808">
      <w:rPr>
        <w:rFonts w:ascii="Arial" w:eastAsia="Arial" w:hAnsi="Arial" w:cs="Arial"/>
        <w:noProof/>
        <w:sz w:val="16"/>
      </w:rPr>
      <w:t>31</w:t>
    </w:r>
    <w:r w:rsidR="007419E4">
      <w:rPr>
        <w:rFonts w:ascii="Arial" w:eastAsia="Arial" w:hAnsi="Arial" w:cs="Arial"/>
        <w:sz w:val="16"/>
      </w:rPr>
      <w:fldChar w:fldCharType="end"/>
    </w:r>
    <w:r>
      <w:rPr>
        <w:rFonts w:ascii="Arial" w:eastAsia="Arial" w:hAnsi="Arial" w:cs="Arial"/>
        <w:sz w:val="16"/>
      </w:rPr>
      <w:t xml:space="preserve"> – 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D90" w:rsidRDefault="00D87D90">
    <w:pPr>
      <w:pStyle w:val="Zpat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D90" w:rsidRDefault="007419E4">
    <w:pPr>
      <w:pStyle w:val="Zpat"/>
      <w:jc w:val="center"/>
      <w:rPr>
        <w:caps/>
        <w:color w:val="4F81BD" w:themeColor="accent1"/>
      </w:rPr>
    </w:pPr>
    <w:r>
      <w:rPr>
        <w:caps/>
        <w:color w:val="4F81BD" w:themeColor="accent1"/>
      </w:rPr>
      <w:fldChar w:fldCharType="begin"/>
    </w:r>
    <w:r w:rsidR="00D87D90">
      <w:rPr>
        <w:caps/>
        <w:color w:val="4F81BD" w:themeColor="accent1"/>
      </w:rPr>
      <w:instrText>PAGE   \* MERGEFORMAT</w:instrText>
    </w:r>
    <w:r>
      <w:rPr>
        <w:caps/>
        <w:color w:val="4F81BD" w:themeColor="accent1"/>
      </w:rPr>
      <w:fldChar w:fldCharType="separate"/>
    </w:r>
    <w:r w:rsidR="00AA4808">
      <w:rPr>
        <w:caps/>
        <w:noProof/>
        <w:color w:val="4F81BD" w:themeColor="accent1"/>
      </w:rPr>
      <w:t>73</w:t>
    </w:r>
    <w:r>
      <w:rPr>
        <w:caps/>
        <w:color w:val="4F81BD" w:themeColor="accent1"/>
      </w:rPr>
      <w:fldChar w:fldCharType="end"/>
    </w:r>
  </w:p>
  <w:p w:rsidR="00D87D90" w:rsidRDefault="00D87D90">
    <w:pPr>
      <w:pStyle w:val="Zpat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1E4E" w:rsidRDefault="00161E4E">
      <w:r>
        <w:rPr>
          <w:color w:val="000000"/>
        </w:rPr>
        <w:separator/>
      </w:r>
    </w:p>
  </w:footnote>
  <w:footnote w:type="continuationSeparator" w:id="0">
    <w:p w:rsidR="00161E4E" w:rsidRDefault="00161E4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D90" w:rsidRDefault="00D87D90">
    <w:pPr>
      <w:spacing w:after="82"/>
      <w:jc w:val="right"/>
    </w:pPr>
    <w:r>
      <w:rPr>
        <w:rFonts w:ascii="Arial" w:eastAsia="Arial" w:hAnsi="Arial" w:cs="Arial"/>
        <w:sz w:val="18"/>
      </w:rPr>
      <w:t xml:space="preserve"> Mateřská škola Pardubice – Polabiny, Mladých 158  </w:t>
    </w:r>
    <w:r>
      <w:rPr>
        <w:rFonts w:ascii="Arial" w:eastAsia="Arial" w:hAnsi="Arial" w:cs="Arial"/>
        <w:sz w:val="18"/>
      </w:rPr>
      <w:tab/>
      <w:t xml:space="preserve"> </w:t>
    </w:r>
    <w:r>
      <w:rPr>
        <w:rFonts w:ascii="Arial" w:eastAsia="Arial" w:hAnsi="Arial" w:cs="Arial"/>
        <w:sz w:val="18"/>
      </w:rPr>
      <w:tab/>
      <w:t xml:space="preserve"> </w:t>
    </w:r>
    <w:r>
      <w:rPr>
        <w:rFonts w:ascii="Arial" w:eastAsia="Arial" w:hAnsi="Arial" w:cs="Arial"/>
        <w:sz w:val="18"/>
      </w:rPr>
      <w:tab/>
      <w:t xml:space="preserve"> </w:t>
    </w:r>
    <w:r>
      <w:rPr>
        <w:rFonts w:ascii="Arial" w:eastAsia="Arial" w:hAnsi="Arial" w:cs="Arial"/>
        <w:sz w:val="18"/>
      </w:rPr>
      <w:tab/>
      <w:t xml:space="preserve"> </w:t>
    </w:r>
    <w:r>
      <w:rPr>
        <w:rFonts w:ascii="Arial" w:eastAsia="Arial" w:hAnsi="Arial" w:cs="Arial"/>
        <w:sz w:val="18"/>
      </w:rPr>
      <w:tab/>
      <w:t xml:space="preserve"> </w:t>
    </w:r>
    <w:r>
      <w:rPr>
        <w:rFonts w:ascii="Arial" w:eastAsia="Arial" w:hAnsi="Arial" w:cs="Arial"/>
        <w:sz w:val="18"/>
      </w:rPr>
      <w:tab/>
      <w:t xml:space="preserve"> </w:t>
    </w:r>
    <w:r>
      <w:rPr>
        <w:rFonts w:ascii="Arial" w:eastAsia="Arial" w:hAnsi="Arial" w:cs="Arial"/>
        <w:sz w:val="18"/>
      </w:rPr>
      <w:tab/>
    </w:r>
    <w:r>
      <w:rPr>
        <w:rFonts w:ascii="Arial" w:eastAsia="Arial" w:hAnsi="Arial" w:cs="Arial"/>
        <w:b/>
        <w:sz w:val="16"/>
      </w:rPr>
      <w:t>»ŠKOLNÍ VZDĚLÁVACÍ PROGRAM«</w:t>
    </w:r>
    <w:r>
      <w:rPr>
        <w:rFonts w:ascii="Arial" w:eastAsia="Arial" w:hAnsi="Arial" w:cs="Arial"/>
      </w:rPr>
      <w:t xml:space="preserve"> </w:t>
    </w:r>
  </w:p>
  <w:p w:rsidR="00D87D90" w:rsidRDefault="007419E4">
    <w:pPr>
      <w:spacing w:after="331" w:line="276" w:lineRule="auto"/>
    </w:pPr>
    <w:r w:rsidRPr="007419E4">
      <w:rPr>
        <w:rFonts w:cs="Calibri"/>
        <w:noProof/>
      </w:rPr>
      <w:pict>
        <v:group id="Group 133404" o:spid="_x0000_s4108" style="position:absolute;margin-left:85pt;margin-top:62.35pt;width:453.6pt;height:1.25pt;z-index:251652608;mso-position-horizontal-relative:page;mso-position-vertical-relative:page" coordsize="57607,1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">
          <v:shape id="Shape 133405" o:spid="_x0000_s4109" style="position:absolute;width:57607;height:0;visibility:visible;mso-wrap-style:square;v-text-anchor:top" coordsize="576072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" adj="0,,0" path="m,l5760720,e" filled="f" strokeweight="1.25pt">
            <v:stroke joinstyle="round"/>
            <v:formulas/>
            <v:path arrowok="t" o:connecttype="segments" textboxrect="0,0,5760720,0"/>
          </v:shape>
          <w10:wrap type="square" anchorx="page" anchory="page"/>
        </v:group>
      </w:pict>
    </w:r>
  </w:p>
  <w:p w:rsidR="00D87D90" w:rsidRDefault="00D87D90">
    <w:pPr>
      <w:ind w:left="715"/>
    </w:pPr>
    <w:r>
      <w:rPr>
        <w:rFonts w:ascii="Arial" w:eastAsia="Arial" w:hAnsi="Arial" w:cs="Arial"/>
        <w:b/>
        <w:i/>
        <w:sz w:val="26"/>
      </w:rPr>
      <w:t xml:space="preserve">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D90" w:rsidRDefault="00D87D90" w:rsidP="00823218">
    <w:pPr>
      <w:pStyle w:val="Zhlav"/>
    </w:pPr>
    <w:r>
      <w:rPr>
        <w:noProof/>
        <w:lang w:eastAsia="cs-CZ"/>
      </w:rPr>
      <w:drawing>
        <wp:inline distT="0" distB="0" distL="0" distR="0">
          <wp:extent cx="952500" cy="714375"/>
          <wp:effectExtent l="0" t="0" r="0" b="9525"/>
          <wp:docPr id="18" name="Obrázek 18" descr="j02176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j021769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Mateřská škola Ledvice, Mírová 107/8, 417 72, IČO:70698350 </w:t>
    </w:r>
    <w:r>
      <w:rPr>
        <w:rFonts w:ascii="Arial" w:eastAsia="Arial" w:hAnsi="Arial" w:cs="Arial"/>
        <w:sz w:val="18"/>
      </w:rPr>
      <w:tab/>
      <w:t xml:space="preserve"> </w:t>
    </w:r>
    <w:r>
      <w:rPr>
        <w:rFonts w:ascii="Arial" w:eastAsia="Arial" w:hAnsi="Arial" w:cs="Arial"/>
        <w:sz w:val="18"/>
      </w:rPr>
      <w:tab/>
      <w:t xml:space="preserve"> </w:t>
    </w:r>
    <w:r>
      <w:rPr>
        <w:rFonts w:ascii="Arial" w:eastAsia="Arial" w:hAnsi="Arial" w:cs="Arial"/>
        <w:sz w:val="18"/>
      </w:rPr>
      <w:tab/>
      <w:t xml:space="preserve"> </w:t>
    </w:r>
  </w:p>
  <w:p w:rsidR="00D87D90" w:rsidRDefault="00D87D90">
    <w:pPr>
      <w:spacing w:line="276" w:lineRule="auto"/>
      <w:jc w:val="righ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D90" w:rsidRDefault="00D87D90">
    <w:pPr>
      <w:spacing w:after="82"/>
    </w:pPr>
    <w:r>
      <w:rPr>
        <w:rFonts w:ascii="Arial" w:eastAsia="Arial" w:hAnsi="Arial" w:cs="Arial"/>
        <w:sz w:val="18"/>
      </w:rPr>
      <w:t xml:space="preserve"> Mateřská škola Pardubice – Polabiny, Mladých 158  </w:t>
    </w:r>
    <w:r>
      <w:rPr>
        <w:rFonts w:ascii="Arial" w:eastAsia="Arial" w:hAnsi="Arial" w:cs="Arial"/>
        <w:sz w:val="18"/>
      </w:rPr>
      <w:tab/>
      <w:t xml:space="preserve"> </w:t>
    </w:r>
    <w:r>
      <w:rPr>
        <w:rFonts w:ascii="Arial" w:eastAsia="Arial" w:hAnsi="Arial" w:cs="Arial"/>
        <w:sz w:val="18"/>
      </w:rPr>
      <w:tab/>
      <w:t xml:space="preserve"> </w:t>
    </w:r>
    <w:r>
      <w:rPr>
        <w:rFonts w:ascii="Arial" w:eastAsia="Arial" w:hAnsi="Arial" w:cs="Arial"/>
        <w:sz w:val="18"/>
      </w:rPr>
      <w:tab/>
      <w:t xml:space="preserve"> </w:t>
    </w:r>
    <w:r>
      <w:rPr>
        <w:rFonts w:ascii="Arial" w:eastAsia="Arial" w:hAnsi="Arial" w:cs="Arial"/>
        <w:sz w:val="18"/>
      </w:rPr>
      <w:tab/>
      <w:t xml:space="preserve"> </w:t>
    </w:r>
    <w:r>
      <w:rPr>
        <w:rFonts w:ascii="Arial" w:eastAsia="Arial" w:hAnsi="Arial" w:cs="Arial"/>
        <w:sz w:val="18"/>
      </w:rPr>
      <w:tab/>
      <w:t xml:space="preserve"> </w:t>
    </w:r>
    <w:r>
      <w:rPr>
        <w:rFonts w:ascii="Arial" w:eastAsia="Arial" w:hAnsi="Arial" w:cs="Arial"/>
        <w:sz w:val="18"/>
      </w:rPr>
      <w:tab/>
      <w:t xml:space="preserve"> </w:t>
    </w:r>
    <w:r>
      <w:rPr>
        <w:rFonts w:ascii="Arial" w:eastAsia="Arial" w:hAnsi="Arial" w:cs="Arial"/>
        <w:sz w:val="18"/>
      </w:rPr>
      <w:tab/>
    </w:r>
    <w:r>
      <w:rPr>
        <w:rFonts w:ascii="Arial" w:eastAsia="Arial" w:hAnsi="Arial" w:cs="Arial"/>
        <w:b/>
        <w:sz w:val="16"/>
      </w:rPr>
      <w:t>»ŠKOLNÍ VZDĚLÁVACÍ PROGRAM«</w:t>
    </w:r>
    <w:r>
      <w:rPr>
        <w:rFonts w:ascii="Arial" w:eastAsia="Arial" w:hAnsi="Arial" w:cs="Arial"/>
      </w:rPr>
      <w:t xml:space="preserve"> </w:t>
    </w:r>
  </w:p>
  <w:p w:rsidR="00D87D90" w:rsidRDefault="007419E4">
    <w:pPr>
      <w:spacing w:line="276" w:lineRule="auto"/>
      <w:jc w:val="right"/>
    </w:pPr>
    <w:r w:rsidRPr="007419E4">
      <w:rPr>
        <w:rFonts w:cs="Calibri"/>
        <w:noProof/>
      </w:rPr>
      <w:pict>
        <v:group id="Group 133320" o:spid="_x0000_s4100" style="position:absolute;left:0;text-align:left;margin-left:85pt;margin-top:62.35pt;width:453.6pt;height:1.25pt;z-index:251655680;mso-position-horizontal-relative:page;mso-position-vertical-relative:page" coordsize="57607,1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">
          <v:shape id="Shape 133321" o:spid="_x0000_s4101" style="position:absolute;width:57607;height:0;visibility:visible;mso-wrap-style:square;v-text-anchor:top" coordsize="576072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" adj="0,,0" path="m,l5760720,e" filled="f" strokeweight="1.25pt">
            <v:stroke joinstyle="round"/>
            <v:formulas/>
            <v:path arrowok="t" o:connecttype="segments" textboxrect="0,0,5760720,0"/>
          </v:shape>
          <w10:wrap type="square" anchorx="page" anchory="page"/>
        </v:group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D90" w:rsidRDefault="00D87D90">
    <w:pPr>
      <w:pStyle w:val="Zhlav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D90" w:rsidRPr="00186167" w:rsidRDefault="00D87D90" w:rsidP="00186167">
    <w:pPr>
      <w:pStyle w:val="Zhlav"/>
    </w:pPr>
    <w:r>
      <w:rPr>
        <w:noProof/>
        <w:lang w:eastAsia="cs-CZ"/>
      </w:rPr>
      <w:drawing>
        <wp:inline distT="0" distB="0" distL="0" distR="0">
          <wp:extent cx="952500" cy="714375"/>
          <wp:effectExtent l="0" t="0" r="0" b="9525"/>
          <wp:docPr id="5" name="Obrázek 5" descr="j02176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j021769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Mateřská škola Ledvice, Mírová 107/8, 41772, IČO:70698350 </w:t>
    </w:r>
    <w:r>
      <w:rPr>
        <w:rFonts w:ascii="Arial" w:eastAsia="Arial" w:hAnsi="Arial" w:cs="Arial"/>
        <w:sz w:val="18"/>
      </w:rPr>
      <w:tab/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D90" w:rsidRDefault="00D87D90">
    <w:pPr>
      <w:pStyle w:val="Zhlav"/>
    </w:pPr>
    <w:r>
      <w:rPr>
        <w:noProof/>
        <w:lang w:eastAsia="cs-CZ"/>
      </w:rPr>
      <w:drawing>
        <wp:inline distT="0" distB="0" distL="0" distR="0">
          <wp:extent cx="952500" cy="714375"/>
          <wp:effectExtent l="0" t="0" r="0" b="9525"/>
          <wp:docPr id="2" name="Obrázek 2" descr="j02176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j021769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Mateřská škola Ledvice, Mírová 107/8, 41772, IČO:70698350 </w:t>
    </w:r>
    <w:r>
      <w:rPr>
        <w:rFonts w:ascii="Arial" w:eastAsia="Arial" w:hAnsi="Arial" w:cs="Arial"/>
        <w:sz w:val="18"/>
      </w:rPr>
      <w:tab/>
    </w:r>
  </w:p>
  <w:p w:rsidR="00D87D90" w:rsidRDefault="00D87D90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D7607"/>
    <w:multiLevelType w:val="multilevel"/>
    <w:tmpl w:val="5B52E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021E22"/>
    <w:multiLevelType w:val="multilevel"/>
    <w:tmpl w:val="4CE20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33E12DC"/>
    <w:multiLevelType w:val="multilevel"/>
    <w:tmpl w:val="5F247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3E22609"/>
    <w:multiLevelType w:val="multilevel"/>
    <w:tmpl w:val="ADC87DA2"/>
    <w:styleLink w:val="WWNum14"/>
    <w:lvl w:ilvl="0">
      <w:numFmt w:val="bullet"/>
      <w:lvlText w:val=""/>
      <w:lvlJc w:val="left"/>
      <w:rPr>
        <w:rFonts w:ascii="Symbol" w:hAnsi="Symbol"/>
        <w:sz w:val="20"/>
      </w:rPr>
    </w:lvl>
    <w:lvl w:ilvl="1">
      <w:numFmt w:val="bullet"/>
      <w:lvlText w:val="o"/>
      <w:lvlJc w:val="left"/>
      <w:rPr>
        <w:rFonts w:ascii="Courier New" w:hAnsi="Courier New"/>
        <w:sz w:val="20"/>
      </w:rPr>
    </w:lvl>
    <w:lvl w:ilvl="2">
      <w:numFmt w:val="bullet"/>
      <w:lvlText w:val=""/>
      <w:lvlJc w:val="left"/>
      <w:rPr>
        <w:rFonts w:ascii="Wingdings" w:hAnsi="Wingdings"/>
        <w:sz w:val="20"/>
      </w:rPr>
    </w:lvl>
    <w:lvl w:ilvl="3">
      <w:numFmt w:val="bullet"/>
      <w:lvlText w:val=""/>
      <w:lvlJc w:val="left"/>
      <w:rPr>
        <w:rFonts w:ascii="Wingdings" w:hAnsi="Wingdings"/>
        <w:sz w:val="20"/>
      </w:rPr>
    </w:lvl>
    <w:lvl w:ilvl="4">
      <w:numFmt w:val="bullet"/>
      <w:lvlText w:val=""/>
      <w:lvlJc w:val="left"/>
      <w:rPr>
        <w:rFonts w:ascii="Wingdings" w:hAnsi="Wingdings"/>
        <w:sz w:val="20"/>
      </w:rPr>
    </w:lvl>
    <w:lvl w:ilvl="5">
      <w:numFmt w:val="bullet"/>
      <w:lvlText w:val=""/>
      <w:lvlJc w:val="left"/>
      <w:rPr>
        <w:rFonts w:ascii="Wingdings" w:hAnsi="Wingdings"/>
        <w:sz w:val="20"/>
      </w:rPr>
    </w:lvl>
    <w:lvl w:ilvl="6">
      <w:numFmt w:val="bullet"/>
      <w:lvlText w:val=""/>
      <w:lvlJc w:val="left"/>
      <w:rPr>
        <w:rFonts w:ascii="Wingdings" w:hAnsi="Wingdings"/>
        <w:sz w:val="20"/>
      </w:rPr>
    </w:lvl>
    <w:lvl w:ilvl="7">
      <w:numFmt w:val="bullet"/>
      <w:lvlText w:val=""/>
      <w:lvlJc w:val="left"/>
      <w:rPr>
        <w:rFonts w:ascii="Wingdings" w:hAnsi="Wingdings"/>
        <w:sz w:val="20"/>
      </w:rPr>
    </w:lvl>
    <w:lvl w:ilvl="8">
      <w:numFmt w:val="bullet"/>
      <w:lvlText w:val=""/>
      <w:lvlJc w:val="left"/>
      <w:rPr>
        <w:rFonts w:ascii="Wingdings" w:hAnsi="Wingdings"/>
        <w:sz w:val="20"/>
      </w:rPr>
    </w:lvl>
  </w:abstractNum>
  <w:abstractNum w:abstractNumId="4">
    <w:nsid w:val="03F04688"/>
    <w:multiLevelType w:val="multilevel"/>
    <w:tmpl w:val="142AE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46D73B6"/>
    <w:multiLevelType w:val="multilevel"/>
    <w:tmpl w:val="97FC0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5C1679A"/>
    <w:multiLevelType w:val="hybridMultilevel"/>
    <w:tmpl w:val="5CCA3AEE"/>
    <w:lvl w:ilvl="0" w:tplc="0405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7">
    <w:nsid w:val="0630191A"/>
    <w:multiLevelType w:val="multilevel"/>
    <w:tmpl w:val="0D6AE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6354A57"/>
    <w:multiLevelType w:val="multilevel"/>
    <w:tmpl w:val="6512F3FE"/>
    <w:styleLink w:val="WWNum20"/>
    <w:lvl w:ilvl="0">
      <w:numFmt w:val="bullet"/>
      <w:lvlText w:val="-"/>
      <w:lvlJc w:val="left"/>
      <w:rPr>
        <w:rFonts w:ascii="Times New Roman" w:hAnsi="Times New Roman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9">
    <w:nsid w:val="066F7827"/>
    <w:multiLevelType w:val="multilevel"/>
    <w:tmpl w:val="83BAF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6AE6FAE"/>
    <w:multiLevelType w:val="multilevel"/>
    <w:tmpl w:val="62E41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07004DC7"/>
    <w:multiLevelType w:val="multilevel"/>
    <w:tmpl w:val="117E8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07AF63CA"/>
    <w:multiLevelType w:val="hybridMultilevel"/>
    <w:tmpl w:val="7E3C617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7F61369"/>
    <w:multiLevelType w:val="multilevel"/>
    <w:tmpl w:val="C3122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08431D59"/>
    <w:multiLevelType w:val="multilevel"/>
    <w:tmpl w:val="51A6B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08722F96"/>
    <w:multiLevelType w:val="multilevel"/>
    <w:tmpl w:val="A016F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092F03B2"/>
    <w:multiLevelType w:val="multilevel"/>
    <w:tmpl w:val="D41CE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0AED5327"/>
    <w:multiLevelType w:val="multilevel"/>
    <w:tmpl w:val="75768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0C472472"/>
    <w:multiLevelType w:val="multilevel"/>
    <w:tmpl w:val="E42AA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0D38469C"/>
    <w:multiLevelType w:val="multilevel"/>
    <w:tmpl w:val="FF227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0DA5216A"/>
    <w:multiLevelType w:val="hybridMultilevel"/>
    <w:tmpl w:val="0D745E06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>
    <w:nsid w:val="0DA52C16"/>
    <w:multiLevelType w:val="multilevel"/>
    <w:tmpl w:val="FA3688FE"/>
    <w:styleLink w:val="WWNum21"/>
    <w:lvl w:ilvl="0">
      <w:numFmt w:val="bullet"/>
      <w:lvlText w:val="-"/>
      <w:lvlJc w:val="left"/>
      <w:rPr>
        <w:rFonts w:ascii="Times New Roman" w:hAnsi="Times New Roman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2">
    <w:nsid w:val="0DCE4F31"/>
    <w:multiLevelType w:val="multilevel"/>
    <w:tmpl w:val="B85AF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0DD31132"/>
    <w:multiLevelType w:val="multilevel"/>
    <w:tmpl w:val="C4988616"/>
    <w:styleLink w:val="WWNum16"/>
    <w:lvl w:ilvl="0">
      <w:numFmt w:val="bullet"/>
      <w:lvlText w:val=""/>
      <w:lvlJc w:val="left"/>
      <w:rPr>
        <w:rFonts w:ascii="Symbol" w:hAnsi="Symbol"/>
      </w:rPr>
    </w:lvl>
    <w:lvl w:ilvl="1">
      <w:numFmt w:val="bullet"/>
      <w:lvlText w:val=""/>
      <w:lvlJc w:val="left"/>
      <w:rPr>
        <w:rFonts w:ascii="Symbol" w:hAnsi="Symbol"/>
      </w:rPr>
    </w:lvl>
    <w:lvl w:ilvl="2">
      <w:numFmt w:val="bullet"/>
      <w:lvlText w:val=""/>
      <w:lvlJc w:val="left"/>
      <w:rPr>
        <w:rFonts w:ascii="Symbol" w:hAnsi="Symbol"/>
      </w:rPr>
    </w:lvl>
    <w:lvl w:ilvl="3">
      <w:numFmt w:val="bullet"/>
      <w:lvlText w:val=""/>
      <w:lvlJc w:val="left"/>
      <w:rPr>
        <w:rFonts w:ascii="Symbol" w:hAnsi="Symbol"/>
      </w:rPr>
    </w:lvl>
    <w:lvl w:ilvl="4">
      <w:numFmt w:val="bullet"/>
      <w:lvlText w:val=""/>
      <w:lvlJc w:val="left"/>
      <w:rPr>
        <w:rFonts w:ascii="Symbol" w:hAnsi="Symbol"/>
      </w:rPr>
    </w:lvl>
    <w:lvl w:ilvl="5">
      <w:numFmt w:val="bullet"/>
      <w:lvlText w:val=""/>
      <w:lvlJc w:val="left"/>
      <w:rPr>
        <w:rFonts w:ascii="Symbol" w:hAnsi="Symbol"/>
      </w:rPr>
    </w:lvl>
    <w:lvl w:ilvl="6">
      <w:numFmt w:val="bullet"/>
      <w:lvlText w:val=""/>
      <w:lvlJc w:val="left"/>
      <w:rPr>
        <w:rFonts w:ascii="Symbol" w:hAnsi="Symbol"/>
      </w:rPr>
    </w:lvl>
    <w:lvl w:ilvl="7">
      <w:numFmt w:val="bullet"/>
      <w:lvlText w:val=""/>
      <w:lvlJc w:val="left"/>
      <w:rPr>
        <w:rFonts w:ascii="Symbol" w:hAnsi="Symbol"/>
      </w:rPr>
    </w:lvl>
    <w:lvl w:ilvl="8">
      <w:numFmt w:val="bullet"/>
      <w:lvlText w:val=""/>
      <w:lvlJc w:val="left"/>
      <w:rPr>
        <w:rFonts w:ascii="Symbol" w:hAnsi="Symbol"/>
      </w:rPr>
    </w:lvl>
  </w:abstractNum>
  <w:abstractNum w:abstractNumId="24">
    <w:nsid w:val="0E2E2F5A"/>
    <w:multiLevelType w:val="multilevel"/>
    <w:tmpl w:val="824E6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0EC66C24"/>
    <w:multiLevelType w:val="multilevel"/>
    <w:tmpl w:val="EF32E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0EC84D55"/>
    <w:multiLevelType w:val="multilevel"/>
    <w:tmpl w:val="18921B18"/>
    <w:styleLink w:val="WWNum3"/>
    <w:lvl w:ilvl="0">
      <w:numFmt w:val="bullet"/>
      <w:lvlText w:val="-"/>
      <w:lvlJc w:val="left"/>
      <w:rPr>
        <w:rFonts w:ascii="Times New Roman" w:hAnsi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7">
    <w:nsid w:val="0F2B1531"/>
    <w:multiLevelType w:val="hybridMultilevel"/>
    <w:tmpl w:val="613802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0F6F4F92"/>
    <w:multiLevelType w:val="multilevel"/>
    <w:tmpl w:val="93CED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100F4F3F"/>
    <w:multiLevelType w:val="multilevel"/>
    <w:tmpl w:val="D55CE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10B35540"/>
    <w:multiLevelType w:val="multilevel"/>
    <w:tmpl w:val="82C42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10B63805"/>
    <w:multiLevelType w:val="multilevel"/>
    <w:tmpl w:val="AB567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11767CF2"/>
    <w:multiLevelType w:val="hybridMultilevel"/>
    <w:tmpl w:val="E46EE9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127075E7"/>
    <w:multiLevelType w:val="multilevel"/>
    <w:tmpl w:val="C2640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12F330D9"/>
    <w:multiLevelType w:val="multilevel"/>
    <w:tmpl w:val="869CB0D2"/>
    <w:styleLink w:val="WWNum35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5">
    <w:nsid w:val="137360E7"/>
    <w:multiLevelType w:val="hybridMultilevel"/>
    <w:tmpl w:val="AF7EE0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13A67A36"/>
    <w:multiLevelType w:val="hybridMultilevel"/>
    <w:tmpl w:val="226CCD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13F5623A"/>
    <w:multiLevelType w:val="multilevel"/>
    <w:tmpl w:val="43F46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14570BEC"/>
    <w:multiLevelType w:val="multilevel"/>
    <w:tmpl w:val="4022D2B6"/>
    <w:styleLink w:val="WWNum15"/>
    <w:lvl w:ilvl="0">
      <w:numFmt w:val="bullet"/>
      <w:lvlText w:val=""/>
      <w:lvlJc w:val="left"/>
      <w:rPr>
        <w:rFonts w:ascii="Symbol" w:hAnsi="Symbol"/>
        <w:sz w:val="20"/>
      </w:rPr>
    </w:lvl>
    <w:lvl w:ilvl="1">
      <w:numFmt w:val="bullet"/>
      <w:lvlText w:val="o"/>
      <w:lvlJc w:val="left"/>
      <w:rPr>
        <w:rFonts w:ascii="Courier New" w:hAnsi="Courier New"/>
        <w:sz w:val="20"/>
      </w:rPr>
    </w:lvl>
    <w:lvl w:ilvl="2">
      <w:numFmt w:val="bullet"/>
      <w:lvlText w:val=""/>
      <w:lvlJc w:val="left"/>
      <w:rPr>
        <w:rFonts w:ascii="Wingdings" w:hAnsi="Wingdings"/>
        <w:sz w:val="20"/>
      </w:rPr>
    </w:lvl>
    <w:lvl w:ilvl="3">
      <w:numFmt w:val="bullet"/>
      <w:lvlText w:val=""/>
      <w:lvlJc w:val="left"/>
      <w:rPr>
        <w:rFonts w:ascii="Wingdings" w:hAnsi="Wingdings"/>
        <w:sz w:val="20"/>
      </w:rPr>
    </w:lvl>
    <w:lvl w:ilvl="4">
      <w:numFmt w:val="bullet"/>
      <w:lvlText w:val=""/>
      <w:lvlJc w:val="left"/>
      <w:rPr>
        <w:rFonts w:ascii="Wingdings" w:hAnsi="Wingdings"/>
        <w:sz w:val="20"/>
      </w:rPr>
    </w:lvl>
    <w:lvl w:ilvl="5">
      <w:numFmt w:val="bullet"/>
      <w:lvlText w:val=""/>
      <w:lvlJc w:val="left"/>
      <w:rPr>
        <w:rFonts w:ascii="Wingdings" w:hAnsi="Wingdings"/>
        <w:sz w:val="20"/>
      </w:rPr>
    </w:lvl>
    <w:lvl w:ilvl="6">
      <w:numFmt w:val="bullet"/>
      <w:lvlText w:val=""/>
      <w:lvlJc w:val="left"/>
      <w:rPr>
        <w:rFonts w:ascii="Wingdings" w:hAnsi="Wingdings"/>
        <w:sz w:val="20"/>
      </w:rPr>
    </w:lvl>
    <w:lvl w:ilvl="7">
      <w:numFmt w:val="bullet"/>
      <w:lvlText w:val=""/>
      <w:lvlJc w:val="left"/>
      <w:rPr>
        <w:rFonts w:ascii="Wingdings" w:hAnsi="Wingdings"/>
        <w:sz w:val="20"/>
      </w:rPr>
    </w:lvl>
    <w:lvl w:ilvl="8">
      <w:numFmt w:val="bullet"/>
      <w:lvlText w:val=""/>
      <w:lvlJc w:val="left"/>
      <w:rPr>
        <w:rFonts w:ascii="Wingdings" w:hAnsi="Wingdings"/>
        <w:sz w:val="20"/>
      </w:rPr>
    </w:lvl>
  </w:abstractNum>
  <w:abstractNum w:abstractNumId="39">
    <w:nsid w:val="14D56CE2"/>
    <w:multiLevelType w:val="hybridMultilevel"/>
    <w:tmpl w:val="E78477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14FB079D"/>
    <w:multiLevelType w:val="multilevel"/>
    <w:tmpl w:val="A6605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15213778"/>
    <w:multiLevelType w:val="multilevel"/>
    <w:tmpl w:val="8DC2D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161423F0"/>
    <w:multiLevelType w:val="multilevel"/>
    <w:tmpl w:val="B6520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163D5BF0"/>
    <w:multiLevelType w:val="multilevel"/>
    <w:tmpl w:val="BA0A8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17913CDF"/>
    <w:multiLevelType w:val="multilevel"/>
    <w:tmpl w:val="F0ACA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18912B8C"/>
    <w:multiLevelType w:val="multilevel"/>
    <w:tmpl w:val="9370C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18B87040"/>
    <w:multiLevelType w:val="multilevel"/>
    <w:tmpl w:val="427E4EA8"/>
    <w:styleLink w:val="WWNum39"/>
    <w:lvl w:ilvl="0">
      <w:numFmt w:val="bullet"/>
      <w:lvlText w:val="-"/>
      <w:lvlJc w:val="center"/>
      <w:rPr>
        <w:rFonts w:ascii="Calibri" w:eastAsia="Calibri" w:hAnsi="Calibri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7">
    <w:nsid w:val="1BE25E41"/>
    <w:multiLevelType w:val="multilevel"/>
    <w:tmpl w:val="617A0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1C691E50"/>
    <w:multiLevelType w:val="multilevel"/>
    <w:tmpl w:val="3C504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1D7A123A"/>
    <w:multiLevelType w:val="multilevel"/>
    <w:tmpl w:val="F6FCB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1D805EB8"/>
    <w:multiLevelType w:val="multilevel"/>
    <w:tmpl w:val="2B0E4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1EE01D32"/>
    <w:multiLevelType w:val="multilevel"/>
    <w:tmpl w:val="599C4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>
    <w:nsid w:val="1F372563"/>
    <w:multiLevelType w:val="hybridMultilevel"/>
    <w:tmpl w:val="A9F805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227D5230"/>
    <w:multiLevelType w:val="hybridMultilevel"/>
    <w:tmpl w:val="F7C4A9E6"/>
    <w:lvl w:ilvl="0" w:tplc="0405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6E46D6A0">
      <w:start w:val="11"/>
      <w:numFmt w:val="bullet"/>
      <w:lvlText w:val="-"/>
      <w:lvlJc w:val="left"/>
      <w:pPr>
        <w:ind w:left="3570" w:hanging="360"/>
      </w:pPr>
      <w:rPr>
        <w:rFonts w:ascii="Arial" w:eastAsia="Calibri" w:hAnsi="Arial" w:cs="Arial" w:hint="default"/>
        <w:color w:val="000000"/>
      </w:rPr>
    </w:lvl>
    <w:lvl w:ilvl="3" w:tplc="0405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54">
    <w:nsid w:val="23273594"/>
    <w:multiLevelType w:val="multilevel"/>
    <w:tmpl w:val="79F637C4"/>
    <w:styleLink w:val="WWNum31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5">
    <w:nsid w:val="23787E0D"/>
    <w:multiLevelType w:val="multilevel"/>
    <w:tmpl w:val="335CD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>
    <w:nsid w:val="23B80C09"/>
    <w:multiLevelType w:val="multilevel"/>
    <w:tmpl w:val="00065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>
    <w:nsid w:val="2442309C"/>
    <w:multiLevelType w:val="hybridMultilevel"/>
    <w:tmpl w:val="3C24AB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24C30BD4"/>
    <w:multiLevelType w:val="multilevel"/>
    <w:tmpl w:val="DB9EE8D6"/>
    <w:styleLink w:val="WWNum8"/>
    <w:lvl w:ilvl="0">
      <w:numFmt w:val="bullet"/>
      <w:lvlText w:val=""/>
      <w:lvlJc w:val="left"/>
      <w:rPr>
        <w:rFonts w:ascii="Symbol" w:hAnsi="Symbol"/>
        <w:sz w:val="20"/>
      </w:rPr>
    </w:lvl>
    <w:lvl w:ilvl="1">
      <w:numFmt w:val="bullet"/>
      <w:lvlText w:val="o"/>
      <w:lvlJc w:val="left"/>
      <w:rPr>
        <w:rFonts w:ascii="Courier New" w:hAnsi="Courier New"/>
        <w:sz w:val="20"/>
      </w:rPr>
    </w:lvl>
    <w:lvl w:ilvl="2">
      <w:numFmt w:val="bullet"/>
      <w:lvlText w:val=""/>
      <w:lvlJc w:val="left"/>
      <w:rPr>
        <w:rFonts w:ascii="Wingdings" w:hAnsi="Wingdings"/>
        <w:sz w:val="20"/>
      </w:rPr>
    </w:lvl>
    <w:lvl w:ilvl="3">
      <w:numFmt w:val="bullet"/>
      <w:lvlText w:val=""/>
      <w:lvlJc w:val="left"/>
      <w:rPr>
        <w:rFonts w:ascii="Wingdings" w:hAnsi="Wingdings"/>
        <w:sz w:val="20"/>
      </w:rPr>
    </w:lvl>
    <w:lvl w:ilvl="4">
      <w:numFmt w:val="bullet"/>
      <w:lvlText w:val=""/>
      <w:lvlJc w:val="left"/>
      <w:rPr>
        <w:rFonts w:ascii="Wingdings" w:hAnsi="Wingdings"/>
        <w:sz w:val="20"/>
      </w:rPr>
    </w:lvl>
    <w:lvl w:ilvl="5">
      <w:numFmt w:val="bullet"/>
      <w:lvlText w:val=""/>
      <w:lvlJc w:val="left"/>
      <w:rPr>
        <w:rFonts w:ascii="Wingdings" w:hAnsi="Wingdings"/>
        <w:sz w:val="20"/>
      </w:rPr>
    </w:lvl>
    <w:lvl w:ilvl="6">
      <w:numFmt w:val="bullet"/>
      <w:lvlText w:val=""/>
      <w:lvlJc w:val="left"/>
      <w:rPr>
        <w:rFonts w:ascii="Wingdings" w:hAnsi="Wingdings"/>
        <w:sz w:val="20"/>
      </w:rPr>
    </w:lvl>
    <w:lvl w:ilvl="7">
      <w:numFmt w:val="bullet"/>
      <w:lvlText w:val=""/>
      <w:lvlJc w:val="left"/>
      <w:rPr>
        <w:rFonts w:ascii="Wingdings" w:hAnsi="Wingdings"/>
        <w:sz w:val="20"/>
      </w:rPr>
    </w:lvl>
    <w:lvl w:ilvl="8">
      <w:numFmt w:val="bullet"/>
      <w:lvlText w:val=""/>
      <w:lvlJc w:val="left"/>
      <w:rPr>
        <w:rFonts w:ascii="Wingdings" w:hAnsi="Wingdings"/>
        <w:sz w:val="20"/>
      </w:rPr>
    </w:lvl>
  </w:abstractNum>
  <w:abstractNum w:abstractNumId="59">
    <w:nsid w:val="24CF6100"/>
    <w:multiLevelType w:val="multilevel"/>
    <w:tmpl w:val="0764D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>
    <w:nsid w:val="24EB0872"/>
    <w:multiLevelType w:val="multilevel"/>
    <w:tmpl w:val="7C9E31EE"/>
    <w:styleLink w:val="WWNum13"/>
    <w:lvl w:ilvl="0">
      <w:numFmt w:val="bullet"/>
      <w:lvlText w:val=""/>
      <w:lvlJc w:val="left"/>
      <w:rPr>
        <w:rFonts w:ascii="Symbol" w:hAnsi="Symbol"/>
        <w:sz w:val="20"/>
      </w:rPr>
    </w:lvl>
    <w:lvl w:ilvl="1">
      <w:numFmt w:val="bullet"/>
      <w:lvlText w:val="o"/>
      <w:lvlJc w:val="left"/>
      <w:rPr>
        <w:rFonts w:ascii="Courier New" w:hAnsi="Courier New"/>
        <w:sz w:val="20"/>
      </w:rPr>
    </w:lvl>
    <w:lvl w:ilvl="2">
      <w:numFmt w:val="bullet"/>
      <w:lvlText w:val=""/>
      <w:lvlJc w:val="left"/>
      <w:rPr>
        <w:rFonts w:ascii="Wingdings" w:hAnsi="Wingdings"/>
        <w:sz w:val="20"/>
      </w:rPr>
    </w:lvl>
    <w:lvl w:ilvl="3">
      <w:numFmt w:val="bullet"/>
      <w:lvlText w:val=""/>
      <w:lvlJc w:val="left"/>
      <w:rPr>
        <w:rFonts w:ascii="Wingdings" w:hAnsi="Wingdings"/>
        <w:sz w:val="20"/>
      </w:rPr>
    </w:lvl>
    <w:lvl w:ilvl="4">
      <w:numFmt w:val="bullet"/>
      <w:lvlText w:val=""/>
      <w:lvlJc w:val="left"/>
      <w:rPr>
        <w:rFonts w:ascii="Wingdings" w:hAnsi="Wingdings"/>
        <w:sz w:val="20"/>
      </w:rPr>
    </w:lvl>
    <w:lvl w:ilvl="5">
      <w:numFmt w:val="bullet"/>
      <w:lvlText w:val=""/>
      <w:lvlJc w:val="left"/>
      <w:rPr>
        <w:rFonts w:ascii="Wingdings" w:hAnsi="Wingdings"/>
        <w:sz w:val="20"/>
      </w:rPr>
    </w:lvl>
    <w:lvl w:ilvl="6">
      <w:numFmt w:val="bullet"/>
      <w:lvlText w:val=""/>
      <w:lvlJc w:val="left"/>
      <w:rPr>
        <w:rFonts w:ascii="Wingdings" w:hAnsi="Wingdings"/>
        <w:sz w:val="20"/>
      </w:rPr>
    </w:lvl>
    <w:lvl w:ilvl="7">
      <w:numFmt w:val="bullet"/>
      <w:lvlText w:val=""/>
      <w:lvlJc w:val="left"/>
      <w:rPr>
        <w:rFonts w:ascii="Wingdings" w:hAnsi="Wingdings"/>
        <w:sz w:val="20"/>
      </w:rPr>
    </w:lvl>
    <w:lvl w:ilvl="8">
      <w:numFmt w:val="bullet"/>
      <w:lvlText w:val=""/>
      <w:lvlJc w:val="left"/>
      <w:rPr>
        <w:rFonts w:ascii="Wingdings" w:hAnsi="Wingdings"/>
        <w:sz w:val="20"/>
      </w:rPr>
    </w:lvl>
  </w:abstractNum>
  <w:abstractNum w:abstractNumId="61">
    <w:nsid w:val="25D64526"/>
    <w:multiLevelType w:val="multilevel"/>
    <w:tmpl w:val="F2FEA0DE"/>
    <w:styleLink w:val="WWNum33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2">
    <w:nsid w:val="25E62FCB"/>
    <w:multiLevelType w:val="multilevel"/>
    <w:tmpl w:val="9BFA5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>
    <w:nsid w:val="25F6034B"/>
    <w:multiLevelType w:val="multilevel"/>
    <w:tmpl w:val="E6B67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>
    <w:nsid w:val="265E2BFC"/>
    <w:multiLevelType w:val="multilevel"/>
    <w:tmpl w:val="57304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>
    <w:nsid w:val="270C2B6F"/>
    <w:multiLevelType w:val="multilevel"/>
    <w:tmpl w:val="D95E7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>
    <w:nsid w:val="27906870"/>
    <w:multiLevelType w:val="multilevel"/>
    <w:tmpl w:val="C46CD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>
    <w:nsid w:val="279958E5"/>
    <w:multiLevelType w:val="hybridMultilevel"/>
    <w:tmpl w:val="132006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27E41ACC"/>
    <w:multiLevelType w:val="multilevel"/>
    <w:tmpl w:val="96663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>
    <w:nsid w:val="28015647"/>
    <w:multiLevelType w:val="multilevel"/>
    <w:tmpl w:val="5CFA7330"/>
    <w:styleLink w:val="WWNum29"/>
    <w:lvl w:ilvl="0">
      <w:start w:val="1"/>
      <w:numFmt w:val="decimal"/>
      <w:pStyle w:val="slovanseznam2"/>
      <w:lvlText w:val="%1."/>
      <w:lvlJc w:val="left"/>
      <w:rPr>
        <w:rFonts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70">
    <w:nsid w:val="28354361"/>
    <w:multiLevelType w:val="multilevel"/>
    <w:tmpl w:val="5900B59E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>
    <w:nsid w:val="28C724A2"/>
    <w:multiLevelType w:val="multilevel"/>
    <w:tmpl w:val="09A44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>
    <w:nsid w:val="29E902AA"/>
    <w:multiLevelType w:val="multilevel"/>
    <w:tmpl w:val="D4B22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>
    <w:nsid w:val="2AC61749"/>
    <w:multiLevelType w:val="hybridMultilevel"/>
    <w:tmpl w:val="201AF1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>
    <w:nsid w:val="2B02224C"/>
    <w:multiLevelType w:val="multilevel"/>
    <w:tmpl w:val="02C6B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>
    <w:nsid w:val="2B087C4F"/>
    <w:multiLevelType w:val="multilevel"/>
    <w:tmpl w:val="5E7E6BDA"/>
    <w:styleLink w:val="WWNum19"/>
    <w:lvl w:ilvl="0">
      <w:numFmt w:val="bullet"/>
      <w:lvlText w:val=""/>
      <w:lvlJc w:val="left"/>
      <w:rPr>
        <w:rFonts w:ascii="Symbol" w:hAnsi="Symbol"/>
      </w:rPr>
    </w:lvl>
    <w:lvl w:ilvl="1">
      <w:numFmt w:val="bullet"/>
      <w:lvlText w:val=""/>
      <w:lvlJc w:val="left"/>
      <w:rPr>
        <w:rFonts w:ascii="Symbol" w:hAnsi="Symbol"/>
      </w:rPr>
    </w:lvl>
    <w:lvl w:ilvl="2">
      <w:numFmt w:val="bullet"/>
      <w:lvlText w:val="-"/>
      <w:lvlJc w:val="left"/>
      <w:rPr>
        <w:rFonts w:ascii="Times New Roman" w:hAnsi="Times New Roman"/>
      </w:rPr>
    </w:lvl>
    <w:lvl w:ilvl="3">
      <w:numFmt w:val="bullet"/>
      <w:lvlText w:val=""/>
      <w:lvlJc w:val="left"/>
      <w:rPr>
        <w:rFonts w:ascii="Symbol" w:hAnsi="Symbol"/>
      </w:rPr>
    </w:lvl>
    <w:lvl w:ilvl="4">
      <w:numFmt w:val="bullet"/>
      <w:lvlText w:val=""/>
      <w:lvlJc w:val="left"/>
      <w:rPr>
        <w:rFonts w:ascii="Symbol" w:hAnsi="Symbol"/>
      </w:rPr>
    </w:lvl>
    <w:lvl w:ilvl="5">
      <w:numFmt w:val="bullet"/>
      <w:lvlText w:val=""/>
      <w:lvlJc w:val="left"/>
      <w:rPr>
        <w:rFonts w:ascii="Symbol" w:hAnsi="Symbol"/>
      </w:rPr>
    </w:lvl>
    <w:lvl w:ilvl="6">
      <w:numFmt w:val="bullet"/>
      <w:lvlText w:val=""/>
      <w:lvlJc w:val="left"/>
      <w:rPr>
        <w:rFonts w:ascii="Symbol" w:hAnsi="Symbol"/>
      </w:rPr>
    </w:lvl>
    <w:lvl w:ilvl="7">
      <w:numFmt w:val="bullet"/>
      <w:lvlText w:val=""/>
      <w:lvlJc w:val="left"/>
      <w:rPr>
        <w:rFonts w:ascii="Symbol" w:hAnsi="Symbol"/>
      </w:rPr>
    </w:lvl>
    <w:lvl w:ilvl="8">
      <w:numFmt w:val="bullet"/>
      <w:lvlText w:val=""/>
      <w:lvlJc w:val="left"/>
      <w:rPr>
        <w:rFonts w:ascii="Symbol" w:hAnsi="Symbol"/>
      </w:rPr>
    </w:lvl>
  </w:abstractNum>
  <w:abstractNum w:abstractNumId="76">
    <w:nsid w:val="2B26122B"/>
    <w:multiLevelType w:val="multilevel"/>
    <w:tmpl w:val="5F908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>
    <w:nsid w:val="2B2D2203"/>
    <w:multiLevelType w:val="multilevel"/>
    <w:tmpl w:val="1E527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>
    <w:nsid w:val="2BA47A97"/>
    <w:multiLevelType w:val="multilevel"/>
    <w:tmpl w:val="77F69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>
    <w:nsid w:val="2BFD393E"/>
    <w:multiLevelType w:val="multilevel"/>
    <w:tmpl w:val="65782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>
    <w:nsid w:val="2C353976"/>
    <w:multiLevelType w:val="multilevel"/>
    <w:tmpl w:val="60C01C1C"/>
    <w:styleLink w:val="WWNum17"/>
    <w:lvl w:ilvl="0">
      <w:numFmt w:val="bullet"/>
      <w:lvlText w:val="-"/>
      <w:lvlJc w:val="left"/>
      <w:rPr>
        <w:rFonts w:ascii="Times New Roman" w:hAnsi="Times New Roman"/>
      </w:rPr>
    </w:lvl>
    <w:lvl w:ilvl="1">
      <w:numFmt w:val="bullet"/>
      <w:lvlText w:val=""/>
      <w:lvlJc w:val="left"/>
      <w:rPr>
        <w:rFonts w:ascii="Symbol" w:hAnsi="Symbol"/>
      </w:rPr>
    </w:lvl>
    <w:lvl w:ilvl="2">
      <w:numFmt w:val="bullet"/>
      <w:lvlText w:val=""/>
      <w:lvlJc w:val="left"/>
      <w:rPr>
        <w:rFonts w:ascii="Symbol" w:hAnsi="Symbol"/>
      </w:rPr>
    </w:lvl>
    <w:lvl w:ilvl="3">
      <w:numFmt w:val="bullet"/>
      <w:lvlText w:val=""/>
      <w:lvlJc w:val="left"/>
      <w:rPr>
        <w:rFonts w:ascii="Symbol" w:hAnsi="Symbol"/>
      </w:rPr>
    </w:lvl>
    <w:lvl w:ilvl="4">
      <w:numFmt w:val="bullet"/>
      <w:lvlText w:val=""/>
      <w:lvlJc w:val="left"/>
      <w:rPr>
        <w:rFonts w:ascii="Symbol" w:hAnsi="Symbol"/>
      </w:rPr>
    </w:lvl>
    <w:lvl w:ilvl="5">
      <w:numFmt w:val="bullet"/>
      <w:lvlText w:val=""/>
      <w:lvlJc w:val="left"/>
      <w:rPr>
        <w:rFonts w:ascii="Symbol" w:hAnsi="Symbol"/>
      </w:rPr>
    </w:lvl>
    <w:lvl w:ilvl="6">
      <w:numFmt w:val="bullet"/>
      <w:lvlText w:val=""/>
      <w:lvlJc w:val="left"/>
      <w:rPr>
        <w:rFonts w:ascii="Symbol" w:hAnsi="Symbol"/>
      </w:rPr>
    </w:lvl>
    <w:lvl w:ilvl="7">
      <w:numFmt w:val="bullet"/>
      <w:lvlText w:val=""/>
      <w:lvlJc w:val="left"/>
      <w:rPr>
        <w:rFonts w:ascii="Symbol" w:hAnsi="Symbol"/>
      </w:rPr>
    </w:lvl>
    <w:lvl w:ilvl="8">
      <w:numFmt w:val="bullet"/>
      <w:lvlText w:val=""/>
      <w:lvlJc w:val="left"/>
      <w:rPr>
        <w:rFonts w:ascii="Symbol" w:hAnsi="Symbol"/>
      </w:rPr>
    </w:lvl>
  </w:abstractNum>
  <w:abstractNum w:abstractNumId="81">
    <w:nsid w:val="2C9508B7"/>
    <w:multiLevelType w:val="multilevel"/>
    <w:tmpl w:val="2076B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>
    <w:nsid w:val="2CC66DF9"/>
    <w:multiLevelType w:val="multilevel"/>
    <w:tmpl w:val="5F0CC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>
    <w:nsid w:val="2D096F98"/>
    <w:multiLevelType w:val="multilevel"/>
    <w:tmpl w:val="F19CA586"/>
    <w:styleLink w:val="WWNum1"/>
    <w:lvl w:ilvl="0">
      <w:start w:val="1"/>
      <w:numFmt w:val="decimal"/>
      <w:lvlText w:val="%1"/>
      <w:lvlJc w:val="left"/>
      <w:rPr>
        <w:rFonts w:cs="Times New Roman"/>
        <w:b/>
        <w:sz w:val="26"/>
      </w:rPr>
    </w:lvl>
    <w:lvl w:ilvl="1">
      <w:start w:val="1"/>
      <w:numFmt w:val="decimal"/>
      <w:lvlText w:val="%1.%2."/>
      <w:lvlJc w:val="left"/>
      <w:rPr>
        <w:rFonts w:cs="Times New Roman"/>
      </w:rPr>
    </w:lvl>
    <w:lvl w:ilvl="2">
      <w:start w:val="1"/>
      <w:numFmt w:val="decimal"/>
      <w:lvlText w:val="%1.%2.%3."/>
      <w:lvlJc w:val="lef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start w:val="1"/>
      <w:numFmt w:val="decimal"/>
      <w:lvlText w:val="%1.%2.%3.%4.%5."/>
      <w:lvlJc w:val="left"/>
      <w:rPr>
        <w:rFonts w:cs="Times New Roman"/>
      </w:rPr>
    </w:lvl>
    <w:lvl w:ilvl="5">
      <w:start w:val="1"/>
      <w:numFmt w:val="decimal"/>
      <w:lvlText w:val="%1.%2.%3.%4.%5.%6."/>
      <w:lvlJc w:val="lef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decimal"/>
      <w:lvlText w:val="%1.%2.%3.%4.%5.%6.%7.%8."/>
      <w:lvlJc w:val="left"/>
      <w:rPr>
        <w:rFonts w:cs="Times New Roman"/>
      </w:rPr>
    </w:lvl>
    <w:lvl w:ilvl="8">
      <w:start w:val="1"/>
      <w:numFmt w:val="decimal"/>
      <w:lvlText w:val="%1.%2.%3.%4.%5.%6.%7.%8.%9."/>
      <w:lvlJc w:val="left"/>
      <w:rPr>
        <w:rFonts w:cs="Times New Roman"/>
      </w:rPr>
    </w:lvl>
  </w:abstractNum>
  <w:abstractNum w:abstractNumId="84">
    <w:nsid w:val="2D775DC7"/>
    <w:multiLevelType w:val="multilevel"/>
    <w:tmpl w:val="E3FCC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>
    <w:nsid w:val="2DD61DDD"/>
    <w:multiLevelType w:val="multilevel"/>
    <w:tmpl w:val="D8BAE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>
    <w:nsid w:val="2E1938BA"/>
    <w:multiLevelType w:val="multilevel"/>
    <w:tmpl w:val="13864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>
    <w:nsid w:val="2F2F6180"/>
    <w:multiLevelType w:val="hybridMultilevel"/>
    <w:tmpl w:val="ED72CBFA"/>
    <w:lvl w:ilvl="0" w:tplc="ABCE9732">
      <w:start w:val="4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88">
    <w:nsid w:val="2F993143"/>
    <w:multiLevelType w:val="multilevel"/>
    <w:tmpl w:val="06ECF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>
    <w:nsid w:val="30555DD3"/>
    <w:multiLevelType w:val="multilevel"/>
    <w:tmpl w:val="46EC4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>
    <w:nsid w:val="31264744"/>
    <w:multiLevelType w:val="multilevel"/>
    <w:tmpl w:val="616A8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>
    <w:nsid w:val="326A5424"/>
    <w:multiLevelType w:val="multilevel"/>
    <w:tmpl w:val="3D068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>
    <w:nsid w:val="327C0B54"/>
    <w:multiLevelType w:val="multilevel"/>
    <w:tmpl w:val="8722A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>
    <w:nsid w:val="32AB00C9"/>
    <w:multiLevelType w:val="multilevel"/>
    <w:tmpl w:val="84181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>
    <w:nsid w:val="33155E68"/>
    <w:multiLevelType w:val="multilevel"/>
    <w:tmpl w:val="04AEC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>
    <w:nsid w:val="33D415D6"/>
    <w:multiLevelType w:val="hybridMultilevel"/>
    <w:tmpl w:val="C9F8EA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>
    <w:nsid w:val="34101A5F"/>
    <w:multiLevelType w:val="multilevel"/>
    <w:tmpl w:val="CBC61FF8"/>
    <w:styleLink w:val="WWNum4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97">
    <w:nsid w:val="341C6203"/>
    <w:multiLevelType w:val="multilevel"/>
    <w:tmpl w:val="C9648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>
    <w:nsid w:val="34BC53FF"/>
    <w:multiLevelType w:val="multilevel"/>
    <w:tmpl w:val="53BE0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>
    <w:nsid w:val="3523312F"/>
    <w:multiLevelType w:val="multilevel"/>
    <w:tmpl w:val="2C065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>
    <w:nsid w:val="353D1094"/>
    <w:multiLevelType w:val="multilevel"/>
    <w:tmpl w:val="58482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>
    <w:nsid w:val="35F53B56"/>
    <w:multiLevelType w:val="multilevel"/>
    <w:tmpl w:val="1138D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>
    <w:nsid w:val="37DB073B"/>
    <w:multiLevelType w:val="multilevel"/>
    <w:tmpl w:val="492EC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>
    <w:nsid w:val="38B06DD1"/>
    <w:multiLevelType w:val="multilevel"/>
    <w:tmpl w:val="7AD48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>
    <w:nsid w:val="39012AC0"/>
    <w:multiLevelType w:val="multilevel"/>
    <w:tmpl w:val="A1629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>
    <w:nsid w:val="3A0B7BF8"/>
    <w:multiLevelType w:val="multilevel"/>
    <w:tmpl w:val="73808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>
    <w:nsid w:val="3A26730E"/>
    <w:multiLevelType w:val="multilevel"/>
    <w:tmpl w:val="665A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>
    <w:nsid w:val="3AA92D8F"/>
    <w:multiLevelType w:val="multilevel"/>
    <w:tmpl w:val="23107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>
    <w:nsid w:val="3AC135FF"/>
    <w:multiLevelType w:val="hybridMultilevel"/>
    <w:tmpl w:val="6BFC18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>
    <w:nsid w:val="3AC30F71"/>
    <w:multiLevelType w:val="multilevel"/>
    <w:tmpl w:val="267A8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>
    <w:nsid w:val="3B3D4A3D"/>
    <w:multiLevelType w:val="hybridMultilevel"/>
    <w:tmpl w:val="652495E8"/>
    <w:lvl w:ilvl="0" w:tplc="0405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11">
    <w:nsid w:val="3B6F4C5E"/>
    <w:multiLevelType w:val="hybridMultilevel"/>
    <w:tmpl w:val="01C8BC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>
    <w:nsid w:val="3BB142D4"/>
    <w:multiLevelType w:val="multilevel"/>
    <w:tmpl w:val="1034E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>
    <w:nsid w:val="3BE87434"/>
    <w:multiLevelType w:val="multilevel"/>
    <w:tmpl w:val="614AE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>
    <w:nsid w:val="3C763859"/>
    <w:multiLevelType w:val="hybridMultilevel"/>
    <w:tmpl w:val="F6721894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5">
    <w:nsid w:val="3D536411"/>
    <w:multiLevelType w:val="hybridMultilevel"/>
    <w:tmpl w:val="6E9AA2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>
    <w:nsid w:val="3EE222DA"/>
    <w:multiLevelType w:val="multilevel"/>
    <w:tmpl w:val="6BB2FCD0"/>
    <w:styleLink w:val="WWNum30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17">
    <w:nsid w:val="40536AF1"/>
    <w:multiLevelType w:val="multilevel"/>
    <w:tmpl w:val="D20CC44E"/>
    <w:styleLink w:val="WWNum6"/>
    <w:lvl w:ilvl="0">
      <w:numFmt w:val="bullet"/>
      <w:lvlText w:val=""/>
      <w:lvlJc w:val="left"/>
      <w:rPr>
        <w:rFonts w:ascii="Symbol" w:hAnsi="Symbol"/>
        <w:sz w:val="20"/>
      </w:rPr>
    </w:lvl>
    <w:lvl w:ilvl="1">
      <w:numFmt w:val="bullet"/>
      <w:lvlText w:val="o"/>
      <w:lvlJc w:val="left"/>
      <w:rPr>
        <w:rFonts w:ascii="Courier New" w:hAnsi="Courier New"/>
        <w:sz w:val="20"/>
      </w:rPr>
    </w:lvl>
    <w:lvl w:ilvl="2">
      <w:numFmt w:val="bullet"/>
      <w:lvlText w:val=""/>
      <w:lvlJc w:val="left"/>
      <w:rPr>
        <w:rFonts w:ascii="Wingdings" w:hAnsi="Wingdings"/>
        <w:sz w:val="20"/>
      </w:rPr>
    </w:lvl>
    <w:lvl w:ilvl="3">
      <w:numFmt w:val="bullet"/>
      <w:lvlText w:val=""/>
      <w:lvlJc w:val="left"/>
      <w:rPr>
        <w:rFonts w:ascii="Wingdings" w:hAnsi="Wingdings"/>
        <w:sz w:val="20"/>
      </w:rPr>
    </w:lvl>
    <w:lvl w:ilvl="4">
      <w:numFmt w:val="bullet"/>
      <w:lvlText w:val=""/>
      <w:lvlJc w:val="left"/>
      <w:rPr>
        <w:rFonts w:ascii="Wingdings" w:hAnsi="Wingdings"/>
        <w:sz w:val="20"/>
      </w:rPr>
    </w:lvl>
    <w:lvl w:ilvl="5">
      <w:numFmt w:val="bullet"/>
      <w:lvlText w:val=""/>
      <w:lvlJc w:val="left"/>
      <w:rPr>
        <w:rFonts w:ascii="Wingdings" w:hAnsi="Wingdings"/>
        <w:sz w:val="20"/>
      </w:rPr>
    </w:lvl>
    <w:lvl w:ilvl="6">
      <w:numFmt w:val="bullet"/>
      <w:lvlText w:val=""/>
      <w:lvlJc w:val="left"/>
      <w:rPr>
        <w:rFonts w:ascii="Wingdings" w:hAnsi="Wingdings"/>
        <w:sz w:val="20"/>
      </w:rPr>
    </w:lvl>
    <w:lvl w:ilvl="7">
      <w:numFmt w:val="bullet"/>
      <w:lvlText w:val=""/>
      <w:lvlJc w:val="left"/>
      <w:rPr>
        <w:rFonts w:ascii="Wingdings" w:hAnsi="Wingdings"/>
        <w:sz w:val="20"/>
      </w:rPr>
    </w:lvl>
    <w:lvl w:ilvl="8">
      <w:numFmt w:val="bullet"/>
      <w:lvlText w:val=""/>
      <w:lvlJc w:val="left"/>
      <w:rPr>
        <w:rFonts w:ascii="Wingdings" w:hAnsi="Wingdings"/>
        <w:sz w:val="20"/>
      </w:rPr>
    </w:lvl>
  </w:abstractNum>
  <w:abstractNum w:abstractNumId="118">
    <w:nsid w:val="40AE025E"/>
    <w:multiLevelType w:val="hybridMultilevel"/>
    <w:tmpl w:val="DDDCD6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>
    <w:nsid w:val="40B825B5"/>
    <w:multiLevelType w:val="multilevel"/>
    <w:tmpl w:val="8DA2E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>
    <w:nsid w:val="40C04DB3"/>
    <w:multiLevelType w:val="multilevel"/>
    <w:tmpl w:val="08865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>
    <w:nsid w:val="40EA02C7"/>
    <w:multiLevelType w:val="multilevel"/>
    <w:tmpl w:val="94BA0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>
    <w:nsid w:val="40F35A27"/>
    <w:multiLevelType w:val="multilevel"/>
    <w:tmpl w:val="91780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>
    <w:nsid w:val="41034C10"/>
    <w:multiLevelType w:val="multilevel"/>
    <w:tmpl w:val="8D14B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>
    <w:nsid w:val="410A5231"/>
    <w:multiLevelType w:val="multilevel"/>
    <w:tmpl w:val="C6BCC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>
    <w:nsid w:val="41871FCF"/>
    <w:multiLevelType w:val="multilevel"/>
    <w:tmpl w:val="FA949D44"/>
    <w:styleLink w:val="WWNum44"/>
    <w:lvl w:ilvl="0">
      <w:start w:val="4"/>
      <w:numFmt w:val="decimal"/>
      <w:lvlText w:val="%1.3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none"/>
      <w:lvlText w:val="%4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26">
    <w:nsid w:val="41CB5BD3"/>
    <w:multiLevelType w:val="multilevel"/>
    <w:tmpl w:val="E830291E"/>
    <w:styleLink w:val="WWNum37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27">
    <w:nsid w:val="41E47D4C"/>
    <w:multiLevelType w:val="multilevel"/>
    <w:tmpl w:val="36724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>
    <w:nsid w:val="41F925A1"/>
    <w:multiLevelType w:val="multilevel"/>
    <w:tmpl w:val="87FC5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>
    <w:nsid w:val="424B6DF8"/>
    <w:multiLevelType w:val="multilevel"/>
    <w:tmpl w:val="3C26F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>
    <w:nsid w:val="426D1231"/>
    <w:multiLevelType w:val="multilevel"/>
    <w:tmpl w:val="2B687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>
    <w:nsid w:val="426E2C92"/>
    <w:multiLevelType w:val="multilevel"/>
    <w:tmpl w:val="191E0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>
    <w:nsid w:val="43B52ED7"/>
    <w:multiLevelType w:val="multilevel"/>
    <w:tmpl w:val="78CEF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>
    <w:nsid w:val="44106444"/>
    <w:multiLevelType w:val="multilevel"/>
    <w:tmpl w:val="BBE01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>
    <w:nsid w:val="446C2AF3"/>
    <w:multiLevelType w:val="multilevel"/>
    <w:tmpl w:val="B09CD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5">
    <w:nsid w:val="4496761A"/>
    <w:multiLevelType w:val="hybridMultilevel"/>
    <w:tmpl w:val="06424A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>
    <w:nsid w:val="468F1B65"/>
    <w:multiLevelType w:val="multilevel"/>
    <w:tmpl w:val="6422C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>
    <w:nsid w:val="480E0F25"/>
    <w:multiLevelType w:val="multilevel"/>
    <w:tmpl w:val="5E6A9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8">
    <w:nsid w:val="4899689D"/>
    <w:multiLevelType w:val="multilevel"/>
    <w:tmpl w:val="2DBAA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>
    <w:nsid w:val="48C03029"/>
    <w:multiLevelType w:val="multilevel"/>
    <w:tmpl w:val="9E361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>
    <w:nsid w:val="48FD62D5"/>
    <w:multiLevelType w:val="multilevel"/>
    <w:tmpl w:val="877C2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>
    <w:nsid w:val="493110A6"/>
    <w:multiLevelType w:val="multilevel"/>
    <w:tmpl w:val="B6A0C356"/>
    <w:styleLink w:val="WWNum7"/>
    <w:lvl w:ilvl="0">
      <w:numFmt w:val="bullet"/>
      <w:lvlText w:val=""/>
      <w:lvlJc w:val="left"/>
      <w:rPr>
        <w:rFonts w:ascii="Symbol" w:hAnsi="Symbol"/>
        <w:sz w:val="20"/>
      </w:rPr>
    </w:lvl>
    <w:lvl w:ilvl="1">
      <w:numFmt w:val="bullet"/>
      <w:lvlText w:val="o"/>
      <w:lvlJc w:val="left"/>
      <w:rPr>
        <w:rFonts w:ascii="Courier New" w:hAnsi="Courier New"/>
        <w:sz w:val="20"/>
      </w:rPr>
    </w:lvl>
    <w:lvl w:ilvl="2">
      <w:numFmt w:val="bullet"/>
      <w:lvlText w:val=""/>
      <w:lvlJc w:val="left"/>
      <w:rPr>
        <w:rFonts w:ascii="Wingdings" w:hAnsi="Wingdings"/>
        <w:sz w:val="20"/>
      </w:rPr>
    </w:lvl>
    <w:lvl w:ilvl="3">
      <w:numFmt w:val="bullet"/>
      <w:lvlText w:val=""/>
      <w:lvlJc w:val="left"/>
      <w:rPr>
        <w:rFonts w:ascii="Wingdings" w:hAnsi="Wingdings"/>
        <w:sz w:val="20"/>
      </w:rPr>
    </w:lvl>
    <w:lvl w:ilvl="4">
      <w:numFmt w:val="bullet"/>
      <w:lvlText w:val=""/>
      <w:lvlJc w:val="left"/>
      <w:rPr>
        <w:rFonts w:ascii="Wingdings" w:hAnsi="Wingdings"/>
        <w:sz w:val="20"/>
      </w:rPr>
    </w:lvl>
    <w:lvl w:ilvl="5">
      <w:numFmt w:val="bullet"/>
      <w:lvlText w:val=""/>
      <w:lvlJc w:val="left"/>
      <w:rPr>
        <w:rFonts w:ascii="Wingdings" w:hAnsi="Wingdings"/>
        <w:sz w:val="20"/>
      </w:rPr>
    </w:lvl>
    <w:lvl w:ilvl="6">
      <w:numFmt w:val="bullet"/>
      <w:lvlText w:val=""/>
      <w:lvlJc w:val="left"/>
      <w:rPr>
        <w:rFonts w:ascii="Wingdings" w:hAnsi="Wingdings"/>
        <w:sz w:val="20"/>
      </w:rPr>
    </w:lvl>
    <w:lvl w:ilvl="7">
      <w:numFmt w:val="bullet"/>
      <w:lvlText w:val=""/>
      <w:lvlJc w:val="left"/>
      <w:rPr>
        <w:rFonts w:ascii="Wingdings" w:hAnsi="Wingdings"/>
        <w:sz w:val="20"/>
      </w:rPr>
    </w:lvl>
    <w:lvl w:ilvl="8">
      <w:numFmt w:val="bullet"/>
      <w:lvlText w:val=""/>
      <w:lvlJc w:val="left"/>
      <w:rPr>
        <w:rFonts w:ascii="Wingdings" w:hAnsi="Wingdings"/>
        <w:sz w:val="20"/>
      </w:rPr>
    </w:lvl>
  </w:abstractNum>
  <w:abstractNum w:abstractNumId="142">
    <w:nsid w:val="49F45937"/>
    <w:multiLevelType w:val="multilevel"/>
    <w:tmpl w:val="B3160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>
    <w:nsid w:val="4A415121"/>
    <w:multiLevelType w:val="multilevel"/>
    <w:tmpl w:val="3202F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4">
    <w:nsid w:val="4BE135B3"/>
    <w:multiLevelType w:val="multilevel"/>
    <w:tmpl w:val="A6E66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5">
    <w:nsid w:val="4C534B32"/>
    <w:multiLevelType w:val="multilevel"/>
    <w:tmpl w:val="F4946872"/>
    <w:styleLink w:val="WWNum12"/>
    <w:lvl w:ilvl="0">
      <w:numFmt w:val="bullet"/>
      <w:lvlText w:val=""/>
      <w:lvlJc w:val="left"/>
      <w:rPr>
        <w:rFonts w:ascii="Symbol" w:hAnsi="Symbol"/>
        <w:sz w:val="20"/>
      </w:rPr>
    </w:lvl>
    <w:lvl w:ilvl="1">
      <w:numFmt w:val="bullet"/>
      <w:lvlText w:val="o"/>
      <w:lvlJc w:val="left"/>
      <w:rPr>
        <w:rFonts w:ascii="Courier New" w:hAnsi="Courier New"/>
        <w:sz w:val="20"/>
      </w:rPr>
    </w:lvl>
    <w:lvl w:ilvl="2">
      <w:numFmt w:val="bullet"/>
      <w:lvlText w:val=""/>
      <w:lvlJc w:val="left"/>
      <w:rPr>
        <w:rFonts w:ascii="Wingdings" w:hAnsi="Wingdings"/>
        <w:sz w:val="20"/>
      </w:rPr>
    </w:lvl>
    <w:lvl w:ilvl="3">
      <w:numFmt w:val="bullet"/>
      <w:lvlText w:val=""/>
      <w:lvlJc w:val="left"/>
      <w:rPr>
        <w:rFonts w:ascii="Wingdings" w:hAnsi="Wingdings"/>
        <w:sz w:val="20"/>
      </w:rPr>
    </w:lvl>
    <w:lvl w:ilvl="4">
      <w:numFmt w:val="bullet"/>
      <w:lvlText w:val=""/>
      <w:lvlJc w:val="left"/>
      <w:rPr>
        <w:rFonts w:ascii="Wingdings" w:hAnsi="Wingdings"/>
        <w:sz w:val="20"/>
      </w:rPr>
    </w:lvl>
    <w:lvl w:ilvl="5">
      <w:numFmt w:val="bullet"/>
      <w:lvlText w:val=""/>
      <w:lvlJc w:val="left"/>
      <w:rPr>
        <w:rFonts w:ascii="Wingdings" w:hAnsi="Wingdings"/>
        <w:sz w:val="20"/>
      </w:rPr>
    </w:lvl>
    <w:lvl w:ilvl="6">
      <w:numFmt w:val="bullet"/>
      <w:lvlText w:val=""/>
      <w:lvlJc w:val="left"/>
      <w:rPr>
        <w:rFonts w:ascii="Wingdings" w:hAnsi="Wingdings"/>
        <w:sz w:val="20"/>
      </w:rPr>
    </w:lvl>
    <w:lvl w:ilvl="7">
      <w:numFmt w:val="bullet"/>
      <w:lvlText w:val=""/>
      <w:lvlJc w:val="left"/>
      <w:rPr>
        <w:rFonts w:ascii="Wingdings" w:hAnsi="Wingdings"/>
        <w:sz w:val="20"/>
      </w:rPr>
    </w:lvl>
    <w:lvl w:ilvl="8">
      <w:numFmt w:val="bullet"/>
      <w:lvlText w:val=""/>
      <w:lvlJc w:val="left"/>
      <w:rPr>
        <w:rFonts w:ascii="Wingdings" w:hAnsi="Wingdings"/>
        <w:sz w:val="20"/>
      </w:rPr>
    </w:lvl>
  </w:abstractNum>
  <w:abstractNum w:abstractNumId="146">
    <w:nsid w:val="4CC15272"/>
    <w:multiLevelType w:val="multilevel"/>
    <w:tmpl w:val="54246DB6"/>
    <w:styleLink w:val="WWNum28"/>
    <w:lvl w:ilvl="0">
      <w:start w:val="4"/>
      <w:numFmt w:val="decimal"/>
      <w:lvlText w:val="%1.3"/>
      <w:lvlJc w:val="left"/>
      <w:rPr>
        <w:sz w:val="26"/>
        <w:szCs w:val="26"/>
      </w:rPr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none"/>
      <w:lvlText w:val="%4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47">
    <w:nsid w:val="4CE93A41"/>
    <w:multiLevelType w:val="hybridMultilevel"/>
    <w:tmpl w:val="96EA1F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">
    <w:nsid w:val="4D0201F4"/>
    <w:multiLevelType w:val="multilevel"/>
    <w:tmpl w:val="1DBAD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>
    <w:nsid w:val="4DCF4DD0"/>
    <w:multiLevelType w:val="multilevel"/>
    <w:tmpl w:val="DD7A3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>
    <w:nsid w:val="4E2A6836"/>
    <w:multiLevelType w:val="multilevel"/>
    <w:tmpl w:val="73306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1">
    <w:nsid w:val="4E6A7776"/>
    <w:multiLevelType w:val="hybridMultilevel"/>
    <w:tmpl w:val="917CE6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">
    <w:nsid w:val="4EFC58F5"/>
    <w:multiLevelType w:val="hybridMultilevel"/>
    <w:tmpl w:val="393C1F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3">
    <w:nsid w:val="4F117667"/>
    <w:multiLevelType w:val="multilevel"/>
    <w:tmpl w:val="43347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4">
    <w:nsid w:val="4F332B7F"/>
    <w:multiLevelType w:val="multilevel"/>
    <w:tmpl w:val="159A0C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5">
    <w:nsid w:val="4F7F7AFE"/>
    <w:multiLevelType w:val="multilevel"/>
    <w:tmpl w:val="7BAA8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6">
    <w:nsid w:val="507564A8"/>
    <w:multiLevelType w:val="multilevel"/>
    <w:tmpl w:val="87203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7">
    <w:nsid w:val="50D67B03"/>
    <w:multiLevelType w:val="multilevel"/>
    <w:tmpl w:val="D3FE6588"/>
    <w:styleLink w:val="WWNum27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58">
    <w:nsid w:val="511A13D4"/>
    <w:multiLevelType w:val="multilevel"/>
    <w:tmpl w:val="C5E09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>
    <w:nsid w:val="52E028A2"/>
    <w:multiLevelType w:val="multilevel"/>
    <w:tmpl w:val="ED683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>
    <w:nsid w:val="530356B1"/>
    <w:multiLevelType w:val="multilevel"/>
    <w:tmpl w:val="347846C8"/>
    <w:styleLink w:val="WWNum23"/>
    <w:lvl w:ilvl="0">
      <w:numFmt w:val="bullet"/>
      <w:lvlText w:val="-"/>
      <w:lvlJc w:val="left"/>
      <w:rPr>
        <w:rFonts w:ascii="Times New Roman" w:hAnsi="Times New Roman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61">
    <w:nsid w:val="53496A86"/>
    <w:multiLevelType w:val="multilevel"/>
    <w:tmpl w:val="D994B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2">
    <w:nsid w:val="534A7521"/>
    <w:multiLevelType w:val="multilevel"/>
    <w:tmpl w:val="75768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>
    <w:nsid w:val="53A52F66"/>
    <w:multiLevelType w:val="multilevel"/>
    <w:tmpl w:val="4B068598"/>
    <w:styleLink w:val="WWNum26"/>
    <w:lvl w:ilvl="0">
      <w:numFmt w:val="bullet"/>
      <w:lvlText w:val=""/>
      <w:lvlJc w:val="left"/>
      <w:rPr>
        <w:rFonts w:ascii="Wingdings" w:hAnsi="Wingding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64">
    <w:nsid w:val="53E07A94"/>
    <w:multiLevelType w:val="hybridMultilevel"/>
    <w:tmpl w:val="39C6E6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5">
    <w:nsid w:val="55171173"/>
    <w:multiLevelType w:val="multilevel"/>
    <w:tmpl w:val="4F889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>
    <w:nsid w:val="557D72DE"/>
    <w:multiLevelType w:val="hybridMultilevel"/>
    <w:tmpl w:val="11D20A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7">
    <w:nsid w:val="589E6CCD"/>
    <w:multiLevelType w:val="hybridMultilevel"/>
    <w:tmpl w:val="6CBA8E3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8">
    <w:nsid w:val="58E50D00"/>
    <w:multiLevelType w:val="multilevel"/>
    <w:tmpl w:val="F46A2504"/>
    <w:styleLink w:val="WWNum4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69">
    <w:nsid w:val="58E7501C"/>
    <w:multiLevelType w:val="multilevel"/>
    <w:tmpl w:val="F51CC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0">
    <w:nsid w:val="594A29EE"/>
    <w:multiLevelType w:val="multilevel"/>
    <w:tmpl w:val="94645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>
    <w:nsid w:val="59810512"/>
    <w:multiLevelType w:val="multilevel"/>
    <w:tmpl w:val="6A3CF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>
    <w:nsid w:val="59C34ABF"/>
    <w:multiLevelType w:val="multilevel"/>
    <w:tmpl w:val="B1CED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3">
    <w:nsid w:val="59CB7DBE"/>
    <w:multiLevelType w:val="hybridMultilevel"/>
    <w:tmpl w:val="53788E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4">
    <w:nsid w:val="5A4A029C"/>
    <w:multiLevelType w:val="multilevel"/>
    <w:tmpl w:val="843689CA"/>
    <w:styleLink w:val="WWNum5"/>
    <w:lvl w:ilvl="0">
      <w:numFmt w:val="bullet"/>
      <w:lvlText w:val=""/>
      <w:lvlJc w:val="left"/>
      <w:rPr>
        <w:rFonts w:ascii="Symbol" w:hAnsi="Symbol"/>
        <w:sz w:val="20"/>
      </w:rPr>
    </w:lvl>
    <w:lvl w:ilvl="1">
      <w:numFmt w:val="bullet"/>
      <w:lvlText w:val="o"/>
      <w:lvlJc w:val="left"/>
      <w:rPr>
        <w:rFonts w:ascii="Courier New" w:hAnsi="Courier New"/>
        <w:sz w:val="20"/>
      </w:rPr>
    </w:lvl>
    <w:lvl w:ilvl="2">
      <w:numFmt w:val="bullet"/>
      <w:lvlText w:val=""/>
      <w:lvlJc w:val="left"/>
      <w:rPr>
        <w:rFonts w:ascii="Wingdings" w:hAnsi="Wingdings"/>
        <w:sz w:val="20"/>
      </w:rPr>
    </w:lvl>
    <w:lvl w:ilvl="3">
      <w:numFmt w:val="bullet"/>
      <w:lvlText w:val=""/>
      <w:lvlJc w:val="left"/>
      <w:rPr>
        <w:rFonts w:ascii="Wingdings" w:hAnsi="Wingdings"/>
        <w:sz w:val="20"/>
      </w:rPr>
    </w:lvl>
    <w:lvl w:ilvl="4">
      <w:numFmt w:val="bullet"/>
      <w:lvlText w:val=""/>
      <w:lvlJc w:val="left"/>
      <w:rPr>
        <w:rFonts w:ascii="Wingdings" w:hAnsi="Wingdings"/>
        <w:sz w:val="20"/>
      </w:rPr>
    </w:lvl>
    <w:lvl w:ilvl="5">
      <w:numFmt w:val="bullet"/>
      <w:lvlText w:val=""/>
      <w:lvlJc w:val="left"/>
      <w:rPr>
        <w:rFonts w:ascii="Wingdings" w:hAnsi="Wingdings"/>
        <w:sz w:val="20"/>
      </w:rPr>
    </w:lvl>
    <w:lvl w:ilvl="6">
      <w:numFmt w:val="bullet"/>
      <w:lvlText w:val=""/>
      <w:lvlJc w:val="left"/>
      <w:rPr>
        <w:rFonts w:ascii="Wingdings" w:hAnsi="Wingdings"/>
        <w:sz w:val="20"/>
      </w:rPr>
    </w:lvl>
    <w:lvl w:ilvl="7">
      <w:numFmt w:val="bullet"/>
      <w:lvlText w:val=""/>
      <w:lvlJc w:val="left"/>
      <w:rPr>
        <w:rFonts w:ascii="Wingdings" w:hAnsi="Wingdings"/>
        <w:sz w:val="20"/>
      </w:rPr>
    </w:lvl>
    <w:lvl w:ilvl="8">
      <w:numFmt w:val="bullet"/>
      <w:lvlText w:val=""/>
      <w:lvlJc w:val="left"/>
      <w:rPr>
        <w:rFonts w:ascii="Wingdings" w:hAnsi="Wingdings"/>
        <w:sz w:val="20"/>
      </w:rPr>
    </w:lvl>
  </w:abstractNum>
  <w:abstractNum w:abstractNumId="175">
    <w:nsid w:val="5AA420FD"/>
    <w:multiLevelType w:val="multilevel"/>
    <w:tmpl w:val="8CB8F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6">
    <w:nsid w:val="5ABF1485"/>
    <w:multiLevelType w:val="multilevel"/>
    <w:tmpl w:val="C346CEA4"/>
    <w:styleLink w:val="WWNum2"/>
    <w:lvl w:ilvl="0">
      <w:numFmt w:val="bullet"/>
      <w:pStyle w:val="Pkladyodrka"/>
      <w:lvlText w:val=""/>
      <w:lvlJc w:val="left"/>
      <w:rPr>
        <w:rFonts w:ascii="Symbol" w:hAnsi="Symbol"/>
        <w:color w:val="00000A"/>
        <w:sz w:val="20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77">
    <w:nsid w:val="5AF2317C"/>
    <w:multiLevelType w:val="hybridMultilevel"/>
    <w:tmpl w:val="0D96A590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8">
    <w:nsid w:val="5B5F27B6"/>
    <w:multiLevelType w:val="multilevel"/>
    <w:tmpl w:val="5A3E7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>
    <w:nsid w:val="5BC90618"/>
    <w:multiLevelType w:val="multilevel"/>
    <w:tmpl w:val="09844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>
    <w:nsid w:val="5D9E3AD7"/>
    <w:multiLevelType w:val="multilevel"/>
    <w:tmpl w:val="2020CAD8"/>
    <w:styleLink w:val="WWNum41"/>
    <w:lvl w:ilvl="0">
      <w:start w:val="4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81">
    <w:nsid w:val="5DCB6C97"/>
    <w:multiLevelType w:val="multilevel"/>
    <w:tmpl w:val="3B966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>
    <w:nsid w:val="5E5706F0"/>
    <w:multiLevelType w:val="hybridMultilevel"/>
    <w:tmpl w:val="9F9828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3">
    <w:nsid w:val="5E6C274B"/>
    <w:multiLevelType w:val="multilevel"/>
    <w:tmpl w:val="3F647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>
    <w:nsid w:val="5EAC47BE"/>
    <w:multiLevelType w:val="multilevel"/>
    <w:tmpl w:val="1CFAEF84"/>
    <w:styleLink w:val="WWNum32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85">
    <w:nsid w:val="5EF7039F"/>
    <w:multiLevelType w:val="multilevel"/>
    <w:tmpl w:val="138C3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6">
    <w:nsid w:val="61042728"/>
    <w:multiLevelType w:val="multilevel"/>
    <w:tmpl w:val="BEC88066"/>
    <w:styleLink w:val="WWNum38"/>
    <w:lvl w:ilvl="0">
      <w:start w:val="8"/>
      <w:numFmt w:val="decimal"/>
      <w:lvlText w:val="%1"/>
      <w:lvlJc w:val="left"/>
      <w:rPr>
        <w:rFonts w:cs="Times New Roman"/>
      </w:rPr>
    </w:lvl>
    <w:lvl w:ilvl="1">
      <w:start w:val="7"/>
      <w:numFmt w:val="decimal"/>
      <w:lvlText w:val="%1.%2"/>
      <w:lvlJc w:val="left"/>
      <w:rPr>
        <w:rFonts w:cs="Times New Roman"/>
      </w:rPr>
    </w:lvl>
    <w:lvl w:ilvl="2">
      <w:start w:val="2"/>
      <w:numFmt w:val="decimal"/>
      <w:lvlText w:val="%1.%2.%3"/>
      <w:lvlJc w:val="left"/>
      <w:rPr>
        <w:rFonts w:cs="Times New Roman"/>
      </w:rPr>
    </w:lvl>
    <w:lvl w:ilvl="3">
      <w:start w:val="1"/>
      <w:numFmt w:val="decimal"/>
      <w:lvlText w:val="%1.%2.%3.%4"/>
      <w:lvlJc w:val="left"/>
      <w:rPr>
        <w:rFonts w:cs="Times New Roman"/>
      </w:rPr>
    </w:lvl>
    <w:lvl w:ilvl="4">
      <w:start w:val="1"/>
      <w:numFmt w:val="decimal"/>
      <w:lvlText w:val="%1.%2.%3.%4.%5"/>
      <w:lvlJc w:val="left"/>
      <w:rPr>
        <w:rFonts w:cs="Times New Roman"/>
      </w:rPr>
    </w:lvl>
    <w:lvl w:ilvl="5">
      <w:start w:val="1"/>
      <w:numFmt w:val="decimal"/>
      <w:lvlText w:val="%1.%2.%3.%4.%5.%6"/>
      <w:lvlJc w:val="left"/>
      <w:rPr>
        <w:rFonts w:cs="Times New Roman"/>
      </w:rPr>
    </w:lvl>
    <w:lvl w:ilvl="6">
      <w:start w:val="1"/>
      <w:numFmt w:val="decimal"/>
      <w:lvlText w:val="%1.%2.%3.%4.%5.%6.%7"/>
      <w:lvlJc w:val="left"/>
      <w:rPr>
        <w:rFonts w:cs="Times New Roman"/>
      </w:rPr>
    </w:lvl>
    <w:lvl w:ilvl="7">
      <w:start w:val="1"/>
      <w:numFmt w:val="decimal"/>
      <w:lvlText w:val="%1.%2.%3.%4.%5.%6.%7.%8"/>
      <w:lvlJc w:val="left"/>
      <w:rPr>
        <w:rFonts w:cs="Times New Roman"/>
      </w:rPr>
    </w:lvl>
    <w:lvl w:ilvl="8">
      <w:start w:val="1"/>
      <w:numFmt w:val="decimal"/>
      <w:lvlText w:val="%1.%2.%3.%4.%5.%6.%7.%8.%9"/>
      <w:lvlJc w:val="left"/>
      <w:rPr>
        <w:rFonts w:cs="Times New Roman"/>
      </w:rPr>
    </w:lvl>
  </w:abstractNum>
  <w:abstractNum w:abstractNumId="187">
    <w:nsid w:val="616A6B0C"/>
    <w:multiLevelType w:val="hybridMultilevel"/>
    <w:tmpl w:val="E05CE2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8">
    <w:nsid w:val="618C7987"/>
    <w:multiLevelType w:val="multilevel"/>
    <w:tmpl w:val="26887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9">
    <w:nsid w:val="619C6347"/>
    <w:multiLevelType w:val="multilevel"/>
    <w:tmpl w:val="F086C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0">
    <w:nsid w:val="63626C09"/>
    <w:multiLevelType w:val="hybridMultilevel"/>
    <w:tmpl w:val="CAE64C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1">
    <w:nsid w:val="648A594B"/>
    <w:multiLevelType w:val="multilevel"/>
    <w:tmpl w:val="C778C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2">
    <w:nsid w:val="64BB34EA"/>
    <w:multiLevelType w:val="hybridMultilevel"/>
    <w:tmpl w:val="723287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3">
    <w:nsid w:val="66836B9C"/>
    <w:multiLevelType w:val="hybridMultilevel"/>
    <w:tmpl w:val="25C078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4">
    <w:nsid w:val="680C5E9A"/>
    <w:multiLevelType w:val="multilevel"/>
    <w:tmpl w:val="2D28B6E2"/>
    <w:styleLink w:val="WWNum4"/>
    <w:lvl w:ilvl="0">
      <w:numFmt w:val="bullet"/>
      <w:lvlText w:val=""/>
      <w:lvlJc w:val="left"/>
      <w:rPr>
        <w:rFonts w:ascii="Symbol" w:hAnsi="Symbol"/>
        <w:sz w:val="20"/>
      </w:rPr>
    </w:lvl>
    <w:lvl w:ilvl="1">
      <w:numFmt w:val="bullet"/>
      <w:lvlText w:val="o"/>
      <w:lvlJc w:val="left"/>
      <w:rPr>
        <w:rFonts w:ascii="Courier New" w:hAnsi="Courier New"/>
        <w:sz w:val="20"/>
      </w:rPr>
    </w:lvl>
    <w:lvl w:ilvl="2">
      <w:numFmt w:val="bullet"/>
      <w:lvlText w:val=""/>
      <w:lvlJc w:val="left"/>
      <w:rPr>
        <w:rFonts w:ascii="Wingdings" w:hAnsi="Wingdings"/>
        <w:sz w:val="20"/>
      </w:rPr>
    </w:lvl>
    <w:lvl w:ilvl="3">
      <w:numFmt w:val="bullet"/>
      <w:lvlText w:val=""/>
      <w:lvlJc w:val="left"/>
      <w:rPr>
        <w:rFonts w:ascii="Wingdings" w:hAnsi="Wingdings"/>
        <w:sz w:val="20"/>
      </w:rPr>
    </w:lvl>
    <w:lvl w:ilvl="4">
      <w:numFmt w:val="bullet"/>
      <w:lvlText w:val=""/>
      <w:lvlJc w:val="left"/>
      <w:rPr>
        <w:rFonts w:ascii="Wingdings" w:hAnsi="Wingdings"/>
        <w:sz w:val="20"/>
      </w:rPr>
    </w:lvl>
    <w:lvl w:ilvl="5">
      <w:numFmt w:val="bullet"/>
      <w:lvlText w:val=""/>
      <w:lvlJc w:val="left"/>
      <w:rPr>
        <w:rFonts w:ascii="Wingdings" w:hAnsi="Wingdings"/>
        <w:sz w:val="20"/>
      </w:rPr>
    </w:lvl>
    <w:lvl w:ilvl="6">
      <w:numFmt w:val="bullet"/>
      <w:lvlText w:val=""/>
      <w:lvlJc w:val="left"/>
      <w:rPr>
        <w:rFonts w:ascii="Wingdings" w:hAnsi="Wingdings"/>
        <w:sz w:val="20"/>
      </w:rPr>
    </w:lvl>
    <w:lvl w:ilvl="7">
      <w:numFmt w:val="bullet"/>
      <w:lvlText w:val=""/>
      <w:lvlJc w:val="left"/>
      <w:rPr>
        <w:rFonts w:ascii="Wingdings" w:hAnsi="Wingdings"/>
        <w:sz w:val="20"/>
      </w:rPr>
    </w:lvl>
    <w:lvl w:ilvl="8">
      <w:numFmt w:val="bullet"/>
      <w:lvlText w:val=""/>
      <w:lvlJc w:val="left"/>
      <w:rPr>
        <w:rFonts w:ascii="Wingdings" w:hAnsi="Wingdings"/>
        <w:sz w:val="20"/>
      </w:rPr>
    </w:lvl>
  </w:abstractNum>
  <w:abstractNum w:abstractNumId="195">
    <w:nsid w:val="685A0985"/>
    <w:multiLevelType w:val="multilevel"/>
    <w:tmpl w:val="B240DDC0"/>
    <w:styleLink w:val="WWNum40"/>
    <w:lvl w:ilvl="0">
      <w:numFmt w:val="bullet"/>
      <w:lvlText w:val="-"/>
      <w:lvlJc w:val="center"/>
      <w:rPr>
        <w:rFonts w:ascii="Calibri" w:eastAsia="Calibri" w:hAnsi="Calibri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96">
    <w:nsid w:val="68B12070"/>
    <w:multiLevelType w:val="hybridMultilevel"/>
    <w:tmpl w:val="48A2CE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7">
    <w:nsid w:val="694E3069"/>
    <w:multiLevelType w:val="multilevel"/>
    <w:tmpl w:val="EE409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>
    <w:nsid w:val="698B45CA"/>
    <w:multiLevelType w:val="multilevel"/>
    <w:tmpl w:val="26226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9">
    <w:nsid w:val="69D842B5"/>
    <w:multiLevelType w:val="multilevel"/>
    <w:tmpl w:val="C0A408FA"/>
    <w:styleLink w:val="WWNum45"/>
    <w:lvl w:ilvl="0">
      <w:start w:val="1"/>
      <w:numFmt w:val="decimal"/>
      <w:lvlText w:val="4.%1"/>
      <w:lvlJc w:val="righ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00">
    <w:nsid w:val="6A614BB7"/>
    <w:multiLevelType w:val="multilevel"/>
    <w:tmpl w:val="CB7AA2E2"/>
    <w:styleLink w:val="WWNum18"/>
    <w:lvl w:ilvl="0">
      <w:numFmt w:val="bullet"/>
      <w:lvlText w:val=""/>
      <w:lvlJc w:val="left"/>
      <w:rPr>
        <w:rFonts w:ascii="Symbol" w:hAnsi="Symbol"/>
      </w:rPr>
    </w:lvl>
    <w:lvl w:ilvl="1">
      <w:numFmt w:val="bullet"/>
      <w:lvlText w:val=""/>
      <w:lvlJc w:val="left"/>
      <w:rPr>
        <w:rFonts w:ascii="Symbol" w:hAnsi="Symbol"/>
      </w:rPr>
    </w:lvl>
    <w:lvl w:ilvl="2">
      <w:numFmt w:val="bullet"/>
      <w:lvlText w:val=""/>
      <w:lvlJc w:val="left"/>
      <w:rPr>
        <w:rFonts w:ascii="Symbol" w:hAnsi="Symbol"/>
      </w:rPr>
    </w:lvl>
    <w:lvl w:ilvl="3">
      <w:numFmt w:val="bullet"/>
      <w:lvlText w:val=""/>
      <w:lvlJc w:val="left"/>
      <w:rPr>
        <w:rFonts w:ascii="Symbol" w:hAnsi="Symbol"/>
      </w:rPr>
    </w:lvl>
    <w:lvl w:ilvl="4">
      <w:numFmt w:val="bullet"/>
      <w:lvlText w:val=""/>
      <w:lvlJc w:val="left"/>
      <w:rPr>
        <w:rFonts w:ascii="Symbol" w:hAnsi="Symbol"/>
      </w:rPr>
    </w:lvl>
    <w:lvl w:ilvl="5">
      <w:numFmt w:val="bullet"/>
      <w:lvlText w:val=""/>
      <w:lvlJc w:val="left"/>
      <w:rPr>
        <w:rFonts w:ascii="Symbol" w:hAnsi="Symbol"/>
      </w:rPr>
    </w:lvl>
    <w:lvl w:ilvl="6">
      <w:numFmt w:val="bullet"/>
      <w:lvlText w:val=""/>
      <w:lvlJc w:val="left"/>
      <w:rPr>
        <w:rFonts w:ascii="Symbol" w:hAnsi="Symbol"/>
      </w:rPr>
    </w:lvl>
    <w:lvl w:ilvl="7">
      <w:numFmt w:val="bullet"/>
      <w:lvlText w:val=""/>
      <w:lvlJc w:val="left"/>
      <w:rPr>
        <w:rFonts w:ascii="Symbol" w:hAnsi="Symbol"/>
      </w:rPr>
    </w:lvl>
    <w:lvl w:ilvl="8">
      <w:numFmt w:val="bullet"/>
      <w:lvlText w:val=""/>
      <w:lvlJc w:val="left"/>
      <w:rPr>
        <w:rFonts w:ascii="Symbol" w:hAnsi="Symbol"/>
      </w:rPr>
    </w:lvl>
  </w:abstractNum>
  <w:abstractNum w:abstractNumId="201">
    <w:nsid w:val="6A631677"/>
    <w:multiLevelType w:val="multilevel"/>
    <w:tmpl w:val="F03CD7F2"/>
    <w:styleLink w:val="WWNum24"/>
    <w:lvl w:ilvl="0">
      <w:numFmt w:val="bullet"/>
      <w:lvlText w:val="-"/>
      <w:lvlJc w:val="left"/>
      <w:rPr>
        <w:rFonts w:ascii="Times New Roman" w:hAnsi="Times New Roman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02">
    <w:nsid w:val="6A6735AC"/>
    <w:multiLevelType w:val="multilevel"/>
    <w:tmpl w:val="A4BC3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3">
    <w:nsid w:val="6ADE1B2C"/>
    <w:multiLevelType w:val="multilevel"/>
    <w:tmpl w:val="5DDE6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4">
    <w:nsid w:val="6B2A07D0"/>
    <w:multiLevelType w:val="multilevel"/>
    <w:tmpl w:val="C22EF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5">
    <w:nsid w:val="6CF842D9"/>
    <w:multiLevelType w:val="multilevel"/>
    <w:tmpl w:val="71DA1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6">
    <w:nsid w:val="6D1517D3"/>
    <w:multiLevelType w:val="multilevel"/>
    <w:tmpl w:val="713C7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7">
    <w:nsid w:val="6D6B6518"/>
    <w:multiLevelType w:val="multilevel"/>
    <w:tmpl w:val="32E6E97C"/>
    <w:styleLink w:val="WWNum46"/>
    <w:lvl w:ilvl="0">
      <w:numFmt w:val="bullet"/>
      <w:lvlText w:val="-"/>
      <w:lvlJc w:val="left"/>
      <w:rPr>
        <w:rFonts w:ascii="Calibri" w:eastAsia="Calibri" w:hAnsi="Calibri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08">
    <w:nsid w:val="6DD0189A"/>
    <w:multiLevelType w:val="hybridMultilevel"/>
    <w:tmpl w:val="F28C7A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9">
    <w:nsid w:val="6DEA7A6A"/>
    <w:multiLevelType w:val="hybridMultilevel"/>
    <w:tmpl w:val="B220E1F8"/>
    <w:lvl w:ilvl="0" w:tplc="0405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210">
    <w:nsid w:val="6EEC2021"/>
    <w:multiLevelType w:val="multilevel"/>
    <w:tmpl w:val="7676E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1">
    <w:nsid w:val="6F111C62"/>
    <w:multiLevelType w:val="hybridMultilevel"/>
    <w:tmpl w:val="0ABAC8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2">
    <w:nsid w:val="6F444664"/>
    <w:multiLevelType w:val="multilevel"/>
    <w:tmpl w:val="56DC9098"/>
    <w:styleLink w:val="WWNum47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13">
    <w:nsid w:val="6F781EA5"/>
    <w:multiLevelType w:val="multilevel"/>
    <w:tmpl w:val="00065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4">
    <w:nsid w:val="70721A65"/>
    <w:multiLevelType w:val="multilevel"/>
    <w:tmpl w:val="AAFC3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5">
    <w:nsid w:val="7134321A"/>
    <w:multiLevelType w:val="multilevel"/>
    <w:tmpl w:val="A3F47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6">
    <w:nsid w:val="719A6A6F"/>
    <w:multiLevelType w:val="multilevel"/>
    <w:tmpl w:val="00065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7">
    <w:nsid w:val="71E94640"/>
    <w:multiLevelType w:val="hybridMultilevel"/>
    <w:tmpl w:val="F37A57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8">
    <w:nsid w:val="73957071"/>
    <w:multiLevelType w:val="multilevel"/>
    <w:tmpl w:val="DFCC264E"/>
    <w:styleLink w:val="WWNum10"/>
    <w:lvl w:ilvl="0">
      <w:numFmt w:val="bullet"/>
      <w:lvlText w:val=""/>
      <w:lvlJc w:val="left"/>
      <w:rPr>
        <w:rFonts w:ascii="Symbol" w:hAnsi="Symbol"/>
        <w:sz w:val="20"/>
      </w:rPr>
    </w:lvl>
    <w:lvl w:ilvl="1">
      <w:numFmt w:val="bullet"/>
      <w:lvlText w:val="o"/>
      <w:lvlJc w:val="left"/>
      <w:rPr>
        <w:rFonts w:ascii="Courier New" w:hAnsi="Courier New"/>
        <w:sz w:val="20"/>
      </w:rPr>
    </w:lvl>
    <w:lvl w:ilvl="2">
      <w:numFmt w:val="bullet"/>
      <w:lvlText w:val=""/>
      <w:lvlJc w:val="left"/>
      <w:rPr>
        <w:rFonts w:ascii="Wingdings" w:hAnsi="Wingdings"/>
        <w:sz w:val="20"/>
      </w:rPr>
    </w:lvl>
    <w:lvl w:ilvl="3">
      <w:numFmt w:val="bullet"/>
      <w:lvlText w:val=""/>
      <w:lvlJc w:val="left"/>
      <w:rPr>
        <w:rFonts w:ascii="Wingdings" w:hAnsi="Wingdings"/>
        <w:sz w:val="20"/>
      </w:rPr>
    </w:lvl>
    <w:lvl w:ilvl="4">
      <w:numFmt w:val="bullet"/>
      <w:lvlText w:val=""/>
      <w:lvlJc w:val="left"/>
      <w:rPr>
        <w:rFonts w:ascii="Wingdings" w:hAnsi="Wingdings"/>
        <w:sz w:val="20"/>
      </w:rPr>
    </w:lvl>
    <w:lvl w:ilvl="5">
      <w:numFmt w:val="bullet"/>
      <w:lvlText w:val=""/>
      <w:lvlJc w:val="left"/>
      <w:rPr>
        <w:rFonts w:ascii="Wingdings" w:hAnsi="Wingdings"/>
        <w:sz w:val="20"/>
      </w:rPr>
    </w:lvl>
    <w:lvl w:ilvl="6">
      <w:numFmt w:val="bullet"/>
      <w:lvlText w:val=""/>
      <w:lvlJc w:val="left"/>
      <w:rPr>
        <w:rFonts w:ascii="Wingdings" w:hAnsi="Wingdings"/>
        <w:sz w:val="20"/>
      </w:rPr>
    </w:lvl>
    <w:lvl w:ilvl="7">
      <w:numFmt w:val="bullet"/>
      <w:lvlText w:val=""/>
      <w:lvlJc w:val="left"/>
      <w:rPr>
        <w:rFonts w:ascii="Wingdings" w:hAnsi="Wingdings"/>
        <w:sz w:val="20"/>
      </w:rPr>
    </w:lvl>
    <w:lvl w:ilvl="8">
      <w:numFmt w:val="bullet"/>
      <w:lvlText w:val=""/>
      <w:lvlJc w:val="left"/>
      <w:rPr>
        <w:rFonts w:ascii="Wingdings" w:hAnsi="Wingdings"/>
        <w:sz w:val="20"/>
      </w:rPr>
    </w:lvl>
  </w:abstractNum>
  <w:abstractNum w:abstractNumId="219">
    <w:nsid w:val="74F64DD2"/>
    <w:multiLevelType w:val="multilevel"/>
    <w:tmpl w:val="6E147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0">
    <w:nsid w:val="75186DC9"/>
    <w:multiLevelType w:val="multilevel"/>
    <w:tmpl w:val="33469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1">
    <w:nsid w:val="75517538"/>
    <w:multiLevelType w:val="hybridMultilevel"/>
    <w:tmpl w:val="62FEFF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2">
    <w:nsid w:val="75B02671"/>
    <w:multiLevelType w:val="multilevel"/>
    <w:tmpl w:val="0BA62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3">
    <w:nsid w:val="75FB02B9"/>
    <w:multiLevelType w:val="multilevel"/>
    <w:tmpl w:val="617C3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4">
    <w:nsid w:val="76335409"/>
    <w:multiLevelType w:val="multilevel"/>
    <w:tmpl w:val="6672B868"/>
    <w:styleLink w:val="WWNum34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25">
    <w:nsid w:val="76C411B0"/>
    <w:multiLevelType w:val="multilevel"/>
    <w:tmpl w:val="7B5AA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6">
    <w:nsid w:val="775A063D"/>
    <w:multiLevelType w:val="multilevel"/>
    <w:tmpl w:val="177AF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7">
    <w:nsid w:val="781470E5"/>
    <w:multiLevelType w:val="multilevel"/>
    <w:tmpl w:val="C7CC7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8">
    <w:nsid w:val="79672587"/>
    <w:multiLevelType w:val="multilevel"/>
    <w:tmpl w:val="D5720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9">
    <w:nsid w:val="799215E5"/>
    <w:multiLevelType w:val="multilevel"/>
    <w:tmpl w:val="333CC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0">
    <w:nsid w:val="79AF70F9"/>
    <w:multiLevelType w:val="multilevel"/>
    <w:tmpl w:val="3BCA2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1">
    <w:nsid w:val="79B26CB1"/>
    <w:multiLevelType w:val="multilevel"/>
    <w:tmpl w:val="0D6AE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2">
    <w:nsid w:val="7AB542CE"/>
    <w:multiLevelType w:val="hybridMultilevel"/>
    <w:tmpl w:val="FFA06BCA"/>
    <w:lvl w:ilvl="0" w:tplc="6C9E4538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3">
    <w:nsid w:val="7AFB4ABC"/>
    <w:multiLevelType w:val="multilevel"/>
    <w:tmpl w:val="B45E1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4">
    <w:nsid w:val="7BE97EEE"/>
    <w:multiLevelType w:val="hybridMultilevel"/>
    <w:tmpl w:val="5406E5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5">
    <w:nsid w:val="7C732385"/>
    <w:multiLevelType w:val="multilevel"/>
    <w:tmpl w:val="BDD65C9E"/>
    <w:styleLink w:val="WWNum36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36">
    <w:nsid w:val="7CFC1861"/>
    <w:multiLevelType w:val="multilevel"/>
    <w:tmpl w:val="010EE14A"/>
    <w:styleLink w:val="WWNum11"/>
    <w:lvl w:ilvl="0">
      <w:numFmt w:val="bullet"/>
      <w:lvlText w:val=""/>
      <w:lvlJc w:val="left"/>
      <w:rPr>
        <w:rFonts w:ascii="Symbol" w:hAnsi="Symbol"/>
        <w:sz w:val="20"/>
      </w:rPr>
    </w:lvl>
    <w:lvl w:ilvl="1">
      <w:numFmt w:val="bullet"/>
      <w:lvlText w:val="o"/>
      <w:lvlJc w:val="left"/>
      <w:rPr>
        <w:rFonts w:ascii="Courier New" w:hAnsi="Courier New"/>
        <w:sz w:val="20"/>
      </w:rPr>
    </w:lvl>
    <w:lvl w:ilvl="2">
      <w:numFmt w:val="bullet"/>
      <w:lvlText w:val=""/>
      <w:lvlJc w:val="left"/>
      <w:rPr>
        <w:rFonts w:ascii="Wingdings" w:hAnsi="Wingdings"/>
        <w:sz w:val="20"/>
      </w:rPr>
    </w:lvl>
    <w:lvl w:ilvl="3">
      <w:numFmt w:val="bullet"/>
      <w:lvlText w:val=""/>
      <w:lvlJc w:val="left"/>
      <w:rPr>
        <w:rFonts w:ascii="Wingdings" w:hAnsi="Wingdings"/>
        <w:sz w:val="20"/>
      </w:rPr>
    </w:lvl>
    <w:lvl w:ilvl="4">
      <w:numFmt w:val="bullet"/>
      <w:lvlText w:val=""/>
      <w:lvlJc w:val="left"/>
      <w:rPr>
        <w:rFonts w:ascii="Wingdings" w:hAnsi="Wingdings"/>
        <w:sz w:val="20"/>
      </w:rPr>
    </w:lvl>
    <w:lvl w:ilvl="5">
      <w:numFmt w:val="bullet"/>
      <w:lvlText w:val=""/>
      <w:lvlJc w:val="left"/>
      <w:rPr>
        <w:rFonts w:ascii="Wingdings" w:hAnsi="Wingdings"/>
        <w:sz w:val="20"/>
      </w:rPr>
    </w:lvl>
    <w:lvl w:ilvl="6">
      <w:numFmt w:val="bullet"/>
      <w:lvlText w:val=""/>
      <w:lvlJc w:val="left"/>
      <w:rPr>
        <w:rFonts w:ascii="Wingdings" w:hAnsi="Wingdings"/>
        <w:sz w:val="20"/>
      </w:rPr>
    </w:lvl>
    <w:lvl w:ilvl="7">
      <w:numFmt w:val="bullet"/>
      <w:lvlText w:val=""/>
      <w:lvlJc w:val="left"/>
      <w:rPr>
        <w:rFonts w:ascii="Wingdings" w:hAnsi="Wingdings"/>
        <w:sz w:val="20"/>
      </w:rPr>
    </w:lvl>
    <w:lvl w:ilvl="8">
      <w:numFmt w:val="bullet"/>
      <w:lvlText w:val=""/>
      <w:lvlJc w:val="left"/>
      <w:rPr>
        <w:rFonts w:ascii="Wingdings" w:hAnsi="Wingdings"/>
        <w:sz w:val="20"/>
      </w:rPr>
    </w:lvl>
  </w:abstractNum>
  <w:abstractNum w:abstractNumId="237">
    <w:nsid w:val="7CFD5780"/>
    <w:multiLevelType w:val="multilevel"/>
    <w:tmpl w:val="1CF2B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8">
    <w:nsid w:val="7D0F6F25"/>
    <w:multiLevelType w:val="multilevel"/>
    <w:tmpl w:val="39F24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9">
    <w:nsid w:val="7D2D0B3E"/>
    <w:multiLevelType w:val="multilevel"/>
    <w:tmpl w:val="EBB62602"/>
    <w:styleLink w:val="WWNum25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40">
    <w:nsid w:val="7DC40C44"/>
    <w:multiLevelType w:val="multilevel"/>
    <w:tmpl w:val="70142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1">
    <w:nsid w:val="7DCA72FA"/>
    <w:multiLevelType w:val="hybridMultilevel"/>
    <w:tmpl w:val="5F0CBE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2">
    <w:nsid w:val="7DD22F93"/>
    <w:multiLevelType w:val="multilevel"/>
    <w:tmpl w:val="75768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3">
    <w:nsid w:val="7E5E1E09"/>
    <w:multiLevelType w:val="multilevel"/>
    <w:tmpl w:val="FCFC037C"/>
    <w:styleLink w:val="WWNum9"/>
    <w:lvl w:ilvl="0">
      <w:numFmt w:val="bullet"/>
      <w:lvlText w:val=""/>
      <w:lvlJc w:val="left"/>
      <w:rPr>
        <w:rFonts w:ascii="Symbol" w:hAnsi="Symbol"/>
        <w:sz w:val="20"/>
      </w:rPr>
    </w:lvl>
    <w:lvl w:ilvl="1">
      <w:numFmt w:val="bullet"/>
      <w:lvlText w:val="o"/>
      <w:lvlJc w:val="left"/>
      <w:rPr>
        <w:rFonts w:ascii="Courier New" w:hAnsi="Courier New"/>
        <w:sz w:val="20"/>
      </w:rPr>
    </w:lvl>
    <w:lvl w:ilvl="2">
      <w:numFmt w:val="bullet"/>
      <w:lvlText w:val=""/>
      <w:lvlJc w:val="left"/>
      <w:rPr>
        <w:rFonts w:ascii="Wingdings" w:hAnsi="Wingdings"/>
        <w:sz w:val="20"/>
      </w:rPr>
    </w:lvl>
    <w:lvl w:ilvl="3">
      <w:numFmt w:val="bullet"/>
      <w:lvlText w:val=""/>
      <w:lvlJc w:val="left"/>
      <w:rPr>
        <w:rFonts w:ascii="Wingdings" w:hAnsi="Wingdings"/>
        <w:sz w:val="20"/>
      </w:rPr>
    </w:lvl>
    <w:lvl w:ilvl="4">
      <w:numFmt w:val="bullet"/>
      <w:lvlText w:val=""/>
      <w:lvlJc w:val="left"/>
      <w:rPr>
        <w:rFonts w:ascii="Wingdings" w:hAnsi="Wingdings"/>
        <w:sz w:val="20"/>
      </w:rPr>
    </w:lvl>
    <w:lvl w:ilvl="5">
      <w:numFmt w:val="bullet"/>
      <w:lvlText w:val=""/>
      <w:lvlJc w:val="left"/>
      <w:rPr>
        <w:rFonts w:ascii="Wingdings" w:hAnsi="Wingdings"/>
        <w:sz w:val="20"/>
      </w:rPr>
    </w:lvl>
    <w:lvl w:ilvl="6">
      <w:numFmt w:val="bullet"/>
      <w:lvlText w:val=""/>
      <w:lvlJc w:val="left"/>
      <w:rPr>
        <w:rFonts w:ascii="Wingdings" w:hAnsi="Wingdings"/>
        <w:sz w:val="20"/>
      </w:rPr>
    </w:lvl>
    <w:lvl w:ilvl="7">
      <w:numFmt w:val="bullet"/>
      <w:lvlText w:val=""/>
      <w:lvlJc w:val="left"/>
      <w:rPr>
        <w:rFonts w:ascii="Wingdings" w:hAnsi="Wingdings"/>
        <w:sz w:val="20"/>
      </w:rPr>
    </w:lvl>
    <w:lvl w:ilvl="8">
      <w:numFmt w:val="bullet"/>
      <w:lvlText w:val=""/>
      <w:lvlJc w:val="left"/>
      <w:rPr>
        <w:rFonts w:ascii="Wingdings" w:hAnsi="Wingdings"/>
        <w:sz w:val="20"/>
      </w:rPr>
    </w:lvl>
  </w:abstractNum>
  <w:abstractNum w:abstractNumId="244">
    <w:nsid w:val="7E721F16"/>
    <w:multiLevelType w:val="multilevel"/>
    <w:tmpl w:val="A9743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5">
    <w:nsid w:val="7EA6066E"/>
    <w:multiLevelType w:val="multilevel"/>
    <w:tmpl w:val="C396F45A"/>
    <w:styleLink w:val="WWNum22"/>
    <w:lvl w:ilvl="0">
      <w:numFmt w:val="bullet"/>
      <w:lvlText w:val="-"/>
      <w:lvlJc w:val="left"/>
      <w:rPr>
        <w:rFonts w:ascii="Times New Roman" w:hAnsi="Times New Roman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46">
    <w:nsid w:val="7EE90AC8"/>
    <w:multiLevelType w:val="hybridMultilevel"/>
    <w:tmpl w:val="D9345A10"/>
    <w:lvl w:ilvl="0" w:tplc="D9C61B7C">
      <w:numFmt w:val="bullet"/>
      <w:lvlText w:val="-"/>
      <w:lvlJc w:val="left"/>
      <w:pPr>
        <w:ind w:left="171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47">
    <w:nsid w:val="7F6222EC"/>
    <w:multiLevelType w:val="multilevel"/>
    <w:tmpl w:val="7BAA8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3"/>
  </w:num>
  <w:num w:numId="2">
    <w:abstractNumId w:val="176"/>
  </w:num>
  <w:num w:numId="3">
    <w:abstractNumId w:val="26"/>
  </w:num>
  <w:num w:numId="4">
    <w:abstractNumId w:val="194"/>
  </w:num>
  <w:num w:numId="5">
    <w:abstractNumId w:val="174"/>
  </w:num>
  <w:num w:numId="6">
    <w:abstractNumId w:val="117"/>
  </w:num>
  <w:num w:numId="7">
    <w:abstractNumId w:val="141"/>
  </w:num>
  <w:num w:numId="8">
    <w:abstractNumId w:val="58"/>
  </w:num>
  <w:num w:numId="9">
    <w:abstractNumId w:val="243"/>
  </w:num>
  <w:num w:numId="10">
    <w:abstractNumId w:val="218"/>
  </w:num>
  <w:num w:numId="11">
    <w:abstractNumId w:val="236"/>
  </w:num>
  <w:num w:numId="12">
    <w:abstractNumId w:val="145"/>
  </w:num>
  <w:num w:numId="13">
    <w:abstractNumId w:val="60"/>
  </w:num>
  <w:num w:numId="14">
    <w:abstractNumId w:val="3"/>
  </w:num>
  <w:num w:numId="15">
    <w:abstractNumId w:val="38"/>
  </w:num>
  <w:num w:numId="16">
    <w:abstractNumId w:val="23"/>
  </w:num>
  <w:num w:numId="17">
    <w:abstractNumId w:val="80"/>
  </w:num>
  <w:num w:numId="18">
    <w:abstractNumId w:val="200"/>
  </w:num>
  <w:num w:numId="19">
    <w:abstractNumId w:val="75"/>
  </w:num>
  <w:num w:numId="20">
    <w:abstractNumId w:val="8"/>
  </w:num>
  <w:num w:numId="21">
    <w:abstractNumId w:val="21"/>
  </w:num>
  <w:num w:numId="22">
    <w:abstractNumId w:val="245"/>
  </w:num>
  <w:num w:numId="23">
    <w:abstractNumId w:val="160"/>
  </w:num>
  <w:num w:numId="24">
    <w:abstractNumId w:val="201"/>
  </w:num>
  <w:num w:numId="25">
    <w:abstractNumId w:val="239"/>
  </w:num>
  <w:num w:numId="26">
    <w:abstractNumId w:val="163"/>
  </w:num>
  <w:num w:numId="27">
    <w:abstractNumId w:val="157"/>
  </w:num>
  <w:num w:numId="28">
    <w:abstractNumId w:val="146"/>
  </w:num>
  <w:num w:numId="29">
    <w:abstractNumId w:val="69"/>
  </w:num>
  <w:num w:numId="30">
    <w:abstractNumId w:val="116"/>
  </w:num>
  <w:num w:numId="31">
    <w:abstractNumId w:val="54"/>
  </w:num>
  <w:num w:numId="32">
    <w:abstractNumId w:val="184"/>
  </w:num>
  <w:num w:numId="33">
    <w:abstractNumId w:val="61"/>
  </w:num>
  <w:num w:numId="34">
    <w:abstractNumId w:val="224"/>
  </w:num>
  <w:num w:numId="35">
    <w:abstractNumId w:val="34"/>
  </w:num>
  <w:num w:numId="36">
    <w:abstractNumId w:val="235"/>
  </w:num>
  <w:num w:numId="37">
    <w:abstractNumId w:val="126"/>
  </w:num>
  <w:num w:numId="38">
    <w:abstractNumId w:val="186"/>
  </w:num>
  <w:num w:numId="39">
    <w:abstractNumId w:val="46"/>
  </w:num>
  <w:num w:numId="40">
    <w:abstractNumId w:val="195"/>
  </w:num>
  <w:num w:numId="41">
    <w:abstractNumId w:val="180"/>
  </w:num>
  <w:num w:numId="42">
    <w:abstractNumId w:val="96"/>
  </w:num>
  <w:num w:numId="43">
    <w:abstractNumId w:val="168"/>
  </w:num>
  <w:num w:numId="44">
    <w:abstractNumId w:val="125"/>
  </w:num>
  <w:num w:numId="45">
    <w:abstractNumId w:val="199"/>
  </w:num>
  <w:num w:numId="46">
    <w:abstractNumId w:val="207"/>
  </w:num>
  <w:num w:numId="47">
    <w:abstractNumId w:val="212"/>
  </w:num>
  <w:num w:numId="48">
    <w:abstractNumId w:val="212"/>
    <w:lvlOverride w:ilvl="0">
      <w:startOverride w:val="1"/>
    </w:lvlOverride>
  </w:num>
  <w:num w:numId="49">
    <w:abstractNumId w:val="199"/>
    <w:lvlOverride w:ilvl="0">
      <w:startOverride w:val="1"/>
    </w:lvlOverride>
  </w:num>
  <w:num w:numId="50">
    <w:abstractNumId w:val="12"/>
  </w:num>
  <w:num w:numId="51">
    <w:abstractNumId w:val="6"/>
  </w:num>
  <w:num w:numId="52">
    <w:abstractNumId w:val="110"/>
  </w:num>
  <w:num w:numId="53">
    <w:abstractNumId w:val="209"/>
  </w:num>
  <w:num w:numId="54">
    <w:abstractNumId w:val="234"/>
  </w:num>
  <w:num w:numId="55">
    <w:abstractNumId w:val="73"/>
  </w:num>
  <w:num w:numId="56">
    <w:abstractNumId w:val="147"/>
  </w:num>
  <w:num w:numId="57">
    <w:abstractNumId w:val="152"/>
  </w:num>
  <w:num w:numId="58">
    <w:abstractNumId w:val="164"/>
  </w:num>
  <w:num w:numId="59">
    <w:abstractNumId w:val="39"/>
  </w:num>
  <w:num w:numId="60">
    <w:abstractNumId w:val="217"/>
  </w:num>
  <w:num w:numId="61">
    <w:abstractNumId w:val="193"/>
  </w:num>
  <w:num w:numId="62">
    <w:abstractNumId w:val="32"/>
  </w:num>
  <w:num w:numId="63">
    <w:abstractNumId w:val="67"/>
  </w:num>
  <w:num w:numId="64">
    <w:abstractNumId w:val="52"/>
  </w:num>
  <w:num w:numId="65">
    <w:abstractNumId w:val="36"/>
  </w:num>
  <w:num w:numId="66">
    <w:abstractNumId w:val="53"/>
  </w:num>
  <w:num w:numId="67">
    <w:abstractNumId w:val="166"/>
  </w:num>
  <w:num w:numId="68">
    <w:abstractNumId w:val="154"/>
  </w:num>
  <w:num w:numId="69">
    <w:abstractNumId w:val="232"/>
  </w:num>
  <w:num w:numId="70">
    <w:abstractNumId w:val="208"/>
  </w:num>
  <w:num w:numId="71">
    <w:abstractNumId w:val="177"/>
  </w:num>
  <w:num w:numId="72">
    <w:abstractNumId w:val="57"/>
  </w:num>
  <w:num w:numId="73">
    <w:abstractNumId w:val="95"/>
  </w:num>
  <w:num w:numId="74">
    <w:abstractNumId w:val="151"/>
  </w:num>
  <w:num w:numId="75">
    <w:abstractNumId w:val="241"/>
  </w:num>
  <w:num w:numId="76">
    <w:abstractNumId w:val="35"/>
  </w:num>
  <w:num w:numId="77">
    <w:abstractNumId w:val="196"/>
  </w:num>
  <w:num w:numId="78">
    <w:abstractNumId w:val="190"/>
  </w:num>
  <w:num w:numId="79">
    <w:abstractNumId w:val="118"/>
  </w:num>
  <w:num w:numId="80">
    <w:abstractNumId w:val="87"/>
  </w:num>
  <w:num w:numId="81">
    <w:abstractNumId w:val="246"/>
  </w:num>
  <w:num w:numId="82">
    <w:abstractNumId w:val="136"/>
  </w:num>
  <w:num w:numId="83">
    <w:abstractNumId w:val="11"/>
  </w:num>
  <w:num w:numId="84">
    <w:abstractNumId w:val="13"/>
  </w:num>
  <w:num w:numId="85">
    <w:abstractNumId w:val="70"/>
  </w:num>
  <w:num w:numId="86">
    <w:abstractNumId w:val="216"/>
  </w:num>
  <w:num w:numId="87">
    <w:abstractNumId w:val="131"/>
  </w:num>
  <w:num w:numId="88">
    <w:abstractNumId w:val="82"/>
  </w:num>
  <w:num w:numId="89">
    <w:abstractNumId w:val="197"/>
  </w:num>
  <w:num w:numId="90">
    <w:abstractNumId w:val="158"/>
  </w:num>
  <w:num w:numId="91">
    <w:abstractNumId w:val="142"/>
  </w:num>
  <w:num w:numId="92">
    <w:abstractNumId w:val="113"/>
  </w:num>
  <w:num w:numId="93">
    <w:abstractNumId w:val="129"/>
  </w:num>
  <w:num w:numId="94">
    <w:abstractNumId w:val="165"/>
  </w:num>
  <w:num w:numId="95">
    <w:abstractNumId w:val="107"/>
  </w:num>
  <w:num w:numId="96">
    <w:abstractNumId w:val="171"/>
  </w:num>
  <w:num w:numId="97">
    <w:abstractNumId w:val="179"/>
  </w:num>
  <w:num w:numId="98">
    <w:abstractNumId w:val="25"/>
  </w:num>
  <w:num w:numId="99">
    <w:abstractNumId w:val="9"/>
  </w:num>
  <w:num w:numId="100">
    <w:abstractNumId w:val="225"/>
  </w:num>
  <w:num w:numId="101">
    <w:abstractNumId w:val="50"/>
  </w:num>
  <w:num w:numId="102">
    <w:abstractNumId w:val="123"/>
  </w:num>
  <w:num w:numId="103">
    <w:abstractNumId w:val="138"/>
  </w:num>
  <w:num w:numId="104">
    <w:abstractNumId w:val="97"/>
  </w:num>
  <w:num w:numId="105">
    <w:abstractNumId w:val="227"/>
  </w:num>
  <w:num w:numId="106">
    <w:abstractNumId w:val="33"/>
  </w:num>
  <w:num w:numId="107">
    <w:abstractNumId w:val="99"/>
  </w:num>
  <w:num w:numId="108">
    <w:abstractNumId w:val="71"/>
  </w:num>
  <w:num w:numId="109">
    <w:abstractNumId w:val="105"/>
  </w:num>
  <w:num w:numId="110">
    <w:abstractNumId w:val="59"/>
  </w:num>
  <w:num w:numId="111">
    <w:abstractNumId w:val="214"/>
  </w:num>
  <w:num w:numId="112">
    <w:abstractNumId w:val="94"/>
  </w:num>
  <w:num w:numId="113">
    <w:abstractNumId w:val="28"/>
  </w:num>
  <w:num w:numId="114">
    <w:abstractNumId w:val="153"/>
  </w:num>
  <w:num w:numId="115">
    <w:abstractNumId w:val="139"/>
  </w:num>
  <w:num w:numId="116">
    <w:abstractNumId w:val="76"/>
  </w:num>
  <w:num w:numId="117">
    <w:abstractNumId w:val="47"/>
  </w:num>
  <w:num w:numId="118">
    <w:abstractNumId w:val="222"/>
  </w:num>
  <w:num w:numId="119">
    <w:abstractNumId w:val="62"/>
  </w:num>
  <w:num w:numId="120">
    <w:abstractNumId w:val="161"/>
  </w:num>
  <w:num w:numId="121">
    <w:abstractNumId w:val="51"/>
  </w:num>
  <w:num w:numId="122">
    <w:abstractNumId w:val="175"/>
  </w:num>
  <w:num w:numId="123">
    <w:abstractNumId w:val="85"/>
  </w:num>
  <w:num w:numId="124">
    <w:abstractNumId w:val="244"/>
  </w:num>
  <w:num w:numId="125">
    <w:abstractNumId w:val="86"/>
  </w:num>
  <w:num w:numId="126">
    <w:abstractNumId w:val="5"/>
  </w:num>
  <w:num w:numId="127">
    <w:abstractNumId w:val="102"/>
  </w:num>
  <w:num w:numId="128">
    <w:abstractNumId w:val="89"/>
  </w:num>
  <w:num w:numId="129">
    <w:abstractNumId w:val="77"/>
  </w:num>
  <w:num w:numId="130">
    <w:abstractNumId w:val="19"/>
  </w:num>
  <w:num w:numId="131">
    <w:abstractNumId w:val="124"/>
  </w:num>
  <w:num w:numId="132">
    <w:abstractNumId w:val="1"/>
  </w:num>
  <w:num w:numId="133">
    <w:abstractNumId w:val="98"/>
  </w:num>
  <w:num w:numId="134">
    <w:abstractNumId w:val="204"/>
  </w:num>
  <w:num w:numId="135">
    <w:abstractNumId w:val="41"/>
  </w:num>
  <w:num w:numId="136">
    <w:abstractNumId w:val="49"/>
  </w:num>
  <w:num w:numId="137">
    <w:abstractNumId w:val="178"/>
  </w:num>
  <w:num w:numId="138">
    <w:abstractNumId w:val="203"/>
  </w:num>
  <w:num w:numId="139">
    <w:abstractNumId w:val="230"/>
  </w:num>
  <w:num w:numId="140">
    <w:abstractNumId w:val="74"/>
  </w:num>
  <w:num w:numId="141">
    <w:abstractNumId w:val="223"/>
  </w:num>
  <w:num w:numId="142">
    <w:abstractNumId w:val="132"/>
  </w:num>
  <w:num w:numId="143">
    <w:abstractNumId w:val="205"/>
  </w:num>
  <w:num w:numId="144">
    <w:abstractNumId w:val="220"/>
  </w:num>
  <w:num w:numId="145">
    <w:abstractNumId w:val="68"/>
  </w:num>
  <w:num w:numId="146">
    <w:abstractNumId w:val="31"/>
  </w:num>
  <w:num w:numId="147">
    <w:abstractNumId w:val="128"/>
  </w:num>
  <w:num w:numId="148">
    <w:abstractNumId w:val="170"/>
  </w:num>
  <w:num w:numId="149">
    <w:abstractNumId w:val="45"/>
  </w:num>
  <w:num w:numId="150">
    <w:abstractNumId w:val="72"/>
  </w:num>
  <w:num w:numId="151">
    <w:abstractNumId w:val="101"/>
  </w:num>
  <w:num w:numId="152">
    <w:abstractNumId w:val="88"/>
  </w:num>
  <w:num w:numId="153">
    <w:abstractNumId w:val="143"/>
  </w:num>
  <w:num w:numId="154">
    <w:abstractNumId w:val="79"/>
  </w:num>
  <w:num w:numId="155">
    <w:abstractNumId w:val="104"/>
  </w:num>
  <w:num w:numId="156">
    <w:abstractNumId w:val="229"/>
  </w:num>
  <w:num w:numId="157">
    <w:abstractNumId w:val="215"/>
  </w:num>
  <w:num w:numId="158">
    <w:abstractNumId w:val="198"/>
  </w:num>
  <w:num w:numId="159">
    <w:abstractNumId w:val="150"/>
  </w:num>
  <w:num w:numId="160">
    <w:abstractNumId w:val="64"/>
  </w:num>
  <w:num w:numId="161">
    <w:abstractNumId w:val="78"/>
  </w:num>
  <w:num w:numId="162">
    <w:abstractNumId w:val="121"/>
  </w:num>
  <w:num w:numId="163">
    <w:abstractNumId w:val="137"/>
  </w:num>
  <w:num w:numId="164">
    <w:abstractNumId w:val="30"/>
  </w:num>
  <w:num w:numId="165">
    <w:abstractNumId w:val="206"/>
  </w:num>
  <w:num w:numId="166">
    <w:abstractNumId w:val="238"/>
  </w:num>
  <w:num w:numId="167">
    <w:abstractNumId w:val="231"/>
  </w:num>
  <w:num w:numId="168">
    <w:abstractNumId w:val="18"/>
  </w:num>
  <w:num w:numId="169">
    <w:abstractNumId w:val="81"/>
  </w:num>
  <w:num w:numId="170">
    <w:abstractNumId w:val="15"/>
  </w:num>
  <w:num w:numId="171">
    <w:abstractNumId w:val="42"/>
  </w:num>
  <w:num w:numId="172">
    <w:abstractNumId w:val="16"/>
  </w:num>
  <w:num w:numId="173">
    <w:abstractNumId w:val="156"/>
  </w:num>
  <w:num w:numId="174">
    <w:abstractNumId w:val="37"/>
  </w:num>
  <w:num w:numId="175">
    <w:abstractNumId w:val="40"/>
  </w:num>
  <w:num w:numId="176">
    <w:abstractNumId w:val="92"/>
  </w:num>
  <w:num w:numId="177">
    <w:abstractNumId w:val="233"/>
  </w:num>
  <w:num w:numId="178">
    <w:abstractNumId w:val="181"/>
  </w:num>
  <w:num w:numId="179">
    <w:abstractNumId w:val="100"/>
  </w:num>
  <w:num w:numId="180">
    <w:abstractNumId w:val="202"/>
  </w:num>
  <w:num w:numId="181">
    <w:abstractNumId w:val="91"/>
  </w:num>
  <w:num w:numId="182">
    <w:abstractNumId w:val="109"/>
  </w:num>
  <w:num w:numId="183">
    <w:abstractNumId w:val="240"/>
  </w:num>
  <w:num w:numId="184">
    <w:abstractNumId w:val="210"/>
  </w:num>
  <w:num w:numId="185">
    <w:abstractNumId w:val="172"/>
  </w:num>
  <w:num w:numId="186">
    <w:abstractNumId w:val="148"/>
  </w:num>
  <w:num w:numId="187">
    <w:abstractNumId w:val="10"/>
  </w:num>
  <w:num w:numId="188">
    <w:abstractNumId w:val="24"/>
  </w:num>
  <w:num w:numId="189">
    <w:abstractNumId w:val="22"/>
  </w:num>
  <w:num w:numId="190">
    <w:abstractNumId w:val="188"/>
  </w:num>
  <w:num w:numId="191">
    <w:abstractNumId w:val="149"/>
  </w:num>
  <w:num w:numId="192">
    <w:abstractNumId w:val="112"/>
  </w:num>
  <w:num w:numId="193">
    <w:abstractNumId w:val="84"/>
  </w:num>
  <w:num w:numId="194">
    <w:abstractNumId w:val="183"/>
  </w:num>
  <w:num w:numId="195">
    <w:abstractNumId w:val="219"/>
  </w:num>
  <w:num w:numId="196">
    <w:abstractNumId w:val="133"/>
  </w:num>
  <w:num w:numId="197">
    <w:abstractNumId w:val="44"/>
  </w:num>
  <w:num w:numId="198">
    <w:abstractNumId w:val="55"/>
  </w:num>
  <w:num w:numId="199">
    <w:abstractNumId w:val="237"/>
  </w:num>
  <w:num w:numId="200">
    <w:abstractNumId w:val="119"/>
  </w:num>
  <w:num w:numId="201">
    <w:abstractNumId w:val="14"/>
  </w:num>
  <w:num w:numId="202">
    <w:abstractNumId w:val="226"/>
  </w:num>
  <w:num w:numId="203">
    <w:abstractNumId w:val="185"/>
  </w:num>
  <w:num w:numId="204">
    <w:abstractNumId w:val="169"/>
  </w:num>
  <w:num w:numId="205">
    <w:abstractNumId w:val="106"/>
  </w:num>
  <w:num w:numId="206">
    <w:abstractNumId w:val="103"/>
  </w:num>
  <w:num w:numId="207">
    <w:abstractNumId w:val="134"/>
  </w:num>
  <w:num w:numId="208">
    <w:abstractNumId w:val="144"/>
  </w:num>
  <w:num w:numId="209">
    <w:abstractNumId w:val="93"/>
  </w:num>
  <w:num w:numId="210">
    <w:abstractNumId w:val="120"/>
  </w:num>
  <w:num w:numId="211">
    <w:abstractNumId w:val="140"/>
  </w:num>
  <w:num w:numId="212">
    <w:abstractNumId w:val="159"/>
  </w:num>
  <w:num w:numId="213">
    <w:abstractNumId w:val="155"/>
  </w:num>
  <w:num w:numId="214">
    <w:abstractNumId w:val="43"/>
  </w:num>
  <w:num w:numId="215">
    <w:abstractNumId w:val="162"/>
  </w:num>
  <w:num w:numId="216">
    <w:abstractNumId w:val="228"/>
  </w:num>
  <w:num w:numId="217">
    <w:abstractNumId w:val="29"/>
  </w:num>
  <w:num w:numId="218">
    <w:abstractNumId w:val="65"/>
  </w:num>
  <w:num w:numId="219">
    <w:abstractNumId w:val="122"/>
  </w:num>
  <w:num w:numId="220">
    <w:abstractNumId w:val="189"/>
  </w:num>
  <w:num w:numId="221">
    <w:abstractNumId w:val="127"/>
  </w:num>
  <w:num w:numId="222">
    <w:abstractNumId w:val="0"/>
  </w:num>
  <w:num w:numId="223">
    <w:abstractNumId w:val="4"/>
  </w:num>
  <w:num w:numId="224">
    <w:abstractNumId w:val="90"/>
  </w:num>
  <w:num w:numId="225">
    <w:abstractNumId w:val="191"/>
  </w:num>
  <w:num w:numId="226">
    <w:abstractNumId w:val="130"/>
  </w:num>
  <w:num w:numId="227">
    <w:abstractNumId w:val="66"/>
  </w:num>
  <w:num w:numId="228">
    <w:abstractNumId w:val="63"/>
  </w:num>
  <w:num w:numId="229">
    <w:abstractNumId w:val="48"/>
  </w:num>
  <w:num w:numId="230">
    <w:abstractNumId w:val="2"/>
  </w:num>
  <w:num w:numId="231">
    <w:abstractNumId w:val="173"/>
  </w:num>
  <w:num w:numId="232">
    <w:abstractNumId w:val="187"/>
  </w:num>
  <w:num w:numId="233">
    <w:abstractNumId w:val="114"/>
  </w:num>
  <w:num w:numId="234">
    <w:abstractNumId w:val="20"/>
  </w:num>
  <w:num w:numId="235">
    <w:abstractNumId w:val="221"/>
  </w:num>
  <w:num w:numId="236">
    <w:abstractNumId w:val="242"/>
  </w:num>
  <w:num w:numId="237">
    <w:abstractNumId w:val="17"/>
  </w:num>
  <w:num w:numId="238">
    <w:abstractNumId w:val="213"/>
  </w:num>
  <w:num w:numId="239">
    <w:abstractNumId w:val="56"/>
  </w:num>
  <w:num w:numId="240">
    <w:abstractNumId w:val="135"/>
  </w:num>
  <w:num w:numId="241">
    <w:abstractNumId w:val="7"/>
  </w:num>
  <w:num w:numId="242">
    <w:abstractNumId w:val="182"/>
  </w:num>
  <w:num w:numId="243">
    <w:abstractNumId w:val="111"/>
  </w:num>
  <w:num w:numId="244">
    <w:abstractNumId w:val="27"/>
  </w:num>
  <w:num w:numId="245">
    <w:abstractNumId w:val="211"/>
  </w:num>
  <w:num w:numId="246">
    <w:abstractNumId w:val="115"/>
  </w:num>
  <w:num w:numId="247">
    <w:abstractNumId w:val="108"/>
  </w:num>
  <w:num w:numId="248">
    <w:abstractNumId w:val="192"/>
  </w:num>
  <w:num w:numId="249">
    <w:abstractNumId w:val="167"/>
  </w:num>
  <w:num w:numId="250">
    <w:abstractNumId w:val="247"/>
  </w:num>
  <w:numIdMacAtCleanup w:val="25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411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0E1C6A"/>
    <w:rsid w:val="00022B03"/>
    <w:rsid w:val="00033F2D"/>
    <w:rsid w:val="000368AF"/>
    <w:rsid w:val="000559F8"/>
    <w:rsid w:val="000575F9"/>
    <w:rsid w:val="000839BC"/>
    <w:rsid w:val="00090F44"/>
    <w:rsid w:val="00095CDC"/>
    <w:rsid w:val="000A75C3"/>
    <w:rsid w:val="000B1E70"/>
    <w:rsid w:val="000B2CA4"/>
    <w:rsid w:val="000B7FC2"/>
    <w:rsid w:val="000D219A"/>
    <w:rsid w:val="000E1C6A"/>
    <w:rsid w:val="000E4BDF"/>
    <w:rsid w:val="000E6CAC"/>
    <w:rsid w:val="000F3BC9"/>
    <w:rsid w:val="000F7039"/>
    <w:rsid w:val="00104B8E"/>
    <w:rsid w:val="001178D3"/>
    <w:rsid w:val="00117E4B"/>
    <w:rsid w:val="0012301B"/>
    <w:rsid w:val="001321F0"/>
    <w:rsid w:val="00136EFE"/>
    <w:rsid w:val="00155557"/>
    <w:rsid w:val="00161E4E"/>
    <w:rsid w:val="00176150"/>
    <w:rsid w:val="00186167"/>
    <w:rsid w:val="00191E21"/>
    <w:rsid w:val="001932B9"/>
    <w:rsid w:val="001B1005"/>
    <w:rsid w:val="001D2CDC"/>
    <w:rsid w:val="001D514C"/>
    <w:rsid w:val="001D6070"/>
    <w:rsid w:val="001E30E3"/>
    <w:rsid w:val="001E7082"/>
    <w:rsid w:val="001F5FA6"/>
    <w:rsid w:val="0020681E"/>
    <w:rsid w:val="0022141B"/>
    <w:rsid w:val="00224675"/>
    <w:rsid w:val="0023183B"/>
    <w:rsid w:val="002357C7"/>
    <w:rsid w:val="0024700F"/>
    <w:rsid w:val="00256F0A"/>
    <w:rsid w:val="00267D4B"/>
    <w:rsid w:val="002772D7"/>
    <w:rsid w:val="00284A9F"/>
    <w:rsid w:val="00290002"/>
    <w:rsid w:val="002C31B6"/>
    <w:rsid w:val="002F26BA"/>
    <w:rsid w:val="00302A19"/>
    <w:rsid w:val="00304DAF"/>
    <w:rsid w:val="00325BDA"/>
    <w:rsid w:val="00351A3C"/>
    <w:rsid w:val="003568EC"/>
    <w:rsid w:val="00360A97"/>
    <w:rsid w:val="003641F7"/>
    <w:rsid w:val="00383B9E"/>
    <w:rsid w:val="00385784"/>
    <w:rsid w:val="003934B3"/>
    <w:rsid w:val="003B4905"/>
    <w:rsid w:val="003C39BA"/>
    <w:rsid w:val="003E2022"/>
    <w:rsid w:val="00400747"/>
    <w:rsid w:val="00401BFD"/>
    <w:rsid w:val="0041693F"/>
    <w:rsid w:val="0042299D"/>
    <w:rsid w:val="00423FFE"/>
    <w:rsid w:val="00430F7C"/>
    <w:rsid w:val="00442BDC"/>
    <w:rsid w:val="00455D92"/>
    <w:rsid w:val="00472631"/>
    <w:rsid w:val="00476DA4"/>
    <w:rsid w:val="004830FA"/>
    <w:rsid w:val="004838FD"/>
    <w:rsid w:val="00484DA7"/>
    <w:rsid w:val="00490893"/>
    <w:rsid w:val="004A2A1E"/>
    <w:rsid w:val="004E3469"/>
    <w:rsid w:val="004E462C"/>
    <w:rsid w:val="004E6364"/>
    <w:rsid w:val="004F5961"/>
    <w:rsid w:val="00517CDD"/>
    <w:rsid w:val="005316D5"/>
    <w:rsid w:val="005352E4"/>
    <w:rsid w:val="005379EC"/>
    <w:rsid w:val="005455AC"/>
    <w:rsid w:val="005516F3"/>
    <w:rsid w:val="00565D48"/>
    <w:rsid w:val="005718D4"/>
    <w:rsid w:val="005861FC"/>
    <w:rsid w:val="005A7B02"/>
    <w:rsid w:val="005C3C99"/>
    <w:rsid w:val="005C7BC4"/>
    <w:rsid w:val="005F169C"/>
    <w:rsid w:val="005F23BA"/>
    <w:rsid w:val="005F3014"/>
    <w:rsid w:val="00600F80"/>
    <w:rsid w:val="0061661E"/>
    <w:rsid w:val="00632EEB"/>
    <w:rsid w:val="0064170B"/>
    <w:rsid w:val="006430CF"/>
    <w:rsid w:val="00693C4D"/>
    <w:rsid w:val="006A1C43"/>
    <w:rsid w:val="006A673D"/>
    <w:rsid w:val="006E6E67"/>
    <w:rsid w:val="006E7ECD"/>
    <w:rsid w:val="00701293"/>
    <w:rsid w:val="00703794"/>
    <w:rsid w:val="00724095"/>
    <w:rsid w:val="007260DF"/>
    <w:rsid w:val="00734F94"/>
    <w:rsid w:val="0073774B"/>
    <w:rsid w:val="0074019C"/>
    <w:rsid w:val="007419E4"/>
    <w:rsid w:val="00742F39"/>
    <w:rsid w:val="00742FE3"/>
    <w:rsid w:val="007706E1"/>
    <w:rsid w:val="00771846"/>
    <w:rsid w:val="00775727"/>
    <w:rsid w:val="00775B6E"/>
    <w:rsid w:val="00775C9A"/>
    <w:rsid w:val="007A61F8"/>
    <w:rsid w:val="007B7C10"/>
    <w:rsid w:val="007C1DBB"/>
    <w:rsid w:val="007E64D2"/>
    <w:rsid w:val="007E6E57"/>
    <w:rsid w:val="00801D25"/>
    <w:rsid w:val="00807745"/>
    <w:rsid w:val="008215D0"/>
    <w:rsid w:val="00823218"/>
    <w:rsid w:val="00840D61"/>
    <w:rsid w:val="00853A27"/>
    <w:rsid w:val="00854C87"/>
    <w:rsid w:val="00862351"/>
    <w:rsid w:val="00862B8F"/>
    <w:rsid w:val="008726F3"/>
    <w:rsid w:val="00882401"/>
    <w:rsid w:val="008B54BB"/>
    <w:rsid w:val="008B6C7A"/>
    <w:rsid w:val="008C78DE"/>
    <w:rsid w:val="008C7D8D"/>
    <w:rsid w:val="008E1279"/>
    <w:rsid w:val="008E5A62"/>
    <w:rsid w:val="008F5048"/>
    <w:rsid w:val="00912771"/>
    <w:rsid w:val="00926597"/>
    <w:rsid w:val="00943940"/>
    <w:rsid w:val="009577AC"/>
    <w:rsid w:val="009818AF"/>
    <w:rsid w:val="00986860"/>
    <w:rsid w:val="00992C7B"/>
    <w:rsid w:val="00995387"/>
    <w:rsid w:val="00997BEC"/>
    <w:rsid w:val="009B15B0"/>
    <w:rsid w:val="009B3591"/>
    <w:rsid w:val="009B42B1"/>
    <w:rsid w:val="009B4DCC"/>
    <w:rsid w:val="009B623E"/>
    <w:rsid w:val="009D667E"/>
    <w:rsid w:val="00A014A7"/>
    <w:rsid w:val="00A04667"/>
    <w:rsid w:val="00A0557A"/>
    <w:rsid w:val="00A13087"/>
    <w:rsid w:val="00A22A38"/>
    <w:rsid w:val="00A26423"/>
    <w:rsid w:val="00A307FD"/>
    <w:rsid w:val="00A314D6"/>
    <w:rsid w:val="00A3222E"/>
    <w:rsid w:val="00A342BF"/>
    <w:rsid w:val="00A361AB"/>
    <w:rsid w:val="00A47F3E"/>
    <w:rsid w:val="00A70E6C"/>
    <w:rsid w:val="00A711C8"/>
    <w:rsid w:val="00A7485B"/>
    <w:rsid w:val="00AA0F20"/>
    <w:rsid w:val="00AA4808"/>
    <w:rsid w:val="00AB00BE"/>
    <w:rsid w:val="00AB19E1"/>
    <w:rsid w:val="00AB1E3A"/>
    <w:rsid w:val="00AD3252"/>
    <w:rsid w:val="00AD5624"/>
    <w:rsid w:val="00AF6F48"/>
    <w:rsid w:val="00B06715"/>
    <w:rsid w:val="00B30980"/>
    <w:rsid w:val="00B32B6B"/>
    <w:rsid w:val="00B513BF"/>
    <w:rsid w:val="00B52166"/>
    <w:rsid w:val="00B77BB4"/>
    <w:rsid w:val="00B822D5"/>
    <w:rsid w:val="00B84247"/>
    <w:rsid w:val="00B93586"/>
    <w:rsid w:val="00BA3438"/>
    <w:rsid w:val="00BB3AD7"/>
    <w:rsid w:val="00BC3E93"/>
    <w:rsid w:val="00BE3EB3"/>
    <w:rsid w:val="00BE702D"/>
    <w:rsid w:val="00C14833"/>
    <w:rsid w:val="00C148BC"/>
    <w:rsid w:val="00C1787C"/>
    <w:rsid w:val="00C25922"/>
    <w:rsid w:val="00C32BF1"/>
    <w:rsid w:val="00C35862"/>
    <w:rsid w:val="00C412B1"/>
    <w:rsid w:val="00C4355C"/>
    <w:rsid w:val="00C46CB6"/>
    <w:rsid w:val="00C5377C"/>
    <w:rsid w:val="00C553CF"/>
    <w:rsid w:val="00C753A8"/>
    <w:rsid w:val="00CA0D1C"/>
    <w:rsid w:val="00CA7960"/>
    <w:rsid w:val="00CB13CE"/>
    <w:rsid w:val="00CB55BA"/>
    <w:rsid w:val="00CD4646"/>
    <w:rsid w:val="00CF06C3"/>
    <w:rsid w:val="00CF7F9B"/>
    <w:rsid w:val="00D10BA4"/>
    <w:rsid w:val="00D13BB2"/>
    <w:rsid w:val="00D357EA"/>
    <w:rsid w:val="00D46A80"/>
    <w:rsid w:val="00D50C08"/>
    <w:rsid w:val="00D66054"/>
    <w:rsid w:val="00D66918"/>
    <w:rsid w:val="00D87D90"/>
    <w:rsid w:val="00D923A5"/>
    <w:rsid w:val="00D94795"/>
    <w:rsid w:val="00DB62DB"/>
    <w:rsid w:val="00DC70EC"/>
    <w:rsid w:val="00DD0262"/>
    <w:rsid w:val="00DF436D"/>
    <w:rsid w:val="00E039AE"/>
    <w:rsid w:val="00E116AF"/>
    <w:rsid w:val="00E21AD2"/>
    <w:rsid w:val="00E40A66"/>
    <w:rsid w:val="00E47635"/>
    <w:rsid w:val="00E6399D"/>
    <w:rsid w:val="00E64BE3"/>
    <w:rsid w:val="00E85CBF"/>
    <w:rsid w:val="00E97D32"/>
    <w:rsid w:val="00EA41D7"/>
    <w:rsid w:val="00EA5145"/>
    <w:rsid w:val="00EB704E"/>
    <w:rsid w:val="00EC761C"/>
    <w:rsid w:val="00ED1A20"/>
    <w:rsid w:val="00EE35C6"/>
    <w:rsid w:val="00F22B55"/>
    <w:rsid w:val="00F30B8B"/>
    <w:rsid w:val="00F326EC"/>
    <w:rsid w:val="00F4540C"/>
    <w:rsid w:val="00F51AAE"/>
    <w:rsid w:val="00F5285A"/>
    <w:rsid w:val="00F52AD8"/>
    <w:rsid w:val="00F52EA4"/>
    <w:rsid w:val="00F560D9"/>
    <w:rsid w:val="00F6001D"/>
    <w:rsid w:val="00FC18CA"/>
    <w:rsid w:val="00FD086E"/>
    <w:rsid w:val="00FF7E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kern w:val="3"/>
        <w:lang w:val="cs-CZ" w:eastAsia="cs-CZ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419E4"/>
  </w:style>
  <w:style w:type="paragraph" w:styleId="Nadpis1">
    <w:name w:val="heading 1"/>
    <w:basedOn w:val="Standard"/>
    <w:uiPriority w:val="9"/>
    <w:qFormat/>
    <w:rsid w:val="007419E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Nadpis2">
    <w:name w:val="heading 2"/>
    <w:basedOn w:val="Standard"/>
    <w:uiPriority w:val="9"/>
    <w:qFormat/>
    <w:rsid w:val="007419E4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dpis3">
    <w:name w:val="heading 3"/>
    <w:basedOn w:val="Standard"/>
    <w:uiPriority w:val="9"/>
    <w:qFormat/>
    <w:rsid w:val="007419E4"/>
    <w:pPr>
      <w:keepNext/>
      <w:keepLines/>
      <w:spacing w:before="200" w:after="0"/>
      <w:outlineLvl w:val="2"/>
    </w:pPr>
    <w:rPr>
      <w:rFonts w:ascii="Cambria" w:hAnsi="Cambria"/>
      <w:b/>
      <w:bCs/>
      <w:color w:val="4F81BD"/>
      <w:sz w:val="20"/>
      <w:szCs w:val="20"/>
    </w:rPr>
  </w:style>
  <w:style w:type="paragraph" w:styleId="Nadpis4">
    <w:name w:val="heading 4"/>
    <w:next w:val="Normln"/>
    <w:link w:val="Nadpis4Char"/>
    <w:uiPriority w:val="9"/>
    <w:unhideWhenUsed/>
    <w:qFormat/>
    <w:rsid w:val="00A711C8"/>
    <w:pPr>
      <w:keepNext/>
      <w:keepLines/>
      <w:widowControl/>
      <w:suppressAutoHyphens w:val="0"/>
      <w:autoSpaceDN/>
      <w:spacing w:after="172" w:line="246" w:lineRule="auto"/>
      <w:ind w:left="-5" w:right="-15" w:hanging="10"/>
      <w:textAlignment w:val="auto"/>
      <w:outlineLvl w:val="3"/>
    </w:pPr>
    <w:rPr>
      <w:rFonts w:ascii="Arial" w:eastAsia="Arial" w:hAnsi="Arial" w:cs="Arial"/>
      <w:b/>
      <w:color w:val="000000"/>
      <w:kern w:val="0"/>
      <w:sz w:val="26"/>
      <w:szCs w:val="22"/>
    </w:rPr>
  </w:style>
  <w:style w:type="paragraph" w:styleId="Nadpis5">
    <w:name w:val="heading 5"/>
    <w:next w:val="Normln"/>
    <w:link w:val="Nadpis5Char"/>
    <w:uiPriority w:val="9"/>
    <w:unhideWhenUsed/>
    <w:qFormat/>
    <w:rsid w:val="00A711C8"/>
    <w:pPr>
      <w:keepNext/>
      <w:keepLines/>
      <w:widowControl/>
      <w:suppressAutoHyphens w:val="0"/>
      <w:autoSpaceDN/>
      <w:spacing w:after="172" w:line="246" w:lineRule="auto"/>
      <w:ind w:left="-5" w:right="-15" w:hanging="10"/>
      <w:textAlignment w:val="auto"/>
      <w:outlineLvl w:val="4"/>
    </w:pPr>
    <w:rPr>
      <w:rFonts w:ascii="Arial" w:eastAsia="Arial" w:hAnsi="Arial" w:cs="Arial"/>
      <w:b/>
      <w:color w:val="000000"/>
      <w:kern w:val="0"/>
      <w:sz w:val="26"/>
      <w:szCs w:val="22"/>
    </w:rPr>
  </w:style>
  <w:style w:type="paragraph" w:styleId="Nadpis6">
    <w:name w:val="heading 6"/>
    <w:next w:val="Normln"/>
    <w:link w:val="Nadpis6Char"/>
    <w:uiPriority w:val="9"/>
    <w:unhideWhenUsed/>
    <w:qFormat/>
    <w:rsid w:val="00A711C8"/>
    <w:pPr>
      <w:keepNext/>
      <w:keepLines/>
      <w:widowControl/>
      <w:suppressAutoHyphens w:val="0"/>
      <w:autoSpaceDN/>
      <w:spacing w:after="233" w:line="243" w:lineRule="auto"/>
      <w:ind w:left="-5" w:right="-15" w:hanging="10"/>
      <w:textAlignment w:val="auto"/>
      <w:outlineLvl w:val="5"/>
    </w:pPr>
    <w:rPr>
      <w:rFonts w:ascii="Times New Roman" w:eastAsia="Times New Roman" w:hAnsi="Times New Roman"/>
      <w:b/>
      <w:i/>
      <w:color w:val="000000"/>
      <w:kern w:val="0"/>
      <w:sz w:val="26"/>
      <w:szCs w:val="22"/>
    </w:rPr>
  </w:style>
  <w:style w:type="paragraph" w:styleId="Nadpis7">
    <w:name w:val="heading 7"/>
    <w:next w:val="Normln"/>
    <w:link w:val="Nadpis7Char"/>
    <w:uiPriority w:val="9"/>
    <w:unhideWhenUsed/>
    <w:qFormat/>
    <w:rsid w:val="00A711C8"/>
    <w:pPr>
      <w:keepNext/>
      <w:keepLines/>
      <w:widowControl/>
      <w:suppressAutoHyphens w:val="0"/>
      <w:autoSpaceDN/>
      <w:spacing w:after="233" w:line="243" w:lineRule="auto"/>
      <w:ind w:left="-5" w:right="-15" w:hanging="10"/>
      <w:textAlignment w:val="auto"/>
      <w:outlineLvl w:val="6"/>
    </w:pPr>
    <w:rPr>
      <w:rFonts w:ascii="Times New Roman" w:eastAsia="Times New Roman" w:hAnsi="Times New Roman"/>
      <w:b/>
      <w:i/>
      <w:color w:val="000000"/>
      <w:kern w:val="0"/>
      <w:sz w:val="26"/>
      <w:szCs w:val="22"/>
    </w:rPr>
  </w:style>
  <w:style w:type="paragraph" w:styleId="Nadpis8">
    <w:name w:val="heading 8"/>
    <w:next w:val="Normln"/>
    <w:link w:val="Nadpis8Char"/>
    <w:uiPriority w:val="9"/>
    <w:unhideWhenUsed/>
    <w:qFormat/>
    <w:rsid w:val="00A711C8"/>
    <w:pPr>
      <w:keepNext/>
      <w:keepLines/>
      <w:widowControl/>
      <w:suppressAutoHyphens w:val="0"/>
      <w:autoSpaceDN/>
      <w:spacing w:after="233" w:line="243" w:lineRule="auto"/>
      <w:ind w:left="-5" w:right="-15" w:hanging="10"/>
      <w:textAlignment w:val="auto"/>
      <w:outlineLvl w:val="7"/>
    </w:pPr>
    <w:rPr>
      <w:rFonts w:ascii="Times New Roman" w:eastAsia="Times New Roman" w:hAnsi="Times New Roman"/>
      <w:b/>
      <w:i/>
      <w:color w:val="000000"/>
      <w:kern w:val="0"/>
      <w:sz w:val="26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7419E4"/>
    <w:pPr>
      <w:widowControl/>
      <w:spacing w:after="200" w:line="276" w:lineRule="auto"/>
    </w:pPr>
    <w:rPr>
      <w:sz w:val="22"/>
      <w:szCs w:val="22"/>
      <w:lang w:eastAsia="en-US"/>
    </w:rPr>
  </w:style>
  <w:style w:type="paragraph" w:customStyle="1" w:styleId="Heading">
    <w:name w:val="Heading"/>
    <w:basedOn w:val="Standard"/>
    <w:next w:val="Textbody"/>
    <w:rsid w:val="007419E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rsid w:val="007419E4"/>
    <w:pPr>
      <w:spacing w:after="0" w:line="240" w:lineRule="auto"/>
    </w:pPr>
    <w:rPr>
      <w:rFonts w:ascii="Times New Roman" w:hAnsi="Times New Roman"/>
      <w:b/>
      <w:bCs/>
      <w:sz w:val="24"/>
      <w:szCs w:val="24"/>
      <w:lang w:eastAsia="cs-CZ"/>
    </w:rPr>
  </w:style>
  <w:style w:type="paragraph" w:styleId="Seznam">
    <w:name w:val="List"/>
    <w:basedOn w:val="Textbody"/>
    <w:rsid w:val="007419E4"/>
    <w:rPr>
      <w:rFonts w:cs="Mangal"/>
    </w:rPr>
  </w:style>
  <w:style w:type="paragraph" w:styleId="Titulek">
    <w:name w:val="caption"/>
    <w:basedOn w:val="Standard"/>
    <w:rsid w:val="007419E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rsid w:val="007419E4"/>
    <w:pPr>
      <w:suppressLineNumbers/>
    </w:pPr>
    <w:rPr>
      <w:rFonts w:cs="Mangal"/>
      <w:sz w:val="24"/>
    </w:rPr>
  </w:style>
  <w:style w:type="paragraph" w:styleId="Zhlav">
    <w:name w:val="header"/>
    <w:basedOn w:val="Standard"/>
    <w:uiPriority w:val="99"/>
    <w:rsid w:val="007419E4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paragraph" w:styleId="Zpat">
    <w:name w:val="footer"/>
    <w:basedOn w:val="Standard"/>
    <w:uiPriority w:val="99"/>
    <w:rsid w:val="007419E4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paragraph" w:styleId="Odstavecseseznamem">
    <w:name w:val="List Paragraph"/>
    <w:basedOn w:val="Standard"/>
    <w:uiPriority w:val="34"/>
    <w:qFormat/>
    <w:rsid w:val="007419E4"/>
    <w:pPr>
      <w:ind w:left="720"/>
    </w:pPr>
  </w:style>
  <w:style w:type="paragraph" w:customStyle="1" w:styleId="Contents1">
    <w:name w:val="Contents 1"/>
    <w:basedOn w:val="Standard"/>
    <w:rsid w:val="007419E4"/>
    <w:pPr>
      <w:spacing w:after="100"/>
    </w:pPr>
  </w:style>
  <w:style w:type="paragraph" w:customStyle="1" w:styleId="Contents2">
    <w:name w:val="Contents 2"/>
    <w:basedOn w:val="Standard"/>
    <w:rsid w:val="007419E4"/>
    <w:pPr>
      <w:spacing w:after="100"/>
      <w:ind w:left="220"/>
    </w:pPr>
  </w:style>
  <w:style w:type="paragraph" w:customStyle="1" w:styleId="Textneodraen">
    <w:name w:val="Text neodražený"/>
    <w:basedOn w:val="Standard"/>
    <w:rsid w:val="007419E4"/>
    <w:pPr>
      <w:spacing w:before="120" w:after="0" w:line="240" w:lineRule="auto"/>
      <w:jc w:val="both"/>
    </w:pPr>
    <w:rPr>
      <w:rFonts w:eastAsia="Times New Roman"/>
      <w:spacing w:val="8"/>
      <w:sz w:val="24"/>
      <w:szCs w:val="24"/>
      <w:lang w:eastAsia="cs-CZ"/>
    </w:rPr>
  </w:style>
  <w:style w:type="paragraph" w:customStyle="1" w:styleId="Rmeek">
    <w:name w:val="Rámeček"/>
    <w:basedOn w:val="Standard"/>
    <w:rsid w:val="007419E4"/>
    <w:pPr>
      <w:pBdr>
        <w:top w:val="single" w:sz="12" w:space="4" w:color="000099"/>
        <w:left w:val="single" w:sz="12" w:space="4" w:color="000099"/>
        <w:bottom w:val="single" w:sz="12" w:space="4" w:color="000099"/>
        <w:right w:val="single" w:sz="12" w:space="4" w:color="000099"/>
      </w:pBdr>
      <w:spacing w:before="240" w:after="120" w:line="240" w:lineRule="auto"/>
      <w:jc w:val="both"/>
    </w:pPr>
    <w:rPr>
      <w:rFonts w:eastAsia="Times New Roman"/>
      <w:spacing w:val="8"/>
      <w:sz w:val="24"/>
      <w:szCs w:val="24"/>
      <w:lang w:eastAsia="cs-CZ"/>
    </w:rPr>
  </w:style>
  <w:style w:type="paragraph" w:customStyle="1" w:styleId="a">
    <w:name w:val="!"/>
    <w:basedOn w:val="Standard"/>
    <w:rsid w:val="007419E4"/>
    <w:pPr>
      <w:spacing w:after="0" w:line="240" w:lineRule="auto"/>
      <w:jc w:val="center"/>
    </w:pPr>
    <w:rPr>
      <w:b/>
      <w:color w:val="FF0000"/>
      <w:spacing w:val="8"/>
      <w:sz w:val="32"/>
      <w:szCs w:val="32"/>
      <w:lang w:eastAsia="cs-CZ"/>
    </w:rPr>
  </w:style>
  <w:style w:type="paragraph" w:customStyle="1" w:styleId="a0">
    <w:name w:val="+"/>
    <w:basedOn w:val="a"/>
    <w:rsid w:val="007419E4"/>
    <w:rPr>
      <w:color w:val="000099"/>
    </w:rPr>
  </w:style>
  <w:style w:type="paragraph" w:customStyle="1" w:styleId="Pkladytext">
    <w:name w:val="Příklady text"/>
    <w:basedOn w:val="Standard"/>
    <w:rsid w:val="007419E4"/>
    <w:pPr>
      <w:tabs>
        <w:tab w:val="left" w:pos="3402"/>
      </w:tabs>
      <w:spacing w:before="120" w:after="0" w:line="240" w:lineRule="auto"/>
      <w:ind w:left="1701"/>
      <w:jc w:val="both"/>
    </w:pPr>
    <w:rPr>
      <w:spacing w:val="8"/>
      <w:sz w:val="24"/>
      <w:szCs w:val="24"/>
      <w:lang w:eastAsia="cs-CZ"/>
    </w:rPr>
  </w:style>
  <w:style w:type="paragraph" w:customStyle="1" w:styleId="Default">
    <w:name w:val="Default"/>
    <w:rsid w:val="007419E4"/>
    <w:pPr>
      <w:widowControl/>
    </w:pPr>
    <w:rPr>
      <w:rFonts w:ascii="Garamond" w:hAnsi="Garamond" w:cs="Garamond"/>
      <w:color w:val="000000"/>
      <w:sz w:val="24"/>
      <w:szCs w:val="24"/>
      <w:lang w:eastAsia="en-US"/>
    </w:rPr>
  </w:style>
  <w:style w:type="paragraph" w:customStyle="1" w:styleId="Pklady">
    <w:name w:val="Příklady"/>
    <w:basedOn w:val="Standard"/>
    <w:rsid w:val="007419E4"/>
    <w:pPr>
      <w:tabs>
        <w:tab w:val="left" w:pos="3402"/>
      </w:tabs>
      <w:spacing w:before="120" w:after="0" w:line="240" w:lineRule="auto"/>
      <w:ind w:left="1701" w:hanging="567"/>
      <w:jc w:val="both"/>
    </w:pPr>
    <w:rPr>
      <w:spacing w:val="8"/>
      <w:sz w:val="24"/>
      <w:szCs w:val="24"/>
      <w:lang w:eastAsia="cs-CZ"/>
    </w:rPr>
  </w:style>
  <w:style w:type="paragraph" w:customStyle="1" w:styleId="Contents3">
    <w:name w:val="Contents 3"/>
    <w:basedOn w:val="Standard"/>
    <w:rsid w:val="007419E4"/>
    <w:pPr>
      <w:spacing w:after="100"/>
      <w:ind w:left="440"/>
    </w:pPr>
  </w:style>
  <w:style w:type="paragraph" w:styleId="Normlnweb">
    <w:name w:val="Normal (Web)"/>
    <w:basedOn w:val="Standard"/>
    <w:uiPriority w:val="99"/>
    <w:rsid w:val="007419E4"/>
    <w:pPr>
      <w:spacing w:before="28" w:after="28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Pkladyodrka">
    <w:name w:val="Příklady odrážka"/>
    <w:basedOn w:val="Standard"/>
    <w:rsid w:val="007419E4"/>
    <w:pPr>
      <w:numPr>
        <w:numId w:val="2"/>
      </w:numPr>
      <w:tabs>
        <w:tab w:val="left" w:pos="4536"/>
      </w:tabs>
      <w:spacing w:after="0" w:line="240" w:lineRule="auto"/>
      <w:ind w:left="2268" w:hanging="567"/>
      <w:jc w:val="both"/>
    </w:pPr>
    <w:rPr>
      <w:rFonts w:eastAsia="Times New Roman"/>
      <w:spacing w:val="8"/>
      <w:sz w:val="24"/>
      <w:szCs w:val="24"/>
      <w:lang w:eastAsia="cs-CZ"/>
    </w:rPr>
  </w:style>
  <w:style w:type="paragraph" w:customStyle="1" w:styleId="Tabulkazhlav">
    <w:name w:val="Tabulka záhlaví"/>
    <w:basedOn w:val="Standard"/>
    <w:rsid w:val="007419E4"/>
    <w:pPr>
      <w:spacing w:before="120" w:after="120" w:line="240" w:lineRule="auto"/>
      <w:jc w:val="center"/>
    </w:pPr>
    <w:rPr>
      <w:rFonts w:eastAsia="Times New Roman"/>
      <w:b/>
      <w:spacing w:val="8"/>
      <w:sz w:val="24"/>
      <w:szCs w:val="24"/>
      <w:lang w:eastAsia="cs-CZ"/>
    </w:rPr>
  </w:style>
  <w:style w:type="paragraph" w:customStyle="1" w:styleId="Tabulkatext">
    <w:name w:val="Tabulka text"/>
    <w:basedOn w:val="Standard"/>
    <w:rsid w:val="007419E4"/>
    <w:pPr>
      <w:spacing w:before="120" w:after="0" w:line="240" w:lineRule="auto"/>
    </w:pPr>
    <w:rPr>
      <w:rFonts w:eastAsia="Times New Roman"/>
      <w:spacing w:val="8"/>
      <w:sz w:val="24"/>
      <w:szCs w:val="24"/>
      <w:lang w:eastAsia="cs-CZ"/>
    </w:rPr>
  </w:style>
  <w:style w:type="paragraph" w:styleId="Rozvrendokumentu">
    <w:name w:val="Document Map"/>
    <w:basedOn w:val="Standard"/>
    <w:rsid w:val="007419E4"/>
    <w:pPr>
      <w:spacing w:after="0" w:line="240" w:lineRule="auto"/>
    </w:pPr>
    <w:rPr>
      <w:rFonts w:ascii="Tahoma" w:hAnsi="Tahoma"/>
      <w:sz w:val="16"/>
      <w:szCs w:val="16"/>
    </w:rPr>
  </w:style>
  <w:style w:type="paragraph" w:styleId="Nzev">
    <w:name w:val="Title"/>
    <w:basedOn w:val="Standard"/>
    <w:rsid w:val="007419E4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cs-CZ"/>
    </w:rPr>
  </w:style>
  <w:style w:type="paragraph" w:styleId="Textbubliny">
    <w:name w:val="Balloon Text"/>
    <w:basedOn w:val="Standard"/>
    <w:uiPriority w:val="99"/>
    <w:rsid w:val="007419E4"/>
    <w:pPr>
      <w:spacing w:after="0" w:line="240" w:lineRule="auto"/>
    </w:pPr>
    <w:rPr>
      <w:rFonts w:ascii="Times New Roman" w:hAnsi="Times New Roman"/>
      <w:sz w:val="2"/>
      <w:szCs w:val="2"/>
    </w:rPr>
  </w:style>
  <w:style w:type="paragraph" w:styleId="Prosttext">
    <w:name w:val="Plain Text"/>
    <w:basedOn w:val="Standard"/>
    <w:rsid w:val="007419E4"/>
    <w:pPr>
      <w:spacing w:after="0" w:line="240" w:lineRule="auto"/>
    </w:pPr>
    <w:rPr>
      <w:rFonts w:ascii="Courier New" w:hAnsi="Courier New"/>
      <w:sz w:val="20"/>
      <w:szCs w:val="20"/>
    </w:rPr>
  </w:style>
  <w:style w:type="paragraph" w:customStyle="1" w:styleId="onas5">
    <w:name w:val="onas5"/>
    <w:basedOn w:val="Standard"/>
    <w:rsid w:val="007419E4"/>
    <w:pPr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paragraph" w:styleId="slovanseznam2">
    <w:name w:val="List Number 2"/>
    <w:basedOn w:val="Standard"/>
    <w:rsid w:val="007419E4"/>
    <w:pPr>
      <w:numPr>
        <w:numId w:val="29"/>
      </w:numPr>
    </w:pPr>
  </w:style>
  <w:style w:type="paragraph" w:styleId="slovanseznam">
    <w:name w:val="List Number"/>
    <w:basedOn w:val="Standard"/>
    <w:rsid w:val="007419E4"/>
  </w:style>
  <w:style w:type="character" w:customStyle="1" w:styleId="Nadpis1Char">
    <w:name w:val="Nadpis 1 Char"/>
    <w:rsid w:val="007419E4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Nadpis2Char">
    <w:name w:val="Nadpis 2 Char"/>
    <w:rsid w:val="007419E4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Nadpis3Char">
    <w:name w:val="Nadpis 3 Char"/>
    <w:rsid w:val="007419E4"/>
    <w:rPr>
      <w:rFonts w:ascii="Cambria" w:hAnsi="Cambria" w:cs="Times New Roman"/>
      <w:b/>
      <w:bCs/>
      <w:color w:val="4F81BD"/>
    </w:rPr>
  </w:style>
  <w:style w:type="character" w:customStyle="1" w:styleId="ZhlavChar">
    <w:name w:val="Záhlaví Char"/>
    <w:uiPriority w:val="99"/>
    <w:rsid w:val="007419E4"/>
    <w:rPr>
      <w:rFonts w:cs="Times New Roman"/>
    </w:rPr>
  </w:style>
  <w:style w:type="character" w:customStyle="1" w:styleId="ZpatChar">
    <w:name w:val="Zápatí Char"/>
    <w:uiPriority w:val="99"/>
    <w:rsid w:val="007419E4"/>
    <w:rPr>
      <w:rFonts w:cs="Times New Roman"/>
    </w:rPr>
  </w:style>
  <w:style w:type="character" w:customStyle="1" w:styleId="Internetlink">
    <w:name w:val="Internet link"/>
    <w:rsid w:val="007419E4"/>
    <w:rPr>
      <w:rFonts w:cs="Times New Roman"/>
      <w:color w:val="0000FF"/>
      <w:u w:val="single"/>
    </w:rPr>
  </w:style>
  <w:style w:type="character" w:customStyle="1" w:styleId="StrongEmphasis">
    <w:name w:val="Strong Emphasis"/>
    <w:rsid w:val="007419E4"/>
    <w:rPr>
      <w:rFonts w:cs="Times New Roman"/>
      <w:b/>
      <w:bCs/>
    </w:rPr>
  </w:style>
  <w:style w:type="character" w:customStyle="1" w:styleId="Char">
    <w:name w:val="! Char"/>
    <w:rsid w:val="007419E4"/>
    <w:rPr>
      <w:rFonts w:ascii="Calibri" w:hAnsi="Calibri" w:cs="Times New Roman"/>
      <w:b/>
      <w:color w:val="FF0000"/>
      <w:spacing w:val="8"/>
      <w:kern w:val="3"/>
      <w:sz w:val="32"/>
      <w:szCs w:val="32"/>
      <w:lang w:eastAsia="cs-CZ"/>
    </w:rPr>
  </w:style>
  <w:style w:type="character" w:customStyle="1" w:styleId="PkladytextChar">
    <w:name w:val="Příklady text Char"/>
    <w:rsid w:val="007419E4"/>
    <w:rPr>
      <w:rFonts w:ascii="Calibri" w:hAnsi="Calibri" w:cs="Times New Roman"/>
      <w:spacing w:val="8"/>
      <w:kern w:val="3"/>
      <w:sz w:val="24"/>
      <w:szCs w:val="24"/>
      <w:lang w:eastAsia="cs-CZ"/>
    </w:rPr>
  </w:style>
  <w:style w:type="character" w:customStyle="1" w:styleId="Char0">
    <w:name w:val="+ Char"/>
    <w:rsid w:val="007419E4"/>
    <w:rPr>
      <w:rFonts w:ascii="Calibri" w:hAnsi="Calibri" w:cs="Times New Roman"/>
      <w:b/>
      <w:color w:val="000099"/>
      <w:spacing w:val="8"/>
      <w:kern w:val="3"/>
      <w:sz w:val="32"/>
      <w:szCs w:val="32"/>
      <w:lang w:eastAsia="cs-CZ"/>
    </w:rPr>
  </w:style>
  <w:style w:type="character" w:customStyle="1" w:styleId="PkladyChar">
    <w:name w:val="Příklady Char"/>
    <w:rsid w:val="007419E4"/>
    <w:rPr>
      <w:rFonts w:ascii="Calibri" w:hAnsi="Calibri" w:cs="Times New Roman"/>
      <w:spacing w:val="8"/>
      <w:kern w:val="3"/>
      <w:sz w:val="24"/>
      <w:szCs w:val="24"/>
      <w:lang w:eastAsia="cs-CZ"/>
    </w:rPr>
  </w:style>
  <w:style w:type="character" w:customStyle="1" w:styleId="RozloendokumentuChar">
    <w:name w:val="Rozložení dokumentu Char"/>
    <w:rsid w:val="007419E4"/>
    <w:rPr>
      <w:rFonts w:ascii="Tahoma" w:hAnsi="Tahoma" w:cs="Tahoma"/>
      <w:sz w:val="16"/>
      <w:szCs w:val="16"/>
    </w:rPr>
  </w:style>
  <w:style w:type="character" w:customStyle="1" w:styleId="NzevChar">
    <w:name w:val="Název Char"/>
    <w:rsid w:val="007419E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rsid w:val="007419E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styleId="Sledovanodkaz">
    <w:name w:val="FollowedHyperlink"/>
    <w:rsid w:val="007419E4"/>
    <w:rPr>
      <w:rFonts w:cs="Times New Roman"/>
      <w:color w:val="000080"/>
      <w:u w:val="single"/>
    </w:rPr>
  </w:style>
  <w:style w:type="character" w:customStyle="1" w:styleId="CharChar2">
    <w:name w:val="Char Char2"/>
    <w:rsid w:val="007419E4"/>
    <w:rPr>
      <w:rFonts w:cs="Times New Roman"/>
      <w:sz w:val="24"/>
      <w:szCs w:val="24"/>
    </w:rPr>
  </w:style>
  <w:style w:type="character" w:customStyle="1" w:styleId="CharChar1">
    <w:name w:val="Char Char1"/>
    <w:rsid w:val="007419E4"/>
    <w:rPr>
      <w:rFonts w:cs="Times New Roman"/>
      <w:sz w:val="24"/>
      <w:szCs w:val="24"/>
    </w:rPr>
  </w:style>
  <w:style w:type="character" w:customStyle="1" w:styleId="TextbublinyChar">
    <w:name w:val="Text bubliny Char"/>
    <w:uiPriority w:val="99"/>
    <w:rsid w:val="007419E4"/>
    <w:rPr>
      <w:rFonts w:ascii="Times New Roman" w:hAnsi="Times New Roman"/>
      <w:sz w:val="2"/>
      <w:szCs w:val="2"/>
      <w:lang w:eastAsia="en-US"/>
    </w:rPr>
  </w:style>
  <w:style w:type="character" w:customStyle="1" w:styleId="CharChar">
    <w:name w:val="Char Char"/>
    <w:rsid w:val="007419E4"/>
    <w:rPr>
      <w:rFonts w:ascii="Tahoma" w:hAnsi="Tahoma" w:cs="Tahoma"/>
      <w:sz w:val="16"/>
      <w:szCs w:val="16"/>
    </w:rPr>
  </w:style>
  <w:style w:type="character" w:customStyle="1" w:styleId="ProsttextChar">
    <w:name w:val="Prostý text Char"/>
    <w:rsid w:val="007419E4"/>
    <w:rPr>
      <w:rFonts w:ascii="Courier New" w:hAnsi="Courier New" w:cs="Courier New"/>
      <w:sz w:val="20"/>
      <w:szCs w:val="20"/>
      <w:lang w:eastAsia="en-US"/>
    </w:rPr>
  </w:style>
  <w:style w:type="character" w:customStyle="1" w:styleId="ListLabel1">
    <w:name w:val="ListLabel 1"/>
    <w:rsid w:val="007419E4"/>
    <w:rPr>
      <w:rFonts w:cs="Times New Roman"/>
      <w:b/>
      <w:sz w:val="26"/>
    </w:rPr>
  </w:style>
  <w:style w:type="character" w:customStyle="1" w:styleId="ListLabel2">
    <w:name w:val="ListLabel 2"/>
    <w:rsid w:val="007419E4"/>
    <w:rPr>
      <w:rFonts w:cs="Times New Roman"/>
    </w:rPr>
  </w:style>
  <w:style w:type="character" w:customStyle="1" w:styleId="ListLabel3">
    <w:name w:val="ListLabel 3"/>
    <w:rsid w:val="007419E4"/>
    <w:rPr>
      <w:color w:val="00000A"/>
      <w:sz w:val="20"/>
    </w:rPr>
  </w:style>
  <w:style w:type="character" w:customStyle="1" w:styleId="ListLabel4">
    <w:name w:val="ListLabel 4"/>
    <w:rsid w:val="007419E4"/>
    <w:rPr>
      <w:sz w:val="20"/>
    </w:rPr>
  </w:style>
  <w:style w:type="character" w:customStyle="1" w:styleId="ListLabel5">
    <w:name w:val="ListLabel 5"/>
    <w:rsid w:val="007419E4"/>
    <w:rPr>
      <w:sz w:val="26"/>
      <w:szCs w:val="26"/>
    </w:rPr>
  </w:style>
  <w:style w:type="character" w:customStyle="1" w:styleId="ListLabel6">
    <w:name w:val="ListLabel 6"/>
    <w:rsid w:val="007419E4"/>
    <w:rPr>
      <w:rFonts w:eastAsia="Calibri" w:cs="Times New Roman"/>
    </w:rPr>
  </w:style>
  <w:style w:type="character" w:customStyle="1" w:styleId="ListLabel7">
    <w:name w:val="ListLabel 7"/>
    <w:rsid w:val="007419E4"/>
    <w:rPr>
      <w:rFonts w:cs="Courier New"/>
    </w:rPr>
  </w:style>
  <w:style w:type="character" w:customStyle="1" w:styleId="IndexLink">
    <w:name w:val="Index Link"/>
    <w:rsid w:val="007419E4"/>
  </w:style>
  <w:style w:type="numbering" w:customStyle="1" w:styleId="WWNum1">
    <w:name w:val="WWNum1"/>
    <w:basedOn w:val="Bezseznamu"/>
    <w:rsid w:val="007419E4"/>
    <w:pPr>
      <w:numPr>
        <w:numId w:val="1"/>
      </w:numPr>
    </w:pPr>
  </w:style>
  <w:style w:type="numbering" w:customStyle="1" w:styleId="WWNum2">
    <w:name w:val="WWNum2"/>
    <w:basedOn w:val="Bezseznamu"/>
    <w:rsid w:val="007419E4"/>
    <w:pPr>
      <w:numPr>
        <w:numId w:val="2"/>
      </w:numPr>
    </w:pPr>
  </w:style>
  <w:style w:type="numbering" w:customStyle="1" w:styleId="WWNum3">
    <w:name w:val="WWNum3"/>
    <w:basedOn w:val="Bezseznamu"/>
    <w:rsid w:val="007419E4"/>
    <w:pPr>
      <w:numPr>
        <w:numId w:val="3"/>
      </w:numPr>
    </w:pPr>
  </w:style>
  <w:style w:type="numbering" w:customStyle="1" w:styleId="WWNum4">
    <w:name w:val="WWNum4"/>
    <w:basedOn w:val="Bezseznamu"/>
    <w:rsid w:val="007419E4"/>
    <w:pPr>
      <w:numPr>
        <w:numId w:val="4"/>
      </w:numPr>
    </w:pPr>
  </w:style>
  <w:style w:type="numbering" w:customStyle="1" w:styleId="WWNum5">
    <w:name w:val="WWNum5"/>
    <w:basedOn w:val="Bezseznamu"/>
    <w:rsid w:val="007419E4"/>
    <w:pPr>
      <w:numPr>
        <w:numId w:val="5"/>
      </w:numPr>
    </w:pPr>
  </w:style>
  <w:style w:type="numbering" w:customStyle="1" w:styleId="WWNum6">
    <w:name w:val="WWNum6"/>
    <w:basedOn w:val="Bezseznamu"/>
    <w:rsid w:val="007419E4"/>
    <w:pPr>
      <w:numPr>
        <w:numId w:val="6"/>
      </w:numPr>
    </w:pPr>
  </w:style>
  <w:style w:type="numbering" w:customStyle="1" w:styleId="WWNum7">
    <w:name w:val="WWNum7"/>
    <w:basedOn w:val="Bezseznamu"/>
    <w:rsid w:val="007419E4"/>
    <w:pPr>
      <w:numPr>
        <w:numId w:val="7"/>
      </w:numPr>
    </w:pPr>
  </w:style>
  <w:style w:type="numbering" w:customStyle="1" w:styleId="WWNum8">
    <w:name w:val="WWNum8"/>
    <w:basedOn w:val="Bezseznamu"/>
    <w:rsid w:val="007419E4"/>
    <w:pPr>
      <w:numPr>
        <w:numId w:val="8"/>
      </w:numPr>
    </w:pPr>
  </w:style>
  <w:style w:type="numbering" w:customStyle="1" w:styleId="WWNum9">
    <w:name w:val="WWNum9"/>
    <w:basedOn w:val="Bezseznamu"/>
    <w:rsid w:val="007419E4"/>
    <w:pPr>
      <w:numPr>
        <w:numId w:val="9"/>
      </w:numPr>
    </w:pPr>
  </w:style>
  <w:style w:type="numbering" w:customStyle="1" w:styleId="WWNum10">
    <w:name w:val="WWNum10"/>
    <w:basedOn w:val="Bezseznamu"/>
    <w:rsid w:val="007419E4"/>
    <w:pPr>
      <w:numPr>
        <w:numId w:val="10"/>
      </w:numPr>
    </w:pPr>
  </w:style>
  <w:style w:type="numbering" w:customStyle="1" w:styleId="WWNum11">
    <w:name w:val="WWNum11"/>
    <w:basedOn w:val="Bezseznamu"/>
    <w:rsid w:val="007419E4"/>
    <w:pPr>
      <w:numPr>
        <w:numId w:val="11"/>
      </w:numPr>
    </w:pPr>
  </w:style>
  <w:style w:type="numbering" w:customStyle="1" w:styleId="WWNum12">
    <w:name w:val="WWNum12"/>
    <w:basedOn w:val="Bezseznamu"/>
    <w:rsid w:val="007419E4"/>
    <w:pPr>
      <w:numPr>
        <w:numId w:val="12"/>
      </w:numPr>
    </w:pPr>
  </w:style>
  <w:style w:type="numbering" w:customStyle="1" w:styleId="WWNum13">
    <w:name w:val="WWNum13"/>
    <w:basedOn w:val="Bezseznamu"/>
    <w:rsid w:val="007419E4"/>
    <w:pPr>
      <w:numPr>
        <w:numId w:val="13"/>
      </w:numPr>
    </w:pPr>
  </w:style>
  <w:style w:type="numbering" w:customStyle="1" w:styleId="WWNum14">
    <w:name w:val="WWNum14"/>
    <w:basedOn w:val="Bezseznamu"/>
    <w:rsid w:val="007419E4"/>
    <w:pPr>
      <w:numPr>
        <w:numId w:val="14"/>
      </w:numPr>
    </w:pPr>
  </w:style>
  <w:style w:type="numbering" w:customStyle="1" w:styleId="WWNum15">
    <w:name w:val="WWNum15"/>
    <w:basedOn w:val="Bezseznamu"/>
    <w:rsid w:val="007419E4"/>
    <w:pPr>
      <w:numPr>
        <w:numId w:val="15"/>
      </w:numPr>
    </w:pPr>
  </w:style>
  <w:style w:type="numbering" w:customStyle="1" w:styleId="WWNum16">
    <w:name w:val="WWNum16"/>
    <w:basedOn w:val="Bezseznamu"/>
    <w:rsid w:val="007419E4"/>
    <w:pPr>
      <w:numPr>
        <w:numId w:val="16"/>
      </w:numPr>
    </w:pPr>
  </w:style>
  <w:style w:type="numbering" w:customStyle="1" w:styleId="WWNum17">
    <w:name w:val="WWNum17"/>
    <w:basedOn w:val="Bezseznamu"/>
    <w:rsid w:val="007419E4"/>
    <w:pPr>
      <w:numPr>
        <w:numId w:val="17"/>
      </w:numPr>
    </w:pPr>
  </w:style>
  <w:style w:type="numbering" w:customStyle="1" w:styleId="WWNum18">
    <w:name w:val="WWNum18"/>
    <w:basedOn w:val="Bezseznamu"/>
    <w:rsid w:val="007419E4"/>
    <w:pPr>
      <w:numPr>
        <w:numId w:val="18"/>
      </w:numPr>
    </w:pPr>
  </w:style>
  <w:style w:type="numbering" w:customStyle="1" w:styleId="WWNum19">
    <w:name w:val="WWNum19"/>
    <w:basedOn w:val="Bezseznamu"/>
    <w:rsid w:val="007419E4"/>
    <w:pPr>
      <w:numPr>
        <w:numId w:val="19"/>
      </w:numPr>
    </w:pPr>
  </w:style>
  <w:style w:type="numbering" w:customStyle="1" w:styleId="WWNum20">
    <w:name w:val="WWNum20"/>
    <w:basedOn w:val="Bezseznamu"/>
    <w:rsid w:val="007419E4"/>
    <w:pPr>
      <w:numPr>
        <w:numId w:val="20"/>
      </w:numPr>
    </w:pPr>
  </w:style>
  <w:style w:type="numbering" w:customStyle="1" w:styleId="WWNum21">
    <w:name w:val="WWNum21"/>
    <w:basedOn w:val="Bezseznamu"/>
    <w:rsid w:val="007419E4"/>
    <w:pPr>
      <w:numPr>
        <w:numId w:val="21"/>
      </w:numPr>
    </w:pPr>
  </w:style>
  <w:style w:type="numbering" w:customStyle="1" w:styleId="WWNum22">
    <w:name w:val="WWNum22"/>
    <w:basedOn w:val="Bezseznamu"/>
    <w:rsid w:val="007419E4"/>
    <w:pPr>
      <w:numPr>
        <w:numId w:val="22"/>
      </w:numPr>
    </w:pPr>
  </w:style>
  <w:style w:type="numbering" w:customStyle="1" w:styleId="WWNum23">
    <w:name w:val="WWNum23"/>
    <w:basedOn w:val="Bezseznamu"/>
    <w:rsid w:val="007419E4"/>
    <w:pPr>
      <w:numPr>
        <w:numId w:val="23"/>
      </w:numPr>
    </w:pPr>
  </w:style>
  <w:style w:type="numbering" w:customStyle="1" w:styleId="WWNum24">
    <w:name w:val="WWNum24"/>
    <w:basedOn w:val="Bezseznamu"/>
    <w:rsid w:val="007419E4"/>
    <w:pPr>
      <w:numPr>
        <w:numId w:val="24"/>
      </w:numPr>
    </w:pPr>
  </w:style>
  <w:style w:type="numbering" w:customStyle="1" w:styleId="WWNum25">
    <w:name w:val="WWNum25"/>
    <w:basedOn w:val="Bezseznamu"/>
    <w:rsid w:val="007419E4"/>
    <w:pPr>
      <w:numPr>
        <w:numId w:val="25"/>
      </w:numPr>
    </w:pPr>
  </w:style>
  <w:style w:type="numbering" w:customStyle="1" w:styleId="WWNum26">
    <w:name w:val="WWNum26"/>
    <w:basedOn w:val="Bezseznamu"/>
    <w:rsid w:val="007419E4"/>
    <w:pPr>
      <w:numPr>
        <w:numId w:val="26"/>
      </w:numPr>
    </w:pPr>
  </w:style>
  <w:style w:type="numbering" w:customStyle="1" w:styleId="WWNum27">
    <w:name w:val="WWNum27"/>
    <w:basedOn w:val="Bezseznamu"/>
    <w:rsid w:val="007419E4"/>
    <w:pPr>
      <w:numPr>
        <w:numId w:val="27"/>
      </w:numPr>
    </w:pPr>
  </w:style>
  <w:style w:type="numbering" w:customStyle="1" w:styleId="WWNum28">
    <w:name w:val="WWNum28"/>
    <w:basedOn w:val="Bezseznamu"/>
    <w:rsid w:val="007419E4"/>
    <w:pPr>
      <w:numPr>
        <w:numId w:val="28"/>
      </w:numPr>
    </w:pPr>
  </w:style>
  <w:style w:type="numbering" w:customStyle="1" w:styleId="WWNum29">
    <w:name w:val="WWNum29"/>
    <w:basedOn w:val="Bezseznamu"/>
    <w:rsid w:val="007419E4"/>
    <w:pPr>
      <w:numPr>
        <w:numId w:val="29"/>
      </w:numPr>
    </w:pPr>
  </w:style>
  <w:style w:type="numbering" w:customStyle="1" w:styleId="WWNum30">
    <w:name w:val="WWNum30"/>
    <w:basedOn w:val="Bezseznamu"/>
    <w:rsid w:val="007419E4"/>
    <w:pPr>
      <w:numPr>
        <w:numId w:val="30"/>
      </w:numPr>
    </w:pPr>
  </w:style>
  <w:style w:type="numbering" w:customStyle="1" w:styleId="WWNum31">
    <w:name w:val="WWNum31"/>
    <w:basedOn w:val="Bezseznamu"/>
    <w:rsid w:val="007419E4"/>
    <w:pPr>
      <w:numPr>
        <w:numId w:val="31"/>
      </w:numPr>
    </w:pPr>
  </w:style>
  <w:style w:type="numbering" w:customStyle="1" w:styleId="WWNum32">
    <w:name w:val="WWNum32"/>
    <w:basedOn w:val="Bezseznamu"/>
    <w:rsid w:val="007419E4"/>
    <w:pPr>
      <w:numPr>
        <w:numId w:val="32"/>
      </w:numPr>
    </w:pPr>
  </w:style>
  <w:style w:type="numbering" w:customStyle="1" w:styleId="WWNum33">
    <w:name w:val="WWNum33"/>
    <w:basedOn w:val="Bezseznamu"/>
    <w:rsid w:val="007419E4"/>
    <w:pPr>
      <w:numPr>
        <w:numId w:val="33"/>
      </w:numPr>
    </w:pPr>
  </w:style>
  <w:style w:type="numbering" w:customStyle="1" w:styleId="WWNum34">
    <w:name w:val="WWNum34"/>
    <w:basedOn w:val="Bezseznamu"/>
    <w:rsid w:val="007419E4"/>
    <w:pPr>
      <w:numPr>
        <w:numId w:val="34"/>
      </w:numPr>
    </w:pPr>
  </w:style>
  <w:style w:type="numbering" w:customStyle="1" w:styleId="WWNum35">
    <w:name w:val="WWNum35"/>
    <w:basedOn w:val="Bezseznamu"/>
    <w:rsid w:val="007419E4"/>
    <w:pPr>
      <w:numPr>
        <w:numId w:val="35"/>
      </w:numPr>
    </w:pPr>
  </w:style>
  <w:style w:type="numbering" w:customStyle="1" w:styleId="WWNum36">
    <w:name w:val="WWNum36"/>
    <w:basedOn w:val="Bezseznamu"/>
    <w:rsid w:val="007419E4"/>
    <w:pPr>
      <w:numPr>
        <w:numId w:val="36"/>
      </w:numPr>
    </w:pPr>
  </w:style>
  <w:style w:type="numbering" w:customStyle="1" w:styleId="WWNum37">
    <w:name w:val="WWNum37"/>
    <w:basedOn w:val="Bezseznamu"/>
    <w:rsid w:val="007419E4"/>
    <w:pPr>
      <w:numPr>
        <w:numId w:val="37"/>
      </w:numPr>
    </w:pPr>
  </w:style>
  <w:style w:type="numbering" w:customStyle="1" w:styleId="WWNum38">
    <w:name w:val="WWNum38"/>
    <w:basedOn w:val="Bezseznamu"/>
    <w:rsid w:val="007419E4"/>
    <w:pPr>
      <w:numPr>
        <w:numId w:val="38"/>
      </w:numPr>
    </w:pPr>
  </w:style>
  <w:style w:type="numbering" w:customStyle="1" w:styleId="WWNum39">
    <w:name w:val="WWNum39"/>
    <w:basedOn w:val="Bezseznamu"/>
    <w:rsid w:val="007419E4"/>
    <w:pPr>
      <w:numPr>
        <w:numId w:val="39"/>
      </w:numPr>
    </w:pPr>
  </w:style>
  <w:style w:type="numbering" w:customStyle="1" w:styleId="WWNum40">
    <w:name w:val="WWNum40"/>
    <w:basedOn w:val="Bezseznamu"/>
    <w:rsid w:val="007419E4"/>
    <w:pPr>
      <w:numPr>
        <w:numId w:val="40"/>
      </w:numPr>
    </w:pPr>
  </w:style>
  <w:style w:type="numbering" w:customStyle="1" w:styleId="WWNum41">
    <w:name w:val="WWNum41"/>
    <w:basedOn w:val="Bezseznamu"/>
    <w:rsid w:val="007419E4"/>
    <w:pPr>
      <w:numPr>
        <w:numId w:val="41"/>
      </w:numPr>
    </w:pPr>
  </w:style>
  <w:style w:type="numbering" w:customStyle="1" w:styleId="WWNum42">
    <w:name w:val="WWNum42"/>
    <w:basedOn w:val="Bezseznamu"/>
    <w:rsid w:val="007419E4"/>
    <w:pPr>
      <w:numPr>
        <w:numId w:val="42"/>
      </w:numPr>
    </w:pPr>
  </w:style>
  <w:style w:type="numbering" w:customStyle="1" w:styleId="WWNum43">
    <w:name w:val="WWNum43"/>
    <w:basedOn w:val="Bezseznamu"/>
    <w:rsid w:val="007419E4"/>
    <w:pPr>
      <w:numPr>
        <w:numId w:val="43"/>
      </w:numPr>
    </w:pPr>
  </w:style>
  <w:style w:type="numbering" w:customStyle="1" w:styleId="WWNum44">
    <w:name w:val="WWNum44"/>
    <w:basedOn w:val="Bezseznamu"/>
    <w:rsid w:val="007419E4"/>
    <w:pPr>
      <w:numPr>
        <w:numId w:val="44"/>
      </w:numPr>
    </w:pPr>
  </w:style>
  <w:style w:type="numbering" w:customStyle="1" w:styleId="WWNum45">
    <w:name w:val="WWNum45"/>
    <w:basedOn w:val="Bezseznamu"/>
    <w:rsid w:val="007419E4"/>
    <w:pPr>
      <w:numPr>
        <w:numId w:val="45"/>
      </w:numPr>
    </w:pPr>
  </w:style>
  <w:style w:type="numbering" w:customStyle="1" w:styleId="WWNum46">
    <w:name w:val="WWNum46"/>
    <w:basedOn w:val="Bezseznamu"/>
    <w:rsid w:val="007419E4"/>
    <w:pPr>
      <w:numPr>
        <w:numId w:val="46"/>
      </w:numPr>
    </w:pPr>
  </w:style>
  <w:style w:type="numbering" w:customStyle="1" w:styleId="WWNum47">
    <w:name w:val="WWNum47"/>
    <w:basedOn w:val="Bezseznamu"/>
    <w:rsid w:val="007419E4"/>
    <w:pPr>
      <w:numPr>
        <w:numId w:val="47"/>
      </w:numPr>
    </w:pPr>
  </w:style>
  <w:style w:type="character" w:customStyle="1" w:styleId="Nadpis4Char">
    <w:name w:val="Nadpis 4 Char"/>
    <w:basedOn w:val="Standardnpsmoodstavce"/>
    <w:link w:val="Nadpis4"/>
    <w:uiPriority w:val="9"/>
    <w:rsid w:val="00A711C8"/>
    <w:rPr>
      <w:rFonts w:ascii="Arial" w:eastAsia="Arial" w:hAnsi="Arial" w:cs="Arial"/>
      <w:b/>
      <w:color w:val="000000"/>
      <w:kern w:val="0"/>
      <w:sz w:val="26"/>
      <w:szCs w:val="22"/>
    </w:rPr>
  </w:style>
  <w:style w:type="character" w:customStyle="1" w:styleId="Nadpis5Char">
    <w:name w:val="Nadpis 5 Char"/>
    <w:basedOn w:val="Standardnpsmoodstavce"/>
    <w:link w:val="Nadpis5"/>
    <w:uiPriority w:val="9"/>
    <w:rsid w:val="00A711C8"/>
    <w:rPr>
      <w:rFonts w:ascii="Arial" w:eastAsia="Arial" w:hAnsi="Arial" w:cs="Arial"/>
      <w:b/>
      <w:color w:val="000000"/>
      <w:kern w:val="0"/>
      <w:sz w:val="26"/>
      <w:szCs w:val="22"/>
    </w:rPr>
  </w:style>
  <w:style w:type="character" w:customStyle="1" w:styleId="Nadpis6Char">
    <w:name w:val="Nadpis 6 Char"/>
    <w:basedOn w:val="Standardnpsmoodstavce"/>
    <w:link w:val="Nadpis6"/>
    <w:uiPriority w:val="9"/>
    <w:rsid w:val="00A711C8"/>
    <w:rPr>
      <w:rFonts w:ascii="Times New Roman" w:eastAsia="Times New Roman" w:hAnsi="Times New Roman"/>
      <w:b/>
      <w:i/>
      <w:color w:val="000000"/>
      <w:kern w:val="0"/>
      <w:sz w:val="26"/>
      <w:szCs w:val="22"/>
    </w:rPr>
  </w:style>
  <w:style w:type="character" w:customStyle="1" w:styleId="Nadpis7Char">
    <w:name w:val="Nadpis 7 Char"/>
    <w:basedOn w:val="Standardnpsmoodstavce"/>
    <w:link w:val="Nadpis7"/>
    <w:uiPriority w:val="9"/>
    <w:rsid w:val="00A711C8"/>
    <w:rPr>
      <w:rFonts w:ascii="Times New Roman" w:eastAsia="Times New Roman" w:hAnsi="Times New Roman"/>
      <w:b/>
      <w:i/>
      <w:color w:val="000000"/>
      <w:kern w:val="0"/>
      <w:sz w:val="26"/>
      <w:szCs w:val="22"/>
    </w:rPr>
  </w:style>
  <w:style w:type="character" w:customStyle="1" w:styleId="Nadpis8Char">
    <w:name w:val="Nadpis 8 Char"/>
    <w:basedOn w:val="Standardnpsmoodstavce"/>
    <w:link w:val="Nadpis8"/>
    <w:uiPriority w:val="9"/>
    <w:rsid w:val="00A711C8"/>
    <w:rPr>
      <w:rFonts w:ascii="Times New Roman" w:eastAsia="Times New Roman" w:hAnsi="Times New Roman"/>
      <w:b/>
      <w:i/>
      <w:color w:val="000000"/>
      <w:kern w:val="0"/>
      <w:sz w:val="26"/>
      <w:szCs w:val="22"/>
    </w:rPr>
  </w:style>
  <w:style w:type="table" w:styleId="Mkatabulky">
    <w:name w:val="Table Grid"/>
    <w:basedOn w:val="Normlntabulka"/>
    <w:uiPriority w:val="39"/>
    <w:rsid w:val="00A711C8"/>
    <w:pPr>
      <w:widowControl/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A711C8"/>
    <w:pPr>
      <w:widowControl/>
      <w:suppressAutoHyphens w:val="0"/>
      <w:autoSpaceDN/>
      <w:textAlignment w:val="auto"/>
    </w:pPr>
    <w:rPr>
      <w:rFonts w:asciiTheme="minorHAnsi" w:eastAsiaTheme="minorEastAsia" w:hAnsiTheme="minorHAnsi" w:cstheme="minorBidi"/>
      <w:kern w:val="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textovodkaz">
    <w:name w:val="Hyperlink"/>
    <w:basedOn w:val="Standardnpsmoodstavce"/>
    <w:uiPriority w:val="99"/>
    <w:unhideWhenUsed/>
    <w:rsid w:val="006A673D"/>
    <w:rPr>
      <w:color w:val="0000FF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6A673D"/>
    <w:rPr>
      <w:color w:val="605E5C"/>
      <w:shd w:val="clear" w:color="auto" w:fill="E1DFDD"/>
    </w:rPr>
  </w:style>
  <w:style w:type="paragraph" w:styleId="Obsah1">
    <w:name w:val="toc 1"/>
    <w:basedOn w:val="Normln"/>
    <w:next w:val="Normln"/>
    <w:autoRedefine/>
    <w:uiPriority w:val="39"/>
    <w:unhideWhenUsed/>
    <w:rsid w:val="004E462C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4E462C"/>
    <w:pPr>
      <w:spacing w:after="100"/>
      <w:ind w:left="200"/>
    </w:pPr>
  </w:style>
  <w:style w:type="paragraph" w:styleId="Obsah3">
    <w:name w:val="toc 3"/>
    <w:basedOn w:val="Normln"/>
    <w:next w:val="Normln"/>
    <w:autoRedefine/>
    <w:uiPriority w:val="39"/>
    <w:unhideWhenUsed/>
    <w:rsid w:val="004E462C"/>
    <w:pPr>
      <w:spacing w:after="100"/>
      <w:ind w:left="400"/>
    </w:pPr>
  </w:style>
  <w:style w:type="paragraph" w:styleId="Nadpisobsahu">
    <w:name w:val="TOC Heading"/>
    <w:basedOn w:val="Nadpis1"/>
    <w:next w:val="Normln"/>
    <w:uiPriority w:val="39"/>
    <w:unhideWhenUsed/>
    <w:qFormat/>
    <w:rsid w:val="00807745"/>
    <w:pPr>
      <w:suppressAutoHyphens w:val="0"/>
      <w:autoSpaceDN/>
      <w:spacing w:before="240" w:line="259" w:lineRule="auto"/>
      <w:textAlignment w:val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CB55B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B55BA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B55BA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B55B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B55BA"/>
    <w:rPr>
      <w:b/>
      <w:bCs/>
    </w:rPr>
  </w:style>
  <w:style w:type="paragraph" w:styleId="Bezmezer">
    <w:name w:val="No Spacing"/>
    <w:link w:val="BezmezerChar"/>
    <w:uiPriority w:val="1"/>
    <w:qFormat/>
    <w:rsid w:val="00CB55BA"/>
    <w:pPr>
      <w:widowControl/>
      <w:suppressAutoHyphens w:val="0"/>
      <w:autoSpaceDN/>
      <w:textAlignment w:val="auto"/>
    </w:pPr>
    <w:rPr>
      <w:rFonts w:asciiTheme="minorHAnsi" w:eastAsiaTheme="minorEastAsia" w:hAnsiTheme="minorHAnsi" w:cstheme="minorBidi"/>
      <w:kern w:val="0"/>
      <w:sz w:val="22"/>
      <w:szCs w:val="22"/>
    </w:rPr>
  </w:style>
  <w:style w:type="character" w:customStyle="1" w:styleId="BezmezerChar">
    <w:name w:val="Bez mezer Char"/>
    <w:basedOn w:val="Standardnpsmoodstavce"/>
    <w:link w:val="Bezmezer"/>
    <w:uiPriority w:val="1"/>
    <w:rsid w:val="00CB55BA"/>
    <w:rPr>
      <w:rFonts w:asciiTheme="minorHAnsi" w:eastAsiaTheme="minorEastAsia" w:hAnsiTheme="minorHAnsi" w:cstheme="minorBidi"/>
      <w:kern w:val="0"/>
      <w:sz w:val="22"/>
      <w:szCs w:val="22"/>
    </w:rPr>
  </w:style>
  <w:style w:type="character" w:styleId="Siln">
    <w:name w:val="Strong"/>
    <w:basedOn w:val="Standardnpsmoodstavce"/>
    <w:uiPriority w:val="22"/>
    <w:qFormat/>
    <w:rsid w:val="003568EC"/>
    <w:rPr>
      <w:b/>
      <w:bCs/>
    </w:rPr>
  </w:style>
  <w:style w:type="character" w:styleId="Zvraznn">
    <w:name w:val="Emphasis"/>
    <w:basedOn w:val="Standardnpsmoodstavce"/>
    <w:uiPriority w:val="20"/>
    <w:qFormat/>
    <w:rsid w:val="003568EC"/>
    <w:rPr>
      <w:i/>
      <w:iCs/>
    </w:rPr>
  </w:style>
  <w:style w:type="character" w:customStyle="1" w:styleId="external">
    <w:name w:val="external"/>
    <w:basedOn w:val="Standardnpsmoodstavce"/>
    <w:rsid w:val="003568E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48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image" Target="media/image12.jpeg"/><Relationship Id="rId39" Type="http://schemas.openxmlformats.org/officeDocument/2006/relationships/hyperlink" Target="http://www.predskolaci.cz/?p=1417" TargetMode="External"/><Relationship Id="rId21" Type="http://schemas.openxmlformats.org/officeDocument/2006/relationships/image" Target="media/image7.png"/><Relationship Id="rId34" Type="http://schemas.openxmlformats.org/officeDocument/2006/relationships/header" Target="header5.xml"/><Relationship Id="rId42" Type="http://schemas.openxmlformats.org/officeDocument/2006/relationships/hyperlink" Target="http://dum.rvp.cz/materialy/zakladni-barvy.html" TargetMode="External"/><Relationship Id="rId47" Type="http://schemas.openxmlformats.org/officeDocument/2006/relationships/hyperlink" Target="http://www.predskolaci.cz/?p=7854" TargetMode="External"/><Relationship Id="rId50" Type="http://schemas.openxmlformats.org/officeDocument/2006/relationships/hyperlink" Target="http://www.youtube.com/watch?v=qwIeibV5lYw" TargetMode="External"/><Relationship Id="rId55" Type="http://schemas.openxmlformats.org/officeDocument/2006/relationships/hyperlink" Target="http://dum.rvp.cz/materialy/pocasi-2.html" TargetMode="External"/><Relationship Id="rId63" Type="http://schemas.openxmlformats.org/officeDocument/2006/relationships/hyperlink" Target="http://www.predskolaci.cz/?p=5397" TargetMode="External"/><Relationship Id="rId68" Type="http://schemas.openxmlformats.org/officeDocument/2006/relationships/hyperlink" Target="http://www.predskolaci.cz/?p=3790" TargetMode="External"/><Relationship Id="rId76" Type="http://schemas.openxmlformats.org/officeDocument/2006/relationships/hyperlink" Target="http://alik.idnes.cz/domecek.asp?idr=pohadky-pohadkove-knizky&amp;hra=6515" TargetMode="External"/><Relationship Id="rId84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hyperlink" Target="http://www.youtube.com/watch?v=dnv2TSIe4nI&amp;feature=related" TargetMode="Externa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9" Type="http://schemas.openxmlformats.org/officeDocument/2006/relationships/image" Target="media/image15.jpeg"/><Relationship Id="rId11" Type="http://schemas.openxmlformats.org/officeDocument/2006/relationships/image" Target="media/image2.png"/><Relationship Id="rId24" Type="http://schemas.openxmlformats.org/officeDocument/2006/relationships/image" Target="media/image10.jpeg"/><Relationship Id="rId32" Type="http://schemas.openxmlformats.org/officeDocument/2006/relationships/image" Target="media/image18.png"/><Relationship Id="rId37" Type="http://schemas.openxmlformats.org/officeDocument/2006/relationships/header" Target="header6.xml"/><Relationship Id="rId40" Type="http://schemas.openxmlformats.org/officeDocument/2006/relationships/hyperlink" Target="http://www.predskolaci.cz/?p=3821" TargetMode="External"/><Relationship Id="rId45" Type="http://schemas.openxmlformats.org/officeDocument/2006/relationships/hyperlink" Target="http://www.i-creative.cz/2008/10/05/halloweenske-omalovanky-2/" TargetMode="External"/><Relationship Id="rId53" Type="http://schemas.openxmlformats.org/officeDocument/2006/relationships/hyperlink" Target="http://www.predskolaci.cz/?p=9282" TargetMode="External"/><Relationship Id="rId58" Type="http://schemas.openxmlformats.org/officeDocument/2006/relationships/hyperlink" Target="http://www.i-creative.cz/2008/03/10/velikonocni-omalovanky/" TargetMode="External"/><Relationship Id="rId66" Type="http://schemas.openxmlformats.org/officeDocument/2006/relationships/hyperlink" Target="https://wiki.rvp.cz/Kabinet/0.0.0.Kliparty/Kv%c4%9btiny/Jarn%c3%ad_kv%c4%9btiny_-_%c4%8dernob%c3%adl%c3%a9_obr%c3%a1zky_(smetanka%2c_tulip%c3%a1n%2c_krokus%2c_sn%c4%9b%c5%beenka%2c_bledule%2c_mod%c5%99enec%2c_narcis%2c_konvalinka%2c_violka%2c_kopretina%2c_mace%c5%a1ka%2c_...)" TargetMode="External"/><Relationship Id="rId74" Type="http://schemas.openxmlformats.org/officeDocument/2006/relationships/hyperlink" Target="http://www.youtube.com/watch?v=M5GlqIS15ps&amp;feature=related" TargetMode="External"/><Relationship Id="rId79" Type="http://schemas.openxmlformats.org/officeDocument/2006/relationships/hyperlink" Target="http://dum.rvp.cz/materialy/zviratka-5.html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://www.predskolaci.cz/?p=9817" TargetMode="External"/><Relationship Id="rId82" Type="http://schemas.openxmlformats.org/officeDocument/2006/relationships/hyperlink" Target="http://dum.rvp.cz/materialy/stary-x-mlady.html" TargetMode="External"/><Relationship Id="rId19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hyperlink" Target="http://www.ledvice.cz" TargetMode="External"/><Relationship Id="rId14" Type="http://schemas.openxmlformats.org/officeDocument/2006/relationships/header" Target="header2.xml"/><Relationship Id="rId22" Type="http://schemas.openxmlformats.org/officeDocument/2006/relationships/image" Target="media/image8.jpeg"/><Relationship Id="rId27" Type="http://schemas.openxmlformats.org/officeDocument/2006/relationships/image" Target="media/image13.jpeg"/><Relationship Id="rId30" Type="http://schemas.openxmlformats.org/officeDocument/2006/relationships/image" Target="media/image16.jpeg"/><Relationship Id="rId35" Type="http://schemas.openxmlformats.org/officeDocument/2006/relationships/footer" Target="footer4.xml"/><Relationship Id="rId43" Type="http://schemas.openxmlformats.org/officeDocument/2006/relationships/hyperlink" Target="http://www.detskestranky.cz/clanek/1547-vyrezte_si_svou_dyni.htm" TargetMode="External"/><Relationship Id="rId48" Type="http://schemas.openxmlformats.org/officeDocument/2006/relationships/hyperlink" Target="http://cs.wikipedia.org/wiki/Halloween" TargetMode="External"/><Relationship Id="rId56" Type="http://schemas.openxmlformats.org/officeDocument/2006/relationships/hyperlink" Target="http://www.youtube.com/watch?v=ckUi_msE3Ag" TargetMode="External"/><Relationship Id="rId64" Type="http://schemas.openxmlformats.org/officeDocument/2006/relationships/hyperlink" Target="http://www.youtube.com/watch?v=2iuSu6FvVfs" TargetMode="External"/><Relationship Id="rId69" Type="http://schemas.openxmlformats.org/officeDocument/2006/relationships/hyperlink" Target="http://www.predskolaci.cz/?p=1699" TargetMode="External"/><Relationship Id="rId77" Type="http://schemas.openxmlformats.org/officeDocument/2006/relationships/hyperlink" Target="https://wiki.rvp.cz/Kabinet/Obrazky/P%c5%99%c3%adroda/Dom%c3%a1c%c3%ad_a_hospod%c3%a1%c5%99sk%c3%a1_zv%c3%ad%c5%99ata" TargetMode="External"/><Relationship Id="rId8" Type="http://schemas.openxmlformats.org/officeDocument/2006/relationships/image" Target="media/image1.jpeg"/><Relationship Id="rId51" Type="http://schemas.openxmlformats.org/officeDocument/2006/relationships/hyperlink" Target="https://wiki.rvp.cz/Sborovna/7.SKZC/Tvo%c5%99iv%c3%a1_d%c3%adlna/Karnevalov%c3%a9_bonb%c3%b3ny" TargetMode="External"/><Relationship Id="rId72" Type="http://schemas.openxmlformats.org/officeDocument/2006/relationships/hyperlink" Target="http://www.youtube.com/watch?v=zkhCn2VaL5k" TargetMode="External"/><Relationship Id="rId80" Type="http://schemas.openxmlformats.org/officeDocument/2006/relationships/hyperlink" Target="http://dum.rvp.cz/materialy/domaci-a-hospodarska-zvirata.html" TargetMode="External"/><Relationship Id="rId85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3.jpeg"/><Relationship Id="rId17" Type="http://schemas.openxmlformats.org/officeDocument/2006/relationships/header" Target="header3.xml"/><Relationship Id="rId25" Type="http://schemas.openxmlformats.org/officeDocument/2006/relationships/image" Target="media/image11.png"/><Relationship Id="rId33" Type="http://schemas.openxmlformats.org/officeDocument/2006/relationships/header" Target="header4.xml"/><Relationship Id="rId38" Type="http://schemas.openxmlformats.org/officeDocument/2006/relationships/image" Target="media/image19.png"/><Relationship Id="rId46" Type="http://schemas.openxmlformats.org/officeDocument/2006/relationships/hyperlink" Target="http://www.detskestranky.cz/clanek/1556-tri_dyne.htm" TargetMode="External"/><Relationship Id="rId59" Type="http://schemas.openxmlformats.org/officeDocument/2006/relationships/hyperlink" Target="http://www.predskolaci.cz/?s=velikonoce&amp;paged=2" TargetMode="External"/><Relationship Id="rId67" Type="http://schemas.openxmlformats.org/officeDocument/2006/relationships/hyperlink" Target="http://dum.rvp.cz/materialy/kvetiny-a-vazy-2.html" TargetMode="External"/><Relationship Id="rId20" Type="http://schemas.openxmlformats.org/officeDocument/2006/relationships/image" Target="media/image6.jpeg"/><Relationship Id="rId41" Type="http://schemas.openxmlformats.org/officeDocument/2006/relationships/hyperlink" Target="http://www.predskolaci.cz/?p=8437" TargetMode="External"/><Relationship Id="rId54" Type="http://schemas.openxmlformats.org/officeDocument/2006/relationships/hyperlink" Target="http://www.i-creative.cz/2008/11/13/karnevalove-masky-sablony-k-vytisknuti/" TargetMode="External"/><Relationship Id="rId62" Type="http://schemas.openxmlformats.org/officeDocument/2006/relationships/hyperlink" Target="http://www.predskolaci.cz/?p=1704" TargetMode="External"/><Relationship Id="rId70" Type="http://schemas.openxmlformats.org/officeDocument/2006/relationships/hyperlink" Target="http://www.youtube.com/watch?v=I81XXtct7E8" TargetMode="External"/><Relationship Id="rId75" Type="http://schemas.openxmlformats.org/officeDocument/2006/relationships/hyperlink" Target="http://www.predskolaci.cz/?p=8319" TargetMode="External"/><Relationship Id="rId83" Type="http://schemas.openxmlformats.org/officeDocument/2006/relationships/hyperlink" Target="http://dum.rvp.cz/materialy/dopravni-prostredky-3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footer" Target="footer1.xml"/><Relationship Id="rId23" Type="http://schemas.openxmlformats.org/officeDocument/2006/relationships/image" Target="media/image9.jpeg"/><Relationship Id="rId28" Type="http://schemas.openxmlformats.org/officeDocument/2006/relationships/image" Target="media/image14.jpeg"/><Relationship Id="rId36" Type="http://schemas.openxmlformats.org/officeDocument/2006/relationships/footer" Target="footer5.xml"/><Relationship Id="rId49" Type="http://schemas.openxmlformats.org/officeDocument/2006/relationships/hyperlink" Target="http://www.youtube.com/watch?v=CPXdMcFaZD8" TargetMode="External"/><Relationship Id="rId57" Type="http://schemas.openxmlformats.org/officeDocument/2006/relationships/hyperlink" Target="http://www.detskestranky.cz/clanek/1812-velikonocni_slepicka.htm" TargetMode="External"/><Relationship Id="rId10" Type="http://schemas.openxmlformats.org/officeDocument/2006/relationships/hyperlink" Target="http://www.ledvice.cz" TargetMode="External"/><Relationship Id="rId31" Type="http://schemas.openxmlformats.org/officeDocument/2006/relationships/image" Target="media/image17.jpeg"/><Relationship Id="rId44" Type="http://schemas.openxmlformats.org/officeDocument/2006/relationships/hyperlink" Target="http://www.i-creative.cz/2007/10/29/halloweenska-inspirace/" TargetMode="External"/><Relationship Id="rId52" Type="http://schemas.openxmlformats.org/officeDocument/2006/relationships/hyperlink" Target="http://cs.wikipedia.org/wiki/Masopust" TargetMode="External"/><Relationship Id="rId60" Type="http://schemas.openxmlformats.org/officeDocument/2006/relationships/hyperlink" Target="http://dum.rvp.cz/materialy/velikonocni-vajicka.html" TargetMode="External"/><Relationship Id="rId65" Type="http://schemas.openxmlformats.org/officeDocument/2006/relationships/hyperlink" Target="http://www.youtube.com/watch?v=2iuSu6FvVfs" TargetMode="External"/><Relationship Id="rId73" Type="http://schemas.openxmlformats.org/officeDocument/2006/relationships/hyperlink" Target="http://www.youtube.com/watch?v=uM4OHAJoWoE&amp;feature=PlayList&amp;p=6F53802267FAF0CC&amp;playnext_from=PL&amp;playnext=1&amp;index=59" TargetMode="External"/><Relationship Id="rId78" Type="http://schemas.openxmlformats.org/officeDocument/2006/relationships/hyperlink" Target="https://wiki.rvp.cz/Kabinet/Obrazky/P%c5%99%c3%adroda/Ml%c3%a1%c4%8fata_dom%c3%a1c%c3%adch_a_hospod%c3%a1%c5%99sk%c3%bdch_zv%c3%ad%c5%99at" TargetMode="External"/><Relationship Id="rId81" Type="http://schemas.openxmlformats.org/officeDocument/2006/relationships/hyperlink" Target="http://www.detskestranky.cz/clanek/874-o_velike_repe.ht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8387C-FAE7-4643-8140-F935CAA24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1053</TotalTime>
  <Pages>94</Pages>
  <Words>19282</Words>
  <Characters>113765</Characters>
  <Application>Microsoft Office Word</Application>
  <DocSecurity>0</DocSecurity>
  <Lines>948</Lines>
  <Paragraphs>265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ŠKOLNÍ VZDĚLÁVACÍ PROGRAM PRO PŘEDŠKOLNÍ VZDĚLÁVÁNÍ ZPRACOVANÝ PODLE RVP PV</vt:lpstr>
    </vt:vector>
  </TitlesOfParts>
  <Company>Hewlett-Packard Company</Company>
  <LinksUpToDate>false</LinksUpToDate>
  <CharactersWithSpaces>132782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ŠKOLNÍ VZDĚLÁVACÍ PROGRAM PRO PŘEDŠKOLNÍ VZDĚLÁVÁNÍ ZPRACOVANÝ PODLE RVP PV</dc:title>
  <dc:creator>Pavla</dc:creator>
  <cp:lastModifiedBy>Spravce</cp:lastModifiedBy>
  <cp:revision>57</cp:revision>
  <cp:lastPrinted>2016-10-12T11:21:00Z</cp:lastPrinted>
  <dcterms:created xsi:type="dcterms:W3CDTF">2020-03-18T06:27:00Z</dcterms:created>
  <dcterms:modified xsi:type="dcterms:W3CDTF">2020-08-23T07:33:00Z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 Company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