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D4" w:rsidRPr="00431CFC" w:rsidRDefault="006B08D4" w:rsidP="003009AA">
      <w:pPr>
        <w:rPr>
          <w:sz w:val="52"/>
          <w:szCs w:val="52"/>
        </w:rPr>
      </w:pPr>
    </w:p>
    <w:p w:rsidR="006B08D4" w:rsidRPr="00431CFC" w:rsidRDefault="006B08D4" w:rsidP="003009AA">
      <w:pPr>
        <w:rPr>
          <w:sz w:val="52"/>
          <w:szCs w:val="52"/>
        </w:rPr>
      </w:pPr>
    </w:p>
    <w:p w:rsidR="00A86610" w:rsidRPr="00431CFC" w:rsidRDefault="00A86610" w:rsidP="00A86610">
      <w:pPr>
        <w:jc w:val="center"/>
        <w:rPr>
          <w:sz w:val="32"/>
          <w:szCs w:val="32"/>
        </w:rPr>
      </w:pPr>
      <w:r w:rsidRPr="00431CFC">
        <w:rPr>
          <w:sz w:val="32"/>
          <w:szCs w:val="32"/>
        </w:rPr>
        <w:t>Základní škola a mateřská škola Lukov, příspěvková organizace</w:t>
      </w:r>
    </w:p>
    <w:p w:rsidR="00A86610" w:rsidRPr="00431CFC" w:rsidRDefault="00A86610" w:rsidP="00A86610">
      <w:pPr>
        <w:jc w:val="center"/>
        <w:rPr>
          <w:sz w:val="32"/>
          <w:szCs w:val="32"/>
        </w:rPr>
      </w:pPr>
      <w:r w:rsidRPr="00431CFC">
        <w:rPr>
          <w:sz w:val="32"/>
          <w:szCs w:val="32"/>
        </w:rPr>
        <w:t xml:space="preserve"> </w:t>
      </w:r>
    </w:p>
    <w:p w:rsidR="00A86610" w:rsidRPr="00431CFC" w:rsidRDefault="00A86610" w:rsidP="00A86610">
      <w:pPr>
        <w:jc w:val="center"/>
        <w:rPr>
          <w:sz w:val="32"/>
          <w:szCs w:val="32"/>
        </w:rPr>
      </w:pPr>
    </w:p>
    <w:p w:rsidR="00A86610" w:rsidRPr="00431CFC" w:rsidRDefault="00A86610" w:rsidP="00A86610">
      <w:pPr>
        <w:rPr>
          <w:sz w:val="32"/>
          <w:szCs w:val="32"/>
        </w:rPr>
      </w:pPr>
    </w:p>
    <w:p w:rsidR="00A86610" w:rsidRPr="00431CFC" w:rsidRDefault="00A86610" w:rsidP="00A86610">
      <w:pPr>
        <w:rPr>
          <w:sz w:val="32"/>
          <w:szCs w:val="32"/>
        </w:rPr>
      </w:pPr>
    </w:p>
    <w:p w:rsidR="00A86610" w:rsidRPr="00431CFC" w:rsidRDefault="00A86610" w:rsidP="00A86610">
      <w:pPr>
        <w:rPr>
          <w:b/>
          <w:sz w:val="28"/>
          <w:szCs w:val="28"/>
        </w:rPr>
      </w:pPr>
    </w:p>
    <w:p w:rsidR="00A86610" w:rsidRPr="00431CFC" w:rsidRDefault="00A86610" w:rsidP="00A86610">
      <w:pPr>
        <w:jc w:val="center"/>
        <w:rPr>
          <w:b/>
          <w:sz w:val="40"/>
          <w:szCs w:val="40"/>
        </w:rPr>
      </w:pPr>
    </w:p>
    <w:p w:rsidR="00A86610" w:rsidRPr="00431CFC" w:rsidRDefault="00A86610" w:rsidP="00A86610">
      <w:pPr>
        <w:jc w:val="center"/>
        <w:rPr>
          <w:b/>
          <w:sz w:val="40"/>
          <w:szCs w:val="40"/>
        </w:rPr>
      </w:pPr>
    </w:p>
    <w:p w:rsidR="00A86610" w:rsidRPr="00431CFC" w:rsidRDefault="00A86610" w:rsidP="00A86610">
      <w:pPr>
        <w:jc w:val="center"/>
        <w:rPr>
          <w:b/>
          <w:sz w:val="40"/>
          <w:szCs w:val="40"/>
        </w:rPr>
      </w:pPr>
      <w:r w:rsidRPr="00431CFC">
        <w:rPr>
          <w:b/>
          <w:sz w:val="40"/>
          <w:szCs w:val="40"/>
        </w:rPr>
        <w:t xml:space="preserve">ŠKOLNÍ VZDĚLÁVACÍ </w:t>
      </w:r>
      <w:proofErr w:type="gramStart"/>
      <w:r w:rsidRPr="00431CFC">
        <w:rPr>
          <w:b/>
          <w:sz w:val="40"/>
          <w:szCs w:val="40"/>
        </w:rPr>
        <w:t>PROGRAM  PRO</w:t>
      </w:r>
      <w:proofErr w:type="gramEnd"/>
      <w:r w:rsidRPr="00431CFC">
        <w:rPr>
          <w:b/>
          <w:sz w:val="40"/>
          <w:szCs w:val="40"/>
        </w:rPr>
        <w:t xml:space="preserve"> ŠKOLNÍ DRUŽINU</w:t>
      </w:r>
    </w:p>
    <w:p w:rsidR="00A86610" w:rsidRPr="00431CFC" w:rsidRDefault="00A86610" w:rsidP="00A86610">
      <w:pPr>
        <w:jc w:val="center"/>
        <w:rPr>
          <w:b/>
          <w:sz w:val="40"/>
          <w:szCs w:val="40"/>
        </w:rPr>
      </w:pPr>
    </w:p>
    <w:p w:rsidR="00A86610" w:rsidRPr="00431CFC" w:rsidRDefault="00A86610" w:rsidP="00A86610">
      <w:pPr>
        <w:jc w:val="center"/>
        <w:rPr>
          <w:b/>
          <w:sz w:val="40"/>
          <w:szCs w:val="40"/>
        </w:rPr>
      </w:pPr>
    </w:p>
    <w:p w:rsidR="00A86610" w:rsidRPr="00431CFC" w:rsidRDefault="007C4EC7" w:rsidP="00A86610">
      <w:pPr>
        <w:jc w:val="center"/>
        <w:rPr>
          <w:b/>
          <w:sz w:val="40"/>
          <w:szCs w:val="40"/>
        </w:rPr>
      </w:pPr>
      <w:r>
        <w:rPr>
          <w:b/>
          <w:noProof/>
          <w:sz w:val="40"/>
          <w:szCs w:val="40"/>
        </w:rPr>
        <w:pict>
          <v:rect id="_x0000_s1030" style="position:absolute;left:0;text-align:left;margin-left:-19.3pt;margin-top:19.2pt;width:500.25pt;height:355.5pt;z-index:251657216" strokecolor="white">
            <v:fill opacity="0"/>
            <v:textbox>
              <w:txbxContent>
                <w:p w:rsidR="00410A3C" w:rsidRDefault="00410A3C"/>
              </w:txbxContent>
            </v:textbox>
          </v:rect>
        </w:pict>
      </w:r>
    </w:p>
    <w:p w:rsidR="00A86610" w:rsidRPr="00431CFC" w:rsidRDefault="00A86610" w:rsidP="00A86610">
      <w:pPr>
        <w:jc w:val="center"/>
        <w:rPr>
          <w:sz w:val="40"/>
          <w:szCs w:val="40"/>
        </w:rPr>
      </w:pPr>
      <w:r w:rsidRPr="00431CFC">
        <w:rPr>
          <w:sz w:val="40"/>
          <w:szCs w:val="40"/>
        </w:rPr>
        <w:t>Název programu:</w:t>
      </w:r>
    </w:p>
    <w:p w:rsidR="00A86610" w:rsidRPr="00431CFC" w:rsidRDefault="00A86610" w:rsidP="00A86610">
      <w:pPr>
        <w:rPr>
          <w:b/>
          <w:sz w:val="40"/>
          <w:szCs w:val="40"/>
        </w:rPr>
      </w:pPr>
    </w:p>
    <w:p w:rsidR="00A86610" w:rsidRPr="00431CFC" w:rsidRDefault="007C4EC7" w:rsidP="00A86610">
      <w:pPr>
        <w:jc w:val="center"/>
        <w:rPr>
          <w:b/>
          <w:sz w:val="40"/>
          <w:szCs w:val="40"/>
        </w:rPr>
      </w:pPr>
      <w:r>
        <w:rPr>
          <w:noProof/>
        </w:rPr>
        <w:pict>
          <v:shape id="_x0000_s1035" style="position:absolute;left:0;text-align:left;margin-left:-81.45pt;margin-top:14.75pt;width:353.4pt;height:306.75pt;z-index:251660288" coordsize="7068,6135" path="m,4834c211,4715,423,4596,631,4665v208,69,218,360,615,585c1643,5475,2581,6135,3016,6015v435,-120,870,-1210,840,-1485c3826,4255,2954,4263,2836,4365v-118,102,291,575,313,780c3171,5350,3128,5575,2971,5595v-157,20,-853,-167,-765,-330c2294,5102,3025,4855,3497,4620v472,-235,1439,-493,1544,-765c5146,3583,4349,3033,4126,2985v-223,-48,-607,535,-420,585c3893,3620,5081,3530,5251,3285,5421,3040,4733,2375,4726,2100v-7,-275,220,-375,480,-465c5466,1545,6011,1645,6286,1560v275,-85,460,-242,570,-435c6966,932,7068,590,6946,405,6824,220,6373,,6121,15,5869,30,5553,363,5431,495v-122,132,-84,223,-45,315e" filled="f" strokecolor="yellow" strokeweight="5pt">
            <v:path arrowok="t"/>
          </v:shape>
        </w:pict>
      </w:r>
      <w:r w:rsidR="0057765D">
        <w:rPr>
          <w:noProof/>
        </w:rPr>
        <w:drawing>
          <wp:anchor distT="0" distB="0" distL="114300" distR="114300" simplePos="0" relativeHeight="251656192" behindDoc="0" locked="0" layoutInCell="1" allowOverlap="1">
            <wp:simplePos x="0" y="0"/>
            <wp:positionH relativeFrom="column">
              <wp:posOffset>447675</wp:posOffset>
            </wp:positionH>
            <wp:positionV relativeFrom="paragraph">
              <wp:posOffset>275590</wp:posOffset>
            </wp:positionV>
            <wp:extent cx="1571625" cy="2981325"/>
            <wp:effectExtent l="19050" t="0" r="9525" b="0"/>
            <wp:wrapSquare wrapText="right"/>
            <wp:docPr id="5" name="obrázek 5" descr="MC900384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384134[1]"/>
                    <pic:cNvPicPr>
                      <a:picLocks noChangeAspect="1" noChangeArrowheads="1"/>
                    </pic:cNvPicPr>
                  </pic:nvPicPr>
                  <pic:blipFill>
                    <a:blip r:embed="rId8" cstate="print"/>
                    <a:srcRect/>
                    <a:stretch>
                      <a:fillRect/>
                    </a:stretch>
                  </pic:blipFill>
                  <pic:spPr bwMode="auto">
                    <a:xfrm>
                      <a:off x="0" y="0"/>
                      <a:ext cx="1571625" cy="2981325"/>
                    </a:xfrm>
                    <a:prstGeom prst="rect">
                      <a:avLst/>
                    </a:prstGeom>
                    <a:noFill/>
                    <a:ln w="9525">
                      <a:noFill/>
                      <a:miter lim="800000"/>
                      <a:headEnd/>
                      <a:tailEnd/>
                    </a:ln>
                  </pic:spPr>
                </pic:pic>
              </a:graphicData>
            </a:graphic>
          </wp:anchor>
        </w:drawing>
      </w:r>
    </w:p>
    <w:p w:rsidR="00A86610" w:rsidRPr="00431CFC" w:rsidRDefault="00A86610" w:rsidP="00A86610">
      <w:pPr>
        <w:jc w:val="center"/>
        <w:rPr>
          <w:b/>
          <w:sz w:val="48"/>
          <w:szCs w:val="48"/>
        </w:rPr>
      </w:pPr>
    </w:p>
    <w:p w:rsidR="00A86610" w:rsidRPr="00431CFC" w:rsidRDefault="007C4EC7" w:rsidP="00A86610">
      <w:pPr>
        <w:jc w:val="center"/>
        <w:rPr>
          <w:b/>
          <w:sz w:val="48"/>
          <w:szCs w:val="48"/>
        </w:rPr>
      </w:pPr>
      <w:r>
        <w:rPr>
          <w:b/>
          <w:noProof/>
          <w:sz w:val="48"/>
          <w:szCs w:val="48"/>
        </w:rPr>
        <w:pict>
          <v:shape id="_x0000_s1033" style="position:absolute;left:0;text-align:left;margin-left:-81.45pt;margin-top:25.5pt;width:199.1pt;height:211.85pt;z-index:251659264;mso-position-vertical:absolute" coordsize="3982,4237" path="m,3525v12,147,25,295,150,390c275,4010,623,4237,750,4095,877,3953,670,3282,915,3060v245,-222,1005,-391,1305,-300c2520,2851,2731,3463,2715,3604v-16,141,-493,93,-592,c2024,3511,1984,3246,2123,3045v139,-201,603,-413,832,-645c3184,2168,3496,1885,3498,1650v2,-235,-443,-460,-528,-660c2885,790,2840,597,2985,450,3130,303,3698,180,3840,105v142,-75,71,-90,,-105e" filled="f" strokecolor="#f79646" strokeweight="5pt">
            <v:path arrowok="t"/>
          </v:shape>
        </w:pict>
      </w:r>
      <w:r w:rsidR="00A86610" w:rsidRPr="00431CFC">
        <w:rPr>
          <w:b/>
          <w:sz w:val="48"/>
          <w:szCs w:val="48"/>
        </w:rPr>
        <w:t>Kouzelná pastelka</w:t>
      </w:r>
    </w:p>
    <w:p w:rsidR="00A86610" w:rsidRPr="00431CFC" w:rsidRDefault="007C4EC7" w:rsidP="00A86610">
      <w:r>
        <w:rPr>
          <w:noProof/>
        </w:rPr>
        <w:pict>
          <v:rect id="_x0000_s1032" style="position:absolute;margin-left:-64.05pt;margin-top:41.55pt;width:55.15pt;height:152.25pt;z-index:251658240" strokecolor="white"/>
        </w:pict>
      </w:r>
      <w:r w:rsidR="00A86610" w:rsidRPr="00431CFC">
        <w:br w:type="textWrapping" w:clear="all"/>
      </w:r>
    </w:p>
    <w:p w:rsidR="00A86610" w:rsidRPr="00431CFC" w:rsidRDefault="00A86610" w:rsidP="00A86610"/>
    <w:p w:rsidR="00A86610" w:rsidRPr="00431CFC" w:rsidRDefault="00A86610" w:rsidP="00A86610"/>
    <w:p w:rsidR="003009AA" w:rsidRPr="00431CFC" w:rsidRDefault="003009AA" w:rsidP="003009AA">
      <w:pPr>
        <w:pStyle w:val="Obsah2"/>
        <w:tabs>
          <w:tab w:val="left" w:pos="720"/>
          <w:tab w:val="right" w:pos="9062"/>
        </w:tabs>
        <w:ind w:left="0"/>
      </w:pPr>
    </w:p>
    <w:p w:rsidR="00030EF6" w:rsidRDefault="00030EF6" w:rsidP="00356FF9">
      <w:pPr>
        <w:rPr>
          <w:b/>
          <w:sz w:val="28"/>
          <w:szCs w:val="28"/>
        </w:rPr>
      </w:pPr>
    </w:p>
    <w:p w:rsidR="00C94C7F" w:rsidRDefault="00C94C7F" w:rsidP="00030EF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158"/>
        <w:gridCol w:w="566"/>
      </w:tblGrid>
      <w:tr w:rsidR="00BA342B" w:rsidRPr="001956BE" w:rsidTr="004E72DE">
        <w:tc>
          <w:tcPr>
            <w:tcW w:w="9018" w:type="dxa"/>
            <w:gridSpan w:val="2"/>
            <w:tcBorders>
              <w:top w:val="single" w:sz="4" w:space="0" w:color="auto"/>
              <w:left w:val="single" w:sz="4" w:space="0" w:color="auto"/>
              <w:bottom w:val="single" w:sz="4" w:space="0" w:color="auto"/>
              <w:right w:val="single" w:sz="4" w:space="0" w:color="auto"/>
            </w:tcBorders>
          </w:tcPr>
          <w:p w:rsidR="00BA342B" w:rsidRPr="005747D3" w:rsidRDefault="00BA342B" w:rsidP="004E72DE">
            <w:pPr>
              <w:pStyle w:val="Zkladntextodsazen"/>
              <w:rPr>
                <w:szCs w:val="28"/>
              </w:rPr>
            </w:pPr>
            <w:r w:rsidRPr="005747D3">
              <w:rPr>
                <w:szCs w:val="28"/>
              </w:rPr>
              <w:lastRenderedPageBreak/>
              <w:t>Obsah</w:t>
            </w:r>
          </w:p>
          <w:p w:rsidR="00BA342B" w:rsidRPr="005747D3" w:rsidRDefault="00BA342B" w:rsidP="004E72DE">
            <w:pPr>
              <w:jc w:val="both"/>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both"/>
              <w:rPr>
                <w:sz w:val="28"/>
                <w:szCs w:val="28"/>
              </w:rPr>
            </w:pPr>
            <w:r w:rsidRPr="005747D3">
              <w:rPr>
                <w:sz w:val="28"/>
                <w:szCs w:val="28"/>
              </w:rPr>
              <w:t>str.</w:t>
            </w:r>
          </w:p>
        </w:tc>
      </w:tr>
      <w:tr w:rsidR="00BA342B" w:rsidRPr="001956BE" w:rsidTr="004E72DE">
        <w:tc>
          <w:tcPr>
            <w:tcW w:w="846" w:type="dxa"/>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both"/>
              <w:rPr>
                <w:sz w:val="28"/>
                <w:szCs w:val="28"/>
              </w:rPr>
            </w:pPr>
            <w:r>
              <w:rPr>
                <w:sz w:val="28"/>
                <w:szCs w:val="28"/>
              </w:rPr>
              <w:t xml:space="preserve">1.     </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Identifikační údaje</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3</w:t>
            </w:r>
          </w:p>
        </w:tc>
      </w:tr>
      <w:tr w:rsidR="00BA342B" w:rsidRPr="001956BE" w:rsidTr="004E72DE">
        <w:trPr>
          <w:trHeight w:val="279"/>
        </w:trPr>
        <w:tc>
          <w:tcPr>
            <w:tcW w:w="846" w:type="dxa"/>
            <w:vMerge w:val="restart"/>
            <w:tcBorders>
              <w:top w:val="single" w:sz="4" w:space="0" w:color="auto"/>
              <w:left w:val="single" w:sz="4" w:space="0" w:color="auto"/>
              <w:right w:val="single" w:sz="4" w:space="0" w:color="auto"/>
            </w:tcBorders>
          </w:tcPr>
          <w:p w:rsidR="00BA342B" w:rsidRPr="005747D3" w:rsidRDefault="00BA342B" w:rsidP="004E72DE">
            <w:pPr>
              <w:jc w:val="both"/>
              <w:rPr>
                <w:sz w:val="28"/>
                <w:szCs w:val="28"/>
              </w:rPr>
            </w:pPr>
            <w:r w:rsidRPr="005747D3">
              <w:rPr>
                <w:sz w:val="28"/>
                <w:szCs w:val="28"/>
              </w:rPr>
              <w:t>2.</w:t>
            </w:r>
          </w:p>
          <w:p w:rsidR="00BA342B" w:rsidRPr="005747D3" w:rsidRDefault="00BA342B" w:rsidP="004E72DE">
            <w:pPr>
              <w:jc w:val="both"/>
              <w:rPr>
                <w:sz w:val="28"/>
                <w:szCs w:val="28"/>
              </w:rPr>
            </w:pPr>
            <w:r>
              <w:rPr>
                <w:sz w:val="28"/>
                <w:szCs w:val="28"/>
              </w:rPr>
              <w:t xml:space="preserve">2.1.  </w:t>
            </w:r>
          </w:p>
          <w:p w:rsidR="00BA342B" w:rsidRPr="005747D3" w:rsidRDefault="00BA342B" w:rsidP="004E72DE">
            <w:pPr>
              <w:jc w:val="both"/>
              <w:rPr>
                <w:sz w:val="28"/>
                <w:szCs w:val="28"/>
              </w:rPr>
            </w:pPr>
            <w:r>
              <w:rPr>
                <w:sz w:val="28"/>
                <w:szCs w:val="28"/>
              </w:rPr>
              <w:t xml:space="preserve">2.2.  </w:t>
            </w:r>
          </w:p>
        </w:tc>
        <w:tc>
          <w:tcPr>
            <w:tcW w:w="8172" w:type="dxa"/>
            <w:tcBorders>
              <w:top w:val="single" w:sz="4" w:space="0" w:color="auto"/>
              <w:left w:val="single" w:sz="4" w:space="0" w:color="auto"/>
              <w:right w:val="single" w:sz="4" w:space="0" w:color="auto"/>
            </w:tcBorders>
          </w:tcPr>
          <w:p w:rsidR="00BA342B" w:rsidRPr="005A023E" w:rsidRDefault="00BA342B" w:rsidP="004E72DE">
            <w:pPr>
              <w:rPr>
                <w:sz w:val="28"/>
                <w:szCs w:val="28"/>
              </w:rPr>
            </w:pPr>
            <w:r w:rsidRPr="005A023E">
              <w:rPr>
                <w:sz w:val="28"/>
                <w:szCs w:val="28"/>
              </w:rPr>
              <w:t>Dokumentace ŠD</w:t>
            </w:r>
          </w:p>
        </w:tc>
        <w:tc>
          <w:tcPr>
            <w:tcW w:w="0" w:type="auto"/>
            <w:tcBorders>
              <w:top w:val="single" w:sz="4" w:space="0" w:color="auto"/>
              <w:left w:val="single" w:sz="4" w:space="0" w:color="auto"/>
              <w:right w:val="single" w:sz="4" w:space="0" w:color="auto"/>
            </w:tcBorders>
          </w:tcPr>
          <w:p w:rsidR="00BA342B" w:rsidRPr="005747D3" w:rsidRDefault="00BA342B" w:rsidP="004E72DE">
            <w:pPr>
              <w:jc w:val="right"/>
              <w:rPr>
                <w:sz w:val="28"/>
                <w:szCs w:val="28"/>
              </w:rPr>
            </w:pPr>
            <w:r>
              <w:rPr>
                <w:sz w:val="28"/>
                <w:szCs w:val="28"/>
              </w:rPr>
              <w:t>4</w:t>
            </w:r>
          </w:p>
        </w:tc>
      </w:tr>
      <w:tr w:rsidR="00BA342B" w:rsidRPr="001956BE" w:rsidTr="004E72DE">
        <w:tc>
          <w:tcPr>
            <w:tcW w:w="846" w:type="dxa"/>
            <w:vMerge/>
            <w:tcBorders>
              <w:left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 xml:space="preserve">Vnitřní řád </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4</w:t>
            </w:r>
          </w:p>
        </w:tc>
      </w:tr>
      <w:tr w:rsidR="00BA342B" w:rsidRPr="001956BE" w:rsidTr="004E72DE">
        <w:tc>
          <w:tcPr>
            <w:tcW w:w="846" w:type="dxa"/>
            <w:vMerge/>
            <w:tcBorders>
              <w:left w:val="single" w:sz="4" w:space="0" w:color="auto"/>
              <w:bottom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Dokumentace vychovatelky</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4</w:t>
            </w:r>
          </w:p>
        </w:tc>
      </w:tr>
      <w:tr w:rsidR="00BA342B" w:rsidRPr="001956BE" w:rsidTr="004E72DE">
        <w:tc>
          <w:tcPr>
            <w:tcW w:w="846" w:type="dxa"/>
            <w:vMerge w:val="restart"/>
            <w:tcBorders>
              <w:top w:val="single" w:sz="4" w:space="0" w:color="auto"/>
              <w:left w:val="single" w:sz="4" w:space="0" w:color="auto"/>
              <w:right w:val="single" w:sz="4" w:space="0" w:color="auto"/>
            </w:tcBorders>
          </w:tcPr>
          <w:p w:rsidR="00BA342B" w:rsidRPr="005747D3" w:rsidRDefault="00BA342B" w:rsidP="004E72DE">
            <w:pPr>
              <w:jc w:val="both"/>
              <w:rPr>
                <w:sz w:val="28"/>
                <w:szCs w:val="28"/>
              </w:rPr>
            </w:pPr>
            <w:r>
              <w:rPr>
                <w:sz w:val="28"/>
                <w:szCs w:val="28"/>
              </w:rPr>
              <w:t>3.</w:t>
            </w:r>
          </w:p>
          <w:p w:rsidR="00BA342B" w:rsidRPr="005747D3" w:rsidRDefault="00BA342B" w:rsidP="004E72DE">
            <w:pPr>
              <w:spacing w:after="20"/>
              <w:jc w:val="both"/>
              <w:rPr>
                <w:sz w:val="28"/>
                <w:szCs w:val="28"/>
              </w:rPr>
            </w:pPr>
            <w:r>
              <w:rPr>
                <w:sz w:val="28"/>
                <w:szCs w:val="28"/>
              </w:rPr>
              <w:t>3.1.</w:t>
            </w:r>
          </w:p>
          <w:p w:rsidR="00BA342B" w:rsidRPr="005747D3" w:rsidRDefault="00BA342B" w:rsidP="004E72DE">
            <w:pPr>
              <w:spacing w:after="20"/>
              <w:jc w:val="both"/>
              <w:rPr>
                <w:sz w:val="28"/>
                <w:szCs w:val="28"/>
              </w:rPr>
            </w:pPr>
            <w:r>
              <w:rPr>
                <w:sz w:val="28"/>
                <w:szCs w:val="28"/>
              </w:rPr>
              <w:t>3.2.</w:t>
            </w:r>
          </w:p>
          <w:p w:rsidR="00BA342B" w:rsidRPr="005747D3" w:rsidRDefault="00BA342B" w:rsidP="004E72DE">
            <w:pPr>
              <w:spacing w:after="20"/>
              <w:jc w:val="both"/>
              <w:rPr>
                <w:sz w:val="28"/>
                <w:szCs w:val="28"/>
              </w:rPr>
            </w:pPr>
            <w:r>
              <w:rPr>
                <w:sz w:val="28"/>
                <w:szCs w:val="28"/>
              </w:rPr>
              <w:t>3.3.</w:t>
            </w:r>
          </w:p>
          <w:p w:rsidR="00BA342B" w:rsidRPr="005747D3" w:rsidRDefault="00BA342B" w:rsidP="004E72DE">
            <w:pPr>
              <w:spacing w:after="20"/>
              <w:jc w:val="both"/>
              <w:rPr>
                <w:sz w:val="28"/>
                <w:szCs w:val="28"/>
              </w:rPr>
            </w:pPr>
            <w:r>
              <w:rPr>
                <w:sz w:val="28"/>
                <w:szCs w:val="28"/>
              </w:rPr>
              <w:t>3.4.</w:t>
            </w:r>
            <w:r w:rsidRPr="005747D3">
              <w:rPr>
                <w:sz w:val="28"/>
                <w:szCs w:val="28"/>
              </w:rPr>
              <w:t xml:space="preserve">   </w:t>
            </w:r>
          </w:p>
          <w:p w:rsidR="00BA342B" w:rsidRPr="005747D3" w:rsidRDefault="00BA342B" w:rsidP="004E72DE">
            <w:pPr>
              <w:spacing w:after="20"/>
              <w:jc w:val="both"/>
              <w:rPr>
                <w:sz w:val="28"/>
                <w:szCs w:val="28"/>
              </w:rPr>
            </w:pPr>
            <w:r>
              <w:rPr>
                <w:sz w:val="28"/>
                <w:szCs w:val="28"/>
              </w:rPr>
              <w:t>3.5.</w:t>
            </w:r>
            <w:r w:rsidRPr="005747D3">
              <w:rPr>
                <w:sz w:val="28"/>
                <w:szCs w:val="28"/>
              </w:rPr>
              <w:t xml:space="preserve">   </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proofErr w:type="gramStart"/>
            <w:r w:rsidRPr="005A023E">
              <w:rPr>
                <w:sz w:val="28"/>
                <w:szCs w:val="28"/>
              </w:rPr>
              <w:t>Charakteristika  a</w:t>
            </w:r>
            <w:proofErr w:type="gramEnd"/>
            <w:r w:rsidRPr="005A023E">
              <w:rPr>
                <w:sz w:val="28"/>
                <w:szCs w:val="28"/>
              </w:rPr>
              <w:t xml:space="preserve"> organizace zařízení</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4</w:t>
            </w:r>
          </w:p>
        </w:tc>
      </w:tr>
      <w:tr w:rsidR="00BA342B" w:rsidRPr="001956BE" w:rsidTr="004E72DE">
        <w:tc>
          <w:tcPr>
            <w:tcW w:w="846" w:type="dxa"/>
            <w:vMerge/>
            <w:tcBorders>
              <w:left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autoSpaceDE w:val="0"/>
              <w:autoSpaceDN w:val="0"/>
              <w:adjustRightInd w:val="0"/>
              <w:rPr>
                <w:sz w:val="28"/>
                <w:szCs w:val="28"/>
              </w:rPr>
            </w:pPr>
            <w:r w:rsidRPr="005A023E">
              <w:rPr>
                <w:sz w:val="28"/>
                <w:szCs w:val="28"/>
              </w:rPr>
              <w:t>Charakteristika zařízení</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4</w:t>
            </w:r>
          </w:p>
        </w:tc>
      </w:tr>
      <w:tr w:rsidR="00BA342B" w:rsidRPr="001956BE" w:rsidTr="004E72DE">
        <w:tc>
          <w:tcPr>
            <w:tcW w:w="846" w:type="dxa"/>
            <w:vMerge/>
            <w:tcBorders>
              <w:left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Kapacita</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4</w:t>
            </w:r>
          </w:p>
        </w:tc>
      </w:tr>
      <w:tr w:rsidR="00BA342B" w:rsidRPr="001956BE" w:rsidTr="004E72DE">
        <w:tc>
          <w:tcPr>
            <w:tcW w:w="846" w:type="dxa"/>
            <w:vMerge/>
            <w:tcBorders>
              <w:left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Organizace činnosti</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5</w:t>
            </w:r>
          </w:p>
        </w:tc>
      </w:tr>
      <w:tr w:rsidR="00BA342B" w:rsidRPr="001956BE" w:rsidTr="004E72DE">
        <w:tc>
          <w:tcPr>
            <w:tcW w:w="846" w:type="dxa"/>
            <w:vMerge/>
            <w:tcBorders>
              <w:left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Provozní doba</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5</w:t>
            </w:r>
          </w:p>
        </w:tc>
      </w:tr>
      <w:tr w:rsidR="00BA342B" w:rsidRPr="001956BE" w:rsidTr="004E72DE">
        <w:tc>
          <w:tcPr>
            <w:tcW w:w="846" w:type="dxa"/>
            <w:vMerge/>
            <w:tcBorders>
              <w:left w:val="single" w:sz="4" w:space="0" w:color="auto"/>
              <w:bottom w:val="single" w:sz="4" w:space="0" w:color="auto"/>
              <w:right w:val="single" w:sz="4" w:space="0" w:color="auto"/>
            </w:tcBorders>
          </w:tcPr>
          <w:p w:rsidR="00BA342B" w:rsidRPr="005747D3"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Spolupráce se zákonnými zástupci</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5</w:t>
            </w:r>
          </w:p>
        </w:tc>
      </w:tr>
      <w:tr w:rsidR="00BA342B" w:rsidRPr="001956BE" w:rsidTr="004E72DE">
        <w:tc>
          <w:tcPr>
            <w:tcW w:w="846" w:type="dxa"/>
            <w:vMerge w:val="restart"/>
            <w:tcBorders>
              <w:top w:val="single" w:sz="4" w:space="0" w:color="auto"/>
              <w:left w:val="single" w:sz="4" w:space="0" w:color="auto"/>
              <w:right w:val="single" w:sz="4" w:space="0" w:color="auto"/>
            </w:tcBorders>
          </w:tcPr>
          <w:p w:rsidR="00BA342B" w:rsidRPr="005747D3" w:rsidRDefault="00BA342B" w:rsidP="004E72DE">
            <w:pPr>
              <w:jc w:val="both"/>
              <w:rPr>
                <w:sz w:val="28"/>
                <w:szCs w:val="28"/>
              </w:rPr>
            </w:pPr>
            <w:r>
              <w:rPr>
                <w:sz w:val="28"/>
                <w:szCs w:val="28"/>
              </w:rPr>
              <w:t>4.</w:t>
            </w:r>
          </w:p>
          <w:p w:rsidR="00BA342B" w:rsidRPr="005747D3" w:rsidRDefault="00BA342B" w:rsidP="004E72DE">
            <w:pPr>
              <w:jc w:val="both"/>
              <w:rPr>
                <w:sz w:val="28"/>
                <w:szCs w:val="28"/>
              </w:rPr>
            </w:pPr>
            <w:r>
              <w:rPr>
                <w:sz w:val="28"/>
                <w:szCs w:val="28"/>
              </w:rPr>
              <w:t>4.1.</w:t>
            </w:r>
          </w:p>
          <w:p w:rsidR="00BA342B" w:rsidRPr="005747D3" w:rsidRDefault="00BA342B" w:rsidP="004E72DE">
            <w:pPr>
              <w:jc w:val="both"/>
              <w:rPr>
                <w:sz w:val="28"/>
                <w:szCs w:val="28"/>
              </w:rPr>
            </w:pPr>
            <w:r>
              <w:rPr>
                <w:sz w:val="28"/>
                <w:szCs w:val="28"/>
              </w:rPr>
              <w:t>4.2.</w:t>
            </w:r>
          </w:p>
          <w:p w:rsidR="00BA342B" w:rsidRPr="005747D3" w:rsidRDefault="00BA342B" w:rsidP="004E72DE">
            <w:pPr>
              <w:jc w:val="both"/>
              <w:rPr>
                <w:sz w:val="28"/>
                <w:szCs w:val="28"/>
              </w:rPr>
            </w:pPr>
            <w:r>
              <w:rPr>
                <w:sz w:val="28"/>
                <w:szCs w:val="28"/>
              </w:rPr>
              <w:t>4.3.</w:t>
            </w:r>
          </w:p>
          <w:p w:rsidR="00BA342B" w:rsidRPr="005747D3" w:rsidRDefault="00BA342B" w:rsidP="004E72DE">
            <w:pPr>
              <w:spacing w:after="20"/>
              <w:jc w:val="both"/>
              <w:rPr>
                <w:sz w:val="28"/>
                <w:szCs w:val="28"/>
              </w:rPr>
            </w:pPr>
            <w:r>
              <w:rPr>
                <w:sz w:val="28"/>
                <w:szCs w:val="28"/>
              </w:rPr>
              <w:t>4.3.1.</w:t>
            </w:r>
          </w:p>
          <w:p w:rsidR="00BA342B" w:rsidRPr="005747D3" w:rsidRDefault="00BA342B" w:rsidP="004E72DE">
            <w:pPr>
              <w:spacing w:after="20"/>
              <w:jc w:val="both"/>
              <w:rPr>
                <w:sz w:val="28"/>
                <w:szCs w:val="28"/>
              </w:rPr>
            </w:pPr>
            <w:r w:rsidRPr="005A023E">
              <w:rPr>
                <w:rStyle w:val="Siln"/>
                <w:b w:val="0"/>
                <w:color w:val="000000" w:themeColor="text1"/>
                <w:sz w:val="28"/>
                <w:szCs w:val="28"/>
              </w:rPr>
              <w:t>4.3.2.</w:t>
            </w:r>
          </w:p>
          <w:p w:rsidR="00BA342B" w:rsidRPr="005747D3" w:rsidRDefault="00BA342B" w:rsidP="004E72DE">
            <w:pPr>
              <w:spacing w:after="20"/>
              <w:jc w:val="both"/>
              <w:rPr>
                <w:sz w:val="28"/>
                <w:szCs w:val="28"/>
              </w:rPr>
            </w:pPr>
            <w:r w:rsidRPr="005A023E">
              <w:rPr>
                <w:sz w:val="28"/>
                <w:szCs w:val="28"/>
              </w:rPr>
              <w:t>4.3.3.</w:t>
            </w:r>
          </w:p>
          <w:p w:rsidR="00BA342B" w:rsidRPr="005747D3" w:rsidRDefault="00BA342B" w:rsidP="004E72DE">
            <w:pPr>
              <w:spacing w:after="20"/>
              <w:jc w:val="both"/>
              <w:rPr>
                <w:sz w:val="28"/>
                <w:szCs w:val="28"/>
              </w:rPr>
            </w:pPr>
            <w:r>
              <w:rPr>
                <w:sz w:val="28"/>
                <w:szCs w:val="28"/>
              </w:rPr>
              <w:t>4.4.</w:t>
            </w:r>
          </w:p>
          <w:p w:rsidR="00BA342B" w:rsidRPr="005747D3" w:rsidRDefault="00BA342B" w:rsidP="004E72DE">
            <w:pPr>
              <w:spacing w:after="20"/>
              <w:jc w:val="both"/>
              <w:rPr>
                <w:sz w:val="28"/>
                <w:szCs w:val="28"/>
              </w:rPr>
            </w:pPr>
            <w:r>
              <w:rPr>
                <w:sz w:val="28"/>
                <w:szCs w:val="28"/>
              </w:rPr>
              <w:t>4.5.</w:t>
            </w:r>
          </w:p>
          <w:p w:rsidR="00BA342B" w:rsidRDefault="00BA342B" w:rsidP="004E72DE">
            <w:pPr>
              <w:spacing w:after="20"/>
              <w:jc w:val="both"/>
              <w:rPr>
                <w:sz w:val="28"/>
                <w:szCs w:val="28"/>
              </w:rPr>
            </w:pPr>
          </w:p>
          <w:p w:rsidR="00BA342B" w:rsidRPr="005747D3" w:rsidRDefault="00BA342B" w:rsidP="004E72DE">
            <w:pPr>
              <w:spacing w:after="20"/>
              <w:jc w:val="both"/>
              <w:rPr>
                <w:sz w:val="28"/>
                <w:szCs w:val="28"/>
              </w:rPr>
            </w:pPr>
            <w:r>
              <w:rPr>
                <w:sz w:val="28"/>
                <w:szCs w:val="28"/>
              </w:rPr>
              <w:t>4.6.</w:t>
            </w:r>
          </w:p>
          <w:p w:rsidR="00BA342B" w:rsidRDefault="00BA342B" w:rsidP="004E72DE">
            <w:pPr>
              <w:spacing w:after="20"/>
              <w:jc w:val="both"/>
              <w:rPr>
                <w:sz w:val="28"/>
                <w:szCs w:val="28"/>
              </w:rPr>
            </w:pPr>
          </w:p>
          <w:p w:rsidR="00BA342B" w:rsidRPr="005747D3" w:rsidRDefault="00BA342B" w:rsidP="004E72DE">
            <w:pPr>
              <w:spacing w:after="20"/>
              <w:jc w:val="both"/>
              <w:rPr>
                <w:sz w:val="28"/>
                <w:szCs w:val="28"/>
              </w:rPr>
            </w:pPr>
            <w:r>
              <w:rPr>
                <w:sz w:val="28"/>
                <w:szCs w:val="28"/>
              </w:rPr>
              <w:t>4.7.</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Podmínky činnosti zařízení</w:t>
            </w:r>
          </w:p>
        </w:tc>
        <w:tc>
          <w:tcPr>
            <w:tcW w:w="0" w:type="auto"/>
            <w:tcBorders>
              <w:top w:val="single" w:sz="4" w:space="0" w:color="auto"/>
              <w:left w:val="single" w:sz="4" w:space="0" w:color="auto"/>
              <w:bottom w:val="single" w:sz="4" w:space="0" w:color="auto"/>
              <w:right w:val="single" w:sz="4" w:space="0" w:color="auto"/>
            </w:tcBorders>
          </w:tcPr>
          <w:p w:rsidR="00BA342B" w:rsidRPr="005747D3" w:rsidRDefault="00BA342B" w:rsidP="004E72DE">
            <w:pPr>
              <w:jc w:val="right"/>
              <w:rPr>
                <w:sz w:val="28"/>
                <w:szCs w:val="28"/>
              </w:rPr>
            </w:pPr>
            <w:r>
              <w:rPr>
                <w:sz w:val="28"/>
                <w:szCs w:val="28"/>
              </w:rPr>
              <w:t>5</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Prostorové a materiální podmínky</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5</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Personální a ekonomické podmínky</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6</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Podmínky pro přijímání uchazečů, průběh a ukončování vzdělávání</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6</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Přijímaní uchazečů</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6</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Normlnweb"/>
              <w:shd w:val="clear" w:color="auto" w:fill="FFFFFF"/>
              <w:spacing w:before="0" w:beforeAutospacing="0" w:after="0" w:afterAutospacing="0"/>
              <w:rPr>
                <w:color w:val="000000" w:themeColor="text1"/>
                <w:sz w:val="28"/>
                <w:szCs w:val="28"/>
              </w:rPr>
            </w:pPr>
            <w:r w:rsidRPr="005A023E">
              <w:rPr>
                <w:rStyle w:val="Siln"/>
                <w:b w:val="0"/>
                <w:color w:val="000000" w:themeColor="text1"/>
                <w:sz w:val="28"/>
                <w:szCs w:val="28"/>
              </w:rPr>
              <w:t>Omlouvání nepřítomnosti</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6</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 xml:space="preserve">Ukončení vzdělávání  </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6</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 xml:space="preserve">Podmínky bezpečnosti a ochrany zdraví  </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7</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Bezmezer"/>
              <w:rPr>
                <w:sz w:val="28"/>
                <w:szCs w:val="28"/>
              </w:rPr>
            </w:pPr>
            <w:r w:rsidRPr="005A023E">
              <w:rPr>
                <w:sz w:val="28"/>
                <w:szCs w:val="28"/>
              </w:rPr>
              <w:t>Podmínky zabezpečení zájmových činností žáků se speciálními</w:t>
            </w:r>
          </w:p>
          <w:p w:rsidR="00BA342B" w:rsidRPr="005A023E" w:rsidRDefault="00BA342B" w:rsidP="004E72DE">
            <w:pPr>
              <w:pStyle w:val="Bezmezer"/>
              <w:rPr>
                <w:sz w:val="28"/>
                <w:szCs w:val="28"/>
              </w:rPr>
            </w:pPr>
            <w:r w:rsidRPr="005A023E">
              <w:rPr>
                <w:sz w:val="28"/>
                <w:szCs w:val="28"/>
              </w:rPr>
              <w:t>vzdělávacími potřebami</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7</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Zkladntext"/>
              <w:spacing w:after="0"/>
              <w:jc w:val="both"/>
              <w:rPr>
                <w:bCs/>
                <w:sz w:val="28"/>
                <w:szCs w:val="28"/>
              </w:rPr>
            </w:pPr>
            <w:r w:rsidRPr="005A023E">
              <w:rPr>
                <w:sz w:val="28"/>
                <w:szCs w:val="28"/>
              </w:rPr>
              <w:t>Podmínky zabezpečení</w:t>
            </w:r>
            <w:r w:rsidRPr="005A023E">
              <w:rPr>
                <w:bCs/>
                <w:sz w:val="28"/>
                <w:szCs w:val="28"/>
              </w:rPr>
              <w:t xml:space="preserve"> zájmových činností žáků se zdravotním </w:t>
            </w:r>
          </w:p>
          <w:p w:rsidR="00BA342B" w:rsidRPr="005A023E" w:rsidRDefault="00BA342B" w:rsidP="004E72DE">
            <w:pPr>
              <w:pStyle w:val="Zkladntext"/>
              <w:spacing w:after="0"/>
              <w:jc w:val="both"/>
              <w:rPr>
                <w:bCs/>
                <w:sz w:val="28"/>
                <w:szCs w:val="28"/>
              </w:rPr>
            </w:pPr>
            <w:r w:rsidRPr="005A023E">
              <w:rPr>
                <w:bCs/>
                <w:sz w:val="28"/>
                <w:szCs w:val="28"/>
              </w:rPr>
              <w:t>a sociálním znevýhodněním</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7</w:t>
            </w:r>
          </w:p>
        </w:tc>
      </w:tr>
      <w:tr w:rsidR="00BA342B" w:rsidRPr="001956BE" w:rsidTr="004E72DE">
        <w:tc>
          <w:tcPr>
            <w:tcW w:w="846" w:type="dxa"/>
            <w:vMerge/>
            <w:tcBorders>
              <w:left w:val="single" w:sz="4" w:space="0" w:color="auto"/>
              <w:bottom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Zkladntext"/>
              <w:spacing w:after="0"/>
              <w:jc w:val="both"/>
              <w:rPr>
                <w:sz w:val="28"/>
                <w:szCs w:val="28"/>
              </w:rPr>
            </w:pPr>
            <w:r w:rsidRPr="005A023E">
              <w:rPr>
                <w:sz w:val="28"/>
                <w:szCs w:val="28"/>
              </w:rPr>
              <w:t>Podmínky zabezpečení zájmového vzdělávání žáků mimořádně</w:t>
            </w:r>
          </w:p>
          <w:p w:rsidR="00BA342B" w:rsidRPr="005A023E" w:rsidRDefault="00BA342B" w:rsidP="004E72DE">
            <w:pPr>
              <w:pStyle w:val="Zkladntext"/>
              <w:spacing w:after="0"/>
              <w:jc w:val="both"/>
              <w:rPr>
                <w:sz w:val="28"/>
                <w:szCs w:val="28"/>
              </w:rPr>
            </w:pPr>
            <w:r w:rsidRPr="005A023E">
              <w:rPr>
                <w:sz w:val="28"/>
                <w:szCs w:val="28"/>
              </w:rPr>
              <w:t>nadaných</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8</w:t>
            </w:r>
          </w:p>
        </w:tc>
      </w:tr>
      <w:tr w:rsidR="00BA342B" w:rsidRPr="001956BE" w:rsidTr="004E72DE">
        <w:tc>
          <w:tcPr>
            <w:tcW w:w="846" w:type="dxa"/>
            <w:vMerge w:val="restart"/>
            <w:tcBorders>
              <w:top w:val="single" w:sz="4" w:space="0" w:color="auto"/>
              <w:left w:val="single" w:sz="4" w:space="0" w:color="auto"/>
              <w:right w:val="single" w:sz="4" w:space="0" w:color="auto"/>
            </w:tcBorders>
          </w:tcPr>
          <w:p w:rsidR="00BA342B" w:rsidRDefault="00BA342B" w:rsidP="004E72DE">
            <w:pPr>
              <w:jc w:val="both"/>
              <w:rPr>
                <w:sz w:val="28"/>
                <w:szCs w:val="28"/>
              </w:rPr>
            </w:pPr>
            <w:r>
              <w:rPr>
                <w:sz w:val="28"/>
                <w:szCs w:val="28"/>
              </w:rPr>
              <w:t>5.</w:t>
            </w:r>
          </w:p>
          <w:p w:rsidR="00BA342B" w:rsidRDefault="00BA342B" w:rsidP="004E72DE">
            <w:pPr>
              <w:spacing w:after="20"/>
              <w:jc w:val="both"/>
              <w:rPr>
                <w:sz w:val="28"/>
                <w:szCs w:val="28"/>
              </w:rPr>
            </w:pPr>
            <w:r>
              <w:rPr>
                <w:sz w:val="28"/>
                <w:szCs w:val="28"/>
              </w:rPr>
              <w:t>5.1.</w:t>
            </w:r>
          </w:p>
          <w:p w:rsidR="00BA342B" w:rsidRDefault="00BA342B" w:rsidP="004E72DE">
            <w:pPr>
              <w:spacing w:after="20"/>
              <w:jc w:val="both"/>
              <w:rPr>
                <w:sz w:val="28"/>
                <w:szCs w:val="28"/>
              </w:rPr>
            </w:pPr>
            <w:r>
              <w:rPr>
                <w:sz w:val="28"/>
                <w:szCs w:val="28"/>
              </w:rPr>
              <w:t>5.2.</w:t>
            </w:r>
          </w:p>
          <w:p w:rsidR="00BA342B" w:rsidRDefault="00BA342B" w:rsidP="004E72DE">
            <w:pPr>
              <w:spacing w:after="20"/>
              <w:jc w:val="both"/>
              <w:rPr>
                <w:sz w:val="28"/>
                <w:szCs w:val="28"/>
              </w:rPr>
            </w:pPr>
            <w:r>
              <w:rPr>
                <w:sz w:val="28"/>
                <w:szCs w:val="28"/>
              </w:rPr>
              <w:t>5.3.</w:t>
            </w:r>
          </w:p>
          <w:p w:rsidR="00BA342B" w:rsidRDefault="00BA342B" w:rsidP="004E72DE">
            <w:pPr>
              <w:spacing w:after="20"/>
              <w:jc w:val="both"/>
              <w:rPr>
                <w:sz w:val="28"/>
                <w:szCs w:val="28"/>
              </w:rPr>
            </w:pPr>
            <w:r>
              <w:rPr>
                <w:sz w:val="28"/>
                <w:szCs w:val="28"/>
              </w:rPr>
              <w:t>5.4.</w:t>
            </w:r>
          </w:p>
          <w:p w:rsidR="00BA342B" w:rsidRDefault="00BA342B" w:rsidP="004E72DE">
            <w:pPr>
              <w:spacing w:after="20"/>
              <w:jc w:val="both"/>
              <w:rPr>
                <w:sz w:val="28"/>
                <w:szCs w:val="28"/>
              </w:rPr>
            </w:pPr>
            <w:r>
              <w:rPr>
                <w:sz w:val="28"/>
                <w:szCs w:val="28"/>
              </w:rPr>
              <w:t>5.5.</w:t>
            </w:r>
          </w:p>
          <w:p w:rsidR="00BA342B" w:rsidRDefault="00BA342B" w:rsidP="004E72DE">
            <w:pPr>
              <w:spacing w:after="20"/>
              <w:jc w:val="both"/>
              <w:rPr>
                <w:sz w:val="28"/>
                <w:szCs w:val="28"/>
              </w:rPr>
            </w:pPr>
            <w:r>
              <w:rPr>
                <w:sz w:val="28"/>
                <w:szCs w:val="28"/>
              </w:rPr>
              <w:t>5.6.</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Bezmezer"/>
              <w:rPr>
                <w:sz w:val="28"/>
                <w:szCs w:val="28"/>
              </w:rPr>
            </w:pPr>
            <w:r w:rsidRPr="005A023E">
              <w:rPr>
                <w:sz w:val="28"/>
                <w:szCs w:val="28"/>
              </w:rPr>
              <w:t>Charakteristika školního vzdělávacího programu ŠD</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9</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bCs/>
                <w:sz w:val="28"/>
                <w:szCs w:val="28"/>
              </w:rPr>
            </w:pPr>
            <w:r w:rsidRPr="005A023E">
              <w:rPr>
                <w:bCs/>
                <w:sz w:val="28"/>
                <w:szCs w:val="28"/>
              </w:rPr>
              <w:t xml:space="preserve">Zaměření  </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9</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bCs/>
                <w:sz w:val="28"/>
                <w:szCs w:val="28"/>
              </w:rPr>
            </w:pPr>
            <w:r w:rsidRPr="005A023E">
              <w:rPr>
                <w:bCs/>
                <w:sz w:val="28"/>
                <w:szCs w:val="28"/>
              </w:rPr>
              <w:t xml:space="preserve">Cíle  </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9</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Formy vzdělávání</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9</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Metody vzdělávání</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11</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bCs/>
                <w:sz w:val="28"/>
                <w:szCs w:val="28"/>
              </w:rPr>
            </w:pPr>
            <w:r w:rsidRPr="005A023E">
              <w:rPr>
                <w:bCs/>
                <w:sz w:val="28"/>
                <w:szCs w:val="28"/>
              </w:rPr>
              <w:t>Klíčové kompetence</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12</w:t>
            </w:r>
          </w:p>
        </w:tc>
      </w:tr>
      <w:tr w:rsidR="00BA342B" w:rsidRPr="001956BE" w:rsidTr="004E72DE">
        <w:tc>
          <w:tcPr>
            <w:tcW w:w="846" w:type="dxa"/>
            <w:vMerge/>
            <w:tcBorders>
              <w:left w:val="single" w:sz="4" w:space="0" w:color="auto"/>
              <w:bottom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bCs/>
                <w:sz w:val="28"/>
                <w:szCs w:val="28"/>
              </w:rPr>
            </w:pPr>
            <w:r w:rsidRPr="005A023E">
              <w:rPr>
                <w:bCs/>
                <w:sz w:val="28"/>
                <w:szCs w:val="28"/>
              </w:rPr>
              <w:t>Průřezová témata</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14</w:t>
            </w:r>
          </w:p>
        </w:tc>
      </w:tr>
      <w:tr w:rsidR="00BA342B" w:rsidRPr="001956BE" w:rsidTr="004E72DE">
        <w:tc>
          <w:tcPr>
            <w:tcW w:w="846" w:type="dxa"/>
            <w:vMerge w:val="restart"/>
            <w:tcBorders>
              <w:top w:val="single" w:sz="4" w:space="0" w:color="auto"/>
              <w:left w:val="single" w:sz="4" w:space="0" w:color="auto"/>
              <w:right w:val="single" w:sz="4" w:space="0" w:color="auto"/>
            </w:tcBorders>
          </w:tcPr>
          <w:p w:rsidR="00BA342B" w:rsidRDefault="00BA342B" w:rsidP="004E72DE">
            <w:pPr>
              <w:jc w:val="both"/>
              <w:rPr>
                <w:sz w:val="28"/>
                <w:szCs w:val="28"/>
              </w:rPr>
            </w:pPr>
            <w:r>
              <w:rPr>
                <w:sz w:val="28"/>
                <w:szCs w:val="28"/>
              </w:rPr>
              <w:t>6.</w:t>
            </w:r>
          </w:p>
          <w:p w:rsidR="00BA342B" w:rsidRDefault="00BA342B" w:rsidP="004E72DE">
            <w:pPr>
              <w:jc w:val="both"/>
              <w:rPr>
                <w:sz w:val="28"/>
                <w:szCs w:val="28"/>
              </w:rPr>
            </w:pPr>
            <w:r>
              <w:rPr>
                <w:sz w:val="28"/>
                <w:szCs w:val="28"/>
              </w:rPr>
              <w:t>6.1.</w:t>
            </w:r>
          </w:p>
          <w:p w:rsidR="00BA342B" w:rsidRDefault="00BA342B" w:rsidP="004E72DE">
            <w:pPr>
              <w:jc w:val="both"/>
              <w:rPr>
                <w:sz w:val="28"/>
                <w:szCs w:val="28"/>
              </w:rPr>
            </w:pPr>
            <w:r>
              <w:rPr>
                <w:sz w:val="28"/>
                <w:szCs w:val="28"/>
              </w:rPr>
              <w:t>6.2.</w:t>
            </w:r>
          </w:p>
          <w:p w:rsidR="00BA342B" w:rsidRDefault="00BA342B" w:rsidP="004E72DE">
            <w:pPr>
              <w:jc w:val="both"/>
              <w:rPr>
                <w:sz w:val="28"/>
                <w:szCs w:val="28"/>
              </w:rPr>
            </w:pPr>
            <w:r>
              <w:rPr>
                <w:sz w:val="28"/>
                <w:szCs w:val="28"/>
              </w:rPr>
              <w:t>6.3.</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bCs/>
                <w:sz w:val="28"/>
                <w:szCs w:val="28"/>
              </w:rPr>
            </w:pPr>
            <w:r w:rsidRPr="005A023E">
              <w:rPr>
                <w:bCs/>
                <w:sz w:val="28"/>
                <w:szCs w:val="28"/>
              </w:rPr>
              <w:t>Hodnocení a evaluace</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14</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sz w:val="28"/>
                <w:szCs w:val="28"/>
              </w:rPr>
            </w:pPr>
            <w:r w:rsidRPr="005A023E">
              <w:rPr>
                <w:sz w:val="28"/>
                <w:szCs w:val="28"/>
              </w:rPr>
              <w:t>Hodnocení</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14</w:t>
            </w:r>
          </w:p>
        </w:tc>
      </w:tr>
      <w:tr w:rsidR="00BA342B" w:rsidRPr="001956BE" w:rsidTr="004E72DE">
        <w:tc>
          <w:tcPr>
            <w:tcW w:w="846" w:type="dxa"/>
            <w:vMerge/>
            <w:tcBorders>
              <w:left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rPr>
                <w:bCs/>
                <w:sz w:val="28"/>
                <w:szCs w:val="28"/>
              </w:rPr>
            </w:pPr>
            <w:r w:rsidRPr="005A023E">
              <w:rPr>
                <w:bCs/>
                <w:sz w:val="28"/>
                <w:szCs w:val="28"/>
              </w:rPr>
              <w:t xml:space="preserve">Sebehodnocení </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14</w:t>
            </w:r>
          </w:p>
        </w:tc>
      </w:tr>
      <w:tr w:rsidR="00BA342B" w:rsidRPr="001956BE" w:rsidTr="004E72DE">
        <w:tc>
          <w:tcPr>
            <w:tcW w:w="846" w:type="dxa"/>
            <w:vMerge/>
            <w:tcBorders>
              <w:left w:val="single" w:sz="4" w:space="0" w:color="auto"/>
              <w:bottom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jc w:val="both"/>
              <w:rPr>
                <w:sz w:val="28"/>
                <w:szCs w:val="28"/>
              </w:rPr>
            </w:pPr>
            <w:r w:rsidRPr="005A023E">
              <w:rPr>
                <w:sz w:val="28"/>
                <w:szCs w:val="28"/>
              </w:rPr>
              <w:t xml:space="preserve">Evaluace </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14</w:t>
            </w:r>
          </w:p>
        </w:tc>
      </w:tr>
      <w:tr w:rsidR="00BA342B" w:rsidRPr="001956BE" w:rsidTr="004E72DE">
        <w:tc>
          <w:tcPr>
            <w:tcW w:w="846" w:type="dxa"/>
            <w:tcBorders>
              <w:top w:val="single" w:sz="4" w:space="0" w:color="auto"/>
              <w:left w:val="single" w:sz="4" w:space="0" w:color="auto"/>
              <w:bottom w:val="single" w:sz="4" w:space="0" w:color="auto"/>
              <w:right w:val="single" w:sz="4" w:space="0" w:color="auto"/>
            </w:tcBorders>
          </w:tcPr>
          <w:p w:rsidR="00BA342B" w:rsidRDefault="00BA342B" w:rsidP="004E72DE">
            <w:pPr>
              <w:jc w:val="both"/>
              <w:rPr>
                <w:sz w:val="28"/>
                <w:szCs w:val="28"/>
              </w:rPr>
            </w:pPr>
            <w:r>
              <w:rPr>
                <w:sz w:val="28"/>
                <w:szCs w:val="28"/>
              </w:rPr>
              <w:t>7.</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Bezmezer"/>
              <w:rPr>
                <w:sz w:val="28"/>
                <w:szCs w:val="28"/>
              </w:rPr>
            </w:pPr>
            <w:r w:rsidRPr="005A023E">
              <w:rPr>
                <w:sz w:val="28"/>
                <w:szCs w:val="28"/>
              </w:rPr>
              <w:t>Délka a tematický plán</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15</w:t>
            </w:r>
          </w:p>
        </w:tc>
      </w:tr>
      <w:tr w:rsidR="00BA342B" w:rsidRPr="001956BE" w:rsidTr="004E72DE">
        <w:tc>
          <w:tcPr>
            <w:tcW w:w="846" w:type="dxa"/>
            <w:tcBorders>
              <w:top w:val="single" w:sz="4" w:space="0" w:color="auto"/>
              <w:left w:val="single" w:sz="4" w:space="0" w:color="auto"/>
              <w:bottom w:val="single" w:sz="4" w:space="0" w:color="auto"/>
              <w:right w:val="single" w:sz="4" w:space="0" w:color="auto"/>
            </w:tcBorders>
          </w:tcPr>
          <w:p w:rsidR="00BA342B" w:rsidRDefault="00BA342B" w:rsidP="004E72DE">
            <w:pPr>
              <w:jc w:val="both"/>
              <w:rPr>
                <w:sz w:val="28"/>
                <w:szCs w:val="28"/>
              </w:rPr>
            </w:pPr>
            <w:r>
              <w:rPr>
                <w:sz w:val="28"/>
                <w:szCs w:val="28"/>
              </w:rPr>
              <w:t>8.</w:t>
            </w: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pStyle w:val="Default"/>
              <w:rPr>
                <w:sz w:val="28"/>
                <w:szCs w:val="28"/>
              </w:rPr>
            </w:pPr>
            <w:r w:rsidRPr="005A023E">
              <w:rPr>
                <w:sz w:val="28"/>
                <w:szCs w:val="28"/>
              </w:rPr>
              <w:t>Zveřejnění školního vzdělávacího programu ŠD</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15</w:t>
            </w:r>
          </w:p>
        </w:tc>
      </w:tr>
      <w:tr w:rsidR="00BA342B" w:rsidRPr="001956BE" w:rsidTr="004E72DE">
        <w:tc>
          <w:tcPr>
            <w:tcW w:w="846" w:type="dxa"/>
            <w:tcBorders>
              <w:top w:val="single" w:sz="4" w:space="0" w:color="auto"/>
              <w:left w:val="single" w:sz="4" w:space="0" w:color="auto"/>
              <w:bottom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5A023E" w:rsidRDefault="00BA342B" w:rsidP="004E72DE">
            <w:pPr>
              <w:autoSpaceDE w:val="0"/>
              <w:autoSpaceDN w:val="0"/>
              <w:adjustRightInd w:val="0"/>
              <w:rPr>
                <w:bCs/>
                <w:color w:val="000000" w:themeColor="text1"/>
                <w:sz w:val="28"/>
                <w:szCs w:val="28"/>
              </w:rPr>
            </w:pPr>
            <w:r w:rsidRPr="005A023E">
              <w:rPr>
                <w:sz w:val="28"/>
                <w:szCs w:val="28"/>
              </w:rPr>
              <w:t>Příloha č. 1</w:t>
            </w:r>
            <w:r>
              <w:rPr>
                <w:sz w:val="28"/>
                <w:szCs w:val="28"/>
              </w:rPr>
              <w:t xml:space="preserve"> - </w:t>
            </w:r>
            <w:r w:rsidRPr="005A023E">
              <w:rPr>
                <w:bCs/>
                <w:color w:val="000000" w:themeColor="text1"/>
                <w:sz w:val="28"/>
                <w:szCs w:val="28"/>
              </w:rPr>
              <w:t>Vnitřní řád školní družiny</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16</w:t>
            </w:r>
          </w:p>
        </w:tc>
      </w:tr>
      <w:tr w:rsidR="00BA342B" w:rsidRPr="001956BE" w:rsidTr="004E72DE">
        <w:tc>
          <w:tcPr>
            <w:tcW w:w="846" w:type="dxa"/>
            <w:tcBorders>
              <w:top w:val="single" w:sz="4" w:space="0" w:color="auto"/>
              <w:left w:val="single" w:sz="4" w:space="0" w:color="auto"/>
              <w:bottom w:val="single" w:sz="4" w:space="0" w:color="auto"/>
              <w:right w:val="single" w:sz="4" w:space="0" w:color="auto"/>
            </w:tcBorders>
          </w:tcPr>
          <w:p w:rsidR="00BA342B" w:rsidRDefault="00BA342B" w:rsidP="004E72DE">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BA342B" w:rsidRPr="004819D7" w:rsidRDefault="00BA342B" w:rsidP="004E72DE">
            <w:pPr>
              <w:spacing w:line="360" w:lineRule="auto"/>
              <w:rPr>
                <w:b/>
                <w:i/>
                <w:sz w:val="32"/>
                <w:szCs w:val="32"/>
                <w:u w:val="single"/>
              </w:rPr>
            </w:pPr>
            <w:r w:rsidRPr="005A023E">
              <w:rPr>
                <w:sz w:val="28"/>
                <w:szCs w:val="28"/>
              </w:rPr>
              <w:t xml:space="preserve">Příloha </w:t>
            </w:r>
            <w:r>
              <w:rPr>
                <w:sz w:val="28"/>
                <w:szCs w:val="28"/>
              </w:rPr>
              <w:t xml:space="preserve">č. 2 - </w:t>
            </w:r>
            <w:r>
              <w:rPr>
                <w:bCs/>
                <w:color w:val="000000" w:themeColor="text1"/>
                <w:sz w:val="28"/>
                <w:szCs w:val="28"/>
              </w:rPr>
              <w:t>Tematický plán</w:t>
            </w:r>
            <w:r w:rsidRPr="005A023E">
              <w:rPr>
                <w:bCs/>
                <w:color w:val="000000" w:themeColor="text1"/>
                <w:sz w:val="28"/>
                <w:szCs w:val="28"/>
              </w:rPr>
              <w:t xml:space="preserve"> školní družiny</w:t>
            </w:r>
            <w:r>
              <w:rPr>
                <w:bCs/>
                <w:color w:val="000000" w:themeColor="text1"/>
                <w:sz w:val="28"/>
                <w:szCs w:val="28"/>
              </w:rPr>
              <w:t xml:space="preserve"> pro školní rok 2019-2020</w:t>
            </w:r>
          </w:p>
        </w:tc>
        <w:tc>
          <w:tcPr>
            <w:tcW w:w="0" w:type="auto"/>
            <w:tcBorders>
              <w:top w:val="single" w:sz="4" w:space="0" w:color="auto"/>
              <w:left w:val="single" w:sz="4" w:space="0" w:color="auto"/>
              <w:bottom w:val="single" w:sz="4" w:space="0" w:color="auto"/>
              <w:right w:val="single" w:sz="4" w:space="0" w:color="auto"/>
            </w:tcBorders>
          </w:tcPr>
          <w:p w:rsidR="00BA342B" w:rsidRDefault="00BA342B" w:rsidP="004E72DE">
            <w:pPr>
              <w:jc w:val="right"/>
              <w:rPr>
                <w:sz w:val="28"/>
                <w:szCs w:val="28"/>
              </w:rPr>
            </w:pPr>
            <w:r>
              <w:rPr>
                <w:sz w:val="28"/>
                <w:szCs w:val="28"/>
              </w:rPr>
              <w:t>24</w:t>
            </w:r>
          </w:p>
        </w:tc>
      </w:tr>
    </w:tbl>
    <w:p w:rsidR="0013441E" w:rsidRDefault="0013441E" w:rsidP="00060983">
      <w:pPr>
        <w:numPr>
          <w:ilvl w:val="0"/>
          <w:numId w:val="3"/>
        </w:numPr>
        <w:jc w:val="center"/>
        <w:rPr>
          <w:b/>
          <w:i/>
          <w:sz w:val="32"/>
          <w:u w:val="single"/>
        </w:rPr>
      </w:pPr>
      <w:bookmarkStart w:id="0" w:name="_Toc185688772"/>
      <w:r>
        <w:rPr>
          <w:b/>
          <w:i/>
          <w:sz w:val="32"/>
          <w:u w:val="single"/>
        </w:rPr>
        <w:lastRenderedPageBreak/>
        <w:t>Identifikační údaje</w:t>
      </w:r>
    </w:p>
    <w:p w:rsidR="0013441E" w:rsidRDefault="0013441E" w:rsidP="0013441E">
      <w:pPr>
        <w:jc w:val="both"/>
        <w:rPr>
          <w:sz w:val="32"/>
          <w:u w:val="single"/>
        </w:rPr>
      </w:pPr>
    </w:p>
    <w:p w:rsidR="0013441E" w:rsidRDefault="0013441E" w:rsidP="0013441E">
      <w:pPr>
        <w:spacing w:before="120" w:line="240" w:lineRule="atLeast"/>
        <w:ind w:left="2838" w:hanging="2130"/>
        <w:jc w:val="both"/>
        <w:rPr>
          <w:sz w:val="28"/>
        </w:rPr>
      </w:pPr>
      <w:r>
        <w:rPr>
          <w:sz w:val="28"/>
        </w:rPr>
        <w:t xml:space="preserve">Název školy </w:t>
      </w:r>
      <w:r>
        <w:rPr>
          <w:sz w:val="28"/>
        </w:rPr>
        <w:tab/>
        <w:t xml:space="preserve"> </w:t>
      </w:r>
      <w:r>
        <w:rPr>
          <w:sz w:val="28"/>
        </w:rPr>
        <w:tab/>
        <w:t>Základní škola a mateřská škola Lukov,</w:t>
      </w:r>
    </w:p>
    <w:p w:rsidR="0013441E" w:rsidRDefault="0013441E" w:rsidP="0013441E">
      <w:pPr>
        <w:spacing w:before="120" w:line="240" w:lineRule="atLeast"/>
        <w:jc w:val="both"/>
        <w:rPr>
          <w:sz w:val="28"/>
        </w:rPr>
      </w:pPr>
      <w:r>
        <w:rPr>
          <w:sz w:val="28"/>
        </w:rPr>
        <w:t xml:space="preserve">                                               příspěvková organizace    </w:t>
      </w:r>
    </w:p>
    <w:p w:rsidR="0013441E" w:rsidRDefault="0013441E" w:rsidP="0013441E">
      <w:pPr>
        <w:spacing w:before="120" w:line="240" w:lineRule="atLeast"/>
        <w:ind w:left="708"/>
        <w:jc w:val="both"/>
        <w:rPr>
          <w:sz w:val="28"/>
        </w:rPr>
      </w:pPr>
      <w:r>
        <w:rPr>
          <w:sz w:val="28"/>
        </w:rPr>
        <w:t xml:space="preserve">Adresa </w:t>
      </w:r>
      <w:r>
        <w:rPr>
          <w:sz w:val="28"/>
        </w:rPr>
        <w:tab/>
      </w:r>
      <w:r>
        <w:rPr>
          <w:sz w:val="28"/>
        </w:rPr>
        <w:tab/>
      </w:r>
      <w:r>
        <w:rPr>
          <w:sz w:val="28"/>
        </w:rPr>
        <w:tab/>
        <w:t>Základní škola Lukov</w:t>
      </w:r>
    </w:p>
    <w:p w:rsidR="0013441E" w:rsidRDefault="0013441E" w:rsidP="0013441E">
      <w:pPr>
        <w:spacing w:before="120" w:line="240" w:lineRule="atLeast"/>
        <w:ind w:left="708"/>
        <w:jc w:val="both"/>
        <w:rPr>
          <w:sz w:val="28"/>
        </w:rPr>
      </w:pPr>
      <w:r>
        <w:rPr>
          <w:sz w:val="28"/>
        </w:rPr>
        <w:tab/>
      </w:r>
      <w:r>
        <w:rPr>
          <w:sz w:val="28"/>
        </w:rPr>
        <w:tab/>
      </w:r>
      <w:r>
        <w:rPr>
          <w:sz w:val="28"/>
        </w:rPr>
        <w:tab/>
      </w:r>
      <w:r>
        <w:rPr>
          <w:sz w:val="28"/>
        </w:rPr>
        <w:tab/>
        <w:t>Lukov 32, Mor. Budějovice 676 02</w:t>
      </w:r>
    </w:p>
    <w:p w:rsidR="0013441E" w:rsidRDefault="0013441E" w:rsidP="0013441E">
      <w:pPr>
        <w:spacing w:before="120" w:line="240" w:lineRule="atLeast"/>
        <w:ind w:left="708"/>
        <w:jc w:val="both"/>
        <w:rPr>
          <w:sz w:val="28"/>
        </w:rPr>
      </w:pPr>
      <w:r>
        <w:rPr>
          <w:sz w:val="28"/>
        </w:rPr>
        <w:t>Ředitel                           Mgr. Blanka Potěšilová</w:t>
      </w:r>
    </w:p>
    <w:p w:rsidR="0013441E" w:rsidRDefault="0013441E" w:rsidP="0013441E">
      <w:pPr>
        <w:spacing w:before="120" w:line="240" w:lineRule="atLeast"/>
        <w:ind w:left="708"/>
        <w:jc w:val="both"/>
        <w:rPr>
          <w:sz w:val="28"/>
        </w:rPr>
      </w:pPr>
      <w:r>
        <w:rPr>
          <w:sz w:val="28"/>
        </w:rPr>
        <w:t>IČO                               75022427</w:t>
      </w:r>
    </w:p>
    <w:p w:rsidR="0013441E" w:rsidRDefault="0013441E" w:rsidP="0013441E">
      <w:pPr>
        <w:spacing w:before="120" w:line="240" w:lineRule="atLeast"/>
        <w:ind w:left="708"/>
        <w:jc w:val="both"/>
        <w:rPr>
          <w:sz w:val="28"/>
        </w:rPr>
      </w:pPr>
      <w:r>
        <w:rPr>
          <w:sz w:val="28"/>
        </w:rPr>
        <w:t xml:space="preserve">Telefon </w:t>
      </w:r>
      <w:r>
        <w:rPr>
          <w:sz w:val="28"/>
        </w:rPr>
        <w:tab/>
      </w:r>
      <w:r>
        <w:rPr>
          <w:sz w:val="28"/>
        </w:rPr>
        <w:tab/>
        <w:t xml:space="preserve"> </w:t>
      </w:r>
      <w:r>
        <w:rPr>
          <w:sz w:val="28"/>
        </w:rPr>
        <w:tab/>
        <w:t>568 420 154</w:t>
      </w:r>
    </w:p>
    <w:p w:rsidR="0013441E" w:rsidRDefault="0013441E" w:rsidP="0013441E">
      <w:pPr>
        <w:spacing w:before="120" w:line="240" w:lineRule="atLeast"/>
        <w:ind w:left="708"/>
        <w:jc w:val="both"/>
        <w:rPr>
          <w:sz w:val="28"/>
        </w:rPr>
      </w:pPr>
      <w:r>
        <w:rPr>
          <w:sz w:val="28"/>
        </w:rPr>
        <w:t>E-mail</w:t>
      </w:r>
      <w:r>
        <w:rPr>
          <w:sz w:val="28"/>
        </w:rPr>
        <w:tab/>
      </w:r>
      <w:r>
        <w:rPr>
          <w:sz w:val="28"/>
        </w:rPr>
        <w:tab/>
        <w:t xml:space="preserve"> </w:t>
      </w:r>
      <w:r>
        <w:rPr>
          <w:sz w:val="28"/>
        </w:rPr>
        <w:tab/>
        <w:t xml:space="preserve">b.potesilova@seznam.cz </w:t>
      </w:r>
    </w:p>
    <w:p w:rsidR="0013441E" w:rsidRDefault="0013441E" w:rsidP="0013441E">
      <w:pPr>
        <w:spacing w:before="120" w:line="240" w:lineRule="atLeast"/>
        <w:jc w:val="both"/>
        <w:rPr>
          <w:sz w:val="28"/>
        </w:rPr>
      </w:pPr>
      <w:r>
        <w:rPr>
          <w:sz w:val="28"/>
        </w:rPr>
        <w:tab/>
        <w:t xml:space="preserve">www stránky </w:t>
      </w:r>
      <w:r>
        <w:rPr>
          <w:sz w:val="28"/>
        </w:rPr>
        <w:tab/>
      </w:r>
      <w:r>
        <w:rPr>
          <w:sz w:val="28"/>
        </w:rPr>
        <w:tab/>
      </w:r>
      <w:hyperlink r:id="rId9" w:history="1">
        <w:r>
          <w:rPr>
            <w:rStyle w:val="Hypertextovodkaz"/>
            <w:sz w:val="28"/>
          </w:rPr>
          <w:t>www.obec-lukov.cz</w:t>
        </w:r>
      </w:hyperlink>
    </w:p>
    <w:p w:rsidR="0013441E" w:rsidRDefault="0013441E" w:rsidP="0013441E">
      <w:pPr>
        <w:spacing w:before="120" w:line="240" w:lineRule="atLeast"/>
        <w:ind w:left="708"/>
        <w:jc w:val="both"/>
        <w:rPr>
          <w:sz w:val="28"/>
        </w:rPr>
      </w:pPr>
      <w:r>
        <w:rPr>
          <w:sz w:val="28"/>
        </w:rPr>
        <w:t>Zřizovatel</w:t>
      </w:r>
      <w:r>
        <w:rPr>
          <w:sz w:val="28"/>
        </w:rPr>
        <w:tab/>
      </w:r>
      <w:r>
        <w:rPr>
          <w:sz w:val="28"/>
        </w:rPr>
        <w:tab/>
        <w:t xml:space="preserve">         Obec Lukov</w:t>
      </w:r>
    </w:p>
    <w:p w:rsidR="0013441E" w:rsidRDefault="0013441E" w:rsidP="0013441E">
      <w:pPr>
        <w:spacing w:before="120" w:line="240" w:lineRule="atLeast"/>
        <w:ind w:left="708"/>
        <w:jc w:val="both"/>
        <w:rPr>
          <w:sz w:val="28"/>
        </w:rPr>
      </w:pPr>
      <w:r>
        <w:rPr>
          <w:sz w:val="28"/>
        </w:rPr>
        <w:t>Adresa</w:t>
      </w:r>
      <w:r>
        <w:rPr>
          <w:sz w:val="28"/>
        </w:rPr>
        <w:tab/>
      </w:r>
      <w:r>
        <w:rPr>
          <w:sz w:val="28"/>
        </w:rPr>
        <w:tab/>
      </w:r>
      <w:r>
        <w:rPr>
          <w:sz w:val="28"/>
        </w:rPr>
        <w:tab/>
        <w:t>Obecní úřad Lukov</w:t>
      </w:r>
    </w:p>
    <w:p w:rsidR="0013441E" w:rsidRDefault="0013441E" w:rsidP="0013441E">
      <w:pPr>
        <w:spacing w:before="120" w:line="240" w:lineRule="atLeast"/>
        <w:ind w:left="708"/>
        <w:jc w:val="both"/>
        <w:rPr>
          <w:sz w:val="28"/>
        </w:rPr>
      </w:pPr>
      <w:r>
        <w:rPr>
          <w:sz w:val="28"/>
        </w:rPr>
        <w:tab/>
      </w:r>
      <w:r>
        <w:rPr>
          <w:sz w:val="28"/>
        </w:rPr>
        <w:tab/>
      </w:r>
      <w:r>
        <w:rPr>
          <w:sz w:val="28"/>
        </w:rPr>
        <w:tab/>
      </w:r>
      <w:r>
        <w:rPr>
          <w:sz w:val="28"/>
        </w:rPr>
        <w:tab/>
        <w:t>Lukov 10, Mor. Budějovice 676 02</w:t>
      </w:r>
    </w:p>
    <w:p w:rsidR="0013441E" w:rsidRDefault="0013441E" w:rsidP="0013441E">
      <w:pPr>
        <w:spacing w:before="120" w:line="240" w:lineRule="atLeast"/>
        <w:jc w:val="both"/>
        <w:rPr>
          <w:sz w:val="28"/>
        </w:rPr>
      </w:pPr>
      <w:r>
        <w:rPr>
          <w:sz w:val="28"/>
        </w:rPr>
        <w:tab/>
        <w:t>Email</w:t>
      </w:r>
      <w:r>
        <w:rPr>
          <w:sz w:val="28"/>
        </w:rPr>
        <w:tab/>
      </w:r>
      <w:r>
        <w:rPr>
          <w:sz w:val="28"/>
        </w:rPr>
        <w:tab/>
      </w:r>
      <w:r>
        <w:rPr>
          <w:sz w:val="28"/>
        </w:rPr>
        <w:tab/>
      </w:r>
      <w:r>
        <w:rPr>
          <w:sz w:val="28"/>
        </w:rPr>
        <w:tab/>
      </w:r>
      <w:hyperlink r:id="rId10" w:history="1">
        <w:r>
          <w:rPr>
            <w:rStyle w:val="Hypertextovodkaz"/>
            <w:sz w:val="28"/>
          </w:rPr>
          <w:t>oulukov@seznam.cz</w:t>
        </w:r>
      </w:hyperlink>
    </w:p>
    <w:p w:rsidR="0013441E" w:rsidRDefault="0013441E" w:rsidP="0013441E">
      <w:pPr>
        <w:spacing w:before="120" w:line="240" w:lineRule="atLeast"/>
        <w:jc w:val="both"/>
        <w:rPr>
          <w:sz w:val="28"/>
        </w:rPr>
      </w:pPr>
      <w:r>
        <w:rPr>
          <w:sz w:val="28"/>
        </w:rPr>
        <w:t xml:space="preserve">    </w:t>
      </w:r>
    </w:p>
    <w:p w:rsidR="0013441E" w:rsidRDefault="0013441E" w:rsidP="0013441E">
      <w:pPr>
        <w:spacing w:before="120" w:line="240" w:lineRule="atLeast"/>
        <w:jc w:val="both"/>
        <w:rPr>
          <w:sz w:val="28"/>
        </w:rPr>
      </w:pPr>
    </w:p>
    <w:p w:rsidR="0013441E" w:rsidRDefault="0013441E" w:rsidP="0013441E">
      <w:pPr>
        <w:spacing w:before="120" w:line="240" w:lineRule="atLeast"/>
        <w:jc w:val="both"/>
        <w:rPr>
          <w:sz w:val="28"/>
        </w:rPr>
      </w:pPr>
    </w:p>
    <w:p w:rsidR="0013441E" w:rsidRDefault="0013441E" w:rsidP="0013441E">
      <w:pPr>
        <w:spacing w:before="120" w:line="240" w:lineRule="atLeast"/>
        <w:jc w:val="both"/>
        <w:rPr>
          <w:sz w:val="28"/>
        </w:rPr>
      </w:pPr>
    </w:p>
    <w:p w:rsidR="0013441E" w:rsidRDefault="0013441E" w:rsidP="0013441E">
      <w:pPr>
        <w:spacing w:before="120" w:line="240" w:lineRule="atLeast"/>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3643"/>
        <w:gridCol w:w="2244"/>
        <w:gridCol w:w="2254"/>
      </w:tblGrid>
      <w:tr w:rsidR="0013441E" w:rsidTr="0013441E">
        <w:tc>
          <w:tcPr>
            <w:tcW w:w="979" w:type="dxa"/>
          </w:tcPr>
          <w:p w:rsidR="0013441E" w:rsidRPr="0013441E" w:rsidRDefault="0013441E" w:rsidP="0013441E">
            <w:pPr>
              <w:spacing w:before="120" w:line="240" w:lineRule="atLeast"/>
              <w:jc w:val="both"/>
              <w:rPr>
                <w:sz w:val="28"/>
              </w:rPr>
            </w:pPr>
            <w:r w:rsidRPr="0013441E">
              <w:rPr>
                <w:sz w:val="28"/>
              </w:rPr>
              <w:t xml:space="preserve"> </w:t>
            </w:r>
          </w:p>
        </w:tc>
        <w:tc>
          <w:tcPr>
            <w:tcW w:w="4193" w:type="dxa"/>
          </w:tcPr>
          <w:p w:rsidR="0013441E" w:rsidRPr="0013441E" w:rsidRDefault="0013441E" w:rsidP="0013441E">
            <w:pPr>
              <w:spacing w:before="120" w:line="240" w:lineRule="atLeast"/>
              <w:jc w:val="both"/>
              <w:rPr>
                <w:sz w:val="28"/>
              </w:rPr>
            </w:pPr>
          </w:p>
        </w:tc>
        <w:tc>
          <w:tcPr>
            <w:tcW w:w="2586" w:type="dxa"/>
          </w:tcPr>
          <w:p w:rsidR="0013441E" w:rsidRPr="0013441E" w:rsidRDefault="0013441E" w:rsidP="0013441E">
            <w:pPr>
              <w:spacing w:before="120" w:line="240" w:lineRule="atLeast"/>
              <w:jc w:val="center"/>
              <w:rPr>
                <w:sz w:val="28"/>
              </w:rPr>
            </w:pPr>
            <w:r w:rsidRPr="0013441E">
              <w:rPr>
                <w:sz w:val="28"/>
              </w:rPr>
              <w:t>datum</w:t>
            </w:r>
          </w:p>
        </w:tc>
        <w:tc>
          <w:tcPr>
            <w:tcW w:w="2587" w:type="dxa"/>
          </w:tcPr>
          <w:p w:rsidR="0013441E" w:rsidRPr="0013441E" w:rsidRDefault="0013441E" w:rsidP="0013441E">
            <w:pPr>
              <w:spacing w:before="120" w:line="240" w:lineRule="atLeast"/>
              <w:jc w:val="center"/>
              <w:rPr>
                <w:sz w:val="28"/>
              </w:rPr>
            </w:pPr>
            <w:r w:rsidRPr="0013441E">
              <w:rPr>
                <w:sz w:val="28"/>
              </w:rPr>
              <w:t>podpis</w:t>
            </w:r>
          </w:p>
        </w:tc>
      </w:tr>
      <w:tr w:rsidR="0013441E" w:rsidTr="0013441E">
        <w:tc>
          <w:tcPr>
            <w:tcW w:w="979" w:type="dxa"/>
          </w:tcPr>
          <w:p w:rsidR="0013441E" w:rsidRPr="0013441E" w:rsidRDefault="0013441E" w:rsidP="0013441E">
            <w:pPr>
              <w:spacing w:before="120" w:line="240" w:lineRule="atLeast"/>
              <w:jc w:val="both"/>
              <w:rPr>
                <w:sz w:val="28"/>
              </w:rPr>
            </w:pPr>
            <w:r w:rsidRPr="0013441E">
              <w:rPr>
                <w:sz w:val="28"/>
              </w:rPr>
              <w:t>Vydal:</w:t>
            </w:r>
          </w:p>
        </w:tc>
        <w:tc>
          <w:tcPr>
            <w:tcW w:w="4193" w:type="dxa"/>
          </w:tcPr>
          <w:p w:rsidR="0013441E" w:rsidRPr="0013441E" w:rsidRDefault="0013441E" w:rsidP="0013441E">
            <w:pPr>
              <w:spacing w:before="120" w:line="240" w:lineRule="atLeast"/>
              <w:jc w:val="both"/>
              <w:rPr>
                <w:sz w:val="28"/>
              </w:rPr>
            </w:pPr>
            <w:r w:rsidRPr="0013441E">
              <w:rPr>
                <w:sz w:val="28"/>
              </w:rPr>
              <w:t xml:space="preserve">Blanka Potěšilová, </w:t>
            </w:r>
          </w:p>
          <w:p w:rsidR="0013441E" w:rsidRPr="0013441E" w:rsidRDefault="0013441E" w:rsidP="0013441E">
            <w:pPr>
              <w:spacing w:before="120" w:line="240" w:lineRule="atLeast"/>
              <w:jc w:val="both"/>
              <w:rPr>
                <w:sz w:val="28"/>
              </w:rPr>
            </w:pPr>
            <w:r w:rsidRPr="0013441E">
              <w:rPr>
                <w:sz w:val="28"/>
              </w:rPr>
              <w:t>ředitelka školy</w:t>
            </w:r>
          </w:p>
        </w:tc>
        <w:tc>
          <w:tcPr>
            <w:tcW w:w="2586" w:type="dxa"/>
          </w:tcPr>
          <w:p w:rsidR="0013441E" w:rsidRPr="00BF14DB" w:rsidRDefault="00BF14DB" w:rsidP="00BF14DB">
            <w:pPr>
              <w:spacing w:before="120" w:line="240" w:lineRule="atLeast"/>
              <w:jc w:val="center"/>
              <w:rPr>
                <w:sz w:val="28"/>
              </w:rPr>
            </w:pPr>
            <w:r>
              <w:rPr>
                <w:sz w:val="28"/>
              </w:rPr>
              <w:t xml:space="preserve">1. </w:t>
            </w:r>
            <w:r w:rsidR="0013441E" w:rsidRPr="00BF14DB">
              <w:rPr>
                <w:sz w:val="28"/>
              </w:rPr>
              <w:t>9. 2019</w:t>
            </w:r>
          </w:p>
        </w:tc>
        <w:tc>
          <w:tcPr>
            <w:tcW w:w="2587" w:type="dxa"/>
          </w:tcPr>
          <w:p w:rsidR="0013441E" w:rsidRPr="0013441E" w:rsidRDefault="0013441E" w:rsidP="0013441E">
            <w:pPr>
              <w:spacing w:before="120" w:line="240" w:lineRule="atLeast"/>
              <w:jc w:val="center"/>
              <w:rPr>
                <w:sz w:val="28"/>
              </w:rPr>
            </w:pPr>
          </w:p>
        </w:tc>
      </w:tr>
      <w:tr w:rsidR="00BF14DB" w:rsidTr="0013441E">
        <w:tc>
          <w:tcPr>
            <w:tcW w:w="979" w:type="dxa"/>
          </w:tcPr>
          <w:p w:rsidR="00BF14DB" w:rsidRPr="0013441E" w:rsidRDefault="00BF14DB" w:rsidP="0013441E">
            <w:pPr>
              <w:spacing w:before="120" w:line="240" w:lineRule="atLeast"/>
              <w:jc w:val="both"/>
              <w:rPr>
                <w:sz w:val="28"/>
              </w:rPr>
            </w:pPr>
            <w:r>
              <w:rPr>
                <w:sz w:val="28"/>
              </w:rPr>
              <w:t>Zpracoval</w:t>
            </w:r>
            <w:r w:rsidRPr="0013441E">
              <w:rPr>
                <w:sz w:val="28"/>
              </w:rPr>
              <w:t>:</w:t>
            </w:r>
          </w:p>
        </w:tc>
        <w:tc>
          <w:tcPr>
            <w:tcW w:w="4193" w:type="dxa"/>
          </w:tcPr>
          <w:p w:rsidR="00BF14DB" w:rsidRPr="0013441E" w:rsidRDefault="00BF14DB" w:rsidP="0013441E">
            <w:pPr>
              <w:spacing w:before="120" w:line="240" w:lineRule="atLeast"/>
              <w:jc w:val="both"/>
              <w:rPr>
                <w:sz w:val="28"/>
              </w:rPr>
            </w:pPr>
            <w:r>
              <w:rPr>
                <w:sz w:val="28"/>
              </w:rPr>
              <w:t>Veronika Vojtěchová</w:t>
            </w:r>
          </w:p>
        </w:tc>
        <w:tc>
          <w:tcPr>
            <w:tcW w:w="2586" w:type="dxa"/>
          </w:tcPr>
          <w:p w:rsidR="00BF14DB" w:rsidRDefault="00BF14DB" w:rsidP="00BF14DB">
            <w:pPr>
              <w:spacing w:before="120" w:line="240" w:lineRule="atLeast"/>
              <w:jc w:val="center"/>
              <w:rPr>
                <w:sz w:val="28"/>
              </w:rPr>
            </w:pPr>
            <w:r w:rsidRPr="00BF14DB">
              <w:rPr>
                <w:sz w:val="28"/>
              </w:rPr>
              <w:t>24. 8. 2019</w:t>
            </w:r>
          </w:p>
          <w:p w:rsidR="00BF14DB" w:rsidRPr="00BF14DB" w:rsidRDefault="00BF14DB" w:rsidP="00BF14DB">
            <w:pPr>
              <w:spacing w:before="120" w:line="240" w:lineRule="atLeast"/>
              <w:jc w:val="center"/>
              <w:rPr>
                <w:sz w:val="28"/>
              </w:rPr>
            </w:pPr>
          </w:p>
        </w:tc>
        <w:tc>
          <w:tcPr>
            <w:tcW w:w="2587" w:type="dxa"/>
          </w:tcPr>
          <w:p w:rsidR="00BF14DB" w:rsidRPr="0013441E" w:rsidRDefault="00BF14DB" w:rsidP="0013441E">
            <w:pPr>
              <w:spacing w:before="120" w:line="240" w:lineRule="atLeast"/>
              <w:jc w:val="center"/>
              <w:rPr>
                <w:sz w:val="28"/>
              </w:rPr>
            </w:pPr>
          </w:p>
        </w:tc>
      </w:tr>
      <w:tr w:rsidR="0013441E" w:rsidTr="0013441E">
        <w:tc>
          <w:tcPr>
            <w:tcW w:w="5172" w:type="dxa"/>
            <w:gridSpan w:val="2"/>
          </w:tcPr>
          <w:p w:rsidR="0013441E" w:rsidRPr="0013441E" w:rsidRDefault="0013441E" w:rsidP="0013441E">
            <w:pPr>
              <w:spacing w:before="120" w:line="240" w:lineRule="atLeast"/>
              <w:jc w:val="both"/>
              <w:rPr>
                <w:sz w:val="28"/>
              </w:rPr>
            </w:pPr>
            <w:r w:rsidRPr="0013441E">
              <w:rPr>
                <w:sz w:val="28"/>
              </w:rPr>
              <w:t>Školská rada projednala dne:</w:t>
            </w:r>
          </w:p>
        </w:tc>
        <w:tc>
          <w:tcPr>
            <w:tcW w:w="2586" w:type="dxa"/>
          </w:tcPr>
          <w:p w:rsidR="0013441E" w:rsidRDefault="00BF14DB" w:rsidP="00BF14DB">
            <w:pPr>
              <w:spacing w:before="120" w:line="240" w:lineRule="atLeast"/>
              <w:jc w:val="center"/>
              <w:rPr>
                <w:sz w:val="28"/>
              </w:rPr>
            </w:pPr>
            <w:r>
              <w:rPr>
                <w:sz w:val="28"/>
              </w:rPr>
              <w:t xml:space="preserve">6. 9. 2019 </w:t>
            </w:r>
          </w:p>
          <w:p w:rsidR="00BF14DB" w:rsidRPr="00BF14DB" w:rsidRDefault="00BF14DB" w:rsidP="00BF14DB">
            <w:pPr>
              <w:spacing w:before="120" w:line="240" w:lineRule="atLeast"/>
              <w:jc w:val="center"/>
              <w:rPr>
                <w:sz w:val="28"/>
              </w:rPr>
            </w:pPr>
          </w:p>
        </w:tc>
        <w:tc>
          <w:tcPr>
            <w:tcW w:w="2587" w:type="dxa"/>
          </w:tcPr>
          <w:p w:rsidR="0013441E" w:rsidRPr="0013441E" w:rsidRDefault="0013441E" w:rsidP="0013441E">
            <w:pPr>
              <w:spacing w:before="120" w:line="240" w:lineRule="atLeast"/>
              <w:jc w:val="center"/>
              <w:rPr>
                <w:sz w:val="28"/>
              </w:rPr>
            </w:pPr>
          </w:p>
        </w:tc>
      </w:tr>
      <w:tr w:rsidR="0013441E" w:rsidTr="0013441E">
        <w:trPr>
          <w:trHeight w:val="737"/>
        </w:trPr>
        <w:tc>
          <w:tcPr>
            <w:tcW w:w="5172" w:type="dxa"/>
            <w:gridSpan w:val="2"/>
          </w:tcPr>
          <w:p w:rsidR="0013441E" w:rsidRPr="0013441E" w:rsidRDefault="0013441E" w:rsidP="0013441E">
            <w:pPr>
              <w:spacing w:before="120" w:line="240" w:lineRule="atLeast"/>
              <w:jc w:val="both"/>
              <w:rPr>
                <w:sz w:val="28"/>
              </w:rPr>
            </w:pPr>
            <w:r w:rsidRPr="0013441E">
              <w:rPr>
                <w:sz w:val="28"/>
              </w:rPr>
              <w:t>Pedagogická rada projednala dne:</w:t>
            </w:r>
          </w:p>
        </w:tc>
        <w:tc>
          <w:tcPr>
            <w:tcW w:w="2586" w:type="dxa"/>
          </w:tcPr>
          <w:p w:rsidR="0013441E" w:rsidRPr="0013441E" w:rsidRDefault="0013441E" w:rsidP="00BF14DB">
            <w:pPr>
              <w:spacing w:before="120" w:line="240" w:lineRule="atLeast"/>
              <w:jc w:val="center"/>
              <w:rPr>
                <w:sz w:val="28"/>
              </w:rPr>
            </w:pPr>
            <w:r w:rsidRPr="0013441E">
              <w:rPr>
                <w:sz w:val="28"/>
              </w:rPr>
              <w:t>30. 8. 2019</w:t>
            </w:r>
          </w:p>
          <w:p w:rsidR="0013441E" w:rsidRPr="0013441E" w:rsidRDefault="0013441E" w:rsidP="00BF14DB">
            <w:pPr>
              <w:spacing w:before="120" w:line="240" w:lineRule="atLeast"/>
              <w:jc w:val="center"/>
              <w:rPr>
                <w:sz w:val="28"/>
              </w:rPr>
            </w:pPr>
          </w:p>
        </w:tc>
        <w:tc>
          <w:tcPr>
            <w:tcW w:w="2587" w:type="dxa"/>
          </w:tcPr>
          <w:p w:rsidR="0013441E" w:rsidRPr="0013441E" w:rsidRDefault="0013441E" w:rsidP="0013441E">
            <w:pPr>
              <w:spacing w:before="120" w:line="240" w:lineRule="atLeast"/>
              <w:jc w:val="center"/>
              <w:rPr>
                <w:sz w:val="28"/>
              </w:rPr>
            </w:pPr>
          </w:p>
        </w:tc>
      </w:tr>
      <w:tr w:rsidR="0013441E" w:rsidTr="0013441E">
        <w:tc>
          <w:tcPr>
            <w:tcW w:w="5172" w:type="dxa"/>
            <w:gridSpan w:val="2"/>
          </w:tcPr>
          <w:p w:rsidR="0013441E" w:rsidRPr="0013441E" w:rsidRDefault="0013441E" w:rsidP="0013441E">
            <w:pPr>
              <w:spacing w:before="120" w:line="240" w:lineRule="atLeast"/>
              <w:jc w:val="both"/>
              <w:rPr>
                <w:sz w:val="28"/>
              </w:rPr>
            </w:pPr>
            <w:r w:rsidRPr="0013441E">
              <w:rPr>
                <w:sz w:val="28"/>
              </w:rPr>
              <w:t>Platnost od:</w:t>
            </w:r>
          </w:p>
        </w:tc>
        <w:tc>
          <w:tcPr>
            <w:tcW w:w="2586" w:type="dxa"/>
          </w:tcPr>
          <w:p w:rsidR="0013441E" w:rsidRDefault="00BF14DB" w:rsidP="00BF14DB">
            <w:pPr>
              <w:spacing w:before="120" w:line="240" w:lineRule="atLeast"/>
              <w:jc w:val="center"/>
              <w:rPr>
                <w:sz w:val="28"/>
              </w:rPr>
            </w:pPr>
            <w:r>
              <w:rPr>
                <w:sz w:val="28"/>
              </w:rPr>
              <w:t xml:space="preserve">1. </w:t>
            </w:r>
            <w:r w:rsidR="0013441E" w:rsidRPr="00BF14DB">
              <w:rPr>
                <w:sz w:val="28"/>
              </w:rPr>
              <w:t>9. 2019</w:t>
            </w:r>
          </w:p>
          <w:p w:rsidR="00BF14DB" w:rsidRPr="00BF14DB" w:rsidRDefault="00BF14DB" w:rsidP="00BF14DB">
            <w:pPr>
              <w:spacing w:before="120" w:line="240" w:lineRule="atLeast"/>
              <w:jc w:val="center"/>
              <w:rPr>
                <w:sz w:val="28"/>
              </w:rPr>
            </w:pPr>
          </w:p>
        </w:tc>
        <w:tc>
          <w:tcPr>
            <w:tcW w:w="2587" w:type="dxa"/>
          </w:tcPr>
          <w:p w:rsidR="0013441E" w:rsidRPr="0013441E" w:rsidRDefault="0013441E" w:rsidP="0013441E">
            <w:pPr>
              <w:spacing w:before="120" w:line="240" w:lineRule="atLeast"/>
              <w:jc w:val="center"/>
              <w:rPr>
                <w:sz w:val="28"/>
              </w:rPr>
            </w:pPr>
          </w:p>
        </w:tc>
      </w:tr>
      <w:bookmarkEnd w:id="0"/>
    </w:tbl>
    <w:p w:rsidR="0013441E" w:rsidRDefault="0013441E" w:rsidP="0013441E"/>
    <w:p w:rsidR="0013441E" w:rsidRDefault="0013441E" w:rsidP="0013441E"/>
    <w:p w:rsidR="0013441E" w:rsidRDefault="0013441E" w:rsidP="00A11948">
      <w:pPr>
        <w:jc w:val="center"/>
        <w:rPr>
          <w:b/>
          <w:i/>
          <w:sz w:val="32"/>
          <w:u w:val="single"/>
        </w:rPr>
      </w:pPr>
      <w:r>
        <w:rPr>
          <w:b/>
          <w:i/>
          <w:sz w:val="32"/>
          <w:u w:val="single"/>
        </w:rPr>
        <w:lastRenderedPageBreak/>
        <w:t>2. Dokumentace ŠD</w:t>
      </w:r>
    </w:p>
    <w:p w:rsidR="0013441E" w:rsidRPr="00410A3C" w:rsidRDefault="0013441E" w:rsidP="0013441E">
      <w:pPr>
        <w:rPr>
          <w:sz w:val="16"/>
          <w:szCs w:val="16"/>
        </w:rPr>
      </w:pPr>
    </w:p>
    <w:p w:rsidR="008B5B2E" w:rsidRPr="00431CFC" w:rsidRDefault="00812210" w:rsidP="00216B5D">
      <w:pPr>
        <w:pStyle w:val="Nadpis3"/>
        <w:numPr>
          <w:ilvl w:val="0"/>
          <w:numId w:val="0"/>
        </w:numPr>
        <w:jc w:val="both"/>
        <w:rPr>
          <w:rFonts w:ascii="Times New Roman" w:hAnsi="Times New Roman" w:cs="Times New Roman"/>
          <w:sz w:val="28"/>
          <w:szCs w:val="28"/>
        </w:rPr>
      </w:pPr>
      <w:bookmarkStart w:id="1" w:name="_Toc185688773"/>
      <w:r>
        <w:rPr>
          <w:rFonts w:ascii="Times New Roman" w:hAnsi="Times New Roman" w:cs="Times New Roman"/>
          <w:sz w:val="28"/>
          <w:szCs w:val="28"/>
        </w:rPr>
        <w:t xml:space="preserve">     </w:t>
      </w:r>
      <w:r w:rsidR="00216B5D">
        <w:rPr>
          <w:rFonts w:ascii="Times New Roman" w:hAnsi="Times New Roman" w:cs="Times New Roman"/>
          <w:sz w:val="28"/>
          <w:szCs w:val="28"/>
        </w:rPr>
        <w:t>2.1.</w:t>
      </w:r>
      <w:r w:rsidR="0013441E">
        <w:rPr>
          <w:rFonts w:ascii="Times New Roman" w:hAnsi="Times New Roman" w:cs="Times New Roman"/>
          <w:sz w:val="28"/>
          <w:szCs w:val="28"/>
        </w:rPr>
        <w:t xml:space="preserve"> Vnitřní</w:t>
      </w:r>
      <w:r w:rsidR="008B5B2E" w:rsidRPr="00431CFC">
        <w:rPr>
          <w:rFonts w:ascii="Times New Roman" w:hAnsi="Times New Roman" w:cs="Times New Roman"/>
          <w:sz w:val="28"/>
          <w:szCs w:val="28"/>
        </w:rPr>
        <w:t xml:space="preserve"> </w:t>
      </w:r>
      <w:r w:rsidR="00C93586">
        <w:rPr>
          <w:rFonts w:ascii="Times New Roman" w:hAnsi="Times New Roman" w:cs="Times New Roman"/>
          <w:sz w:val="28"/>
          <w:szCs w:val="28"/>
        </w:rPr>
        <w:t xml:space="preserve">řád </w:t>
      </w:r>
      <w:r w:rsidR="008B5B2E" w:rsidRPr="00431CFC">
        <w:rPr>
          <w:rFonts w:ascii="Times New Roman" w:hAnsi="Times New Roman" w:cs="Times New Roman"/>
          <w:sz w:val="28"/>
          <w:szCs w:val="28"/>
        </w:rPr>
        <w:t>školní družiny</w:t>
      </w:r>
      <w:bookmarkEnd w:id="1"/>
    </w:p>
    <w:p w:rsidR="008900B2" w:rsidRPr="008900B2" w:rsidRDefault="008900B2" w:rsidP="00030EF6">
      <w:pPr>
        <w:ind w:left="720"/>
        <w:rPr>
          <w:sz w:val="28"/>
          <w:szCs w:val="28"/>
        </w:rPr>
      </w:pPr>
      <w:bookmarkStart w:id="2" w:name="_Toc185688774"/>
      <w:r w:rsidRPr="008900B2">
        <w:rPr>
          <w:sz w:val="28"/>
          <w:szCs w:val="28"/>
        </w:rPr>
        <w:t>Příloha č. 1</w:t>
      </w:r>
    </w:p>
    <w:p w:rsidR="007F4991" w:rsidRPr="00431CFC" w:rsidRDefault="00812210" w:rsidP="00216B5D">
      <w:pPr>
        <w:pStyle w:val="Nadpis3"/>
        <w:numPr>
          <w:ilvl w:val="0"/>
          <w:numId w:val="0"/>
        </w:numPr>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00216B5D">
        <w:rPr>
          <w:rFonts w:ascii="Times New Roman" w:hAnsi="Times New Roman" w:cs="Times New Roman"/>
          <w:sz w:val="28"/>
          <w:szCs w:val="28"/>
        </w:rPr>
        <w:t>2.2.</w:t>
      </w:r>
      <w:r w:rsidR="0013441E">
        <w:rPr>
          <w:rFonts w:ascii="Times New Roman" w:hAnsi="Times New Roman" w:cs="Times New Roman"/>
          <w:sz w:val="28"/>
          <w:szCs w:val="28"/>
        </w:rPr>
        <w:t xml:space="preserve"> </w:t>
      </w:r>
      <w:r w:rsidR="007F4991" w:rsidRPr="00431CFC">
        <w:rPr>
          <w:rFonts w:ascii="Times New Roman" w:hAnsi="Times New Roman" w:cs="Times New Roman"/>
          <w:sz w:val="28"/>
          <w:szCs w:val="28"/>
        </w:rPr>
        <w:t xml:space="preserve">Dokumentace vychovatelky </w:t>
      </w:r>
      <w:bookmarkEnd w:id="2"/>
      <w:r w:rsidR="000B1FE7">
        <w:rPr>
          <w:rFonts w:ascii="Times New Roman" w:hAnsi="Times New Roman" w:cs="Times New Roman"/>
          <w:sz w:val="28"/>
          <w:szCs w:val="28"/>
        </w:rPr>
        <w:t xml:space="preserve"> </w:t>
      </w:r>
    </w:p>
    <w:p w:rsidR="007F4991" w:rsidRPr="00410A3C" w:rsidRDefault="007F4991" w:rsidP="00814625">
      <w:pPr>
        <w:numPr>
          <w:ilvl w:val="0"/>
          <w:numId w:val="2"/>
        </w:numPr>
        <w:jc w:val="both"/>
        <w:rPr>
          <w:sz w:val="28"/>
          <w:szCs w:val="28"/>
        </w:rPr>
      </w:pPr>
      <w:r w:rsidRPr="00410A3C">
        <w:rPr>
          <w:sz w:val="28"/>
          <w:szCs w:val="28"/>
        </w:rPr>
        <w:t>ŠVP</w:t>
      </w:r>
      <w:r w:rsidR="0013441E" w:rsidRPr="00410A3C">
        <w:rPr>
          <w:sz w:val="28"/>
          <w:szCs w:val="28"/>
        </w:rPr>
        <w:t xml:space="preserve"> školní družiny „Kouzelná pastelka“</w:t>
      </w:r>
      <w:r w:rsidRPr="00410A3C">
        <w:rPr>
          <w:sz w:val="28"/>
          <w:szCs w:val="28"/>
        </w:rPr>
        <w:t xml:space="preserve"> </w:t>
      </w:r>
    </w:p>
    <w:p w:rsidR="00106A33" w:rsidRPr="00410A3C" w:rsidRDefault="00A11948" w:rsidP="00814625">
      <w:pPr>
        <w:numPr>
          <w:ilvl w:val="0"/>
          <w:numId w:val="2"/>
        </w:numPr>
        <w:jc w:val="both"/>
        <w:rPr>
          <w:sz w:val="28"/>
          <w:szCs w:val="28"/>
        </w:rPr>
      </w:pPr>
      <w:r w:rsidRPr="00410A3C">
        <w:rPr>
          <w:sz w:val="28"/>
          <w:szCs w:val="28"/>
        </w:rPr>
        <w:t>Přehled výchovně vzdělávací práce (třídní kniha)</w:t>
      </w:r>
    </w:p>
    <w:p w:rsidR="007F4991" w:rsidRPr="00410A3C" w:rsidRDefault="007F4991" w:rsidP="00814625">
      <w:pPr>
        <w:numPr>
          <w:ilvl w:val="0"/>
          <w:numId w:val="2"/>
        </w:numPr>
        <w:jc w:val="both"/>
        <w:rPr>
          <w:sz w:val="28"/>
          <w:szCs w:val="28"/>
        </w:rPr>
      </w:pPr>
      <w:r w:rsidRPr="00410A3C">
        <w:rPr>
          <w:sz w:val="28"/>
          <w:szCs w:val="28"/>
        </w:rPr>
        <w:t>Zápisní lístky</w:t>
      </w:r>
    </w:p>
    <w:p w:rsidR="00410A3C" w:rsidRPr="00410A3C" w:rsidRDefault="00410A3C" w:rsidP="00814625">
      <w:pPr>
        <w:numPr>
          <w:ilvl w:val="0"/>
          <w:numId w:val="2"/>
        </w:numPr>
        <w:jc w:val="both"/>
        <w:rPr>
          <w:sz w:val="28"/>
          <w:szCs w:val="28"/>
        </w:rPr>
      </w:pPr>
      <w:r w:rsidRPr="00410A3C">
        <w:rPr>
          <w:sz w:val="28"/>
          <w:szCs w:val="28"/>
        </w:rPr>
        <w:t>Vnitřní řád školní družiny</w:t>
      </w:r>
    </w:p>
    <w:p w:rsidR="00410A3C" w:rsidRPr="00410A3C" w:rsidRDefault="00410A3C" w:rsidP="00410A3C">
      <w:pPr>
        <w:pStyle w:val="Odstavecseseznamem"/>
        <w:numPr>
          <w:ilvl w:val="0"/>
          <w:numId w:val="2"/>
        </w:numPr>
        <w:autoSpaceDE w:val="0"/>
        <w:autoSpaceDN w:val="0"/>
        <w:adjustRightInd w:val="0"/>
        <w:rPr>
          <w:rFonts w:ascii="Times New Roman" w:hAnsi="Times New Roman" w:cs="Times New Roman"/>
          <w:color w:val="000000" w:themeColor="text1"/>
        </w:rPr>
      </w:pPr>
      <w:r w:rsidRPr="00410A3C">
        <w:rPr>
          <w:rFonts w:ascii="Times New Roman" w:hAnsi="Times New Roman" w:cs="Times New Roman"/>
          <w:color w:val="000000" w:themeColor="text1"/>
          <w:sz w:val="28"/>
          <w:szCs w:val="28"/>
        </w:rPr>
        <w:t>Kniha úrazů a záznamy o úrazech</w:t>
      </w:r>
    </w:p>
    <w:p w:rsidR="00A86610" w:rsidRPr="00431CFC" w:rsidRDefault="00A86610" w:rsidP="00431CFC">
      <w:pPr>
        <w:ind w:left="720"/>
        <w:jc w:val="both"/>
      </w:pPr>
    </w:p>
    <w:p w:rsidR="00B476B8" w:rsidRPr="00B476B8" w:rsidRDefault="00431CFC" w:rsidP="00B476B8">
      <w:pPr>
        <w:spacing w:line="360" w:lineRule="auto"/>
        <w:jc w:val="center"/>
        <w:rPr>
          <w:b/>
          <w:i/>
          <w:sz w:val="32"/>
          <w:szCs w:val="32"/>
          <w:u w:val="single"/>
        </w:rPr>
      </w:pPr>
      <w:bookmarkStart w:id="3" w:name="_Toc185688779"/>
      <w:r w:rsidRPr="00C93586">
        <w:rPr>
          <w:b/>
          <w:i/>
          <w:sz w:val="32"/>
          <w:szCs w:val="32"/>
          <w:u w:val="single"/>
        </w:rPr>
        <w:t>3.</w:t>
      </w:r>
      <w:r w:rsidR="00C93586">
        <w:rPr>
          <w:b/>
          <w:i/>
          <w:sz w:val="32"/>
          <w:szCs w:val="32"/>
          <w:u w:val="single"/>
        </w:rPr>
        <w:t xml:space="preserve"> </w:t>
      </w:r>
      <w:proofErr w:type="gramStart"/>
      <w:r w:rsidR="00A70B32" w:rsidRPr="00C93586">
        <w:rPr>
          <w:b/>
          <w:i/>
          <w:sz w:val="32"/>
          <w:szCs w:val="32"/>
          <w:u w:val="single"/>
        </w:rPr>
        <w:t xml:space="preserve">Charakteristika  </w:t>
      </w:r>
      <w:r w:rsidR="00082E2D">
        <w:rPr>
          <w:b/>
          <w:i/>
          <w:sz w:val="32"/>
          <w:szCs w:val="32"/>
          <w:u w:val="single"/>
        </w:rPr>
        <w:t>a</w:t>
      </w:r>
      <w:proofErr w:type="gramEnd"/>
      <w:r w:rsidR="00082E2D">
        <w:rPr>
          <w:b/>
          <w:i/>
          <w:sz w:val="32"/>
          <w:szCs w:val="32"/>
          <w:u w:val="single"/>
        </w:rPr>
        <w:t xml:space="preserve"> organizace zařízení</w:t>
      </w:r>
    </w:p>
    <w:p w:rsidR="00B476B8" w:rsidRDefault="00812210" w:rsidP="00E73BDA">
      <w:pPr>
        <w:autoSpaceDE w:val="0"/>
        <w:autoSpaceDN w:val="0"/>
        <w:adjustRightInd w:val="0"/>
        <w:rPr>
          <w:b/>
          <w:sz w:val="28"/>
          <w:szCs w:val="28"/>
        </w:rPr>
      </w:pPr>
      <w:r>
        <w:rPr>
          <w:b/>
          <w:sz w:val="28"/>
          <w:szCs w:val="28"/>
        </w:rPr>
        <w:t xml:space="preserve">     </w:t>
      </w:r>
      <w:r w:rsidR="00B476B8" w:rsidRPr="00B476B8">
        <w:rPr>
          <w:b/>
          <w:sz w:val="28"/>
          <w:szCs w:val="28"/>
        </w:rPr>
        <w:t xml:space="preserve">3.1. </w:t>
      </w:r>
      <w:r w:rsidR="00C8479C">
        <w:rPr>
          <w:b/>
          <w:sz w:val="28"/>
          <w:szCs w:val="28"/>
        </w:rPr>
        <w:t>Charakteristika zařízení</w:t>
      </w:r>
    </w:p>
    <w:p w:rsidR="004F2E50" w:rsidRPr="004F2E50" w:rsidRDefault="004F2E50" w:rsidP="00E73BDA">
      <w:pPr>
        <w:autoSpaceDE w:val="0"/>
        <w:autoSpaceDN w:val="0"/>
        <w:adjustRightInd w:val="0"/>
        <w:rPr>
          <w:b/>
          <w:sz w:val="8"/>
          <w:szCs w:val="8"/>
        </w:rPr>
      </w:pPr>
    </w:p>
    <w:p w:rsidR="00B476B8" w:rsidRDefault="00E73BDA" w:rsidP="00C8479C">
      <w:pPr>
        <w:autoSpaceDE w:val="0"/>
        <w:autoSpaceDN w:val="0"/>
        <w:adjustRightInd w:val="0"/>
        <w:rPr>
          <w:color w:val="000000"/>
          <w:sz w:val="28"/>
          <w:szCs w:val="28"/>
        </w:rPr>
      </w:pPr>
      <w:r w:rsidRPr="00E73BDA">
        <w:rPr>
          <w:color w:val="000000"/>
          <w:sz w:val="28"/>
          <w:szCs w:val="28"/>
        </w:rPr>
        <w:t>Školní družina se ve své činnosti řídí zejména vyhláškou č. 74/2005 Sb., o zájmovém vzdělávání, v platném znění. Školní družina tvoří ve dnech školního vyučování mezistupeň mezi výukou ve škole a výchovou v</w:t>
      </w:r>
      <w:r>
        <w:rPr>
          <w:color w:val="000000"/>
          <w:sz w:val="28"/>
          <w:szCs w:val="28"/>
        </w:rPr>
        <w:t> </w:t>
      </w:r>
      <w:r w:rsidRPr="00E73BDA">
        <w:rPr>
          <w:color w:val="000000"/>
          <w:sz w:val="28"/>
          <w:szCs w:val="28"/>
        </w:rPr>
        <w:t>rodině</w:t>
      </w:r>
      <w:r>
        <w:rPr>
          <w:color w:val="000000"/>
          <w:sz w:val="28"/>
          <w:szCs w:val="28"/>
        </w:rPr>
        <w:t xml:space="preserve"> a</w:t>
      </w:r>
      <w:r w:rsidRPr="00E73BDA">
        <w:rPr>
          <w:color w:val="000000"/>
          <w:sz w:val="28"/>
          <w:szCs w:val="28"/>
        </w:rPr>
        <w:t xml:space="preserve"> není </w:t>
      </w:r>
      <w:proofErr w:type="spellStart"/>
      <w:r w:rsidRPr="00E73BDA">
        <w:rPr>
          <w:color w:val="000000"/>
          <w:sz w:val="28"/>
          <w:szCs w:val="28"/>
        </w:rPr>
        <w:t>pokra</w:t>
      </w:r>
      <w:r w:rsidR="00A11948">
        <w:rPr>
          <w:color w:val="000000"/>
          <w:sz w:val="28"/>
          <w:szCs w:val="28"/>
        </w:rPr>
        <w:t>-</w:t>
      </w:r>
      <w:r w:rsidRPr="00E73BDA">
        <w:rPr>
          <w:color w:val="000000"/>
          <w:sz w:val="28"/>
          <w:szCs w:val="28"/>
        </w:rPr>
        <w:t>čováním</w:t>
      </w:r>
      <w:proofErr w:type="spellEnd"/>
      <w:r w:rsidRPr="00E73BDA">
        <w:rPr>
          <w:color w:val="000000"/>
          <w:sz w:val="28"/>
          <w:szCs w:val="28"/>
        </w:rPr>
        <w:t xml:space="preserve"> školního vyučování, má svá specifika, která ji odlišují od školního </w:t>
      </w:r>
      <w:proofErr w:type="spellStart"/>
      <w:r w:rsidRPr="00E73BDA">
        <w:rPr>
          <w:color w:val="000000"/>
          <w:sz w:val="28"/>
          <w:szCs w:val="28"/>
        </w:rPr>
        <w:t>vyučo</w:t>
      </w:r>
      <w:proofErr w:type="spellEnd"/>
      <w:r w:rsidR="00A11948">
        <w:rPr>
          <w:color w:val="000000"/>
          <w:sz w:val="28"/>
          <w:szCs w:val="28"/>
        </w:rPr>
        <w:t>-</w:t>
      </w:r>
      <w:r w:rsidRPr="00E73BDA">
        <w:rPr>
          <w:color w:val="000000"/>
          <w:sz w:val="28"/>
          <w:szCs w:val="28"/>
        </w:rPr>
        <w:t>vání. Hlavním posláním je zabezpečení zájmové činnosti, odpočinku a rekreace žáků.</w:t>
      </w:r>
    </w:p>
    <w:p w:rsidR="00C93586" w:rsidRPr="00B476B8" w:rsidRDefault="00E73BDA" w:rsidP="00C8479C">
      <w:pPr>
        <w:autoSpaceDE w:val="0"/>
        <w:autoSpaceDN w:val="0"/>
        <w:adjustRightInd w:val="0"/>
        <w:rPr>
          <w:color w:val="000000"/>
          <w:sz w:val="28"/>
          <w:szCs w:val="28"/>
        </w:rPr>
      </w:pPr>
      <w:r w:rsidRPr="00B476B8">
        <w:rPr>
          <w:color w:val="000000"/>
          <w:sz w:val="28"/>
          <w:szCs w:val="28"/>
        </w:rPr>
        <w:t xml:space="preserve">Školní družina je součástí Základní školy a mateřské školy Lukov. </w:t>
      </w:r>
      <w:r w:rsidR="00C93586" w:rsidRPr="00B476B8">
        <w:rPr>
          <w:sz w:val="28"/>
          <w:szCs w:val="28"/>
        </w:rPr>
        <w:t xml:space="preserve">Časové </w:t>
      </w:r>
      <w:proofErr w:type="spellStart"/>
      <w:r w:rsidR="00C93586" w:rsidRPr="00B476B8">
        <w:rPr>
          <w:sz w:val="28"/>
          <w:szCs w:val="28"/>
        </w:rPr>
        <w:t>rozvr</w:t>
      </w:r>
      <w:proofErr w:type="spellEnd"/>
      <w:r w:rsidR="00A11948">
        <w:rPr>
          <w:sz w:val="28"/>
          <w:szCs w:val="28"/>
        </w:rPr>
        <w:t>-</w:t>
      </w:r>
      <w:r w:rsidR="00C93586" w:rsidRPr="00B476B8">
        <w:rPr>
          <w:sz w:val="28"/>
          <w:szCs w:val="28"/>
        </w:rPr>
        <w:t>žení a uspořádání činností se řídí požadavky psychohygieny. ŠD nabízí žákům možnost trávení volného času především formou zájmových činností (např. výtvar</w:t>
      </w:r>
      <w:r w:rsidR="00A11948">
        <w:rPr>
          <w:sz w:val="28"/>
          <w:szCs w:val="28"/>
        </w:rPr>
        <w:t>-</w:t>
      </w:r>
      <w:proofErr w:type="spellStart"/>
      <w:r w:rsidR="00C93586" w:rsidRPr="00B476B8">
        <w:rPr>
          <w:sz w:val="28"/>
          <w:szCs w:val="28"/>
        </w:rPr>
        <w:t>né</w:t>
      </w:r>
      <w:proofErr w:type="spellEnd"/>
      <w:r w:rsidR="00C93586" w:rsidRPr="00B476B8">
        <w:rPr>
          <w:sz w:val="28"/>
          <w:szCs w:val="28"/>
        </w:rPr>
        <w:t xml:space="preserve">, rukodělné, hudební, spontánní činnosti, hry, činnosti venku). Úkolem je rozvoj a posilování daných klíčových kompetencí žáků a jejich upevňování dle možností každého dítěte. Důležitými principy jsou dobrovolnost žáků, respekt k jejich </w:t>
      </w:r>
      <w:proofErr w:type="spellStart"/>
      <w:r w:rsidR="00C93586" w:rsidRPr="00B476B8">
        <w:rPr>
          <w:sz w:val="28"/>
          <w:szCs w:val="28"/>
        </w:rPr>
        <w:t>roz</w:t>
      </w:r>
      <w:r w:rsidR="00A11948">
        <w:rPr>
          <w:sz w:val="28"/>
          <w:szCs w:val="28"/>
        </w:rPr>
        <w:t>-</w:t>
      </w:r>
      <w:r w:rsidR="00C93586" w:rsidRPr="00B476B8">
        <w:rPr>
          <w:sz w:val="28"/>
          <w:szCs w:val="28"/>
        </w:rPr>
        <w:t>hodnutí</w:t>
      </w:r>
      <w:proofErr w:type="spellEnd"/>
      <w:r w:rsidR="00C93586" w:rsidRPr="00B476B8">
        <w:rPr>
          <w:sz w:val="28"/>
          <w:szCs w:val="28"/>
        </w:rPr>
        <w:t>, prostor pro intuici, důvěra a přátelská komunikace.</w:t>
      </w:r>
    </w:p>
    <w:p w:rsidR="00C8479C" w:rsidRPr="004F2E50" w:rsidRDefault="00C8479C" w:rsidP="00C8479C">
      <w:pPr>
        <w:rPr>
          <w:sz w:val="28"/>
          <w:szCs w:val="28"/>
        </w:rPr>
      </w:pPr>
      <w:r w:rsidRPr="004F2E50">
        <w:rPr>
          <w:sz w:val="28"/>
          <w:szCs w:val="28"/>
        </w:rPr>
        <w:t>Důležitou podmínkou pro činnost ŠD je vytv</w:t>
      </w:r>
      <w:r w:rsidR="00A11948">
        <w:rPr>
          <w:sz w:val="28"/>
          <w:szCs w:val="28"/>
        </w:rPr>
        <w:t>oření bezpečného a klidného pro</w:t>
      </w:r>
      <w:r w:rsidRPr="004F2E50">
        <w:rPr>
          <w:sz w:val="28"/>
          <w:szCs w:val="28"/>
        </w:rPr>
        <w:t>středí a příznivého sociálního klimatu založené</w:t>
      </w:r>
      <w:r w:rsidR="00A11948">
        <w:rPr>
          <w:sz w:val="28"/>
          <w:szCs w:val="28"/>
        </w:rPr>
        <w:t xml:space="preserve">ho na otevřenosti a partnerství </w:t>
      </w:r>
      <w:r w:rsidRPr="004F2E50">
        <w:rPr>
          <w:sz w:val="28"/>
          <w:szCs w:val="28"/>
        </w:rPr>
        <w:t>v</w:t>
      </w:r>
      <w:r w:rsidR="00A11948">
        <w:rPr>
          <w:sz w:val="28"/>
          <w:szCs w:val="28"/>
        </w:rPr>
        <w:t> </w:t>
      </w:r>
      <w:proofErr w:type="spellStart"/>
      <w:r w:rsidRPr="004F2E50">
        <w:rPr>
          <w:sz w:val="28"/>
          <w:szCs w:val="28"/>
        </w:rPr>
        <w:t>komuni</w:t>
      </w:r>
      <w:r w:rsidR="00A11948">
        <w:rPr>
          <w:sz w:val="28"/>
          <w:szCs w:val="28"/>
        </w:rPr>
        <w:t>-</w:t>
      </w:r>
      <w:r w:rsidRPr="004F2E50">
        <w:rPr>
          <w:sz w:val="28"/>
          <w:szCs w:val="28"/>
        </w:rPr>
        <w:t>kaci</w:t>
      </w:r>
      <w:proofErr w:type="spellEnd"/>
      <w:r w:rsidRPr="004F2E50">
        <w:rPr>
          <w:sz w:val="28"/>
          <w:szCs w:val="28"/>
        </w:rPr>
        <w:t>, úctě, toleranci, empatii, spolupráci a pomoci druhému.</w:t>
      </w:r>
    </w:p>
    <w:p w:rsidR="00C8479C" w:rsidRDefault="00C8479C" w:rsidP="00C8479C">
      <w:pPr>
        <w:pStyle w:val="Nadpis2"/>
        <w:numPr>
          <w:ilvl w:val="0"/>
          <w:numId w:val="0"/>
        </w:numPr>
        <w:spacing w:before="0" w:after="0"/>
        <w:ind w:left="576" w:hanging="576"/>
        <w:rPr>
          <w:rFonts w:ascii="Times New Roman" w:hAnsi="Times New Roman" w:cs="Times New Roman"/>
          <w:b w:val="0"/>
          <w:i w:val="0"/>
        </w:rPr>
      </w:pPr>
      <w:r w:rsidRPr="004F2E50">
        <w:rPr>
          <w:rFonts w:ascii="Times New Roman" w:hAnsi="Times New Roman" w:cs="Times New Roman"/>
          <w:b w:val="0"/>
          <w:i w:val="0"/>
        </w:rPr>
        <w:t>Při všech činnostech jsou respektovány potřeby je</w:t>
      </w:r>
      <w:r>
        <w:rPr>
          <w:rFonts w:ascii="Times New Roman" w:hAnsi="Times New Roman" w:cs="Times New Roman"/>
          <w:b w:val="0"/>
          <w:i w:val="0"/>
        </w:rPr>
        <w:t>dince. Činnost vychází ze zájmů</w:t>
      </w:r>
    </w:p>
    <w:p w:rsidR="00C8479C" w:rsidRDefault="00C8479C" w:rsidP="00C8479C">
      <w:pPr>
        <w:pStyle w:val="Nadpis2"/>
        <w:numPr>
          <w:ilvl w:val="0"/>
          <w:numId w:val="0"/>
        </w:numPr>
        <w:spacing w:before="0" w:after="0"/>
        <w:ind w:left="576" w:hanging="576"/>
        <w:rPr>
          <w:rFonts w:ascii="Times New Roman" w:hAnsi="Times New Roman" w:cs="Times New Roman"/>
          <w:b w:val="0"/>
          <w:i w:val="0"/>
        </w:rPr>
      </w:pPr>
      <w:r w:rsidRPr="004F2E50">
        <w:rPr>
          <w:rFonts w:ascii="Times New Roman" w:hAnsi="Times New Roman" w:cs="Times New Roman"/>
          <w:b w:val="0"/>
          <w:i w:val="0"/>
        </w:rPr>
        <w:t>účastníků a osvojování si toho, co má pro ně prakt</w:t>
      </w:r>
      <w:r>
        <w:rPr>
          <w:rFonts w:ascii="Times New Roman" w:hAnsi="Times New Roman" w:cs="Times New Roman"/>
          <w:b w:val="0"/>
          <w:i w:val="0"/>
        </w:rPr>
        <w:t>ický smysl, co vede k praktické</w:t>
      </w:r>
    </w:p>
    <w:p w:rsidR="00C8479C" w:rsidRPr="004F2E50" w:rsidRDefault="00C8479C" w:rsidP="00C8479C">
      <w:pPr>
        <w:pStyle w:val="Nadpis2"/>
        <w:numPr>
          <w:ilvl w:val="0"/>
          <w:numId w:val="0"/>
        </w:numPr>
        <w:spacing w:before="0" w:after="0"/>
        <w:ind w:left="576" w:hanging="576"/>
        <w:rPr>
          <w:rFonts w:ascii="Times New Roman" w:hAnsi="Times New Roman" w:cs="Times New Roman"/>
          <w:b w:val="0"/>
          <w:i w:val="0"/>
        </w:rPr>
      </w:pPr>
      <w:r w:rsidRPr="004F2E50">
        <w:rPr>
          <w:rFonts w:ascii="Times New Roman" w:hAnsi="Times New Roman" w:cs="Times New Roman"/>
          <w:b w:val="0"/>
          <w:i w:val="0"/>
        </w:rPr>
        <w:t>zkušenosti, vše je vedeno k všestrannému prospěchu dítěte.</w:t>
      </w:r>
    </w:p>
    <w:p w:rsidR="00C8479C" w:rsidRPr="004F2E50" w:rsidRDefault="00C8479C" w:rsidP="00C8479C">
      <w:pPr>
        <w:autoSpaceDE w:val="0"/>
        <w:autoSpaceDN w:val="0"/>
        <w:adjustRightInd w:val="0"/>
        <w:rPr>
          <w:sz w:val="28"/>
          <w:szCs w:val="28"/>
        </w:rPr>
      </w:pPr>
      <w:r w:rsidRPr="004F2E50">
        <w:rPr>
          <w:sz w:val="28"/>
          <w:szCs w:val="28"/>
        </w:rPr>
        <w:t>Náplň činností je věkově přiměřená, hodnocení žáků je motivující a respektující</w:t>
      </w:r>
    </w:p>
    <w:p w:rsidR="00C8479C" w:rsidRPr="004F2E50" w:rsidRDefault="00C8479C" w:rsidP="00C8479C">
      <w:pPr>
        <w:autoSpaceDE w:val="0"/>
        <w:autoSpaceDN w:val="0"/>
        <w:adjustRightInd w:val="0"/>
        <w:rPr>
          <w:sz w:val="28"/>
          <w:szCs w:val="28"/>
        </w:rPr>
      </w:pPr>
      <w:r w:rsidRPr="004F2E50">
        <w:rPr>
          <w:sz w:val="28"/>
          <w:szCs w:val="28"/>
        </w:rPr>
        <w:t>individualitu účastníků, vždy zohledňuje individuální možnosti a individuální po</w:t>
      </w:r>
      <w:r w:rsidR="00A11948">
        <w:rPr>
          <w:sz w:val="28"/>
          <w:szCs w:val="28"/>
        </w:rPr>
        <w:t>-</w:t>
      </w:r>
      <w:r w:rsidRPr="004F2E50">
        <w:rPr>
          <w:sz w:val="28"/>
          <w:szCs w:val="28"/>
        </w:rPr>
        <w:t>krok a je pro žáky dostatečnou zpětnou vazbou.</w:t>
      </w:r>
    </w:p>
    <w:p w:rsidR="00C8479C" w:rsidRPr="004F2E50" w:rsidRDefault="00C8479C" w:rsidP="00C8479C">
      <w:pPr>
        <w:autoSpaceDE w:val="0"/>
        <w:autoSpaceDN w:val="0"/>
        <w:adjustRightInd w:val="0"/>
        <w:rPr>
          <w:sz w:val="28"/>
          <w:szCs w:val="28"/>
        </w:rPr>
      </w:pPr>
      <w:r w:rsidRPr="004F2E50">
        <w:rPr>
          <w:sz w:val="28"/>
          <w:szCs w:val="28"/>
        </w:rPr>
        <w:t xml:space="preserve">Činnosti ve školní družině jsou zaměřené na problematiku ochrany před násilím, šikanou a dalšími patologickými jevy. </w:t>
      </w:r>
    </w:p>
    <w:p w:rsidR="00C93586" w:rsidRDefault="00C93586" w:rsidP="00A70B32">
      <w:pPr>
        <w:ind w:right="-648"/>
        <w:rPr>
          <w:color w:val="000000"/>
          <w:sz w:val="28"/>
          <w:szCs w:val="28"/>
        </w:rPr>
      </w:pPr>
    </w:p>
    <w:p w:rsidR="00A11948" w:rsidRPr="00A11948" w:rsidRDefault="00A11948" w:rsidP="00A11948">
      <w:pPr>
        <w:rPr>
          <w:sz w:val="8"/>
          <w:szCs w:val="8"/>
        </w:rPr>
      </w:pPr>
      <w:r>
        <w:t xml:space="preserve"> </w:t>
      </w:r>
    </w:p>
    <w:p w:rsidR="00082E2D" w:rsidRDefault="00812210" w:rsidP="00082E2D">
      <w:pPr>
        <w:ind w:right="-648"/>
        <w:rPr>
          <w:b/>
          <w:sz w:val="28"/>
          <w:szCs w:val="28"/>
        </w:rPr>
      </w:pPr>
      <w:r>
        <w:rPr>
          <w:b/>
          <w:sz w:val="28"/>
          <w:szCs w:val="28"/>
        </w:rPr>
        <w:t xml:space="preserve">     </w:t>
      </w:r>
      <w:r w:rsidR="00082E2D" w:rsidRPr="00431CFC">
        <w:rPr>
          <w:b/>
          <w:sz w:val="28"/>
          <w:szCs w:val="28"/>
        </w:rPr>
        <w:t>3</w:t>
      </w:r>
      <w:r w:rsidR="00082E2D">
        <w:rPr>
          <w:b/>
          <w:sz w:val="28"/>
          <w:szCs w:val="28"/>
        </w:rPr>
        <w:t>.2</w:t>
      </w:r>
      <w:r w:rsidR="00082E2D" w:rsidRPr="00431CFC">
        <w:rPr>
          <w:b/>
          <w:sz w:val="28"/>
          <w:szCs w:val="28"/>
        </w:rPr>
        <w:t>.</w:t>
      </w:r>
      <w:r w:rsidR="00A11948">
        <w:rPr>
          <w:b/>
          <w:sz w:val="28"/>
          <w:szCs w:val="28"/>
        </w:rPr>
        <w:t xml:space="preserve"> </w:t>
      </w:r>
      <w:r w:rsidR="00082E2D" w:rsidRPr="00431CFC">
        <w:rPr>
          <w:b/>
          <w:sz w:val="28"/>
          <w:szCs w:val="28"/>
        </w:rPr>
        <w:t xml:space="preserve">Kapacita </w:t>
      </w:r>
      <w:r w:rsidR="00082E2D">
        <w:rPr>
          <w:b/>
          <w:sz w:val="28"/>
          <w:szCs w:val="28"/>
        </w:rPr>
        <w:t xml:space="preserve"> </w:t>
      </w:r>
    </w:p>
    <w:p w:rsidR="00082E2D" w:rsidRPr="004F2E50" w:rsidRDefault="00082E2D" w:rsidP="00082E2D">
      <w:pPr>
        <w:ind w:right="-648"/>
        <w:rPr>
          <w:b/>
          <w:sz w:val="8"/>
          <w:szCs w:val="8"/>
        </w:rPr>
      </w:pPr>
    </w:p>
    <w:p w:rsidR="00082E2D" w:rsidRDefault="00082E2D" w:rsidP="007C4EC7">
      <w:pPr>
        <w:numPr>
          <w:ilvl w:val="0"/>
          <w:numId w:val="4"/>
        </w:numPr>
        <w:jc w:val="both"/>
        <w:rPr>
          <w:sz w:val="28"/>
          <w:szCs w:val="28"/>
        </w:rPr>
      </w:pPr>
      <w:r>
        <w:rPr>
          <w:sz w:val="28"/>
          <w:szCs w:val="28"/>
        </w:rPr>
        <w:t>Kapacita školní družiny je 45 žáků.</w:t>
      </w:r>
    </w:p>
    <w:p w:rsidR="00082E2D" w:rsidRDefault="00812210" w:rsidP="00082E2D">
      <w:pPr>
        <w:pStyle w:val="Normlnweb"/>
        <w:shd w:val="clear" w:color="auto" w:fill="FFFFFF"/>
        <w:spacing w:before="0" w:beforeAutospacing="0" w:after="0" w:afterAutospacing="0"/>
        <w:rPr>
          <w:rStyle w:val="Siln"/>
          <w:sz w:val="28"/>
          <w:szCs w:val="28"/>
        </w:rPr>
      </w:pPr>
      <w:r>
        <w:rPr>
          <w:rStyle w:val="Siln"/>
          <w:sz w:val="28"/>
          <w:szCs w:val="28"/>
        </w:rPr>
        <w:lastRenderedPageBreak/>
        <w:t xml:space="preserve">     </w:t>
      </w:r>
      <w:r w:rsidR="00A11948">
        <w:rPr>
          <w:rStyle w:val="Siln"/>
          <w:sz w:val="28"/>
          <w:szCs w:val="28"/>
        </w:rPr>
        <w:t xml:space="preserve">3.3. </w:t>
      </w:r>
      <w:r w:rsidR="00082E2D" w:rsidRPr="007906C8">
        <w:rPr>
          <w:rStyle w:val="Siln"/>
          <w:sz w:val="28"/>
          <w:szCs w:val="28"/>
        </w:rPr>
        <w:t xml:space="preserve"> Organizace činnosti </w:t>
      </w:r>
      <w:r w:rsidR="00082E2D">
        <w:rPr>
          <w:rStyle w:val="Siln"/>
          <w:sz w:val="28"/>
          <w:szCs w:val="28"/>
        </w:rPr>
        <w:t xml:space="preserve"> </w:t>
      </w:r>
    </w:p>
    <w:p w:rsidR="00082E2D" w:rsidRPr="004F2E50" w:rsidRDefault="00082E2D" w:rsidP="00082E2D">
      <w:pPr>
        <w:pStyle w:val="Normlnweb"/>
        <w:shd w:val="clear" w:color="auto" w:fill="FFFFFF"/>
        <w:spacing w:before="0" w:beforeAutospacing="0" w:after="0" w:afterAutospacing="0"/>
        <w:rPr>
          <w:sz w:val="8"/>
          <w:szCs w:val="8"/>
        </w:rPr>
      </w:pPr>
      <w:r w:rsidRPr="004F2E50">
        <w:rPr>
          <w:rStyle w:val="Siln"/>
          <w:sz w:val="8"/>
          <w:szCs w:val="8"/>
        </w:rPr>
        <w:t xml:space="preserve"> </w:t>
      </w:r>
    </w:p>
    <w:p w:rsidR="00082E2D" w:rsidRPr="007906C8" w:rsidRDefault="00082E2D" w:rsidP="007C4EC7">
      <w:pPr>
        <w:numPr>
          <w:ilvl w:val="0"/>
          <w:numId w:val="4"/>
        </w:numPr>
        <w:shd w:val="clear" w:color="auto" w:fill="FFFFFF"/>
        <w:rPr>
          <w:sz w:val="28"/>
          <w:szCs w:val="28"/>
        </w:rPr>
      </w:pPr>
      <w:r>
        <w:rPr>
          <w:sz w:val="28"/>
          <w:szCs w:val="28"/>
        </w:rPr>
        <w:t>D</w:t>
      </w:r>
      <w:r w:rsidRPr="007906C8">
        <w:rPr>
          <w:sz w:val="28"/>
          <w:szCs w:val="28"/>
        </w:rPr>
        <w:t xml:space="preserve">ružina poskytuje zájmové vzdělávání žákům 1.- </w:t>
      </w:r>
      <w:r>
        <w:rPr>
          <w:sz w:val="28"/>
          <w:szCs w:val="28"/>
        </w:rPr>
        <w:t>5</w:t>
      </w:r>
      <w:r w:rsidRPr="007906C8">
        <w:rPr>
          <w:sz w:val="28"/>
          <w:szCs w:val="28"/>
        </w:rPr>
        <w:t>. ročníku v době mimo vyučování</w:t>
      </w:r>
      <w:r>
        <w:rPr>
          <w:sz w:val="28"/>
          <w:szCs w:val="28"/>
        </w:rPr>
        <w:t>,</w:t>
      </w:r>
    </w:p>
    <w:p w:rsidR="00082E2D" w:rsidRPr="007906C8" w:rsidRDefault="00082E2D" w:rsidP="007C4EC7">
      <w:pPr>
        <w:numPr>
          <w:ilvl w:val="0"/>
          <w:numId w:val="4"/>
        </w:numPr>
        <w:shd w:val="clear" w:color="auto" w:fill="FFFFFF"/>
        <w:rPr>
          <w:sz w:val="28"/>
          <w:szCs w:val="28"/>
        </w:rPr>
      </w:pPr>
      <w:r w:rsidRPr="007906C8">
        <w:rPr>
          <w:sz w:val="28"/>
          <w:szCs w:val="28"/>
        </w:rPr>
        <w:t>činnost družiny je vykonávána ve dnech školního vyučování mimo prázdniny</w:t>
      </w:r>
      <w:r>
        <w:rPr>
          <w:sz w:val="28"/>
          <w:szCs w:val="28"/>
        </w:rPr>
        <w:t>,</w:t>
      </w:r>
    </w:p>
    <w:p w:rsidR="00082E2D" w:rsidRPr="007906C8" w:rsidRDefault="00082E2D" w:rsidP="007C4EC7">
      <w:pPr>
        <w:numPr>
          <w:ilvl w:val="0"/>
          <w:numId w:val="4"/>
        </w:numPr>
        <w:shd w:val="clear" w:color="auto" w:fill="FFFFFF"/>
        <w:rPr>
          <w:sz w:val="28"/>
          <w:szCs w:val="28"/>
        </w:rPr>
      </w:pPr>
      <w:r w:rsidRPr="007906C8">
        <w:rPr>
          <w:sz w:val="28"/>
          <w:szCs w:val="28"/>
        </w:rPr>
        <w:t>družina organizuje zájmové vzdělávání účastníkům přihlášeným k pravidelné denní docházce</w:t>
      </w:r>
      <w:r>
        <w:rPr>
          <w:sz w:val="28"/>
          <w:szCs w:val="28"/>
        </w:rPr>
        <w:t>,</w:t>
      </w:r>
    </w:p>
    <w:p w:rsidR="00082E2D" w:rsidRPr="007906C8" w:rsidRDefault="00082E2D" w:rsidP="007C4EC7">
      <w:pPr>
        <w:numPr>
          <w:ilvl w:val="0"/>
          <w:numId w:val="4"/>
        </w:numPr>
        <w:shd w:val="clear" w:color="auto" w:fill="FFFFFF"/>
        <w:rPr>
          <w:sz w:val="28"/>
          <w:szCs w:val="28"/>
        </w:rPr>
      </w:pPr>
      <w:r w:rsidRPr="007906C8">
        <w:rPr>
          <w:sz w:val="28"/>
          <w:szCs w:val="28"/>
        </w:rPr>
        <w:t>družina umožňuje účastníkům odpočinkové činnosti a přípravu na vyučování</w:t>
      </w:r>
      <w:r>
        <w:rPr>
          <w:sz w:val="28"/>
          <w:szCs w:val="28"/>
        </w:rPr>
        <w:t>,</w:t>
      </w:r>
    </w:p>
    <w:p w:rsidR="00082E2D" w:rsidRPr="007906C8" w:rsidRDefault="00082E2D" w:rsidP="007C4EC7">
      <w:pPr>
        <w:numPr>
          <w:ilvl w:val="0"/>
          <w:numId w:val="4"/>
        </w:numPr>
        <w:shd w:val="clear" w:color="auto" w:fill="FFFFFF"/>
        <w:rPr>
          <w:sz w:val="28"/>
          <w:szCs w:val="28"/>
        </w:rPr>
      </w:pPr>
      <w:r w:rsidRPr="007906C8">
        <w:rPr>
          <w:sz w:val="28"/>
          <w:szCs w:val="28"/>
        </w:rPr>
        <w:t>oddělení se naplňují nejvýše do počtu 30 dětí</w:t>
      </w:r>
      <w:r>
        <w:rPr>
          <w:sz w:val="28"/>
          <w:szCs w:val="28"/>
        </w:rPr>
        <w:t>,</w:t>
      </w:r>
      <w:r w:rsidRPr="007906C8">
        <w:rPr>
          <w:sz w:val="28"/>
          <w:szCs w:val="28"/>
        </w:rPr>
        <w:t xml:space="preserve"> </w:t>
      </w:r>
    </w:p>
    <w:p w:rsidR="00082E2D" w:rsidRPr="007906C8" w:rsidRDefault="00082E2D" w:rsidP="007C4EC7">
      <w:pPr>
        <w:numPr>
          <w:ilvl w:val="0"/>
          <w:numId w:val="4"/>
        </w:numPr>
        <w:shd w:val="clear" w:color="auto" w:fill="FFFFFF"/>
        <w:rPr>
          <w:sz w:val="28"/>
          <w:szCs w:val="28"/>
        </w:rPr>
      </w:pPr>
      <w:r w:rsidRPr="007906C8">
        <w:rPr>
          <w:sz w:val="28"/>
          <w:szCs w:val="28"/>
        </w:rPr>
        <w:t>činnost školní družiny se řídí Školním vzdělávacím programem pro školní družinu</w:t>
      </w:r>
      <w:r>
        <w:rPr>
          <w:sz w:val="28"/>
          <w:szCs w:val="28"/>
        </w:rPr>
        <w:t>.</w:t>
      </w:r>
    </w:p>
    <w:p w:rsidR="00082E2D" w:rsidRPr="00431CFC" w:rsidRDefault="00082E2D" w:rsidP="00082E2D">
      <w:pPr>
        <w:ind w:left="360"/>
        <w:jc w:val="both"/>
        <w:rPr>
          <w:sz w:val="28"/>
          <w:szCs w:val="28"/>
        </w:rPr>
      </w:pPr>
    </w:p>
    <w:p w:rsidR="00082E2D" w:rsidRDefault="00812210" w:rsidP="00082E2D">
      <w:pPr>
        <w:pStyle w:val="Normlnweb"/>
        <w:shd w:val="clear" w:color="auto" w:fill="FFFFFF"/>
        <w:spacing w:before="0" w:beforeAutospacing="0" w:after="0" w:afterAutospacing="0"/>
        <w:rPr>
          <w:rStyle w:val="Siln"/>
          <w:sz w:val="28"/>
          <w:szCs w:val="28"/>
        </w:rPr>
      </w:pPr>
      <w:r>
        <w:rPr>
          <w:b/>
          <w:sz w:val="28"/>
          <w:szCs w:val="28"/>
        </w:rPr>
        <w:t xml:space="preserve">     </w:t>
      </w:r>
      <w:r w:rsidR="00A11948">
        <w:rPr>
          <w:b/>
          <w:sz w:val="28"/>
          <w:szCs w:val="28"/>
        </w:rPr>
        <w:t>3.4</w:t>
      </w:r>
      <w:r w:rsidR="00082E2D" w:rsidRPr="004F2E50">
        <w:rPr>
          <w:b/>
          <w:sz w:val="28"/>
          <w:szCs w:val="28"/>
        </w:rPr>
        <w:t xml:space="preserve">. </w:t>
      </w:r>
      <w:r w:rsidR="00082E2D" w:rsidRPr="004F2E50">
        <w:rPr>
          <w:rStyle w:val="Siln"/>
          <w:sz w:val="28"/>
          <w:szCs w:val="28"/>
        </w:rPr>
        <w:t xml:space="preserve">Provozní doba </w:t>
      </w:r>
      <w:r w:rsidR="00082E2D">
        <w:rPr>
          <w:rStyle w:val="Siln"/>
          <w:sz w:val="28"/>
          <w:szCs w:val="28"/>
        </w:rPr>
        <w:t xml:space="preserve"> </w:t>
      </w:r>
    </w:p>
    <w:p w:rsidR="00082E2D" w:rsidRPr="004F2E50" w:rsidRDefault="00082E2D" w:rsidP="00082E2D">
      <w:pPr>
        <w:pStyle w:val="Normlnweb"/>
        <w:shd w:val="clear" w:color="auto" w:fill="FFFFFF"/>
        <w:spacing w:before="0" w:beforeAutospacing="0" w:after="0" w:afterAutospacing="0"/>
        <w:rPr>
          <w:rStyle w:val="Siln"/>
          <w:b w:val="0"/>
          <w:sz w:val="8"/>
          <w:szCs w:val="8"/>
        </w:rPr>
      </w:pPr>
    </w:p>
    <w:p w:rsidR="00082E2D" w:rsidRPr="007906C8" w:rsidRDefault="00082E2D" w:rsidP="007C4EC7">
      <w:pPr>
        <w:pStyle w:val="Normlnweb"/>
        <w:numPr>
          <w:ilvl w:val="0"/>
          <w:numId w:val="8"/>
        </w:numPr>
        <w:shd w:val="clear" w:color="auto" w:fill="FFFFFF"/>
        <w:spacing w:before="0" w:beforeAutospacing="0" w:after="0" w:afterAutospacing="0"/>
        <w:rPr>
          <w:color w:val="000000" w:themeColor="text1"/>
          <w:sz w:val="28"/>
          <w:szCs w:val="28"/>
        </w:rPr>
      </w:pPr>
      <w:r w:rsidRPr="007906C8">
        <w:rPr>
          <w:color w:val="000000" w:themeColor="text1"/>
          <w:sz w:val="28"/>
          <w:szCs w:val="28"/>
        </w:rPr>
        <w:t>školní družina je v provozu ve dnech školního vyučování v době od 12:00 hod. do 15:00 hod.</w:t>
      </w:r>
      <w:r>
        <w:rPr>
          <w:color w:val="000000" w:themeColor="text1"/>
          <w:sz w:val="28"/>
          <w:szCs w:val="28"/>
        </w:rPr>
        <w:t>,</w:t>
      </w:r>
    </w:p>
    <w:p w:rsidR="00082E2D" w:rsidRPr="007906C8" w:rsidRDefault="00082E2D" w:rsidP="007C4EC7">
      <w:pPr>
        <w:numPr>
          <w:ilvl w:val="1"/>
          <w:numId w:val="7"/>
        </w:numPr>
        <w:shd w:val="clear" w:color="auto" w:fill="FFFFFF"/>
        <w:rPr>
          <w:color w:val="000000" w:themeColor="text1"/>
          <w:sz w:val="28"/>
          <w:szCs w:val="28"/>
        </w:rPr>
      </w:pPr>
      <w:r w:rsidRPr="007906C8">
        <w:rPr>
          <w:color w:val="000000" w:themeColor="text1"/>
          <w:sz w:val="28"/>
          <w:szCs w:val="28"/>
        </w:rPr>
        <w:t xml:space="preserve">ranní družina je v provozu od 6:30 hod. do 7:30 hod. </w:t>
      </w:r>
    </w:p>
    <w:p w:rsidR="00A11948" w:rsidRDefault="00082E2D" w:rsidP="00A11948">
      <w:pPr>
        <w:pStyle w:val="Nadpis2"/>
        <w:numPr>
          <w:ilvl w:val="0"/>
          <w:numId w:val="0"/>
        </w:numPr>
        <w:spacing w:before="0" w:after="0"/>
        <w:ind w:hanging="576"/>
        <w:rPr>
          <w:rFonts w:ascii="Times New Roman" w:hAnsi="Times New Roman" w:cs="Times New Roman"/>
          <w:b w:val="0"/>
          <w:i w:val="0"/>
        </w:rPr>
      </w:pPr>
      <w:r>
        <w:rPr>
          <w:rFonts w:ascii="Times New Roman" w:hAnsi="Times New Roman" w:cs="Times New Roman"/>
          <w:b w:val="0"/>
          <w:i w:val="0"/>
        </w:rPr>
        <w:t xml:space="preserve">   </w:t>
      </w:r>
    </w:p>
    <w:p w:rsidR="00082E2D" w:rsidRPr="00A11948" w:rsidRDefault="00082E2D" w:rsidP="00A11948">
      <w:pPr>
        <w:pStyle w:val="Nadpis2"/>
        <w:numPr>
          <w:ilvl w:val="0"/>
          <w:numId w:val="0"/>
        </w:numPr>
        <w:spacing w:before="0" w:after="0"/>
        <w:ind w:hanging="576"/>
        <w:rPr>
          <w:rFonts w:ascii="Times New Roman" w:hAnsi="Times New Roman" w:cs="Times New Roman"/>
          <w:b w:val="0"/>
          <w:i w:val="0"/>
          <w:u w:val="single"/>
        </w:rPr>
      </w:pPr>
    </w:p>
    <w:p w:rsidR="00082E2D" w:rsidRDefault="00812210" w:rsidP="00082E2D">
      <w:pPr>
        <w:pStyle w:val="Zkladntext"/>
        <w:spacing w:after="0"/>
        <w:jc w:val="both"/>
        <w:rPr>
          <w:b/>
          <w:sz w:val="28"/>
          <w:szCs w:val="28"/>
        </w:rPr>
      </w:pPr>
      <w:r>
        <w:rPr>
          <w:b/>
          <w:sz w:val="28"/>
          <w:szCs w:val="28"/>
        </w:rPr>
        <w:t xml:space="preserve">      </w:t>
      </w:r>
      <w:r w:rsidR="00A11948">
        <w:rPr>
          <w:b/>
          <w:sz w:val="28"/>
          <w:szCs w:val="28"/>
        </w:rPr>
        <w:t>3.5</w:t>
      </w:r>
      <w:r w:rsidR="00082E2D" w:rsidRPr="00431CFC">
        <w:rPr>
          <w:b/>
          <w:sz w:val="28"/>
          <w:szCs w:val="28"/>
        </w:rPr>
        <w:t>.  Spolupráce s</w:t>
      </w:r>
      <w:r w:rsidR="00082E2D">
        <w:rPr>
          <w:b/>
          <w:sz w:val="28"/>
          <w:szCs w:val="28"/>
        </w:rPr>
        <w:t>e zákonnými zástupci</w:t>
      </w:r>
    </w:p>
    <w:p w:rsidR="00082E2D" w:rsidRPr="004F2E50" w:rsidRDefault="00082E2D" w:rsidP="00082E2D">
      <w:pPr>
        <w:pStyle w:val="Zkladntext"/>
        <w:spacing w:after="0"/>
        <w:jc w:val="both"/>
        <w:rPr>
          <w:b/>
          <w:sz w:val="8"/>
          <w:szCs w:val="8"/>
        </w:rPr>
      </w:pPr>
    </w:p>
    <w:p w:rsidR="00082E2D" w:rsidRPr="004F2E50" w:rsidRDefault="00082E2D" w:rsidP="00082E2D">
      <w:pPr>
        <w:pStyle w:val="Zkladntext"/>
        <w:spacing w:after="0"/>
        <w:jc w:val="both"/>
        <w:rPr>
          <w:b/>
          <w:sz w:val="8"/>
          <w:szCs w:val="8"/>
        </w:rPr>
      </w:pPr>
    </w:p>
    <w:p w:rsidR="00082E2D" w:rsidRPr="00ED593F" w:rsidRDefault="00082E2D" w:rsidP="00082E2D">
      <w:pPr>
        <w:shd w:val="clear" w:color="auto" w:fill="FFFFFF"/>
        <w:rPr>
          <w:sz w:val="28"/>
          <w:szCs w:val="28"/>
        </w:rPr>
      </w:pPr>
      <w:r w:rsidRPr="00ED593F">
        <w:rPr>
          <w:sz w:val="28"/>
          <w:szCs w:val="28"/>
        </w:rPr>
        <w:t>Komunikace mezi vychovatelkou a zákonnými zástupci se uplatňuje na základě partnerství a spolupráce. Zákonní zástupci jsou o činnosti informováni přímo vychovatelkou, prostřednictvím žáků, webových stránek, důležité dokumenty a informace jsou vyvěšeny na informační nástěnce školy. Zákonní zástupci jsou pravidelně zváni na akce školy.</w:t>
      </w:r>
      <w:r>
        <w:rPr>
          <w:rFonts w:ascii="Open Sans" w:hAnsi="Open Sans"/>
          <w:color w:val="4C4C4C"/>
          <w:sz w:val="21"/>
          <w:szCs w:val="21"/>
        </w:rPr>
        <w:t xml:space="preserve"> </w:t>
      </w:r>
      <w:r w:rsidRPr="00ED593F">
        <w:rPr>
          <w:sz w:val="28"/>
          <w:szCs w:val="28"/>
        </w:rPr>
        <w:t>V případě potřeby mohou družinu kdykoliv navštívit po vzájemné dohodě.</w:t>
      </w:r>
    </w:p>
    <w:p w:rsidR="00082E2D" w:rsidRPr="00431CFC" w:rsidRDefault="00082E2D" w:rsidP="00082E2D">
      <w:pPr>
        <w:jc w:val="both"/>
        <w:rPr>
          <w:sz w:val="28"/>
          <w:szCs w:val="28"/>
        </w:rPr>
      </w:pPr>
      <w:r w:rsidRPr="00431CFC">
        <w:rPr>
          <w:b/>
          <w:bCs/>
          <w:sz w:val="28"/>
          <w:szCs w:val="28"/>
        </w:rPr>
        <w:t xml:space="preserve"> </w:t>
      </w:r>
    </w:p>
    <w:p w:rsidR="00C8479C" w:rsidRDefault="00C8479C" w:rsidP="00C8479C"/>
    <w:p w:rsidR="00C8479C" w:rsidRDefault="00A11948" w:rsidP="00A11948">
      <w:pPr>
        <w:jc w:val="center"/>
        <w:rPr>
          <w:b/>
          <w:i/>
          <w:sz w:val="32"/>
          <w:szCs w:val="32"/>
          <w:u w:val="single"/>
        </w:rPr>
      </w:pPr>
      <w:r w:rsidRPr="00A11948">
        <w:rPr>
          <w:b/>
          <w:i/>
          <w:sz w:val="32"/>
          <w:szCs w:val="32"/>
          <w:u w:val="single"/>
        </w:rPr>
        <w:t>4</w:t>
      </w:r>
      <w:r w:rsidR="00082E2D" w:rsidRPr="00A11948">
        <w:rPr>
          <w:b/>
          <w:i/>
          <w:sz w:val="32"/>
          <w:szCs w:val="32"/>
          <w:u w:val="single"/>
        </w:rPr>
        <w:t>. Podmínky činnosti zařízení</w:t>
      </w:r>
    </w:p>
    <w:p w:rsidR="00A11948" w:rsidRPr="00A11948" w:rsidRDefault="00A11948" w:rsidP="00A11948">
      <w:pPr>
        <w:jc w:val="center"/>
        <w:rPr>
          <w:b/>
          <w:i/>
          <w:sz w:val="32"/>
          <w:szCs w:val="32"/>
          <w:u w:val="single"/>
        </w:rPr>
      </w:pPr>
    </w:p>
    <w:p w:rsidR="00082E2D" w:rsidRPr="00082E2D" w:rsidRDefault="00082E2D" w:rsidP="00C8479C">
      <w:pPr>
        <w:rPr>
          <w:b/>
          <w:sz w:val="8"/>
          <w:szCs w:val="8"/>
        </w:rPr>
      </w:pPr>
    </w:p>
    <w:p w:rsidR="00C8479C" w:rsidRDefault="00812210" w:rsidP="00C8479C">
      <w:pPr>
        <w:pStyle w:val="Nadpis4"/>
        <w:numPr>
          <w:ilvl w:val="0"/>
          <w:numId w:val="0"/>
        </w:numPr>
        <w:spacing w:before="0" w:after="0"/>
        <w:ind w:left="864" w:hanging="864"/>
      </w:pPr>
      <w:r>
        <w:t xml:space="preserve">     </w:t>
      </w:r>
      <w:r w:rsidR="00A11948">
        <w:t xml:space="preserve">4.1. </w:t>
      </w:r>
      <w:r w:rsidR="00C8479C" w:rsidRPr="00C8479C">
        <w:t xml:space="preserve"> Prostorové a materiální podmínky</w:t>
      </w:r>
    </w:p>
    <w:p w:rsidR="00C8479C" w:rsidRPr="00C8479C" w:rsidRDefault="00C8479C" w:rsidP="00C8479C">
      <w:pPr>
        <w:rPr>
          <w:sz w:val="8"/>
          <w:szCs w:val="8"/>
        </w:rPr>
      </w:pPr>
    </w:p>
    <w:p w:rsidR="00C8479C" w:rsidRPr="00C8479C" w:rsidRDefault="00C8479C" w:rsidP="00C8479C">
      <w:pPr>
        <w:rPr>
          <w:sz w:val="8"/>
          <w:szCs w:val="8"/>
        </w:rPr>
      </w:pPr>
    </w:p>
    <w:p w:rsidR="00C8479C" w:rsidRPr="00A11948" w:rsidRDefault="002C196F" w:rsidP="00A11948">
      <w:pPr>
        <w:pStyle w:val="Bezmezer"/>
        <w:rPr>
          <w:sz w:val="28"/>
          <w:szCs w:val="28"/>
        </w:rPr>
      </w:pPr>
      <w:r w:rsidRPr="00A11948">
        <w:rPr>
          <w:sz w:val="28"/>
          <w:szCs w:val="28"/>
        </w:rPr>
        <w:t>Školní družina využívá pro svoji činnost samostatnou učebnu, která uspořá</w:t>
      </w:r>
      <w:r w:rsidR="00C8479C" w:rsidRPr="00A11948">
        <w:rPr>
          <w:sz w:val="28"/>
          <w:szCs w:val="28"/>
        </w:rPr>
        <w:t>dáním</w:t>
      </w:r>
    </w:p>
    <w:p w:rsidR="00A11948" w:rsidRPr="00A11948" w:rsidRDefault="002C196F" w:rsidP="00A11948">
      <w:pPr>
        <w:pStyle w:val="Bezmezer"/>
        <w:rPr>
          <w:sz w:val="28"/>
          <w:szCs w:val="28"/>
        </w:rPr>
      </w:pPr>
      <w:r w:rsidRPr="00A11948">
        <w:rPr>
          <w:sz w:val="28"/>
          <w:szCs w:val="28"/>
        </w:rPr>
        <w:t>odpovídá potřebám dětí mladšího školního věku. Část místnosti je vyba</w:t>
      </w:r>
      <w:r w:rsidR="00C8479C" w:rsidRPr="00A11948">
        <w:rPr>
          <w:sz w:val="28"/>
          <w:szCs w:val="28"/>
        </w:rPr>
        <w:t>vena</w:t>
      </w:r>
    </w:p>
    <w:p w:rsidR="00C8479C" w:rsidRPr="00A11948" w:rsidRDefault="002C196F" w:rsidP="00A11948">
      <w:pPr>
        <w:pStyle w:val="Bezmezer"/>
        <w:rPr>
          <w:sz w:val="28"/>
          <w:szCs w:val="28"/>
        </w:rPr>
      </w:pPr>
      <w:r w:rsidRPr="00A11948">
        <w:rPr>
          <w:sz w:val="28"/>
          <w:szCs w:val="28"/>
        </w:rPr>
        <w:t>kobercem, který děti využívají ke hře s</w:t>
      </w:r>
      <w:r w:rsidR="00C8479C" w:rsidRPr="00A11948">
        <w:rPr>
          <w:sz w:val="28"/>
          <w:szCs w:val="28"/>
        </w:rPr>
        <w:t>e stavebnicemi, při rozhovorech</w:t>
      </w:r>
      <w:r w:rsidR="00A11948">
        <w:rPr>
          <w:sz w:val="28"/>
          <w:szCs w:val="28"/>
        </w:rPr>
        <w:t xml:space="preserve"> </w:t>
      </w:r>
      <w:r w:rsidRPr="00A11948">
        <w:rPr>
          <w:sz w:val="28"/>
          <w:szCs w:val="28"/>
        </w:rPr>
        <w:t>v</w:t>
      </w:r>
      <w:r w:rsidR="00A11948">
        <w:rPr>
          <w:sz w:val="28"/>
          <w:szCs w:val="28"/>
        </w:rPr>
        <w:t> </w:t>
      </w:r>
      <w:proofErr w:type="spellStart"/>
      <w:r w:rsidRPr="00A11948">
        <w:rPr>
          <w:sz w:val="28"/>
          <w:szCs w:val="28"/>
        </w:rPr>
        <w:t>diskus</w:t>
      </w:r>
      <w:proofErr w:type="spellEnd"/>
      <w:r w:rsidR="00A11948">
        <w:rPr>
          <w:sz w:val="28"/>
          <w:szCs w:val="28"/>
        </w:rPr>
        <w:t>-</w:t>
      </w:r>
      <w:r w:rsidRPr="00A11948">
        <w:rPr>
          <w:sz w:val="28"/>
          <w:szCs w:val="28"/>
        </w:rPr>
        <w:t xml:space="preserve">ním kruhu, odpočinkových činnostech apod. </w:t>
      </w:r>
      <w:r w:rsidR="00C8479C" w:rsidRPr="00A11948">
        <w:rPr>
          <w:sz w:val="28"/>
          <w:szCs w:val="28"/>
        </w:rPr>
        <w:t>V další části jsou umístěny</w:t>
      </w:r>
      <w:r w:rsidR="00A11948">
        <w:rPr>
          <w:sz w:val="28"/>
          <w:szCs w:val="28"/>
        </w:rPr>
        <w:t xml:space="preserve"> </w:t>
      </w:r>
      <w:r w:rsidRPr="00A11948">
        <w:rPr>
          <w:sz w:val="28"/>
          <w:szCs w:val="28"/>
        </w:rPr>
        <w:t xml:space="preserve">stolky a židličky, které jsou využívány především pro společenské hry nebo výtvarné a rukodělné činnosti. ŠD má dostatek výtvarného materiálu, </w:t>
      </w:r>
      <w:r w:rsidR="00C8479C" w:rsidRPr="00A11948">
        <w:rPr>
          <w:sz w:val="28"/>
          <w:szCs w:val="28"/>
        </w:rPr>
        <w:t>společenských</w:t>
      </w:r>
      <w:r w:rsidR="00A11948">
        <w:rPr>
          <w:sz w:val="28"/>
          <w:szCs w:val="28"/>
        </w:rPr>
        <w:t xml:space="preserve"> </w:t>
      </w:r>
      <w:r w:rsidRPr="00A11948">
        <w:rPr>
          <w:sz w:val="28"/>
          <w:szCs w:val="28"/>
        </w:rPr>
        <w:t xml:space="preserve">her, konstruktivních stavebnic, hraček, knížek a časopisů. </w:t>
      </w:r>
      <w:r w:rsidR="00C8479C" w:rsidRPr="00A11948">
        <w:rPr>
          <w:sz w:val="28"/>
          <w:szCs w:val="28"/>
        </w:rPr>
        <w:t>Kromě učebny můžou</w:t>
      </w:r>
    </w:p>
    <w:p w:rsidR="00C8479C" w:rsidRPr="00A11948" w:rsidRDefault="002C196F" w:rsidP="00A11948">
      <w:pPr>
        <w:pStyle w:val="Bezmezer"/>
        <w:rPr>
          <w:sz w:val="28"/>
          <w:szCs w:val="28"/>
        </w:rPr>
      </w:pPr>
      <w:r w:rsidRPr="00A11948">
        <w:rPr>
          <w:sz w:val="28"/>
          <w:szCs w:val="28"/>
        </w:rPr>
        <w:t>žáci ve školní družině využívat další prostory školy: třídu pohybové výcho</w:t>
      </w:r>
      <w:r w:rsidR="00C8479C" w:rsidRPr="00A11948">
        <w:rPr>
          <w:sz w:val="28"/>
          <w:szCs w:val="28"/>
        </w:rPr>
        <w:t>vy,</w:t>
      </w:r>
    </w:p>
    <w:p w:rsidR="00C8479C" w:rsidRPr="00A11948" w:rsidRDefault="002C196F" w:rsidP="00A11948">
      <w:pPr>
        <w:pStyle w:val="Bezmezer"/>
        <w:rPr>
          <w:sz w:val="28"/>
          <w:szCs w:val="28"/>
        </w:rPr>
      </w:pPr>
      <w:r w:rsidRPr="00A11948">
        <w:rPr>
          <w:sz w:val="28"/>
          <w:szCs w:val="28"/>
        </w:rPr>
        <w:t>počítačové koutky, keramickou dílnu, sportovní areál TJ, multifunk</w:t>
      </w:r>
      <w:r w:rsidR="00C8479C" w:rsidRPr="00A11948">
        <w:rPr>
          <w:sz w:val="28"/>
          <w:szCs w:val="28"/>
        </w:rPr>
        <w:t>ční hřiště a</w:t>
      </w:r>
    </w:p>
    <w:p w:rsidR="002C196F" w:rsidRPr="00A11948" w:rsidRDefault="002C196F" w:rsidP="00A11948">
      <w:pPr>
        <w:pStyle w:val="Bezmezer"/>
        <w:rPr>
          <w:sz w:val="28"/>
          <w:szCs w:val="28"/>
        </w:rPr>
      </w:pPr>
      <w:r w:rsidRPr="00A11948">
        <w:rPr>
          <w:sz w:val="28"/>
          <w:szCs w:val="28"/>
        </w:rPr>
        <w:t xml:space="preserve">školní zahradu, na které je umístěn altán a hrací prvky. </w:t>
      </w:r>
    </w:p>
    <w:p w:rsidR="004F2E50" w:rsidRDefault="004F2E50" w:rsidP="004F2E50"/>
    <w:p w:rsidR="00C8479C" w:rsidRDefault="00812210" w:rsidP="00C8479C">
      <w:pPr>
        <w:pStyle w:val="Nadpis1"/>
        <w:numPr>
          <w:ilvl w:val="0"/>
          <w:numId w:val="0"/>
        </w:numPr>
        <w:ind w:left="432" w:hanging="43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11948">
        <w:rPr>
          <w:rFonts w:ascii="Times New Roman" w:hAnsi="Times New Roman" w:cs="Times New Roman"/>
          <w:sz w:val="28"/>
          <w:szCs w:val="28"/>
        </w:rPr>
        <w:t>4.2.</w:t>
      </w:r>
      <w:r w:rsidR="00C8479C" w:rsidRPr="00431CFC">
        <w:rPr>
          <w:rFonts w:ascii="Times New Roman" w:hAnsi="Times New Roman" w:cs="Times New Roman"/>
          <w:sz w:val="28"/>
          <w:szCs w:val="28"/>
        </w:rPr>
        <w:t xml:space="preserve"> </w:t>
      </w:r>
      <w:r w:rsidR="00C8479C">
        <w:rPr>
          <w:rFonts w:ascii="Times New Roman" w:hAnsi="Times New Roman" w:cs="Times New Roman"/>
          <w:sz w:val="28"/>
          <w:szCs w:val="28"/>
        </w:rPr>
        <w:t>Personální a ekonomické podmínky</w:t>
      </w:r>
    </w:p>
    <w:p w:rsidR="00C8479C" w:rsidRPr="004F2E50" w:rsidRDefault="00C8479C" w:rsidP="00C8479C">
      <w:pPr>
        <w:rPr>
          <w:sz w:val="8"/>
          <w:szCs w:val="8"/>
        </w:rPr>
      </w:pPr>
    </w:p>
    <w:p w:rsidR="00C8479C" w:rsidRDefault="00C8479C" w:rsidP="007C4EC7">
      <w:pPr>
        <w:numPr>
          <w:ilvl w:val="0"/>
          <w:numId w:val="4"/>
        </w:numPr>
        <w:jc w:val="both"/>
        <w:rPr>
          <w:sz w:val="28"/>
          <w:szCs w:val="28"/>
        </w:rPr>
      </w:pPr>
      <w:r w:rsidRPr="00431CFC">
        <w:rPr>
          <w:sz w:val="28"/>
          <w:szCs w:val="28"/>
        </w:rPr>
        <w:t>Zájmové vzdělávání ve ŠD zab</w:t>
      </w:r>
      <w:r>
        <w:rPr>
          <w:sz w:val="28"/>
          <w:szCs w:val="28"/>
        </w:rPr>
        <w:t xml:space="preserve">ezpečuje </w:t>
      </w:r>
      <w:r w:rsidRPr="00431CFC">
        <w:rPr>
          <w:sz w:val="28"/>
          <w:szCs w:val="28"/>
        </w:rPr>
        <w:t xml:space="preserve">vychovatelka </w:t>
      </w:r>
      <w:r>
        <w:rPr>
          <w:sz w:val="28"/>
          <w:szCs w:val="28"/>
        </w:rPr>
        <w:t xml:space="preserve">na </w:t>
      </w:r>
      <w:r w:rsidRPr="00431CFC">
        <w:rPr>
          <w:sz w:val="28"/>
          <w:szCs w:val="28"/>
        </w:rPr>
        <w:t>úvazek</w:t>
      </w:r>
      <w:r>
        <w:rPr>
          <w:sz w:val="28"/>
          <w:szCs w:val="28"/>
        </w:rPr>
        <w:t xml:space="preserve">, který se odvíjí od počtu přihlášených žáků. </w:t>
      </w:r>
      <w:r w:rsidRPr="00431CFC">
        <w:rPr>
          <w:sz w:val="28"/>
          <w:szCs w:val="28"/>
        </w:rPr>
        <w:t>V době nepřítomnosti vychovatelky ve ŠD je jejím zastupováním pověřena učitelka ZŠ, učitelka MŠ nebo zastupuje ředitelka školy. Kolektiv pedagogického s</w:t>
      </w:r>
      <w:r>
        <w:rPr>
          <w:sz w:val="28"/>
          <w:szCs w:val="28"/>
        </w:rPr>
        <w:t xml:space="preserve">boru včetně vychovatelky ŠD </w:t>
      </w:r>
      <w:r w:rsidRPr="00431CFC">
        <w:rPr>
          <w:sz w:val="28"/>
          <w:szCs w:val="28"/>
        </w:rPr>
        <w:t>je mladý</w:t>
      </w:r>
      <w:r>
        <w:rPr>
          <w:sz w:val="28"/>
          <w:szCs w:val="28"/>
        </w:rPr>
        <w:t xml:space="preserve"> a aktivně se zapojuje do akcí </w:t>
      </w:r>
      <w:r w:rsidRPr="00431CFC">
        <w:rPr>
          <w:sz w:val="28"/>
          <w:szCs w:val="28"/>
        </w:rPr>
        <w:t xml:space="preserve">školní družiny. </w:t>
      </w:r>
    </w:p>
    <w:p w:rsidR="00C8479C" w:rsidRDefault="00C8479C" w:rsidP="007C4EC7">
      <w:pPr>
        <w:numPr>
          <w:ilvl w:val="0"/>
          <w:numId w:val="4"/>
        </w:numPr>
        <w:jc w:val="both"/>
        <w:rPr>
          <w:sz w:val="28"/>
          <w:szCs w:val="28"/>
        </w:rPr>
      </w:pPr>
      <w:r w:rsidRPr="00B476B8">
        <w:rPr>
          <w:sz w:val="28"/>
          <w:szCs w:val="28"/>
        </w:rPr>
        <w:t xml:space="preserve">Poplatek za docházku do ŠD činní </w:t>
      </w:r>
      <w:r w:rsidRPr="00B476B8">
        <w:rPr>
          <w:b/>
          <w:sz w:val="28"/>
          <w:szCs w:val="28"/>
        </w:rPr>
        <w:t>80,- Kč</w:t>
      </w:r>
      <w:r w:rsidRPr="00B476B8">
        <w:rPr>
          <w:sz w:val="28"/>
          <w:szCs w:val="28"/>
        </w:rPr>
        <w:t xml:space="preserve"> za měsíc. </w:t>
      </w:r>
    </w:p>
    <w:p w:rsidR="00C8479C" w:rsidRPr="00B476B8" w:rsidRDefault="00C8479C" w:rsidP="00C8479C">
      <w:pPr>
        <w:ind w:left="360"/>
        <w:jc w:val="both"/>
        <w:rPr>
          <w:sz w:val="28"/>
          <w:szCs w:val="28"/>
        </w:rPr>
      </w:pPr>
      <w:r w:rsidRPr="00B476B8">
        <w:rPr>
          <w:sz w:val="28"/>
          <w:szCs w:val="28"/>
        </w:rPr>
        <w:t xml:space="preserve">Splatnost je </w:t>
      </w:r>
      <w:r>
        <w:rPr>
          <w:sz w:val="28"/>
          <w:szCs w:val="28"/>
        </w:rPr>
        <w:t xml:space="preserve">do 15. dne následujícího měsíce hospodářce nebo bezhotovostně na účet školy. </w:t>
      </w:r>
      <w:r w:rsidRPr="00431CFC">
        <w:rPr>
          <w:sz w:val="28"/>
          <w:szCs w:val="28"/>
        </w:rPr>
        <w:t>Podrobnosti jsou stanoveny ve Směrnici</w:t>
      </w:r>
      <w:r w:rsidRPr="00431CFC">
        <w:rPr>
          <w:color w:val="000000"/>
          <w:sz w:val="28"/>
          <w:szCs w:val="28"/>
        </w:rPr>
        <w:t xml:space="preserve"> ke stanovení podmínek úplaty za pobyt dítěte ve školní družině.</w:t>
      </w:r>
    </w:p>
    <w:p w:rsidR="004F2E50" w:rsidRDefault="004F2E50" w:rsidP="004F2E50"/>
    <w:p w:rsidR="00A11948" w:rsidRPr="004F2E50" w:rsidRDefault="00A11948" w:rsidP="004F2E50"/>
    <w:p w:rsidR="00082E2D" w:rsidRDefault="00812210" w:rsidP="00082E2D">
      <w:pPr>
        <w:jc w:val="both"/>
        <w:rPr>
          <w:b/>
          <w:sz w:val="28"/>
          <w:szCs w:val="28"/>
        </w:rPr>
      </w:pPr>
      <w:r>
        <w:rPr>
          <w:b/>
          <w:sz w:val="28"/>
          <w:szCs w:val="28"/>
        </w:rPr>
        <w:t xml:space="preserve">     </w:t>
      </w:r>
      <w:r w:rsidR="00A11948">
        <w:rPr>
          <w:b/>
          <w:sz w:val="28"/>
          <w:szCs w:val="28"/>
        </w:rPr>
        <w:t>4.3.</w:t>
      </w:r>
      <w:r w:rsidR="00082E2D" w:rsidRPr="00431CFC">
        <w:rPr>
          <w:b/>
          <w:sz w:val="28"/>
          <w:szCs w:val="28"/>
        </w:rPr>
        <w:t xml:space="preserve"> Podmínky </w:t>
      </w:r>
      <w:r w:rsidR="00082E2D">
        <w:rPr>
          <w:b/>
          <w:sz w:val="28"/>
          <w:szCs w:val="28"/>
        </w:rPr>
        <w:t xml:space="preserve">pro </w:t>
      </w:r>
      <w:r w:rsidR="00082E2D" w:rsidRPr="00431CFC">
        <w:rPr>
          <w:b/>
          <w:sz w:val="28"/>
          <w:szCs w:val="28"/>
        </w:rPr>
        <w:t xml:space="preserve">přijímání </w:t>
      </w:r>
      <w:r w:rsidR="00082E2D">
        <w:rPr>
          <w:b/>
          <w:sz w:val="28"/>
          <w:szCs w:val="28"/>
        </w:rPr>
        <w:t>uchazečů, průběh a ukončování vzdělávání</w:t>
      </w:r>
    </w:p>
    <w:p w:rsidR="00082E2D" w:rsidRDefault="00082E2D" w:rsidP="00082E2D">
      <w:pPr>
        <w:jc w:val="both"/>
        <w:rPr>
          <w:b/>
          <w:sz w:val="28"/>
          <w:szCs w:val="28"/>
        </w:rPr>
      </w:pPr>
    </w:p>
    <w:p w:rsidR="00082E2D" w:rsidRDefault="00812210" w:rsidP="00082E2D">
      <w:pPr>
        <w:jc w:val="both"/>
        <w:rPr>
          <w:b/>
          <w:sz w:val="28"/>
          <w:szCs w:val="28"/>
        </w:rPr>
      </w:pPr>
      <w:r>
        <w:rPr>
          <w:b/>
          <w:sz w:val="28"/>
          <w:szCs w:val="28"/>
        </w:rPr>
        <w:t xml:space="preserve">     </w:t>
      </w:r>
      <w:r w:rsidR="00A11948">
        <w:rPr>
          <w:b/>
          <w:sz w:val="28"/>
          <w:szCs w:val="28"/>
        </w:rPr>
        <w:t>4.3.</w:t>
      </w:r>
      <w:r w:rsidR="00082E2D" w:rsidRPr="00C8479C">
        <w:rPr>
          <w:b/>
          <w:sz w:val="28"/>
          <w:szCs w:val="28"/>
        </w:rPr>
        <w:t>1 Přijímaní uchazečů</w:t>
      </w:r>
    </w:p>
    <w:p w:rsidR="00082E2D" w:rsidRPr="00C8479C" w:rsidRDefault="00082E2D" w:rsidP="00082E2D">
      <w:pPr>
        <w:jc w:val="both"/>
        <w:rPr>
          <w:b/>
          <w:sz w:val="8"/>
          <w:szCs w:val="8"/>
        </w:rPr>
      </w:pPr>
    </w:p>
    <w:p w:rsidR="00082E2D" w:rsidRPr="00BF5FA8" w:rsidRDefault="00082E2D" w:rsidP="007C4EC7">
      <w:pPr>
        <w:numPr>
          <w:ilvl w:val="1"/>
          <w:numId w:val="5"/>
        </w:numPr>
        <w:shd w:val="clear" w:color="auto" w:fill="FFFFFF"/>
        <w:rPr>
          <w:sz w:val="28"/>
          <w:szCs w:val="28"/>
        </w:rPr>
      </w:pPr>
      <w:r w:rsidRPr="00BF5FA8">
        <w:rPr>
          <w:sz w:val="28"/>
          <w:szCs w:val="28"/>
        </w:rPr>
        <w:t>Do školní družiny přihlašují zákonní zástupci žáka písemnou přihláškou (zápisním lístkem),</w:t>
      </w:r>
      <w:r w:rsidR="00BF5FA8" w:rsidRPr="00BF5FA8">
        <w:rPr>
          <w:sz w:val="28"/>
          <w:szCs w:val="28"/>
        </w:rPr>
        <w:t xml:space="preserve"> na které řádně vyplní všechny údaje,</w:t>
      </w:r>
    </w:p>
    <w:p w:rsidR="00BF5FA8" w:rsidRPr="00BF5FA8" w:rsidRDefault="00BF5FA8" w:rsidP="007C4EC7">
      <w:pPr>
        <w:numPr>
          <w:ilvl w:val="1"/>
          <w:numId w:val="5"/>
        </w:numPr>
        <w:shd w:val="clear" w:color="auto" w:fill="FFFFFF"/>
        <w:rPr>
          <w:sz w:val="28"/>
          <w:szCs w:val="28"/>
        </w:rPr>
      </w:pPr>
      <w:r w:rsidRPr="00BF5FA8">
        <w:rPr>
          <w:sz w:val="28"/>
          <w:szCs w:val="28"/>
        </w:rPr>
        <w:t>změny na přihlášce oznámí zákonní zástupci vychovatelce písemně s podpisem a datem,</w:t>
      </w:r>
    </w:p>
    <w:p w:rsidR="00082E2D" w:rsidRPr="007906C8" w:rsidRDefault="00082E2D" w:rsidP="007C4EC7">
      <w:pPr>
        <w:numPr>
          <w:ilvl w:val="1"/>
          <w:numId w:val="5"/>
        </w:numPr>
        <w:shd w:val="clear" w:color="auto" w:fill="FFFFFF"/>
        <w:rPr>
          <w:sz w:val="28"/>
          <w:szCs w:val="28"/>
        </w:rPr>
      </w:pPr>
      <w:r w:rsidRPr="007906C8">
        <w:rPr>
          <w:sz w:val="28"/>
          <w:szCs w:val="28"/>
        </w:rPr>
        <w:t>o zařazení žáka do školní družiny rozhoduje ředitel</w:t>
      </w:r>
      <w:r>
        <w:rPr>
          <w:sz w:val="28"/>
          <w:szCs w:val="28"/>
        </w:rPr>
        <w:t>ka</w:t>
      </w:r>
      <w:r w:rsidRPr="007906C8">
        <w:rPr>
          <w:sz w:val="28"/>
          <w:szCs w:val="28"/>
        </w:rPr>
        <w:t xml:space="preserve"> školy</w:t>
      </w:r>
      <w:r>
        <w:rPr>
          <w:sz w:val="28"/>
          <w:szCs w:val="28"/>
        </w:rPr>
        <w:t>,</w:t>
      </w:r>
    </w:p>
    <w:p w:rsidR="00082E2D" w:rsidRDefault="00082E2D" w:rsidP="007C4EC7">
      <w:pPr>
        <w:numPr>
          <w:ilvl w:val="1"/>
          <w:numId w:val="5"/>
        </w:numPr>
        <w:shd w:val="clear" w:color="auto" w:fill="FFFFFF"/>
        <w:rPr>
          <w:sz w:val="28"/>
          <w:szCs w:val="28"/>
        </w:rPr>
      </w:pPr>
      <w:r w:rsidRPr="007906C8">
        <w:rPr>
          <w:sz w:val="28"/>
          <w:szCs w:val="28"/>
        </w:rPr>
        <w:t>pro přihlášeného žáka je docházka do školní družiny povinná</w:t>
      </w:r>
      <w:r>
        <w:rPr>
          <w:sz w:val="28"/>
          <w:szCs w:val="28"/>
        </w:rPr>
        <w:t>,</w:t>
      </w:r>
    </w:p>
    <w:p w:rsidR="00BF5FA8" w:rsidRPr="00BF5FA8" w:rsidRDefault="00BF5FA8" w:rsidP="007C4EC7">
      <w:pPr>
        <w:numPr>
          <w:ilvl w:val="1"/>
          <w:numId w:val="5"/>
        </w:numPr>
        <w:shd w:val="clear" w:color="auto" w:fill="FFFFFF"/>
        <w:rPr>
          <w:sz w:val="28"/>
          <w:szCs w:val="28"/>
        </w:rPr>
      </w:pPr>
      <w:r w:rsidRPr="00BF5FA8">
        <w:rPr>
          <w:sz w:val="28"/>
          <w:szCs w:val="28"/>
        </w:rPr>
        <w:t>žáci jsou přijímáni vždy na jeden školní rok,</w:t>
      </w:r>
    </w:p>
    <w:p w:rsidR="00082E2D" w:rsidRPr="007906C8" w:rsidRDefault="00082E2D" w:rsidP="007C4EC7">
      <w:pPr>
        <w:numPr>
          <w:ilvl w:val="1"/>
          <w:numId w:val="5"/>
        </w:numPr>
        <w:shd w:val="clear" w:color="auto" w:fill="FFFFFF"/>
        <w:rPr>
          <w:sz w:val="28"/>
          <w:szCs w:val="28"/>
        </w:rPr>
      </w:pPr>
      <w:r w:rsidRPr="007906C8">
        <w:rPr>
          <w:sz w:val="28"/>
          <w:szCs w:val="28"/>
        </w:rPr>
        <w:t>do školní družiny jsou přednostně přijímáni žáci 1. a 2. ročníku, děti zaměstnaných rodičů, dojíždějící žáci a žáci s denní docházkou</w:t>
      </w:r>
      <w:r>
        <w:rPr>
          <w:sz w:val="28"/>
          <w:szCs w:val="28"/>
        </w:rPr>
        <w:t>.</w:t>
      </w:r>
    </w:p>
    <w:p w:rsidR="00082E2D" w:rsidRDefault="00082E2D" w:rsidP="00082E2D">
      <w:pPr>
        <w:jc w:val="both"/>
        <w:rPr>
          <w:sz w:val="28"/>
          <w:szCs w:val="28"/>
        </w:rPr>
      </w:pPr>
    </w:p>
    <w:p w:rsidR="00082E2D" w:rsidRDefault="00812210" w:rsidP="00082E2D">
      <w:pPr>
        <w:pStyle w:val="Normlnweb"/>
        <w:shd w:val="clear" w:color="auto" w:fill="FFFFFF"/>
        <w:spacing w:before="0" w:beforeAutospacing="0" w:after="0" w:afterAutospacing="0"/>
        <w:rPr>
          <w:color w:val="000000" w:themeColor="text1"/>
          <w:sz w:val="28"/>
          <w:szCs w:val="28"/>
        </w:rPr>
      </w:pPr>
      <w:r>
        <w:rPr>
          <w:rStyle w:val="Siln"/>
          <w:color w:val="000000" w:themeColor="text1"/>
          <w:sz w:val="28"/>
          <w:szCs w:val="28"/>
        </w:rPr>
        <w:t xml:space="preserve">     </w:t>
      </w:r>
      <w:r w:rsidR="00A11948">
        <w:rPr>
          <w:rStyle w:val="Siln"/>
          <w:color w:val="000000" w:themeColor="text1"/>
          <w:sz w:val="28"/>
          <w:szCs w:val="28"/>
        </w:rPr>
        <w:t>4.3</w:t>
      </w:r>
      <w:r w:rsidR="00082E2D" w:rsidRPr="007906C8">
        <w:rPr>
          <w:rStyle w:val="Siln"/>
          <w:color w:val="000000" w:themeColor="text1"/>
          <w:sz w:val="28"/>
          <w:szCs w:val="28"/>
        </w:rPr>
        <w:t>.</w:t>
      </w:r>
      <w:r w:rsidR="00082E2D">
        <w:rPr>
          <w:rStyle w:val="Siln"/>
          <w:color w:val="000000" w:themeColor="text1"/>
          <w:sz w:val="28"/>
          <w:szCs w:val="28"/>
        </w:rPr>
        <w:t>2.</w:t>
      </w:r>
      <w:r w:rsidR="00082E2D" w:rsidRPr="007906C8">
        <w:rPr>
          <w:rStyle w:val="Siln"/>
          <w:color w:val="000000" w:themeColor="text1"/>
          <w:sz w:val="28"/>
          <w:szCs w:val="28"/>
        </w:rPr>
        <w:t xml:space="preserve"> Omlouvání nepřítomnosti</w:t>
      </w:r>
    </w:p>
    <w:p w:rsidR="00082E2D" w:rsidRPr="004F2E50" w:rsidRDefault="00082E2D" w:rsidP="00082E2D">
      <w:pPr>
        <w:pStyle w:val="Normlnweb"/>
        <w:shd w:val="clear" w:color="auto" w:fill="FFFFFF"/>
        <w:spacing w:before="0" w:beforeAutospacing="0" w:after="0" w:afterAutospacing="0"/>
        <w:rPr>
          <w:color w:val="000000" w:themeColor="text1"/>
          <w:sz w:val="8"/>
          <w:szCs w:val="8"/>
        </w:rPr>
      </w:pPr>
    </w:p>
    <w:p w:rsidR="00082E2D" w:rsidRPr="007906C8" w:rsidRDefault="00BF5FA8" w:rsidP="007C4EC7">
      <w:pPr>
        <w:numPr>
          <w:ilvl w:val="1"/>
          <w:numId w:val="9"/>
        </w:numPr>
        <w:shd w:val="clear" w:color="auto" w:fill="FFFFFF"/>
        <w:rPr>
          <w:color w:val="000000" w:themeColor="text1"/>
          <w:sz w:val="28"/>
          <w:szCs w:val="28"/>
        </w:rPr>
      </w:pPr>
      <w:r>
        <w:rPr>
          <w:color w:val="000000" w:themeColor="text1"/>
          <w:sz w:val="28"/>
          <w:szCs w:val="28"/>
        </w:rPr>
        <w:t>N</w:t>
      </w:r>
      <w:r w:rsidR="00082E2D" w:rsidRPr="007906C8">
        <w:rPr>
          <w:color w:val="000000" w:themeColor="text1"/>
          <w:sz w:val="28"/>
          <w:szCs w:val="28"/>
        </w:rPr>
        <w:t>epřítomnost žáka v družině, příp. odchylky od pravidelné docházky sdělí zákonní zástupci vychovatelce písemnou formou</w:t>
      </w:r>
      <w:r w:rsidR="00082E2D">
        <w:rPr>
          <w:color w:val="000000" w:themeColor="text1"/>
          <w:sz w:val="28"/>
          <w:szCs w:val="28"/>
        </w:rPr>
        <w:t>,</w:t>
      </w:r>
    </w:p>
    <w:p w:rsidR="00082E2D" w:rsidRPr="007906C8" w:rsidRDefault="00082E2D" w:rsidP="007C4EC7">
      <w:pPr>
        <w:numPr>
          <w:ilvl w:val="1"/>
          <w:numId w:val="9"/>
        </w:numPr>
        <w:shd w:val="clear" w:color="auto" w:fill="FFFFFF"/>
        <w:rPr>
          <w:color w:val="000000" w:themeColor="text1"/>
          <w:sz w:val="28"/>
          <w:szCs w:val="28"/>
        </w:rPr>
      </w:pPr>
      <w:r w:rsidRPr="007906C8">
        <w:rPr>
          <w:color w:val="000000" w:themeColor="text1"/>
          <w:sz w:val="28"/>
          <w:szCs w:val="28"/>
        </w:rPr>
        <w:t>stejným způsobem zákonní zástupci žádají o umožnění odchodu žáka v doprovodu jiné osoby</w:t>
      </w:r>
      <w:r>
        <w:rPr>
          <w:color w:val="000000" w:themeColor="text1"/>
          <w:sz w:val="28"/>
          <w:szCs w:val="28"/>
        </w:rPr>
        <w:t>,</w:t>
      </w:r>
    </w:p>
    <w:p w:rsidR="00082E2D" w:rsidRPr="007906C8" w:rsidRDefault="00082E2D" w:rsidP="007C4EC7">
      <w:pPr>
        <w:numPr>
          <w:ilvl w:val="1"/>
          <w:numId w:val="9"/>
        </w:numPr>
        <w:shd w:val="clear" w:color="auto" w:fill="FFFFFF"/>
        <w:rPr>
          <w:color w:val="000000" w:themeColor="text1"/>
          <w:sz w:val="28"/>
          <w:szCs w:val="28"/>
        </w:rPr>
      </w:pPr>
      <w:r w:rsidRPr="007906C8">
        <w:rPr>
          <w:color w:val="000000" w:themeColor="text1"/>
          <w:sz w:val="28"/>
          <w:szCs w:val="28"/>
        </w:rPr>
        <w:t>na telefonickou žádost nelze žáka ze školní družiny uvolnit</w:t>
      </w:r>
      <w:r>
        <w:rPr>
          <w:color w:val="000000" w:themeColor="text1"/>
          <w:sz w:val="28"/>
          <w:szCs w:val="28"/>
        </w:rPr>
        <w:t>.</w:t>
      </w:r>
    </w:p>
    <w:p w:rsidR="00082E2D" w:rsidRPr="00431CFC" w:rsidRDefault="00082E2D" w:rsidP="00082E2D">
      <w:pPr>
        <w:jc w:val="both"/>
        <w:rPr>
          <w:sz w:val="28"/>
          <w:szCs w:val="28"/>
        </w:rPr>
      </w:pPr>
    </w:p>
    <w:p w:rsidR="00082E2D" w:rsidRDefault="00812210" w:rsidP="00082E2D">
      <w:pPr>
        <w:jc w:val="both"/>
        <w:rPr>
          <w:b/>
          <w:sz w:val="28"/>
          <w:szCs w:val="28"/>
        </w:rPr>
      </w:pPr>
      <w:r>
        <w:rPr>
          <w:b/>
          <w:sz w:val="28"/>
          <w:szCs w:val="28"/>
        </w:rPr>
        <w:t xml:space="preserve">     </w:t>
      </w:r>
      <w:r w:rsidR="00A11948">
        <w:rPr>
          <w:b/>
          <w:sz w:val="28"/>
          <w:szCs w:val="28"/>
        </w:rPr>
        <w:t>4.3</w:t>
      </w:r>
      <w:r w:rsidR="00082E2D">
        <w:rPr>
          <w:b/>
          <w:sz w:val="28"/>
          <w:szCs w:val="28"/>
        </w:rPr>
        <w:t>.3</w:t>
      </w:r>
      <w:r w:rsidR="00082E2D" w:rsidRPr="00431CFC">
        <w:rPr>
          <w:b/>
          <w:sz w:val="28"/>
          <w:szCs w:val="28"/>
        </w:rPr>
        <w:t xml:space="preserve">. </w:t>
      </w:r>
      <w:r w:rsidR="00082E2D">
        <w:rPr>
          <w:b/>
          <w:sz w:val="28"/>
          <w:szCs w:val="28"/>
        </w:rPr>
        <w:t xml:space="preserve">Ukončení vzdělávání  </w:t>
      </w:r>
    </w:p>
    <w:p w:rsidR="00082E2D" w:rsidRPr="004F2E50" w:rsidRDefault="00082E2D" w:rsidP="00082E2D">
      <w:pPr>
        <w:jc w:val="both"/>
        <w:rPr>
          <w:b/>
          <w:sz w:val="8"/>
          <w:szCs w:val="8"/>
        </w:rPr>
      </w:pPr>
    </w:p>
    <w:p w:rsidR="00082E2D" w:rsidRDefault="00082E2D" w:rsidP="007C4EC7">
      <w:pPr>
        <w:numPr>
          <w:ilvl w:val="0"/>
          <w:numId w:val="6"/>
        </w:numPr>
        <w:jc w:val="both"/>
        <w:rPr>
          <w:sz w:val="28"/>
          <w:szCs w:val="28"/>
        </w:rPr>
      </w:pPr>
      <w:r w:rsidRPr="00115B36">
        <w:rPr>
          <w:sz w:val="28"/>
          <w:szCs w:val="28"/>
        </w:rPr>
        <w:t>Odhlášení žáka z docházky do školní družiny oznámí rodiče písemnou formou vychov</w:t>
      </w:r>
      <w:r w:rsidR="00BF5FA8">
        <w:rPr>
          <w:sz w:val="28"/>
          <w:szCs w:val="28"/>
        </w:rPr>
        <w:t>atelce ŠD,</w:t>
      </w:r>
    </w:p>
    <w:p w:rsidR="00BF5FA8" w:rsidRPr="00BF5FA8" w:rsidRDefault="00BF5FA8" w:rsidP="007C4EC7">
      <w:pPr>
        <w:numPr>
          <w:ilvl w:val="0"/>
          <w:numId w:val="6"/>
        </w:numPr>
        <w:jc w:val="both"/>
        <w:rPr>
          <w:sz w:val="28"/>
          <w:szCs w:val="28"/>
        </w:rPr>
      </w:pPr>
      <w:r w:rsidRPr="00BF5FA8">
        <w:rPr>
          <w:sz w:val="28"/>
          <w:szCs w:val="28"/>
        </w:rPr>
        <w:t>žák může být</w:t>
      </w:r>
      <w:r>
        <w:rPr>
          <w:sz w:val="28"/>
          <w:szCs w:val="28"/>
        </w:rPr>
        <w:t xml:space="preserve"> z činnosti ŠD</w:t>
      </w:r>
      <w:r w:rsidRPr="00BF5FA8">
        <w:rPr>
          <w:sz w:val="28"/>
          <w:szCs w:val="28"/>
        </w:rPr>
        <w:t xml:space="preserve"> vyloučen při závažném nebo opakovaném nedodržování Vnitřního řádu školní družiny,</w:t>
      </w:r>
    </w:p>
    <w:p w:rsidR="00082E2D" w:rsidRDefault="00BF5FA8" w:rsidP="007C4EC7">
      <w:pPr>
        <w:numPr>
          <w:ilvl w:val="0"/>
          <w:numId w:val="6"/>
        </w:numPr>
        <w:jc w:val="both"/>
        <w:rPr>
          <w:sz w:val="28"/>
          <w:szCs w:val="28"/>
        </w:rPr>
      </w:pPr>
      <w:r>
        <w:rPr>
          <w:sz w:val="28"/>
          <w:szCs w:val="28"/>
        </w:rPr>
        <w:t>o</w:t>
      </w:r>
      <w:r w:rsidR="00082E2D" w:rsidRPr="007906C8">
        <w:rPr>
          <w:sz w:val="28"/>
          <w:szCs w:val="28"/>
        </w:rPr>
        <w:t xml:space="preserve"> podmínečném vyloučení rozhodne ředitel v případě závažného provinění se stanovením zkušební lhůty, a </w:t>
      </w:r>
      <w:r>
        <w:rPr>
          <w:sz w:val="28"/>
          <w:szCs w:val="28"/>
        </w:rPr>
        <w:t>to na dobu nejdéle jednoho roku,</w:t>
      </w:r>
    </w:p>
    <w:p w:rsidR="00082E2D" w:rsidRPr="007906C8" w:rsidRDefault="00BF5FA8" w:rsidP="007C4EC7">
      <w:pPr>
        <w:numPr>
          <w:ilvl w:val="0"/>
          <w:numId w:val="6"/>
        </w:numPr>
        <w:jc w:val="both"/>
        <w:rPr>
          <w:sz w:val="28"/>
          <w:szCs w:val="28"/>
        </w:rPr>
      </w:pPr>
      <w:r>
        <w:rPr>
          <w:sz w:val="28"/>
          <w:szCs w:val="28"/>
        </w:rPr>
        <w:t>o</w:t>
      </w:r>
      <w:r w:rsidR="00082E2D" w:rsidRPr="007906C8">
        <w:rPr>
          <w:sz w:val="28"/>
          <w:szCs w:val="28"/>
        </w:rPr>
        <w:t xml:space="preserve"> vyloučení z docházky do ŠD rozhodně ředitel školy na základě písemného návrhu vychovatelky ŠD a po projednání v pedagogické radě. O podmínečném nebo úplném vyloučení rozhoduje ředitel ve správním řízení. </w:t>
      </w:r>
    </w:p>
    <w:p w:rsidR="002C196F" w:rsidRDefault="002C196F" w:rsidP="00A70B32">
      <w:pPr>
        <w:ind w:right="-648"/>
        <w:rPr>
          <w:color w:val="000000"/>
          <w:sz w:val="28"/>
          <w:szCs w:val="28"/>
        </w:rPr>
      </w:pPr>
    </w:p>
    <w:p w:rsidR="00082E2D" w:rsidRDefault="00812210" w:rsidP="00082E2D">
      <w:pPr>
        <w:jc w:val="both"/>
        <w:rPr>
          <w:b/>
          <w:sz w:val="28"/>
          <w:szCs w:val="28"/>
        </w:rPr>
      </w:pPr>
      <w:r>
        <w:rPr>
          <w:b/>
          <w:sz w:val="28"/>
          <w:szCs w:val="28"/>
        </w:rPr>
        <w:t xml:space="preserve">     </w:t>
      </w:r>
      <w:r w:rsidR="00A11948">
        <w:rPr>
          <w:b/>
          <w:sz w:val="28"/>
          <w:szCs w:val="28"/>
        </w:rPr>
        <w:t>4.4</w:t>
      </w:r>
      <w:r w:rsidR="00082E2D" w:rsidRPr="00431CFC">
        <w:rPr>
          <w:b/>
          <w:sz w:val="28"/>
          <w:szCs w:val="28"/>
        </w:rPr>
        <w:t xml:space="preserve">. Podmínky bezpečnosti a ochrany zdraví </w:t>
      </w:r>
      <w:r w:rsidR="00082E2D">
        <w:rPr>
          <w:b/>
          <w:sz w:val="28"/>
          <w:szCs w:val="28"/>
        </w:rPr>
        <w:t xml:space="preserve"> </w:t>
      </w:r>
    </w:p>
    <w:p w:rsidR="00082E2D" w:rsidRPr="004F2E50" w:rsidRDefault="00082E2D" w:rsidP="00082E2D">
      <w:pPr>
        <w:jc w:val="both"/>
        <w:rPr>
          <w:b/>
          <w:sz w:val="8"/>
          <w:szCs w:val="8"/>
        </w:rPr>
      </w:pPr>
    </w:p>
    <w:p w:rsidR="00082E2D" w:rsidRPr="002E6D7D" w:rsidRDefault="00082E2D" w:rsidP="007C4EC7">
      <w:pPr>
        <w:numPr>
          <w:ilvl w:val="0"/>
          <w:numId w:val="11"/>
        </w:numPr>
        <w:shd w:val="clear" w:color="auto" w:fill="FFFFFF"/>
        <w:rPr>
          <w:color w:val="000000" w:themeColor="text1"/>
          <w:sz w:val="28"/>
          <w:szCs w:val="28"/>
        </w:rPr>
      </w:pPr>
      <w:r w:rsidRPr="002E6D7D">
        <w:rPr>
          <w:color w:val="000000" w:themeColor="text1"/>
          <w:sz w:val="28"/>
          <w:szCs w:val="28"/>
        </w:rPr>
        <w:t>Při pobytu ve školní družině dodržuje žák vnitřní řád školní družiny a řídí se pokyny vychovatelek,</w:t>
      </w:r>
    </w:p>
    <w:p w:rsidR="00082E2D" w:rsidRPr="002E6D7D" w:rsidRDefault="00082E2D" w:rsidP="007C4EC7">
      <w:pPr>
        <w:numPr>
          <w:ilvl w:val="0"/>
          <w:numId w:val="10"/>
        </w:numPr>
        <w:jc w:val="both"/>
        <w:rPr>
          <w:color w:val="000000" w:themeColor="text1"/>
          <w:sz w:val="28"/>
          <w:szCs w:val="28"/>
        </w:rPr>
      </w:pPr>
      <w:r w:rsidRPr="002E6D7D">
        <w:rPr>
          <w:color w:val="000000" w:themeColor="text1"/>
          <w:sz w:val="28"/>
          <w:szCs w:val="28"/>
        </w:rPr>
        <w:t>za bezpečnost dětí ve školní družině odpovídá od příchodu žáka do družiny až do jeho odchodu vychovatelka,</w:t>
      </w:r>
    </w:p>
    <w:p w:rsidR="00082E2D" w:rsidRPr="002E6D7D" w:rsidRDefault="00082E2D" w:rsidP="007C4EC7">
      <w:pPr>
        <w:numPr>
          <w:ilvl w:val="0"/>
          <w:numId w:val="10"/>
        </w:numPr>
        <w:shd w:val="clear" w:color="auto" w:fill="FFFFFF"/>
        <w:rPr>
          <w:color w:val="000000" w:themeColor="text1"/>
          <w:sz w:val="28"/>
          <w:szCs w:val="28"/>
        </w:rPr>
      </w:pPr>
      <w:r w:rsidRPr="002E6D7D">
        <w:rPr>
          <w:color w:val="000000" w:themeColor="text1"/>
          <w:sz w:val="28"/>
          <w:szCs w:val="28"/>
        </w:rPr>
        <w:t>za žáka, který byl ve škole a nedostavil se do školní družiny, vychovatelka neodpovídá,</w:t>
      </w:r>
    </w:p>
    <w:p w:rsidR="00082E2D" w:rsidRPr="002E6D7D" w:rsidRDefault="00082E2D" w:rsidP="007C4EC7">
      <w:pPr>
        <w:numPr>
          <w:ilvl w:val="0"/>
          <w:numId w:val="10"/>
        </w:numPr>
        <w:jc w:val="both"/>
        <w:rPr>
          <w:color w:val="000000" w:themeColor="text1"/>
          <w:sz w:val="28"/>
          <w:szCs w:val="28"/>
        </w:rPr>
      </w:pPr>
      <w:r w:rsidRPr="002E6D7D">
        <w:rPr>
          <w:color w:val="000000" w:themeColor="text1"/>
          <w:sz w:val="28"/>
          <w:szCs w:val="28"/>
        </w:rPr>
        <w:t>nepřítomnost žáka je zaznamenávána každý den v Přehledu výchovně vzdělávací práce,</w:t>
      </w:r>
    </w:p>
    <w:p w:rsidR="00082E2D" w:rsidRPr="002E6D7D" w:rsidRDefault="00082E2D" w:rsidP="007C4EC7">
      <w:pPr>
        <w:numPr>
          <w:ilvl w:val="0"/>
          <w:numId w:val="10"/>
        </w:numPr>
        <w:shd w:val="clear" w:color="auto" w:fill="FFFFFF"/>
        <w:rPr>
          <w:color w:val="000000" w:themeColor="text1"/>
          <w:sz w:val="28"/>
          <w:szCs w:val="28"/>
        </w:rPr>
      </w:pPr>
      <w:r w:rsidRPr="002E6D7D">
        <w:rPr>
          <w:color w:val="000000" w:themeColor="text1"/>
          <w:sz w:val="28"/>
          <w:szCs w:val="28"/>
        </w:rPr>
        <w:t xml:space="preserve">žáci jsou poučeni o pravidlech bezpečnosti a ochrany zdraví při pobytu ve školní družině, </w:t>
      </w:r>
      <w:r>
        <w:rPr>
          <w:color w:val="000000" w:themeColor="text1"/>
          <w:sz w:val="28"/>
          <w:szCs w:val="28"/>
        </w:rPr>
        <w:t>záznam o tomto poučení je v P</w:t>
      </w:r>
      <w:r w:rsidRPr="002E6D7D">
        <w:rPr>
          <w:color w:val="000000" w:themeColor="text1"/>
          <w:sz w:val="28"/>
          <w:szCs w:val="28"/>
        </w:rPr>
        <w:t>řehledu výchovně vzdělávací práce</w:t>
      </w:r>
      <w:r>
        <w:rPr>
          <w:color w:val="000000" w:themeColor="text1"/>
          <w:sz w:val="28"/>
          <w:szCs w:val="28"/>
        </w:rPr>
        <w:t>,</w:t>
      </w:r>
    </w:p>
    <w:p w:rsidR="00082E2D" w:rsidRPr="002E6D7D" w:rsidRDefault="00082E2D" w:rsidP="007C4EC7">
      <w:pPr>
        <w:numPr>
          <w:ilvl w:val="0"/>
          <w:numId w:val="10"/>
        </w:numPr>
        <w:jc w:val="both"/>
        <w:rPr>
          <w:color w:val="000000" w:themeColor="text1"/>
          <w:sz w:val="28"/>
          <w:szCs w:val="28"/>
        </w:rPr>
      </w:pPr>
      <w:r w:rsidRPr="002E6D7D">
        <w:rPr>
          <w:color w:val="000000" w:themeColor="text1"/>
          <w:sz w:val="28"/>
          <w:szCs w:val="28"/>
        </w:rPr>
        <w:t>při standardní činnosti školní družiny odpovídá vychovatelka za bezpečnost 25 žáků, p</w:t>
      </w:r>
      <w:r>
        <w:rPr>
          <w:color w:val="000000" w:themeColor="text1"/>
          <w:sz w:val="28"/>
          <w:szCs w:val="28"/>
        </w:rPr>
        <w:t xml:space="preserve">ři větším počtu </w:t>
      </w:r>
      <w:r w:rsidRPr="002E6D7D">
        <w:rPr>
          <w:color w:val="000000" w:themeColor="text1"/>
          <w:sz w:val="28"/>
          <w:szCs w:val="28"/>
        </w:rPr>
        <w:t>nebo v mimořádných případech např. návštěva divadla, dopravního hřiště, výletu… určí ředitelka školy další dospělou osobu k dozoru,</w:t>
      </w:r>
    </w:p>
    <w:p w:rsidR="00082E2D" w:rsidRPr="002E6D7D" w:rsidRDefault="00082E2D" w:rsidP="007C4EC7">
      <w:pPr>
        <w:numPr>
          <w:ilvl w:val="0"/>
          <w:numId w:val="10"/>
        </w:numPr>
        <w:jc w:val="both"/>
        <w:rPr>
          <w:color w:val="000000" w:themeColor="text1"/>
          <w:sz w:val="28"/>
          <w:szCs w:val="28"/>
        </w:rPr>
      </w:pPr>
      <w:r w:rsidRPr="002E6D7D">
        <w:rPr>
          <w:color w:val="000000" w:themeColor="text1"/>
          <w:sz w:val="28"/>
          <w:szCs w:val="28"/>
        </w:rPr>
        <w:t>dojde-li k úrazu, zajistí vychovatelka první pomoc, u vážného poranění pak lékařské ošetření, informuje zákonné zástupce, vyplní patřičnou dokumentaci o úrazu,</w:t>
      </w:r>
    </w:p>
    <w:p w:rsidR="00082E2D" w:rsidRPr="002E6D7D" w:rsidRDefault="00082E2D" w:rsidP="007C4EC7">
      <w:pPr>
        <w:numPr>
          <w:ilvl w:val="0"/>
          <w:numId w:val="10"/>
        </w:numPr>
        <w:shd w:val="clear" w:color="auto" w:fill="FFFFFF"/>
        <w:jc w:val="both"/>
        <w:rPr>
          <w:color w:val="000000" w:themeColor="text1"/>
          <w:sz w:val="28"/>
          <w:szCs w:val="28"/>
        </w:rPr>
      </w:pPr>
      <w:r w:rsidRPr="002E6D7D">
        <w:rPr>
          <w:color w:val="000000" w:themeColor="text1"/>
          <w:sz w:val="28"/>
          <w:szCs w:val="28"/>
        </w:rPr>
        <w:t xml:space="preserve">všechny děti jsou povinny dbát o svou vlastní bezpečnost a zdraví i o bezpečnost a zdraví spolužáků. </w:t>
      </w:r>
    </w:p>
    <w:p w:rsidR="00082E2D" w:rsidRDefault="00082E2D" w:rsidP="00A70B32">
      <w:pPr>
        <w:ind w:right="-648"/>
        <w:rPr>
          <w:color w:val="000000"/>
          <w:sz w:val="28"/>
          <w:szCs w:val="28"/>
        </w:rPr>
      </w:pPr>
    </w:p>
    <w:p w:rsidR="004819D7" w:rsidRDefault="004819D7" w:rsidP="00A70B32">
      <w:pPr>
        <w:ind w:right="-648"/>
        <w:rPr>
          <w:color w:val="000000"/>
          <w:sz w:val="28"/>
          <w:szCs w:val="28"/>
        </w:rPr>
      </w:pPr>
    </w:p>
    <w:p w:rsidR="00812210" w:rsidRDefault="00812210" w:rsidP="00082E2D">
      <w:pPr>
        <w:pStyle w:val="Bezmezer"/>
        <w:rPr>
          <w:b/>
          <w:sz w:val="28"/>
          <w:szCs w:val="28"/>
        </w:rPr>
      </w:pPr>
      <w:r>
        <w:rPr>
          <w:b/>
          <w:bCs/>
          <w:sz w:val="28"/>
          <w:szCs w:val="28"/>
        </w:rPr>
        <w:t xml:space="preserve">     </w:t>
      </w:r>
      <w:r w:rsidR="00A11948">
        <w:rPr>
          <w:b/>
          <w:bCs/>
          <w:sz w:val="28"/>
          <w:szCs w:val="28"/>
        </w:rPr>
        <w:t>4.5</w:t>
      </w:r>
      <w:r w:rsidR="00082E2D" w:rsidRPr="00AF3FF7">
        <w:rPr>
          <w:b/>
          <w:sz w:val="28"/>
          <w:szCs w:val="28"/>
        </w:rPr>
        <w:t>.</w:t>
      </w:r>
      <w:r w:rsidR="00082E2D">
        <w:rPr>
          <w:b/>
          <w:sz w:val="28"/>
          <w:szCs w:val="28"/>
        </w:rPr>
        <w:t xml:space="preserve"> Podmínky z</w:t>
      </w:r>
      <w:r w:rsidR="00082E2D" w:rsidRPr="00AF3FF7">
        <w:rPr>
          <w:b/>
          <w:sz w:val="28"/>
          <w:szCs w:val="28"/>
        </w:rPr>
        <w:t>abezpečení zájmových činností žáků se speciálními</w:t>
      </w:r>
    </w:p>
    <w:p w:rsidR="00082E2D" w:rsidRPr="00AF3FF7" w:rsidRDefault="00812210" w:rsidP="00082E2D">
      <w:pPr>
        <w:pStyle w:val="Bezmezer"/>
        <w:rPr>
          <w:b/>
          <w:sz w:val="28"/>
          <w:szCs w:val="28"/>
        </w:rPr>
      </w:pPr>
      <w:r>
        <w:rPr>
          <w:b/>
          <w:sz w:val="28"/>
          <w:szCs w:val="28"/>
        </w:rPr>
        <w:t xml:space="preserve">           </w:t>
      </w:r>
      <w:r w:rsidR="00082E2D" w:rsidRPr="00AF3FF7">
        <w:rPr>
          <w:b/>
          <w:sz w:val="28"/>
          <w:szCs w:val="28"/>
        </w:rPr>
        <w:t xml:space="preserve"> vzdělávacími potřebami</w:t>
      </w:r>
    </w:p>
    <w:p w:rsidR="00082E2D" w:rsidRPr="004F2E50" w:rsidRDefault="00082E2D" w:rsidP="00082E2D">
      <w:pPr>
        <w:rPr>
          <w:sz w:val="8"/>
          <w:szCs w:val="8"/>
        </w:rPr>
      </w:pPr>
    </w:p>
    <w:p w:rsidR="00082E2D" w:rsidRPr="00115B36" w:rsidRDefault="00082E2D" w:rsidP="00082E2D">
      <w:pPr>
        <w:jc w:val="both"/>
        <w:rPr>
          <w:sz w:val="28"/>
          <w:szCs w:val="28"/>
        </w:rPr>
      </w:pPr>
      <w:r w:rsidRPr="00115B36">
        <w:rPr>
          <w:sz w:val="28"/>
          <w:szCs w:val="28"/>
        </w:rPr>
        <w:t>Účastníci zájmového vzdělávání se speciálními vzdělávacími potřebami jsou individuálně integrováni do oddělení školní družiny s využitím speciálních pedagogických postupů.</w:t>
      </w:r>
      <w:r>
        <w:rPr>
          <w:sz w:val="28"/>
          <w:szCs w:val="28"/>
        </w:rPr>
        <w:t xml:space="preserve"> Vychovatelka družiny</w:t>
      </w:r>
      <w:r w:rsidRPr="00115B36">
        <w:rPr>
          <w:sz w:val="28"/>
          <w:szCs w:val="28"/>
        </w:rPr>
        <w:t xml:space="preserve"> spolupracuje s výchovnou poradkyní školy, PPP, SPC, případně jinými poradenskými zařízeními.</w:t>
      </w:r>
    </w:p>
    <w:p w:rsidR="00082E2D" w:rsidRPr="00115B36" w:rsidRDefault="00082E2D" w:rsidP="00082E2D">
      <w:pPr>
        <w:jc w:val="both"/>
        <w:rPr>
          <w:sz w:val="28"/>
          <w:szCs w:val="28"/>
        </w:rPr>
      </w:pPr>
      <w:r>
        <w:rPr>
          <w:sz w:val="28"/>
          <w:szCs w:val="28"/>
        </w:rPr>
        <w:t xml:space="preserve"> </w:t>
      </w:r>
    </w:p>
    <w:p w:rsidR="00082E2D" w:rsidRPr="00115B36" w:rsidRDefault="00082E2D" w:rsidP="00082E2D">
      <w:pPr>
        <w:rPr>
          <w:sz w:val="28"/>
          <w:szCs w:val="28"/>
        </w:rPr>
      </w:pPr>
      <w:r w:rsidRPr="00115B36">
        <w:rPr>
          <w:i/>
          <w:sz w:val="28"/>
          <w:szCs w:val="28"/>
        </w:rPr>
        <w:t>Specifické pedagogické cíle pro děti se speciálními vzdělávacími potřebami</w:t>
      </w:r>
      <w:r w:rsidRPr="00115B36">
        <w:rPr>
          <w:sz w:val="28"/>
          <w:szCs w:val="28"/>
        </w:rPr>
        <w:t>:</w:t>
      </w:r>
    </w:p>
    <w:p w:rsidR="00082E2D" w:rsidRPr="00AF3FF7" w:rsidRDefault="00082E2D" w:rsidP="007C4EC7">
      <w:pPr>
        <w:pStyle w:val="Odstavecseseznamem"/>
        <w:numPr>
          <w:ilvl w:val="0"/>
          <w:numId w:val="14"/>
        </w:numPr>
        <w:rPr>
          <w:rFonts w:ascii="Times New Roman" w:hAnsi="Times New Roman" w:cs="Times New Roman"/>
          <w:sz w:val="28"/>
          <w:szCs w:val="28"/>
        </w:rPr>
      </w:pPr>
      <w:r w:rsidRPr="00AF3FF7">
        <w:rPr>
          <w:rFonts w:ascii="Times New Roman" w:hAnsi="Times New Roman" w:cs="Times New Roman"/>
          <w:sz w:val="28"/>
          <w:szCs w:val="28"/>
        </w:rPr>
        <w:t>začlenění do všech aktivit školní družiny v nejvyšší možné míře,</w:t>
      </w:r>
    </w:p>
    <w:p w:rsidR="00082E2D" w:rsidRPr="00AF3FF7" w:rsidRDefault="00082E2D" w:rsidP="007C4EC7">
      <w:pPr>
        <w:pStyle w:val="Odstavecseseznamem"/>
        <w:numPr>
          <w:ilvl w:val="0"/>
          <w:numId w:val="14"/>
        </w:numPr>
        <w:rPr>
          <w:rFonts w:ascii="Times New Roman" w:hAnsi="Times New Roman" w:cs="Times New Roman"/>
          <w:sz w:val="28"/>
          <w:szCs w:val="28"/>
        </w:rPr>
      </w:pPr>
      <w:r w:rsidRPr="00AF3FF7">
        <w:rPr>
          <w:rFonts w:ascii="Times New Roman" w:hAnsi="Times New Roman" w:cs="Times New Roman"/>
          <w:sz w:val="28"/>
          <w:szCs w:val="28"/>
        </w:rPr>
        <w:t>podpůrná opatření k začlenění do činností –speciální pomůcky, individuální péče,</w:t>
      </w:r>
    </w:p>
    <w:p w:rsidR="00082E2D" w:rsidRPr="00AF3FF7" w:rsidRDefault="00082E2D" w:rsidP="007C4EC7">
      <w:pPr>
        <w:pStyle w:val="Odstavecseseznamem"/>
        <w:numPr>
          <w:ilvl w:val="0"/>
          <w:numId w:val="14"/>
        </w:numPr>
        <w:rPr>
          <w:rFonts w:ascii="Times New Roman" w:hAnsi="Times New Roman" w:cs="Times New Roman"/>
          <w:sz w:val="28"/>
          <w:szCs w:val="28"/>
        </w:rPr>
      </w:pPr>
      <w:r w:rsidRPr="00AF3FF7">
        <w:rPr>
          <w:rFonts w:ascii="Times New Roman" w:hAnsi="Times New Roman" w:cs="Times New Roman"/>
          <w:sz w:val="28"/>
          <w:szCs w:val="28"/>
        </w:rPr>
        <w:t>činnosti respektující možnosti žáka – činnosti shodné na úrovni žáka,</w:t>
      </w:r>
    </w:p>
    <w:p w:rsidR="00082E2D" w:rsidRPr="00AF3FF7" w:rsidRDefault="00082E2D" w:rsidP="007C4EC7">
      <w:pPr>
        <w:pStyle w:val="Odstavecseseznamem"/>
        <w:numPr>
          <w:ilvl w:val="0"/>
          <w:numId w:val="14"/>
        </w:numPr>
        <w:rPr>
          <w:rFonts w:ascii="Times New Roman" w:hAnsi="Times New Roman" w:cs="Times New Roman"/>
          <w:sz w:val="28"/>
          <w:szCs w:val="28"/>
        </w:rPr>
      </w:pPr>
      <w:r w:rsidRPr="00AF3FF7">
        <w:rPr>
          <w:rFonts w:ascii="Times New Roman" w:hAnsi="Times New Roman" w:cs="Times New Roman"/>
          <w:sz w:val="28"/>
          <w:szCs w:val="28"/>
        </w:rPr>
        <w:t>specifické činnosti s cílem reedukační péče o žáka.</w:t>
      </w:r>
    </w:p>
    <w:p w:rsidR="00082E2D" w:rsidRDefault="00082E2D" w:rsidP="00082E2D">
      <w:pPr>
        <w:pStyle w:val="Zkladntext"/>
        <w:spacing w:after="0"/>
        <w:jc w:val="both"/>
        <w:rPr>
          <w:bCs/>
          <w:sz w:val="28"/>
          <w:szCs w:val="28"/>
        </w:rPr>
      </w:pPr>
    </w:p>
    <w:p w:rsidR="00812210" w:rsidRDefault="00812210" w:rsidP="00082E2D">
      <w:pPr>
        <w:pStyle w:val="Zkladntext"/>
        <w:spacing w:after="0"/>
        <w:jc w:val="both"/>
        <w:rPr>
          <w:b/>
          <w:bCs/>
          <w:sz w:val="28"/>
          <w:szCs w:val="28"/>
        </w:rPr>
      </w:pPr>
      <w:r>
        <w:rPr>
          <w:b/>
          <w:bCs/>
          <w:sz w:val="28"/>
          <w:szCs w:val="28"/>
        </w:rPr>
        <w:t xml:space="preserve">     </w:t>
      </w:r>
      <w:r w:rsidR="00A11948">
        <w:rPr>
          <w:b/>
          <w:bCs/>
          <w:sz w:val="28"/>
          <w:szCs w:val="28"/>
        </w:rPr>
        <w:t>4.6</w:t>
      </w:r>
      <w:r w:rsidR="00082E2D">
        <w:rPr>
          <w:b/>
          <w:bCs/>
          <w:sz w:val="28"/>
          <w:szCs w:val="28"/>
        </w:rPr>
        <w:t xml:space="preserve">. </w:t>
      </w:r>
      <w:r w:rsidR="00082E2D">
        <w:rPr>
          <w:b/>
          <w:sz w:val="28"/>
          <w:szCs w:val="28"/>
        </w:rPr>
        <w:t>Podmínky z</w:t>
      </w:r>
      <w:r w:rsidR="00082E2D" w:rsidRPr="00AF3FF7">
        <w:rPr>
          <w:b/>
          <w:sz w:val="28"/>
          <w:szCs w:val="28"/>
        </w:rPr>
        <w:t>abezpečení</w:t>
      </w:r>
      <w:r w:rsidR="00082E2D" w:rsidRPr="00030EF6">
        <w:rPr>
          <w:b/>
          <w:bCs/>
          <w:sz w:val="28"/>
          <w:szCs w:val="28"/>
        </w:rPr>
        <w:t xml:space="preserve"> zájmových činností žáků se zdravotním </w:t>
      </w:r>
    </w:p>
    <w:p w:rsidR="00082E2D" w:rsidRDefault="00812210" w:rsidP="00082E2D">
      <w:pPr>
        <w:pStyle w:val="Zkladntext"/>
        <w:spacing w:after="0"/>
        <w:jc w:val="both"/>
        <w:rPr>
          <w:b/>
          <w:bCs/>
          <w:sz w:val="28"/>
          <w:szCs w:val="28"/>
        </w:rPr>
      </w:pPr>
      <w:r>
        <w:rPr>
          <w:b/>
          <w:bCs/>
          <w:sz w:val="28"/>
          <w:szCs w:val="28"/>
        </w:rPr>
        <w:t xml:space="preserve">            </w:t>
      </w:r>
      <w:r w:rsidR="00082E2D" w:rsidRPr="00030EF6">
        <w:rPr>
          <w:b/>
          <w:bCs/>
          <w:sz w:val="28"/>
          <w:szCs w:val="28"/>
        </w:rPr>
        <w:t>a sociálním</w:t>
      </w:r>
      <w:r w:rsidR="00082E2D">
        <w:rPr>
          <w:b/>
          <w:bCs/>
          <w:sz w:val="28"/>
          <w:szCs w:val="28"/>
        </w:rPr>
        <w:t xml:space="preserve"> z</w:t>
      </w:r>
      <w:r w:rsidR="00082E2D" w:rsidRPr="00030EF6">
        <w:rPr>
          <w:b/>
          <w:bCs/>
          <w:sz w:val="28"/>
          <w:szCs w:val="28"/>
        </w:rPr>
        <w:t>nevýhodněním</w:t>
      </w:r>
    </w:p>
    <w:p w:rsidR="00082E2D" w:rsidRPr="004F2E50" w:rsidRDefault="00082E2D" w:rsidP="00082E2D">
      <w:pPr>
        <w:pStyle w:val="Zkladntext"/>
        <w:spacing w:after="0"/>
        <w:jc w:val="both"/>
        <w:rPr>
          <w:b/>
          <w:bCs/>
          <w:sz w:val="8"/>
          <w:szCs w:val="8"/>
        </w:rPr>
      </w:pPr>
    </w:p>
    <w:p w:rsidR="00082E2D" w:rsidRDefault="00082E2D" w:rsidP="00082E2D">
      <w:pPr>
        <w:autoSpaceDE w:val="0"/>
        <w:autoSpaceDN w:val="0"/>
        <w:adjustRightInd w:val="0"/>
        <w:rPr>
          <w:sz w:val="28"/>
          <w:szCs w:val="28"/>
        </w:rPr>
      </w:pPr>
      <w:r w:rsidRPr="00030EF6">
        <w:rPr>
          <w:sz w:val="28"/>
          <w:szCs w:val="28"/>
        </w:rPr>
        <w:lastRenderedPageBreak/>
        <w:t>U dětí se zdravotním znevýhodněním</w:t>
      </w:r>
      <w:r>
        <w:rPr>
          <w:sz w:val="28"/>
          <w:szCs w:val="28"/>
        </w:rPr>
        <w:t xml:space="preserve"> </w:t>
      </w:r>
      <w:r w:rsidRPr="00030EF6">
        <w:rPr>
          <w:sz w:val="28"/>
          <w:szCs w:val="28"/>
        </w:rPr>
        <w:t>je zohledňováno přiměřené zatížení v</w:t>
      </w:r>
      <w:r>
        <w:rPr>
          <w:sz w:val="28"/>
          <w:szCs w:val="28"/>
        </w:rPr>
        <w:t> </w:t>
      </w:r>
      <w:r w:rsidRPr="00030EF6">
        <w:rPr>
          <w:sz w:val="28"/>
          <w:szCs w:val="28"/>
        </w:rPr>
        <w:t>pří</w:t>
      </w:r>
      <w:r>
        <w:rPr>
          <w:sz w:val="28"/>
          <w:szCs w:val="28"/>
        </w:rPr>
        <w:t>-</w:t>
      </w:r>
      <w:proofErr w:type="spellStart"/>
      <w:r w:rsidRPr="00030EF6">
        <w:rPr>
          <w:sz w:val="28"/>
          <w:szCs w:val="28"/>
        </w:rPr>
        <w:t>padě</w:t>
      </w:r>
      <w:proofErr w:type="spellEnd"/>
      <w:r w:rsidRPr="00030EF6">
        <w:rPr>
          <w:sz w:val="28"/>
          <w:szCs w:val="28"/>
        </w:rPr>
        <w:t xml:space="preserve"> pohybových aktivit, vycházek. Třídní učitel a zákonní</w:t>
      </w:r>
      <w:r>
        <w:rPr>
          <w:sz w:val="28"/>
          <w:szCs w:val="28"/>
        </w:rPr>
        <w:t xml:space="preserve"> </w:t>
      </w:r>
      <w:r w:rsidRPr="00030EF6">
        <w:rPr>
          <w:sz w:val="28"/>
          <w:szCs w:val="28"/>
        </w:rPr>
        <w:t xml:space="preserve">zástupci informují vychovatele o všech změnách zdravotního stavu dítěte. </w:t>
      </w:r>
    </w:p>
    <w:p w:rsidR="00082E2D" w:rsidRPr="00030EF6" w:rsidRDefault="00082E2D" w:rsidP="00082E2D">
      <w:pPr>
        <w:autoSpaceDE w:val="0"/>
        <w:autoSpaceDN w:val="0"/>
        <w:adjustRightInd w:val="0"/>
        <w:rPr>
          <w:sz w:val="28"/>
          <w:szCs w:val="28"/>
        </w:rPr>
      </w:pPr>
      <w:r w:rsidRPr="00030EF6">
        <w:rPr>
          <w:sz w:val="28"/>
          <w:szCs w:val="28"/>
        </w:rPr>
        <w:t>Dětem se sociálním</w:t>
      </w:r>
      <w:r>
        <w:rPr>
          <w:sz w:val="28"/>
          <w:szCs w:val="28"/>
        </w:rPr>
        <w:t xml:space="preserve"> </w:t>
      </w:r>
      <w:r w:rsidRPr="00030EF6">
        <w:rPr>
          <w:sz w:val="28"/>
          <w:szCs w:val="28"/>
        </w:rPr>
        <w:t>znevýhodněním mohou být poskytnuty pomůcky nezbytné pro naplňování výchovně vzdělávacího</w:t>
      </w:r>
      <w:r>
        <w:rPr>
          <w:sz w:val="28"/>
          <w:szCs w:val="28"/>
        </w:rPr>
        <w:t xml:space="preserve"> </w:t>
      </w:r>
      <w:r w:rsidRPr="00030EF6">
        <w:rPr>
          <w:sz w:val="28"/>
          <w:szCs w:val="28"/>
        </w:rPr>
        <w:t>programu školní družiny, zvláštní péče je u těchto dětí věnována i přípravě na vyučování.</w:t>
      </w:r>
      <w:r>
        <w:rPr>
          <w:sz w:val="28"/>
          <w:szCs w:val="28"/>
        </w:rPr>
        <w:t xml:space="preserve"> Pokud </w:t>
      </w:r>
      <w:r w:rsidRPr="00030EF6">
        <w:rPr>
          <w:sz w:val="28"/>
          <w:szCs w:val="28"/>
        </w:rPr>
        <w:t xml:space="preserve">zákonný zástupce prokáže, že splňuje podmínky stanovené v § 11 vyhlášky MŠMT 74/2005 Sb., </w:t>
      </w:r>
      <w:r>
        <w:rPr>
          <w:sz w:val="28"/>
          <w:szCs w:val="28"/>
        </w:rPr>
        <w:t xml:space="preserve">o </w:t>
      </w:r>
      <w:r w:rsidRPr="00030EF6">
        <w:rPr>
          <w:sz w:val="28"/>
          <w:szCs w:val="28"/>
        </w:rPr>
        <w:t>zájmovém vzdělávání, může požádat o snížení či prominutí úplaty.</w:t>
      </w:r>
    </w:p>
    <w:p w:rsidR="00082E2D" w:rsidRDefault="00082E2D" w:rsidP="00082E2D">
      <w:pPr>
        <w:pStyle w:val="Zkladntext"/>
        <w:jc w:val="both"/>
        <w:rPr>
          <w:sz w:val="28"/>
        </w:rPr>
      </w:pPr>
    </w:p>
    <w:p w:rsidR="00812210" w:rsidRDefault="00812210" w:rsidP="00812210">
      <w:pPr>
        <w:pStyle w:val="Zkladntext"/>
        <w:spacing w:after="0"/>
        <w:jc w:val="both"/>
        <w:rPr>
          <w:b/>
          <w:sz w:val="28"/>
        </w:rPr>
      </w:pPr>
      <w:r>
        <w:rPr>
          <w:b/>
          <w:sz w:val="28"/>
        </w:rPr>
        <w:t xml:space="preserve">     </w:t>
      </w:r>
      <w:r w:rsidR="00A11948">
        <w:rPr>
          <w:b/>
          <w:sz w:val="28"/>
        </w:rPr>
        <w:t>4.7</w:t>
      </w:r>
      <w:r w:rsidR="00082E2D">
        <w:rPr>
          <w:b/>
          <w:sz w:val="28"/>
        </w:rPr>
        <w:t xml:space="preserve">. </w:t>
      </w:r>
      <w:r w:rsidR="00082E2D" w:rsidRPr="004C2DC7">
        <w:rPr>
          <w:b/>
          <w:sz w:val="28"/>
        </w:rPr>
        <w:t xml:space="preserve"> </w:t>
      </w:r>
      <w:r w:rsidR="00082E2D">
        <w:rPr>
          <w:b/>
          <w:sz w:val="28"/>
          <w:szCs w:val="28"/>
        </w:rPr>
        <w:t>Podmínky z</w:t>
      </w:r>
      <w:r w:rsidR="00082E2D" w:rsidRPr="00AF3FF7">
        <w:rPr>
          <w:b/>
          <w:sz w:val="28"/>
          <w:szCs w:val="28"/>
        </w:rPr>
        <w:t>abezpečení</w:t>
      </w:r>
      <w:r w:rsidR="00082E2D" w:rsidRPr="004C2DC7">
        <w:rPr>
          <w:b/>
          <w:sz w:val="28"/>
        </w:rPr>
        <w:t xml:space="preserve"> zájmovéh</w:t>
      </w:r>
      <w:r w:rsidR="00082E2D">
        <w:rPr>
          <w:b/>
          <w:sz w:val="28"/>
        </w:rPr>
        <w:t xml:space="preserve">o vzdělávání </w:t>
      </w:r>
      <w:r w:rsidR="00082E2D" w:rsidRPr="004C2DC7">
        <w:rPr>
          <w:b/>
          <w:sz w:val="28"/>
        </w:rPr>
        <w:t>žáků mimořádně</w:t>
      </w:r>
    </w:p>
    <w:p w:rsidR="00082E2D" w:rsidRDefault="00812210" w:rsidP="00812210">
      <w:pPr>
        <w:pStyle w:val="Zkladntext"/>
        <w:spacing w:after="0"/>
        <w:jc w:val="both"/>
        <w:rPr>
          <w:b/>
          <w:sz w:val="28"/>
        </w:rPr>
      </w:pPr>
      <w:r>
        <w:rPr>
          <w:b/>
          <w:sz w:val="28"/>
        </w:rPr>
        <w:t xml:space="preserve">            </w:t>
      </w:r>
      <w:r w:rsidR="00082E2D" w:rsidRPr="004C2DC7">
        <w:rPr>
          <w:b/>
          <w:sz w:val="28"/>
        </w:rPr>
        <w:t xml:space="preserve"> </w:t>
      </w:r>
      <w:r>
        <w:rPr>
          <w:b/>
          <w:sz w:val="28"/>
        </w:rPr>
        <w:t>n</w:t>
      </w:r>
      <w:r w:rsidR="00082E2D" w:rsidRPr="004C2DC7">
        <w:rPr>
          <w:b/>
          <w:sz w:val="28"/>
        </w:rPr>
        <w:t>adaných</w:t>
      </w:r>
    </w:p>
    <w:p w:rsidR="00812210" w:rsidRPr="00812210" w:rsidRDefault="00812210" w:rsidP="00812210">
      <w:pPr>
        <w:pStyle w:val="Zkladntext"/>
        <w:spacing w:after="0"/>
        <w:jc w:val="both"/>
        <w:rPr>
          <w:b/>
          <w:sz w:val="8"/>
          <w:szCs w:val="8"/>
        </w:rPr>
      </w:pPr>
    </w:p>
    <w:p w:rsidR="00082E2D" w:rsidRPr="004C2DC7" w:rsidRDefault="00082E2D" w:rsidP="00082E2D">
      <w:pPr>
        <w:pStyle w:val="Zkladntext"/>
        <w:spacing w:after="0"/>
        <w:jc w:val="both"/>
        <w:rPr>
          <w:bCs/>
          <w:sz w:val="28"/>
          <w:szCs w:val="28"/>
        </w:rPr>
      </w:pPr>
      <w:r w:rsidRPr="004C2DC7">
        <w:rPr>
          <w:bCs/>
          <w:sz w:val="28"/>
          <w:szCs w:val="28"/>
        </w:rPr>
        <w:t>Snažíme se vyhovět vzdělávacím a zájmovým potřebám našich žáků. Využíváme jejich předností, komunikujeme s</w:t>
      </w:r>
      <w:r>
        <w:rPr>
          <w:bCs/>
          <w:sz w:val="28"/>
          <w:szCs w:val="28"/>
        </w:rPr>
        <w:t>e zákonnými zástupci</w:t>
      </w:r>
      <w:r w:rsidRPr="004C2DC7">
        <w:rPr>
          <w:bCs/>
          <w:sz w:val="28"/>
          <w:szCs w:val="28"/>
        </w:rPr>
        <w:t xml:space="preserve"> o záměrech a o případných problémech, hledáme společně řešení.</w:t>
      </w:r>
    </w:p>
    <w:p w:rsidR="00082E2D" w:rsidRPr="004C2DC7" w:rsidRDefault="00082E2D" w:rsidP="00082E2D">
      <w:pPr>
        <w:pStyle w:val="Zkladntext"/>
        <w:spacing w:after="0"/>
        <w:jc w:val="both"/>
        <w:rPr>
          <w:bCs/>
          <w:sz w:val="28"/>
          <w:szCs w:val="28"/>
        </w:rPr>
      </w:pPr>
      <w:r w:rsidRPr="004C2DC7">
        <w:rPr>
          <w:bCs/>
          <w:sz w:val="28"/>
          <w:szCs w:val="28"/>
        </w:rPr>
        <w:t xml:space="preserve">Vytváříme podmínky, aby žák své nadání mohl rozvinout a uplatnit. </w:t>
      </w:r>
      <w:r>
        <w:rPr>
          <w:bCs/>
          <w:sz w:val="28"/>
          <w:szCs w:val="28"/>
        </w:rPr>
        <w:t xml:space="preserve"> </w:t>
      </w:r>
    </w:p>
    <w:p w:rsidR="00082E2D" w:rsidRPr="004C2DC7" w:rsidRDefault="00082E2D" w:rsidP="00082E2D">
      <w:pPr>
        <w:pStyle w:val="Zkladntext"/>
        <w:spacing w:after="0"/>
        <w:jc w:val="both"/>
        <w:rPr>
          <w:sz w:val="28"/>
          <w:szCs w:val="28"/>
          <w:u w:val="single"/>
        </w:rPr>
      </w:pPr>
      <w:r w:rsidRPr="004C2DC7">
        <w:rPr>
          <w:sz w:val="28"/>
          <w:szCs w:val="28"/>
          <w:u w:val="single"/>
        </w:rPr>
        <w:t>Způsoby práce s nadanými žáky:</w:t>
      </w:r>
    </w:p>
    <w:p w:rsidR="00082E2D" w:rsidRDefault="00082E2D" w:rsidP="007C4EC7">
      <w:pPr>
        <w:pStyle w:val="Zkladntext"/>
        <w:numPr>
          <w:ilvl w:val="0"/>
          <w:numId w:val="15"/>
        </w:numPr>
        <w:spacing w:after="0"/>
        <w:jc w:val="both"/>
        <w:rPr>
          <w:bCs/>
          <w:sz w:val="28"/>
          <w:szCs w:val="28"/>
        </w:rPr>
      </w:pPr>
      <w:r>
        <w:rPr>
          <w:bCs/>
          <w:sz w:val="28"/>
          <w:szCs w:val="28"/>
        </w:rPr>
        <w:t>obohacovat</w:t>
      </w:r>
      <w:r w:rsidRPr="004C2DC7">
        <w:rPr>
          <w:bCs/>
          <w:sz w:val="28"/>
          <w:szCs w:val="28"/>
        </w:rPr>
        <w:t>, rozš</w:t>
      </w:r>
      <w:r>
        <w:rPr>
          <w:bCs/>
          <w:sz w:val="28"/>
          <w:szCs w:val="28"/>
        </w:rPr>
        <w:t>iřovat</w:t>
      </w:r>
      <w:r w:rsidRPr="004C2DC7">
        <w:rPr>
          <w:bCs/>
          <w:sz w:val="28"/>
          <w:szCs w:val="28"/>
        </w:rPr>
        <w:t xml:space="preserve"> zájmového vzdělávání</w:t>
      </w:r>
      <w:r>
        <w:rPr>
          <w:bCs/>
          <w:sz w:val="28"/>
          <w:szCs w:val="28"/>
        </w:rPr>
        <w:t>,</w:t>
      </w:r>
    </w:p>
    <w:p w:rsidR="00082E2D" w:rsidRDefault="00082E2D" w:rsidP="007C4EC7">
      <w:pPr>
        <w:pStyle w:val="Zkladntext"/>
        <w:numPr>
          <w:ilvl w:val="0"/>
          <w:numId w:val="15"/>
        </w:numPr>
        <w:spacing w:after="0"/>
        <w:jc w:val="both"/>
        <w:rPr>
          <w:bCs/>
          <w:sz w:val="28"/>
          <w:szCs w:val="28"/>
        </w:rPr>
      </w:pPr>
      <w:r w:rsidRPr="00AF3FF7">
        <w:rPr>
          <w:bCs/>
          <w:sz w:val="28"/>
          <w:szCs w:val="28"/>
        </w:rPr>
        <w:t xml:space="preserve">nadaný mladší žák </w:t>
      </w:r>
      <w:r>
        <w:rPr>
          <w:bCs/>
          <w:sz w:val="28"/>
          <w:szCs w:val="28"/>
        </w:rPr>
        <w:t>může pracovat</w:t>
      </w:r>
      <w:r w:rsidRPr="00AF3FF7">
        <w:rPr>
          <w:bCs/>
          <w:sz w:val="28"/>
          <w:szCs w:val="28"/>
        </w:rPr>
        <w:t xml:space="preserve"> ve skupině starších</w:t>
      </w:r>
      <w:r>
        <w:rPr>
          <w:bCs/>
          <w:sz w:val="28"/>
          <w:szCs w:val="28"/>
        </w:rPr>
        <w:t xml:space="preserve"> žáků,</w:t>
      </w:r>
    </w:p>
    <w:p w:rsidR="00082E2D" w:rsidRDefault="00082E2D" w:rsidP="007C4EC7">
      <w:pPr>
        <w:pStyle w:val="Zkladntext"/>
        <w:numPr>
          <w:ilvl w:val="0"/>
          <w:numId w:val="15"/>
        </w:numPr>
        <w:spacing w:after="0"/>
        <w:jc w:val="both"/>
        <w:rPr>
          <w:bCs/>
          <w:sz w:val="28"/>
          <w:szCs w:val="28"/>
        </w:rPr>
      </w:pPr>
      <w:r w:rsidRPr="00AF3FF7">
        <w:rPr>
          <w:bCs/>
          <w:sz w:val="28"/>
          <w:szCs w:val="28"/>
        </w:rPr>
        <w:t>vychovatelka je průvodce a konzultant žáka v určité oblasti zájmu</w:t>
      </w:r>
      <w:r>
        <w:rPr>
          <w:bCs/>
          <w:sz w:val="28"/>
          <w:szCs w:val="28"/>
        </w:rPr>
        <w:t>,</w:t>
      </w:r>
    </w:p>
    <w:p w:rsidR="00082E2D" w:rsidRDefault="00082E2D" w:rsidP="007C4EC7">
      <w:pPr>
        <w:pStyle w:val="Zkladntext"/>
        <w:numPr>
          <w:ilvl w:val="0"/>
          <w:numId w:val="15"/>
        </w:numPr>
        <w:spacing w:after="0"/>
        <w:jc w:val="both"/>
        <w:rPr>
          <w:bCs/>
          <w:sz w:val="28"/>
          <w:szCs w:val="28"/>
        </w:rPr>
      </w:pPr>
      <w:r>
        <w:rPr>
          <w:bCs/>
          <w:sz w:val="28"/>
          <w:szCs w:val="28"/>
        </w:rPr>
        <w:t>konzultovat postupy</w:t>
      </w:r>
      <w:r w:rsidRPr="00AF3FF7">
        <w:rPr>
          <w:bCs/>
          <w:sz w:val="28"/>
          <w:szCs w:val="28"/>
        </w:rPr>
        <w:t xml:space="preserve"> s</w:t>
      </w:r>
      <w:r>
        <w:rPr>
          <w:bCs/>
          <w:sz w:val="28"/>
          <w:szCs w:val="28"/>
        </w:rPr>
        <w:t>e zákonnými zástupci,</w:t>
      </w:r>
    </w:p>
    <w:p w:rsidR="00082E2D" w:rsidRDefault="00082E2D" w:rsidP="007C4EC7">
      <w:pPr>
        <w:pStyle w:val="Zkladntext"/>
        <w:numPr>
          <w:ilvl w:val="0"/>
          <w:numId w:val="15"/>
        </w:numPr>
        <w:spacing w:after="0"/>
        <w:jc w:val="both"/>
        <w:rPr>
          <w:bCs/>
          <w:sz w:val="28"/>
          <w:szCs w:val="28"/>
        </w:rPr>
      </w:pPr>
      <w:r w:rsidRPr="00AF3FF7">
        <w:rPr>
          <w:bCs/>
          <w:sz w:val="28"/>
          <w:szCs w:val="28"/>
        </w:rPr>
        <w:t>pomáh</w:t>
      </w:r>
      <w:r>
        <w:rPr>
          <w:bCs/>
          <w:sz w:val="28"/>
          <w:szCs w:val="28"/>
        </w:rPr>
        <w:t>at</w:t>
      </w:r>
      <w:r w:rsidRPr="00AF3FF7">
        <w:rPr>
          <w:bCs/>
          <w:sz w:val="28"/>
          <w:szCs w:val="28"/>
        </w:rPr>
        <w:t xml:space="preserve"> nadaným žákům najít podobné vrstevníky</w:t>
      </w:r>
      <w:r>
        <w:rPr>
          <w:bCs/>
          <w:sz w:val="28"/>
          <w:szCs w:val="28"/>
        </w:rPr>
        <w:t>,</w:t>
      </w:r>
    </w:p>
    <w:p w:rsidR="00082E2D" w:rsidRDefault="00082E2D" w:rsidP="007C4EC7">
      <w:pPr>
        <w:pStyle w:val="Zkladntext"/>
        <w:numPr>
          <w:ilvl w:val="0"/>
          <w:numId w:val="15"/>
        </w:numPr>
        <w:spacing w:after="0"/>
        <w:jc w:val="both"/>
        <w:rPr>
          <w:bCs/>
          <w:sz w:val="28"/>
          <w:szCs w:val="28"/>
        </w:rPr>
      </w:pPr>
      <w:r w:rsidRPr="00AF3FF7">
        <w:rPr>
          <w:bCs/>
          <w:sz w:val="28"/>
          <w:szCs w:val="28"/>
        </w:rPr>
        <w:t>místo práce na základní úrovni poskyt</w:t>
      </w:r>
      <w:r>
        <w:rPr>
          <w:bCs/>
          <w:sz w:val="28"/>
          <w:szCs w:val="28"/>
        </w:rPr>
        <w:t xml:space="preserve">ovat žákům možnost </w:t>
      </w:r>
      <w:r w:rsidRPr="00AF3FF7">
        <w:rPr>
          <w:bCs/>
          <w:sz w:val="28"/>
          <w:szCs w:val="28"/>
        </w:rPr>
        <w:t>účastnit</w:t>
      </w:r>
    </w:p>
    <w:p w:rsidR="00082E2D" w:rsidRDefault="00082E2D" w:rsidP="00082E2D">
      <w:pPr>
        <w:pStyle w:val="Zkladntext"/>
        <w:spacing w:after="0"/>
        <w:ind w:left="360"/>
        <w:jc w:val="both"/>
        <w:rPr>
          <w:bCs/>
          <w:sz w:val="28"/>
          <w:szCs w:val="28"/>
        </w:rPr>
      </w:pPr>
      <w:r w:rsidRPr="00AF3FF7">
        <w:rPr>
          <w:bCs/>
          <w:sz w:val="28"/>
          <w:szCs w:val="28"/>
        </w:rPr>
        <w:t xml:space="preserve">se činností </w:t>
      </w:r>
      <w:r w:rsidRPr="004C2DC7">
        <w:rPr>
          <w:bCs/>
          <w:sz w:val="28"/>
          <w:szCs w:val="28"/>
        </w:rPr>
        <w:t>stimulujících jejich další rozvoj</w:t>
      </w:r>
      <w:r>
        <w:rPr>
          <w:bCs/>
          <w:sz w:val="28"/>
          <w:szCs w:val="28"/>
        </w:rPr>
        <w:t>,</w:t>
      </w:r>
    </w:p>
    <w:p w:rsidR="00082E2D" w:rsidRPr="004C2DC7" w:rsidRDefault="00082E2D" w:rsidP="007C4EC7">
      <w:pPr>
        <w:pStyle w:val="Zkladntext"/>
        <w:numPr>
          <w:ilvl w:val="0"/>
          <w:numId w:val="16"/>
        </w:numPr>
        <w:spacing w:after="0"/>
        <w:jc w:val="both"/>
        <w:rPr>
          <w:bCs/>
          <w:sz w:val="28"/>
          <w:szCs w:val="28"/>
        </w:rPr>
      </w:pPr>
      <w:r w:rsidRPr="004C2DC7">
        <w:rPr>
          <w:bCs/>
          <w:sz w:val="28"/>
          <w:szCs w:val="28"/>
        </w:rPr>
        <w:t>poskyt</w:t>
      </w:r>
      <w:r>
        <w:rPr>
          <w:bCs/>
          <w:sz w:val="28"/>
          <w:szCs w:val="28"/>
        </w:rPr>
        <w:t>ovat</w:t>
      </w:r>
      <w:r w:rsidRPr="004C2DC7">
        <w:rPr>
          <w:bCs/>
          <w:sz w:val="28"/>
          <w:szCs w:val="28"/>
        </w:rPr>
        <w:t xml:space="preserve"> jim určitou volnost ve způsobu zájmového vzdělávání</w:t>
      </w:r>
      <w:r>
        <w:rPr>
          <w:bCs/>
          <w:sz w:val="28"/>
          <w:szCs w:val="28"/>
        </w:rPr>
        <w:t>.</w:t>
      </w:r>
    </w:p>
    <w:p w:rsidR="00082E2D" w:rsidRPr="00431CFC" w:rsidRDefault="00082E2D" w:rsidP="00082E2D">
      <w:pPr>
        <w:pStyle w:val="Zkladntext"/>
        <w:jc w:val="both"/>
        <w:rPr>
          <w:b/>
          <w:bCs/>
        </w:rPr>
      </w:pPr>
    </w:p>
    <w:p w:rsidR="00082E2D" w:rsidRDefault="00082E2D" w:rsidP="00082E2D">
      <w:pPr>
        <w:pStyle w:val="Zkladntext"/>
        <w:jc w:val="both"/>
        <w:rPr>
          <w:sz w:val="28"/>
          <w:szCs w:val="28"/>
          <w:u w:val="single"/>
        </w:rPr>
      </w:pPr>
      <w:r w:rsidRPr="00CC56FE">
        <w:rPr>
          <w:sz w:val="28"/>
          <w:szCs w:val="28"/>
          <w:u w:val="single"/>
        </w:rPr>
        <w:t>Úkol ŠD v rozvoji potenciálu nadaných žáků:</w:t>
      </w:r>
    </w:p>
    <w:p w:rsidR="00082E2D" w:rsidRPr="00AB3DBE" w:rsidRDefault="00082E2D" w:rsidP="007C4EC7">
      <w:pPr>
        <w:pStyle w:val="Zkladntext"/>
        <w:numPr>
          <w:ilvl w:val="0"/>
          <w:numId w:val="16"/>
        </w:numPr>
        <w:spacing w:after="0"/>
        <w:jc w:val="both"/>
        <w:rPr>
          <w:sz w:val="28"/>
          <w:szCs w:val="28"/>
          <w:u w:val="single"/>
        </w:rPr>
      </w:pPr>
      <w:r>
        <w:rPr>
          <w:sz w:val="28"/>
          <w:szCs w:val="28"/>
        </w:rPr>
        <w:t>m</w:t>
      </w:r>
      <w:r w:rsidRPr="00AB3DBE">
        <w:rPr>
          <w:bCs/>
          <w:sz w:val="28"/>
          <w:szCs w:val="28"/>
        </w:rPr>
        <w:t>otivovat žáky k zájmovému vzdělávání</w:t>
      </w:r>
      <w:r>
        <w:rPr>
          <w:bCs/>
          <w:sz w:val="28"/>
          <w:szCs w:val="28"/>
        </w:rPr>
        <w:t>,</w:t>
      </w:r>
    </w:p>
    <w:p w:rsidR="00082E2D" w:rsidRPr="00AB3DBE" w:rsidRDefault="00082E2D" w:rsidP="007C4EC7">
      <w:pPr>
        <w:pStyle w:val="Zkladntext"/>
        <w:numPr>
          <w:ilvl w:val="0"/>
          <w:numId w:val="16"/>
        </w:numPr>
        <w:spacing w:after="0"/>
        <w:jc w:val="both"/>
        <w:rPr>
          <w:sz w:val="28"/>
          <w:szCs w:val="28"/>
          <w:u w:val="single"/>
        </w:rPr>
      </w:pPr>
      <w:r>
        <w:rPr>
          <w:sz w:val="28"/>
          <w:szCs w:val="28"/>
        </w:rPr>
        <w:t>u</w:t>
      </w:r>
      <w:r w:rsidRPr="00AB3DBE">
        <w:rPr>
          <w:bCs/>
          <w:sz w:val="28"/>
          <w:szCs w:val="28"/>
        </w:rPr>
        <w:t>čit je sebepoznání a podporovat v nich zdravou sebedůvěru</w:t>
      </w:r>
      <w:r>
        <w:rPr>
          <w:bCs/>
          <w:sz w:val="28"/>
          <w:szCs w:val="28"/>
        </w:rPr>
        <w:t>,</w:t>
      </w:r>
    </w:p>
    <w:p w:rsidR="00082E2D" w:rsidRPr="00AB3DBE" w:rsidRDefault="00082E2D" w:rsidP="007C4EC7">
      <w:pPr>
        <w:pStyle w:val="Zkladntext"/>
        <w:numPr>
          <w:ilvl w:val="0"/>
          <w:numId w:val="16"/>
        </w:numPr>
        <w:spacing w:after="0"/>
        <w:jc w:val="both"/>
        <w:rPr>
          <w:sz w:val="28"/>
          <w:szCs w:val="28"/>
          <w:u w:val="single"/>
        </w:rPr>
      </w:pPr>
      <w:r>
        <w:rPr>
          <w:sz w:val="28"/>
          <w:szCs w:val="28"/>
        </w:rPr>
        <w:t>v</w:t>
      </w:r>
      <w:r w:rsidRPr="00AB3DBE">
        <w:rPr>
          <w:bCs/>
          <w:sz w:val="28"/>
          <w:szCs w:val="28"/>
        </w:rPr>
        <w:t>ést je k zájmu o vlastní rozvoj</w:t>
      </w:r>
      <w:r>
        <w:rPr>
          <w:bCs/>
          <w:sz w:val="28"/>
          <w:szCs w:val="28"/>
        </w:rPr>
        <w:t>,</w:t>
      </w:r>
    </w:p>
    <w:p w:rsidR="00082E2D" w:rsidRPr="00AB3DBE" w:rsidRDefault="00082E2D" w:rsidP="007C4EC7">
      <w:pPr>
        <w:pStyle w:val="Zkladntext"/>
        <w:numPr>
          <w:ilvl w:val="0"/>
          <w:numId w:val="16"/>
        </w:numPr>
        <w:spacing w:after="0"/>
        <w:jc w:val="both"/>
        <w:rPr>
          <w:sz w:val="28"/>
          <w:szCs w:val="28"/>
          <w:u w:val="single"/>
        </w:rPr>
      </w:pPr>
      <w:r>
        <w:rPr>
          <w:sz w:val="28"/>
          <w:szCs w:val="28"/>
        </w:rPr>
        <w:t>v</w:t>
      </w:r>
      <w:r w:rsidRPr="00AB3DBE">
        <w:rPr>
          <w:bCs/>
          <w:sz w:val="28"/>
          <w:szCs w:val="28"/>
        </w:rPr>
        <w:t>ést žáky k sociálním dovednostem a respektovat přitom jejich osobní zvláštnosti.</w:t>
      </w:r>
    </w:p>
    <w:p w:rsidR="00082E2D" w:rsidRDefault="00082E2D" w:rsidP="00082E2D">
      <w:pPr>
        <w:ind w:left="360" w:right="-288"/>
        <w:rPr>
          <w:sz w:val="28"/>
          <w:szCs w:val="28"/>
        </w:rPr>
      </w:pPr>
    </w:p>
    <w:p w:rsidR="00082E2D" w:rsidRDefault="00082E2D" w:rsidP="00A70B32">
      <w:pPr>
        <w:ind w:right="-648"/>
        <w:rPr>
          <w:color w:val="000000"/>
          <w:sz w:val="28"/>
          <w:szCs w:val="28"/>
        </w:rPr>
      </w:pPr>
    </w:p>
    <w:p w:rsidR="002E6D7D" w:rsidRDefault="002E6D7D" w:rsidP="002E6D7D">
      <w:pPr>
        <w:shd w:val="clear" w:color="auto" w:fill="FFFFFF"/>
        <w:ind w:left="720"/>
        <w:rPr>
          <w:rFonts w:ascii="Open Sans" w:hAnsi="Open Sans"/>
          <w:color w:val="4C4C4C"/>
          <w:sz w:val="21"/>
          <w:szCs w:val="21"/>
        </w:rPr>
      </w:pPr>
      <w:bookmarkStart w:id="4" w:name="_Toc185688780"/>
      <w:bookmarkEnd w:id="3"/>
    </w:p>
    <w:p w:rsidR="00AF3FF7" w:rsidRDefault="00AF3FF7" w:rsidP="002E6D7D">
      <w:pPr>
        <w:shd w:val="clear" w:color="auto" w:fill="FFFFFF"/>
        <w:ind w:left="720"/>
        <w:rPr>
          <w:rFonts w:ascii="Open Sans" w:hAnsi="Open Sans"/>
          <w:color w:val="4C4C4C"/>
          <w:sz w:val="21"/>
          <w:szCs w:val="21"/>
        </w:rPr>
      </w:pPr>
    </w:p>
    <w:p w:rsidR="00AF3FF7" w:rsidRDefault="00AF3FF7"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BF5FA8" w:rsidRDefault="00BF5FA8" w:rsidP="00AF3FF7">
      <w:pPr>
        <w:ind w:left="360" w:right="-288"/>
        <w:rPr>
          <w:sz w:val="28"/>
          <w:szCs w:val="28"/>
        </w:rPr>
      </w:pPr>
    </w:p>
    <w:p w:rsidR="00AF3FF7" w:rsidRPr="00AF3FF7" w:rsidRDefault="00AF3FF7" w:rsidP="007E7C39">
      <w:pPr>
        <w:autoSpaceDE w:val="0"/>
        <w:autoSpaceDN w:val="0"/>
        <w:adjustRightInd w:val="0"/>
        <w:rPr>
          <w:b/>
          <w:bCs/>
          <w:sz w:val="8"/>
          <w:szCs w:val="8"/>
        </w:rPr>
      </w:pPr>
    </w:p>
    <w:p w:rsidR="00A9164B" w:rsidRPr="00A11948" w:rsidRDefault="00A11948" w:rsidP="00A11948">
      <w:pPr>
        <w:pStyle w:val="Nadpis1"/>
        <w:numPr>
          <w:ilvl w:val="0"/>
          <w:numId w:val="0"/>
        </w:numPr>
        <w:jc w:val="center"/>
        <w:rPr>
          <w:rFonts w:ascii="Times New Roman" w:hAnsi="Times New Roman" w:cs="Times New Roman"/>
          <w:i/>
          <w:u w:val="single"/>
        </w:rPr>
      </w:pPr>
      <w:r w:rsidRPr="00A11948">
        <w:rPr>
          <w:rFonts w:ascii="Times New Roman" w:hAnsi="Times New Roman" w:cs="Times New Roman"/>
          <w:i/>
        </w:rPr>
        <w:t>5</w:t>
      </w:r>
      <w:r w:rsidR="004C2DC7" w:rsidRPr="00A11948">
        <w:rPr>
          <w:rFonts w:ascii="Times New Roman" w:hAnsi="Times New Roman" w:cs="Times New Roman"/>
          <w:i/>
        </w:rPr>
        <w:t>.</w:t>
      </w:r>
      <w:r w:rsidR="00FB3ADA" w:rsidRPr="00A11948">
        <w:rPr>
          <w:rFonts w:ascii="Times New Roman" w:hAnsi="Times New Roman" w:cs="Times New Roman"/>
          <w:i/>
        </w:rPr>
        <w:t xml:space="preserve"> </w:t>
      </w:r>
      <w:r w:rsidR="00E4750D" w:rsidRPr="00A11948">
        <w:rPr>
          <w:rFonts w:ascii="Times New Roman" w:hAnsi="Times New Roman" w:cs="Times New Roman"/>
          <w:i/>
          <w:u w:val="single"/>
        </w:rPr>
        <w:t>Charakteristika školního vzdělávacího programu ŠD</w:t>
      </w:r>
      <w:bookmarkEnd w:id="4"/>
    </w:p>
    <w:p w:rsidR="004C2DC7" w:rsidRPr="00431CFC" w:rsidRDefault="004C2DC7" w:rsidP="00E4750D"/>
    <w:p w:rsidR="00A70B32" w:rsidRDefault="00812210" w:rsidP="00A70B32">
      <w:pPr>
        <w:jc w:val="both"/>
        <w:rPr>
          <w:b/>
          <w:bCs/>
          <w:sz w:val="28"/>
        </w:rPr>
      </w:pPr>
      <w:bookmarkStart w:id="5" w:name="_Toc185688782"/>
      <w:r>
        <w:rPr>
          <w:b/>
          <w:bCs/>
          <w:sz w:val="28"/>
        </w:rPr>
        <w:t xml:space="preserve">     </w:t>
      </w:r>
      <w:r w:rsidR="00A11948">
        <w:rPr>
          <w:b/>
          <w:bCs/>
          <w:sz w:val="28"/>
        </w:rPr>
        <w:t>5</w:t>
      </w:r>
      <w:r w:rsidR="00A70B32" w:rsidRPr="00431CFC">
        <w:rPr>
          <w:b/>
          <w:bCs/>
          <w:sz w:val="28"/>
        </w:rPr>
        <w:t xml:space="preserve">.1. Zaměření </w:t>
      </w:r>
      <w:r w:rsidR="00497451">
        <w:rPr>
          <w:b/>
          <w:bCs/>
          <w:sz w:val="28"/>
        </w:rPr>
        <w:t xml:space="preserve"> </w:t>
      </w:r>
    </w:p>
    <w:p w:rsidR="00BF5FA8" w:rsidRPr="00BF5FA8" w:rsidRDefault="00BF5FA8" w:rsidP="00A70B32">
      <w:pPr>
        <w:jc w:val="both"/>
        <w:rPr>
          <w:b/>
          <w:bCs/>
          <w:sz w:val="8"/>
          <w:szCs w:val="8"/>
        </w:rPr>
      </w:pPr>
    </w:p>
    <w:p w:rsidR="00082E2D" w:rsidRPr="00082E2D" w:rsidRDefault="00082E2D" w:rsidP="00082E2D">
      <w:pPr>
        <w:autoSpaceDE w:val="0"/>
        <w:autoSpaceDN w:val="0"/>
        <w:adjustRightInd w:val="0"/>
        <w:rPr>
          <w:color w:val="000000"/>
          <w:sz w:val="28"/>
          <w:szCs w:val="28"/>
        </w:rPr>
      </w:pPr>
      <w:r w:rsidRPr="00082E2D">
        <w:rPr>
          <w:color w:val="000000"/>
          <w:sz w:val="28"/>
          <w:szCs w:val="28"/>
        </w:rPr>
        <w:t xml:space="preserve">Školní družina navazuje svou činností na vzdělávací program Základní školy Lukov a nabízí zájmové vzdělávání, jehož cílem je kvalitní trávení volného času dětí, </w:t>
      </w:r>
      <w:r>
        <w:rPr>
          <w:color w:val="000000"/>
          <w:sz w:val="28"/>
          <w:szCs w:val="28"/>
        </w:rPr>
        <w:t>podpora aktivního odpočinku</w:t>
      </w:r>
      <w:r w:rsidRPr="00082E2D">
        <w:rPr>
          <w:color w:val="000000"/>
          <w:sz w:val="28"/>
          <w:szCs w:val="28"/>
        </w:rPr>
        <w:t xml:space="preserve"> dětí a prohlubování znalostí, dovedností a návyků, které žák získává při vzdělávání v základní škole. Při zájmovém vzdělá</w:t>
      </w:r>
      <w:r w:rsidR="00BF5FA8">
        <w:rPr>
          <w:color w:val="000000"/>
          <w:sz w:val="28"/>
          <w:szCs w:val="28"/>
        </w:rPr>
        <w:t>-</w:t>
      </w:r>
      <w:r w:rsidRPr="00082E2D">
        <w:rPr>
          <w:color w:val="000000"/>
          <w:sz w:val="28"/>
          <w:szCs w:val="28"/>
        </w:rPr>
        <w:t xml:space="preserve">vání přihlížíme k individuálním potřebám dítěte, jeho zájmům, motivaci k činnosti, fyzické, mentální a psychosociální kondici a aktuální náladě. </w:t>
      </w:r>
    </w:p>
    <w:p w:rsidR="00082E2D" w:rsidRDefault="00082E2D" w:rsidP="00A70B32">
      <w:pPr>
        <w:jc w:val="both"/>
        <w:rPr>
          <w:b/>
          <w:bCs/>
          <w:sz w:val="28"/>
        </w:rPr>
      </w:pPr>
    </w:p>
    <w:p w:rsidR="00497451" w:rsidRPr="00431CFC" w:rsidRDefault="00812210" w:rsidP="00497451">
      <w:pPr>
        <w:jc w:val="both"/>
        <w:rPr>
          <w:b/>
          <w:bCs/>
          <w:sz w:val="28"/>
        </w:rPr>
      </w:pPr>
      <w:r>
        <w:rPr>
          <w:b/>
          <w:bCs/>
          <w:sz w:val="28"/>
        </w:rPr>
        <w:t xml:space="preserve">     </w:t>
      </w:r>
      <w:r w:rsidR="00A11948">
        <w:rPr>
          <w:b/>
          <w:bCs/>
          <w:sz w:val="28"/>
        </w:rPr>
        <w:t>5.2</w:t>
      </w:r>
      <w:r w:rsidR="00497451" w:rsidRPr="00431CFC">
        <w:rPr>
          <w:b/>
          <w:bCs/>
          <w:sz w:val="28"/>
        </w:rPr>
        <w:t xml:space="preserve">. Cíle </w:t>
      </w:r>
      <w:r w:rsidR="00497451">
        <w:rPr>
          <w:b/>
          <w:bCs/>
          <w:sz w:val="28"/>
        </w:rPr>
        <w:t xml:space="preserve"> </w:t>
      </w:r>
    </w:p>
    <w:p w:rsidR="00497451" w:rsidRPr="004F2E50" w:rsidRDefault="00497451" w:rsidP="00497451">
      <w:pPr>
        <w:pStyle w:val="Nadpis4"/>
        <w:numPr>
          <w:ilvl w:val="0"/>
          <w:numId w:val="0"/>
        </w:numPr>
        <w:spacing w:before="0" w:after="0"/>
        <w:ind w:hanging="864"/>
        <w:rPr>
          <w:b w:val="0"/>
          <w:sz w:val="8"/>
          <w:szCs w:val="8"/>
        </w:rPr>
      </w:pPr>
      <w:r>
        <w:rPr>
          <w:b w:val="0"/>
        </w:rPr>
        <w:t xml:space="preserve">          </w:t>
      </w:r>
    </w:p>
    <w:p w:rsidR="00497451" w:rsidRPr="00AB3DBE" w:rsidRDefault="00497451" w:rsidP="00497451">
      <w:pPr>
        <w:pStyle w:val="Bezmezer"/>
        <w:rPr>
          <w:b/>
          <w:sz w:val="28"/>
          <w:szCs w:val="28"/>
        </w:rPr>
      </w:pPr>
      <w:r w:rsidRPr="00AB3DBE">
        <w:rPr>
          <w:sz w:val="28"/>
          <w:szCs w:val="28"/>
        </w:rPr>
        <w:t>Cíle výchovy se zaměřují na tyto základní oblasti:</w:t>
      </w:r>
    </w:p>
    <w:p w:rsidR="00497451" w:rsidRPr="00AB3DBE" w:rsidRDefault="00497451" w:rsidP="007C4EC7">
      <w:pPr>
        <w:pStyle w:val="Bezmezer"/>
        <w:numPr>
          <w:ilvl w:val="0"/>
          <w:numId w:val="17"/>
        </w:numPr>
        <w:rPr>
          <w:sz w:val="28"/>
          <w:szCs w:val="28"/>
        </w:rPr>
      </w:pPr>
      <w:r w:rsidRPr="00AB3DBE">
        <w:rPr>
          <w:sz w:val="28"/>
          <w:szCs w:val="28"/>
        </w:rPr>
        <w:t>smysluplné a radostné využívání volného času v bezpečném a inspirativním prostředí,</w:t>
      </w:r>
    </w:p>
    <w:p w:rsidR="00497451" w:rsidRPr="004B3C7F" w:rsidRDefault="00497451" w:rsidP="007C4EC7">
      <w:pPr>
        <w:pStyle w:val="Bezmezer"/>
        <w:numPr>
          <w:ilvl w:val="0"/>
          <w:numId w:val="17"/>
        </w:numPr>
        <w:rPr>
          <w:sz w:val="28"/>
          <w:szCs w:val="28"/>
        </w:rPr>
      </w:pPr>
      <w:r w:rsidRPr="00AB3DBE">
        <w:rPr>
          <w:sz w:val="28"/>
          <w:szCs w:val="28"/>
        </w:rPr>
        <w:t xml:space="preserve">rozvoj samostatnosti a odpovědnosti, schopnosti soužití a spolupráce v </w:t>
      </w:r>
      <w:r w:rsidRPr="004B3C7F">
        <w:rPr>
          <w:sz w:val="28"/>
          <w:szCs w:val="28"/>
        </w:rPr>
        <w:t>kolektivu, ohleduplnosti a empatie k ostatním spolužákům,</w:t>
      </w:r>
    </w:p>
    <w:p w:rsidR="004B3C7F" w:rsidRPr="004B3C7F" w:rsidRDefault="004B3C7F" w:rsidP="007C4EC7">
      <w:pPr>
        <w:pStyle w:val="Bezmezer"/>
        <w:numPr>
          <w:ilvl w:val="0"/>
          <w:numId w:val="17"/>
        </w:numPr>
        <w:rPr>
          <w:sz w:val="28"/>
          <w:szCs w:val="28"/>
        </w:rPr>
      </w:pPr>
      <w:r w:rsidRPr="004B3C7F">
        <w:rPr>
          <w:color w:val="000000"/>
          <w:sz w:val="28"/>
          <w:szCs w:val="28"/>
        </w:rPr>
        <w:t>realizaci rozmanitých volnočasových aktivit, které reagují na zájmy a sociokulturního zázemí dětí,</w:t>
      </w:r>
    </w:p>
    <w:p w:rsidR="00497451" w:rsidRPr="00AB3DBE" w:rsidRDefault="00497451" w:rsidP="007C4EC7">
      <w:pPr>
        <w:pStyle w:val="Bezmezer"/>
        <w:numPr>
          <w:ilvl w:val="0"/>
          <w:numId w:val="17"/>
        </w:numPr>
        <w:rPr>
          <w:sz w:val="28"/>
          <w:szCs w:val="28"/>
        </w:rPr>
      </w:pPr>
      <w:r w:rsidRPr="00AB3DBE">
        <w:rPr>
          <w:sz w:val="28"/>
          <w:szCs w:val="28"/>
        </w:rPr>
        <w:t>osvojování si základů společenského chování,</w:t>
      </w:r>
    </w:p>
    <w:p w:rsidR="00497451" w:rsidRPr="00AB3DBE" w:rsidRDefault="00497451" w:rsidP="007C4EC7">
      <w:pPr>
        <w:pStyle w:val="Bezmezer"/>
        <w:numPr>
          <w:ilvl w:val="0"/>
          <w:numId w:val="17"/>
        </w:numPr>
        <w:rPr>
          <w:sz w:val="28"/>
          <w:szCs w:val="28"/>
        </w:rPr>
      </w:pPr>
      <w:r w:rsidRPr="00AB3DBE">
        <w:rPr>
          <w:sz w:val="28"/>
          <w:szCs w:val="28"/>
        </w:rPr>
        <w:t>zdravý životní styl a péči o své zdraví,</w:t>
      </w:r>
    </w:p>
    <w:p w:rsidR="00497451" w:rsidRPr="00AB3DBE" w:rsidRDefault="00497451" w:rsidP="007C4EC7">
      <w:pPr>
        <w:pStyle w:val="Bezmezer"/>
        <w:numPr>
          <w:ilvl w:val="0"/>
          <w:numId w:val="17"/>
        </w:numPr>
        <w:rPr>
          <w:sz w:val="28"/>
          <w:szCs w:val="28"/>
        </w:rPr>
      </w:pPr>
      <w:r w:rsidRPr="00AB3DBE">
        <w:rPr>
          <w:sz w:val="28"/>
          <w:szCs w:val="28"/>
        </w:rPr>
        <w:t>odpovědnost za svou osobu,</w:t>
      </w:r>
    </w:p>
    <w:p w:rsidR="00497451" w:rsidRPr="00AB3DBE" w:rsidRDefault="00497451" w:rsidP="007C4EC7">
      <w:pPr>
        <w:pStyle w:val="Bezmezer"/>
        <w:numPr>
          <w:ilvl w:val="0"/>
          <w:numId w:val="17"/>
        </w:numPr>
        <w:rPr>
          <w:sz w:val="28"/>
          <w:szCs w:val="28"/>
        </w:rPr>
      </w:pPr>
      <w:r w:rsidRPr="00AB3DBE">
        <w:rPr>
          <w:sz w:val="28"/>
          <w:szCs w:val="28"/>
        </w:rPr>
        <w:t>vztah k životnímu prostředí a jeho ochraně,</w:t>
      </w:r>
    </w:p>
    <w:p w:rsidR="00497451" w:rsidRPr="00AB3DBE" w:rsidRDefault="00497451" w:rsidP="007C4EC7">
      <w:pPr>
        <w:pStyle w:val="Bezmezer"/>
        <w:numPr>
          <w:ilvl w:val="0"/>
          <w:numId w:val="17"/>
        </w:numPr>
        <w:rPr>
          <w:sz w:val="28"/>
          <w:szCs w:val="28"/>
        </w:rPr>
      </w:pPr>
      <w:r w:rsidRPr="00AB3DBE">
        <w:rPr>
          <w:sz w:val="28"/>
          <w:szCs w:val="28"/>
        </w:rPr>
        <w:t>rozvoj kompetencí škálou metod a činností, zejména her a spontánních činností,</w:t>
      </w:r>
    </w:p>
    <w:p w:rsidR="00497451" w:rsidRPr="00AB3DBE" w:rsidRDefault="00497451" w:rsidP="007C4EC7">
      <w:pPr>
        <w:pStyle w:val="Bezmezer"/>
        <w:numPr>
          <w:ilvl w:val="0"/>
          <w:numId w:val="17"/>
        </w:numPr>
        <w:rPr>
          <w:sz w:val="28"/>
          <w:szCs w:val="28"/>
        </w:rPr>
      </w:pPr>
      <w:r w:rsidRPr="00AB3DBE">
        <w:rPr>
          <w:sz w:val="28"/>
          <w:szCs w:val="28"/>
        </w:rPr>
        <w:t>pochopení a uplatňování zásad demokracie,</w:t>
      </w:r>
    </w:p>
    <w:p w:rsidR="00497451" w:rsidRPr="00AB3DBE" w:rsidRDefault="00497451" w:rsidP="007C4EC7">
      <w:pPr>
        <w:pStyle w:val="Bezmezer"/>
        <w:numPr>
          <w:ilvl w:val="0"/>
          <w:numId w:val="17"/>
        </w:numPr>
        <w:rPr>
          <w:sz w:val="28"/>
          <w:szCs w:val="28"/>
        </w:rPr>
      </w:pPr>
      <w:r w:rsidRPr="00AB3DBE">
        <w:rPr>
          <w:sz w:val="28"/>
          <w:szCs w:val="28"/>
        </w:rPr>
        <w:t>utváření národní hrdosti a respektu k jiným etnickým, kulturním a náboženským skupinám,</w:t>
      </w:r>
    </w:p>
    <w:p w:rsidR="00497451" w:rsidRPr="00AB3DBE" w:rsidRDefault="00497451" w:rsidP="007C4EC7">
      <w:pPr>
        <w:pStyle w:val="Bezmezer"/>
        <w:numPr>
          <w:ilvl w:val="0"/>
          <w:numId w:val="17"/>
        </w:numPr>
        <w:rPr>
          <w:sz w:val="28"/>
          <w:szCs w:val="28"/>
        </w:rPr>
      </w:pPr>
      <w:r w:rsidRPr="00AB3DBE">
        <w:rPr>
          <w:sz w:val="28"/>
          <w:szCs w:val="28"/>
        </w:rPr>
        <w:t>formování životních postojů.</w:t>
      </w:r>
    </w:p>
    <w:p w:rsidR="00497451" w:rsidRDefault="00497451" w:rsidP="00497451">
      <w:pPr>
        <w:pStyle w:val="Zkladntext"/>
        <w:spacing w:after="0"/>
        <w:jc w:val="both"/>
        <w:rPr>
          <w:bCs/>
          <w:sz w:val="28"/>
          <w:szCs w:val="28"/>
        </w:rPr>
      </w:pPr>
    </w:p>
    <w:p w:rsidR="00497451" w:rsidRPr="00082E2D" w:rsidRDefault="00497451" w:rsidP="00497451">
      <w:pPr>
        <w:autoSpaceDE w:val="0"/>
        <w:autoSpaceDN w:val="0"/>
        <w:adjustRightInd w:val="0"/>
        <w:rPr>
          <w:rFonts w:ascii="Calibri" w:hAnsi="Calibri" w:cs="Calibri"/>
          <w:color w:val="000000"/>
          <w:sz w:val="22"/>
          <w:szCs w:val="22"/>
        </w:rPr>
      </w:pPr>
      <w:r w:rsidRPr="00082E2D">
        <w:rPr>
          <w:rFonts w:ascii="Calibri" w:hAnsi="Calibri" w:cs="Calibri"/>
          <w:color w:val="000000"/>
          <w:sz w:val="22"/>
          <w:szCs w:val="22"/>
        </w:rPr>
        <w:t xml:space="preserve">. </w:t>
      </w:r>
    </w:p>
    <w:p w:rsidR="007E7C39" w:rsidRDefault="00812210" w:rsidP="007E7C39">
      <w:pPr>
        <w:jc w:val="both"/>
        <w:rPr>
          <w:b/>
          <w:sz w:val="28"/>
          <w:szCs w:val="28"/>
        </w:rPr>
      </w:pPr>
      <w:r>
        <w:rPr>
          <w:b/>
          <w:sz w:val="28"/>
          <w:szCs w:val="28"/>
        </w:rPr>
        <w:t xml:space="preserve">     </w:t>
      </w:r>
      <w:r w:rsidR="00A11948">
        <w:rPr>
          <w:b/>
          <w:sz w:val="28"/>
          <w:szCs w:val="28"/>
        </w:rPr>
        <w:t>5.3</w:t>
      </w:r>
      <w:r w:rsidR="00AB3DBE">
        <w:rPr>
          <w:b/>
          <w:sz w:val="28"/>
          <w:szCs w:val="28"/>
        </w:rPr>
        <w:t>.</w:t>
      </w:r>
      <w:r w:rsidR="007E7C39">
        <w:rPr>
          <w:b/>
          <w:sz w:val="28"/>
          <w:szCs w:val="28"/>
        </w:rPr>
        <w:t xml:space="preserve"> Formy </w:t>
      </w:r>
      <w:r w:rsidR="007E7C39" w:rsidRPr="00431CFC">
        <w:rPr>
          <w:b/>
          <w:sz w:val="28"/>
          <w:szCs w:val="28"/>
        </w:rPr>
        <w:t>vzdělávání</w:t>
      </w:r>
    </w:p>
    <w:p w:rsidR="007E7C39" w:rsidRPr="00203BA0" w:rsidRDefault="007E7C39" w:rsidP="004B3C7F">
      <w:pPr>
        <w:pStyle w:val="Normlnweb"/>
        <w:shd w:val="clear" w:color="auto" w:fill="FFFFFF"/>
        <w:spacing w:before="0" w:beforeAutospacing="0" w:after="0" w:afterAutospacing="0"/>
        <w:rPr>
          <w:color w:val="4C4C4C"/>
          <w:sz w:val="8"/>
          <w:szCs w:val="8"/>
        </w:rPr>
      </w:pPr>
    </w:p>
    <w:p w:rsidR="00082E2D" w:rsidRPr="008350A6" w:rsidRDefault="00082E2D" w:rsidP="00082E2D">
      <w:pPr>
        <w:autoSpaceDE w:val="0"/>
        <w:autoSpaceDN w:val="0"/>
        <w:adjustRightInd w:val="0"/>
        <w:rPr>
          <w:color w:val="000000"/>
          <w:sz w:val="28"/>
          <w:szCs w:val="28"/>
        </w:rPr>
      </w:pPr>
      <w:r w:rsidRPr="008350A6">
        <w:rPr>
          <w:color w:val="000000"/>
          <w:sz w:val="28"/>
          <w:szCs w:val="28"/>
        </w:rPr>
        <w:t xml:space="preserve">Aktivity v ŠD </w:t>
      </w:r>
      <w:r w:rsidR="008350A6" w:rsidRPr="008350A6">
        <w:rPr>
          <w:color w:val="000000"/>
          <w:sz w:val="28"/>
          <w:szCs w:val="28"/>
        </w:rPr>
        <w:t>můžeme z</w:t>
      </w:r>
      <w:r w:rsidRPr="008350A6">
        <w:rPr>
          <w:color w:val="000000"/>
          <w:sz w:val="28"/>
          <w:szCs w:val="28"/>
        </w:rPr>
        <w:t xml:space="preserve"> hlediska formy rozdělit na tyto typové činnosti: </w:t>
      </w:r>
    </w:p>
    <w:p w:rsidR="00082E2D" w:rsidRPr="008350A6" w:rsidRDefault="00082E2D" w:rsidP="007C4EC7">
      <w:pPr>
        <w:pStyle w:val="Odstavecseseznamem"/>
        <w:numPr>
          <w:ilvl w:val="0"/>
          <w:numId w:val="26"/>
        </w:numPr>
        <w:autoSpaceDE w:val="0"/>
        <w:autoSpaceDN w:val="0"/>
        <w:adjustRightInd w:val="0"/>
        <w:spacing w:after="18"/>
        <w:rPr>
          <w:rFonts w:ascii="Times New Roman" w:hAnsi="Times New Roman" w:cs="Times New Roman"/>
          <w:color w:val="000000"/>
          <w:sz w:val="28"/>
          <w:szCs w:val="28"/>
        </w:rPr>
      </w:pPr>
      <w:r w:rsidRPr="008350A6">
        <w:rPr>
          <w:rFonts w:ascii="Times New Roman" w:hAnsi="Times New Roman" w:cs="Times New Roman"/>
          <w:b/>
          <w:bCs/>
          <w:color w:val="000000"/>
          <w:sz w:val="28"/>
          <w:szCs w:val="28"/>
        </w:rPr>
        <w:t xml:space="preserve">Zájmové činnosti </w:t>
      </w:r>
      <w:r w:rsidRPr="008350A6">
        <w:rPr>
          <w:rFonts w:ascii="Times New Roman" w:hAnsi="Times New Roman" w:cs="Times New Roman"/>
          <w:color w:val="000000"/>
          <w:sz w:val="28"/>
          <w:szCs w:val="28"/>
        </w:rPr>
        <w:t xml:space="preserve">– činnosti, které zajišťují rozvoj dítěte v určité oblasti lidské práce nebo umění. Patří sem činnosti </w:t>
      </w:r>
      <w:r w:rsidR="008350A6" w:rsidRPr="008350A6">
        <w:rPr>
          <w:rFonts w:ascii="Times New Roman" w:hAnsi="Times New Roman" w:cs="Times New Roman"/>
          <w:color w:val="000000"/>
          <w:sz w:val="28"/>
          <w:szCs w:val="28"/>
        </w:rPr>
        <w:t>výtvarné, hudebné, pracovní, dramatické a pohybové výchovy</w:t>
      </w:r>
      <w:r w:rsidRPr="008350A6">
        <w:rPr>
          <w:rFonts w:ascii="Times New Roman" w:hAnsi="Times New Roman" w:cs="Times New Roman"/>
          <w:color w:val="000000"/>
          <w:sz w:val="28"/>
          <w:szCs w:val="28"/>
        </w:rPr>
        <w:t xml:space="preserve">, rozvoj dětí v oblasti řemesel, sebeobsluhy a péče o své </w:t>
      </w:r>
      <w:proofErr w:type="gramStart"/>
      <w:r w:rsidRPr="008350A6">
        <w:rPr>
          <w:rFonts w:ascii="Times New Roman" w:hAnsi="Times New Roman" w:cs="Times New Roman"/>
          <w:color w:val="000000"/>
          <w:sz w:val="28"/>
          <w:szCs w:val="28"/>
        </w:rPr>
        <w:t xml:space="preserve">okolí </w:t>
      </w:r>
      <w:r w:rsidR="008350A6" w:rsidRPr="008350A6">
        <w:rPr>
          <w:rFonts w:ascii="Times New Roman" w:hAnsi="Times New Roman" w:cs="Times New Roman"/>
          <w:color w:val="000000"/>
          <w:sz w:val="28"/>
          <w:szCs w:val="28"/>
        </w:rPr>
        <w:t>.</w:t>
      </w:r>
      <w:proofErr w:type="gramEnd"/>
    </w:p>
    <w:p w:rsidR="00082E2D" w:rsidRPr="008350A6" w:rsidRDefault="00082E2D" w:rsidP="007C4EC7">
      <w:pPr>
        <w:pStyle w:val="Odstavecseseznamem"/>
        <w:numPr>
          <w:ilvl w:val="0"/>
          <w:numId w:val="26"/>
        </w:numPr>
        <w:autoSpaceDE w:val="0"/>
        <w:autoSpaceDN w:val="0"/>
        <w:adjustRightInd w:val="0"/>
        <w:spacing w:after="18"/>
        <w:rPr>
          <w:rFonts w:ascii="Times New Roman" w:hAnsi="Times New Roman" w:cs="Times New Roman"/>
          <w:color w:val="000000"/>
          <w:sz w:val="28"/>
          <w:szCs w:val="28"/>
        </w:rPr>
      </w:pPr>
      <w:r w:rsidRPr="008350A6">
        <w:rPr>
          <w:rFonts w:ascii="Times New Roman" w:hAnsi="Times New Roman" w:cs="Times New Roman"/>
          <w:b/>
          <w:bCs/>
          <w:color w:val="000000"/>
          <w:sz w:val="28"/>
          <w:szCs w:val="28"/>
        </w:rPr>
        <w:lastRenderedPageBreak/>
        <w:t xml:space="preserve">Odpočinkové činnosti </w:t>
      </w:r>
      <w:r w:rsidRPr="008350A6">
        <w:rPr>
          <w:rFonts w:ascii="Times New Roman" w:hAnsi="Times New Roman" w:cs="Times New Roman"/>
          <w:color w:val="000000"/>
          <w:sz w:val="28"/>
          <w:szCs w:val="28"/>
        </w:rPr>
        <w:t>– činnosti, které zajišťují relaxaci dítěte a duševní h</w:t>
      </w:r>
      <w:r w:rsidR="008350A6" w:rsidRPr="008350A6">
        <w:rPr>
          <w:rFonts w:ascii="Times New Roman" w:hAnsi="Times New Roman" w:cs="Times New Roman"/>
          <w:color w:val="000000"/>
          <w:sz w:val="28"/>
          <w:szCs w:val="28"/>
        </w:rPr>
        <w:t xml:space="preserve">ygienu. Mezi tyto patří např. </w:t>
      </w:r>
      <w:r w:rsidRPr="008350A6">
        <w:rPr>
          <w:rFonts w:ascii="Times New Roman" w:hAnsi="Times New Roman" w:cs="Times New Roman"/>
          <w:color w:val="000000"/>
          <w:sz w:val="28"/>
          <w:szCs w:val="28"/>
        </w:rPr>
        <w:t>poslech příběhů a pohádek, společenské hry, pohybové hry, manipulační h</w:t>
      </w:r>
      <w:r w:rsidR="008350A6" w:rsidRPr="008350A6">
        <w:rPr>
          <w:rFonts w:ascii="Times New Roman" w:hAnsi="Times New Roman" w:cs="Times New Roman"/>
          <w:color w:val="000000"/>
          <w:sz w:val="28"/>
          <w:szCs w:val="28"/>
        </w:rPr>
        <w:t>ry s kostkami nebo přírodninami</w:t>
      </w:r>
      <w:r w:rsidRPr="008350A6">
        <w:rPr>
          <w:rFonts w:ascii="Times New Roman" w:hAnsi="Times New Roman" w:cs="Times New Roman"/>
          <w:color w:val="000000"/>
          <w:sz w:val="28"/>
          <w:szCs w:val="28"/>
        </w:rPr>
        <w:t xml:space="preserve">. </w:t>
      </w:r>
    </w:p>
    <w:p w:rsidR="00082E2D" w:rsidRPr="008350A6" w:rsidRDefault="00082E2D" w:rsidP="007C4EC7">
      <w:pPr>
        <w:pStyle w:val="Odstavecseseznamem"/>
        <w:numPr>
          <w:ilvl w:val="0"/>
          <w:numId w:val="26"/>
        </w:numPr>
        <w:autoSpaceDE w:val="0"/>
        <w:autoSpaceDN w:val="0"/>
        <w:adjustRightInd w:val="0"/>
        <w:spacing w:after="18"/>
        <w:rPr>
          <w:rFonts w:ascii="Times New Roman" w:hAnsi="Times New Roman" w:cs="Times New Roman"/>
          <w:color w:val="000000"/>
          <w:sz w:val="28"/>
          <w:szCs w:val="28"/>
        </w:rPr>
      </w:pPr>
      <w:r w:rsidRPr="008350A6">
        <w:rPr>
          <w:rFonts w:ascii="Times New Roman" w:hAnsi="Times New Roman" w:cs="Times New Roman"/>
          <w:b/>
          <w:bCs/>
          <w:color w:val="000000"/>
          <w:sz w:val="28"/>
          <w:szCs w:val="28"/>
        </w:rPr>
        <w:t xml:space="preserve">Spontánní činnosti </w:t>
      </w:r>
      <w:r w:rsidRPr="008350A6">
        <w:rPr>
          <w:rFonts w:ascii="Times New Roman" w:hAnsi="Times New Roman" w:cs="Times New Roman"/>
          <w:color w:val="000000"/>
          <w:sz w:val="28"/>
          <w:szCs w:val="28"/>
        </w:rPr>
        <w:t xml:space="preserve">– činnosti, které zajišťují naplňování individuálních potřeb dítěte, </w:t>
      </w:r>
      <w:r w:rsidR="008350A6" w:rsidRPr="008350A6">
        <w:rPr>
          <w:rFonts w:ascii="Times New Roman" w:hAnsi="Times New Roman" w:cs="Times New Roman"/>
          <w:color w:val="000000"/>
          <w:sz w:val="28"/>
          <w:szCs w:val="28"/>
        </w:rPr>
        <w:t xml:space="preserve">nabídka podnětů, které si dítě samo vybírá. Jsou to např. </w:t>
      </w:r>
      <w:r w:rsidRPr="008350A6">
        <w:rPr>
          <w:rFonts w:ascii="Times New Roman" w:hAnsi="Times New Roman" w:cs="Times New Roman"/>
          <w:color w:val="000000"/>
          <w:sz w:val="28"/>
          <w:szCs w:val="28"/>
        </w:rPr>
        <w:t xml:space="preserve">námětové hry, hry na hřišti, </w:t>
      </w:r>
      <w:r w:rsidR="008350A6" w:rsidRPr="008350A6">
        <w:rPr>
          <w:rFonts w:ascii="Times New Roman" w:hAnsi="Times New Roman" w:cs="Times New Roman"/>
          <w:color w:val="000000"/>
          <w:sz w:val="28"/>
          <w:szCs w:val="28"/>
        </w:rPr>
        <w:t>pohybové hry venku</w:t>
      </w:r>
      <w:r w:rsidRPr="008350A6">
        <w:rPr>
          <w:rFonts w:ascii="Times New Roman" w:hAnsi="Times New Roman" w:cs="Times New Roman"/>
          <w:color w:val="000000"/>
          <w:sz w:val="28"/>
          <w:szCs w:val="28"/>
        </w:rPr>
        <w:t xml:space="preserve">. </w:t>
      </w:r>
    </w:p>
    <w:p w:rsidR="00082E2D" w:rsidRPr="008350A6" w:rsidRDefault="00082E2D" w:rsidP="007C4EC7">
      <w:pPr>
        <w:pStyle w:val="Odstavecseseznamem"/>
        <w:numPr>
          <w:ilvl w:val="0"/>
          <w:numId w:val="26"/>
        </w:numPr>
        <w:autoSpaceDE w:val="0"/>
        <w:autoSpaceDN w:val="0"/>
        <w:adjustRightInd w:val="0"/>
        <w:spacing w:after="18"/>
        <w:rPr>
          <w:rFonts w:ascii="Times New Roman" w:hAnsi="Times New Roman" w:cs="Times New Roman"/>
          <w:color w:val="000000"/>
          <w:sz w:val="28"/>
          <w:szCs w:val="28"/>
        </w:rPr>
      </w:pPr>
      <w:r w:rsidRPr="008350A6">
        <w:rPr>
          <w:rFonts w:ascii="Times New Roman" w:hAnsi="Times New Roman" w:cs="Times New Roman"/>
          <w:b/>
          <w:bCs/>
          <w:color w:val="000000"/>
          <w:sz w:val="28"/>
          <w:szCs w:val="28"/>
        </w:rPr>
        <w:t xml:space="preserve">Příprava na vyučování </w:t>
      </w:r>
      <w:r w:rsidRPr="008350A6">
        <w:rPr>
          <w:rFonts w:ascii="Times New Roman" w:hAnsi="Times New Roman" w:cs="Times New Roman"/>
          <w:color w:val="000000"/>
          <w:sz w:val="28"/>
          <w:szCs w:val="28"/>
        </w:rPr>
        <w:t>– na prvním stupni ZŠ spíše okrajová činnost, která vychází z přání dětí neb</w:t>
      </w:r>
      <w:r w:rsidR="008350A6" w:rsidRPr="008350A6">
        <w:rPr>
          <w:rFonts w:ascii="Times New Roman" w:hAnsi="Times New Roman" w:cs="Times New Roman"/>
          <w:color w:val="000000"/>
          <w:sz w:val="28"/>
          <w:szCs w:val="28"/>
        </w:rPr>
        <w:t>o zákonných zástupců</w:t>
      </w:r>
      <w:r w:rsidRPr="008350A6">
        <w:rPr>
          <w:rFonts w:ascii="Times New Roman" w:hAnsi="Times New Roman" w:cs="Times New Roman"/>
          <w:color w:val="000000"/>
          <w:sz w:val="28"/>
          <w:szCs w:val="28"/>
        </w:rPr>
        <w:t xml:space="preserve">. Pedagog v ŠD musí kriticky vyhodnotit přípravu na vyučování s ohledem na duševní hygienu a aktuální výkonnost dítěte. </w:t>
      </w:r>
    </w:p>
    <w:p w:rsidR="008350A6" w:rsidRPr="008350A6" w:rsidRDefault="00082E2D" w:rsidP="007C4EC7">
      <w:pPr>
        <w:pStyle w:val="Odstavecseseznamem"/>
        <w:numPr>
          <w:ilvl w:val="0"/>
          <w:numId w:val="26"/>
        </w:numPr>
        <w:autoSpaceDE w:val="0"/>
        <w:autoSpaceDN w:val="0"/>
        <w:adjustRightInd w:val="0"/>
        <w:rPr>
          <w:rFonts w:ascii="Times New Roman" w:hAnsi="Times New Roman" w:cs="Times New Roman"/>
          <w:color w:val="000000"/>
          <w:sz w:val="28"/>
          <w:szCs w:val="28"/>
        </w:rPr>
      </w:pPr>
      <w:r w:rsidRPr="008350A6">
        <w:rPr>
          <w:rFonts w:ascii="Times New Roman" w:hAnsi="Times New Roman" w:cs="Times New Roman"/>
          <w:b/>
          <w:bCs/>
          <w:color w:val="000000"/>
          <w:sz w:val="28"/>
          <w:szCs w:val="28"/>
        </w:rPr>
        <w:t xml:space="preserve">Příležitostné činnosti – </w:t>
      </w:r>
      <w:r w:rsidRPr="008350A6">
        <w:rPr>
          <w:rFonts w:ascii="Times New Roman" w:hAnsi="Times New Roman" w:cs="Times New Roman"/>
          <w:color w:val="000000"/>
          <w:sz w:val="28"/>
          <w:szCs w:val="28"/>
        </w:rPr>
        <w:t>v rámci zájmového vzdělávání probíhají nepravidelné, spontánní činnosti, které jsou obvykle společnými aktivitami rodiny, školy a přátel školy. Patří mezi ně např.</w:t>
      </w:r>
      <w:r w:rsidR="008350A6" w:rsidRPr="008350A6">
        <w:rPr>
          <w:rFonts w:ascii="Times New Roman" w:hAnsi="Times New Roman" w:cs="Times New Roman"/>
          <w:color w:val="000000"/>
          <w:sz w:val="28"/>
          <w:szCs w:val="28"/>
        </w:rPr>
        <w:t xml:space="preserve"> adventní</w:t>
      </w:r>
      <w:r w:rsidRPr="008350A6">
        <w:rPr>
          <w:rFonts w:ascii="Times New Roman" w:hAnsi="Times New Roman" w:cs="Times New Roman"/>
          <w:color w:val="000000"/>
          <w:sz w:val="28"/>
          <w:szCs w:val="28"/>
        </w:rPr>
        <w:t xml:space="preserve"> jarmark, semináře pro rodiče</w:t>
      </w:r>
      <w:r w:rsidR="008350A6" w:rsidRPr="008350A6">
        <w:rPr>
          <w:rFonts w:ascii="Times New Roman" w:hAnsi="Times New Roman" w:cs="Times New Roman"/>
          <w:color w:val="000000"/>
          <w:sz w:val="28"/>
          <w:szCs w:val="28"/>
        </w:rPr>
        <w:t>, veřejná vystoupení žáků,</w:t>
      </w:r>
      <w:r w:rsidRPr="008350A6">
        <w:rPr>
          <w:rFonts w:ascii="Times New Roman" w:hAnsi="Times New Roman" w:cs="Times New Roman"/>
          <w:color w:val="000000"/>
          <w:sz w:val="28"/>
          <w:szCs w:val="28"/>
        </w:rPr>
        <w:t xml:space="preserve"> </w:t>
      </w:r>
      <w:r w:rsidR="008350A6" w:rsidRPr="008350A6">
        <w:rPr>
          <w:rFonts w:ascii="Times New Roman" w:hAnsi="Times New Roman" w:cs="Times New Roman"/>
          <w:color w:val="000000"/>
          <w:sz w:val="28"/>
          <w:szCs w:val="28"/>
        </w:rPr>
        <w:t>přespání v ŠD</w:t>
      </w:r>
      <w:r w:rsidRPr="008350A6">
        <w:rPr>
          <w:rFonts w:ascii="Times New Roman" w:hAnsi="Times New Roman" w:cs="Times New Roman"/>
          <w:color w:val="000000"/>
          <w:sz w:val="28"/>
          <w:szCs w:val="28"/>
        </w:rPr>
        <w:t xml:space="preserve">. </w:t>
      </w:r>
    </w:p>
    <w:p w:rsidR="008350A6" w:rsidRPr="008350A6" w:rsidRDefault="008350A6" w:rsidP="007C4EC7">
      <w:pPr>
        <w:pStyle w:val="Odstavecseseznamem"/>
        <w:numPr>
          <w:ilvl w:val="0"/>
          <w:numId w:val="26"/>
        </w:numPr>
        <w:autoSpaceDE w:val="0"/>
        <w:autoSpaceDN w:val="0"/>
        <w:adjustRightInd w:val="0"/>
        <w:rPr>
          <w:rFonts w:ascii="Times New Roman" w:hAnsi="Times New Roman" w:cs="Times New Roman"/>
          <w:color w:val="000000"/>
          <w:sz w:val="28"/>
          <w:szCs w:val="28"/>
        </w:rPr>
      </w:pPr>
      <w:r w:rsidRPr="008350A6">
        <w:rPr>
          <w:rFonts w:ascii="Times New Roman" w:hAnsi="Times New Roman" w:cs="Times New Roman"/>
          <w:b/>
          <w:bCs/>
          <w:color w:val="000000"/>
          <w:sz w:val="28"/>
          <w:szCs w:val="28"/>
        </w:rPr>
        <w:t xml:space="preserve">Kroužky školní družiny </w:t>
      </w:r>
      <w:r w:rsidRPr="008350A6">
        <w:rPr>
          <w:rFonts w:ascii="Times New Roman" w:hAnsi="Times New Roman" w:cs="Times New Roman"/>
          <w:color w:val="000000"/>
          <w:sz w:val="28"/>
          <w:szCs w:val="28"/>
        </w:rPr>
        <w:t xml:space="preserve">– nabízené kroužky jsou určeny pro věkově smíšené skupiny, kde se mohou potkávat žáci z různých ročníků. Kroužky jsou vždy vyhlášeny na začátku školního roku a aktuální nabídka platí vždy na jeden rok. Počet žáků v kroužku se řídí předmětem a vlastní náplní kroužku. Do kroužku zákonní zástupci přihlašují žáky přihláškou. Kroužky mohou dle kapacity navštěvovat i žáci, kteří nejsou do školní družiny přihlášeni.  </w:t>
      </w:r>
    </w:p>
    <w:p w:rsidR="0068785F" w:rsidRPr="008350A6" w:rsidRDefault="008350A6" w:rsidP="008350A6">
      <w:pPr>
        <w:jc w:val="both"/>
        <w:rPr>
          <w:b/>
          <w:sz w:val="28"/>
          <w:szCs w:val="28"/>
        </w:rPr>
      </w:pPr>
      <w:r w:rsidRPr="008350A6">
        <w:rPr>
          <w:color w:val="000000"/>
          <w:sz w:val="28"/>
          <w:szCs w:val="28"/>
        </w:rPr>
        <w:t xml:space="preserve">Při zájmovém vzdělávání dětí volíme aktivity a činnosti tak, aby nebyly prvoplánové, ale zajišťovaly dětem vyšší poznání, komplexní rozvoj dovedností, znalostí a návyků. Aktivity odpoledního bloku ŠD se odehrávají většinou ve venkovním prostředí. Obsah vzdělávání je orientačně rozdělen do vzdělávacích </w:t>
      </w:r>
      <w:r w:rsidRPr="008350A6">
        <w:rPr>
          <w:b/>
          <w:bCs/>
          <w:color w:val="000000"/>
          <w:sz w:val="28"/>
          <w:szCs w:val="28"/>
        </w:rPr>
        <w:t>oblastí</w:t>
      </w:r>
      <w:r w:rsidRPr="008350A6">
        <w:rPr>
          <w:color w:val="000000"/>
          <w:sz w:val="28"/>
          <w:szCs w:val="28"/>
        </w:rPr>
        <w:t>:</w:t>
      </w:r>
    </w:p>
    <w:p w:rsidR="007E7C39" w:rsidRPr="00431CFC" w:rsidRDefault="007E7C39" w:rsidP="007E7C39">
      <w:pPr>
        <w:pStyle w:val="Zkladntext3"/>
        <w:spacing w:after="0"/>
      </w:pPr>
    </w:p>
    <w:p w:rsidR="004F2E50" w:rsidRDefault="004F2E50" w:rsidP="0068785F">
      <w:pPr>
        <w:jc w:val="both"/>
        <w:rPr>
          <w:b/>
          <w:sz w:val="28"/>
          <w:szCs w:val="28"/>
        </w:rPr>
      </w:pPr>
    </w:p>
    <w:tbl>
      <w:tblPr>
        <w:tblStyle w:val="Mkatabulky"/>
        <w:tblW w:w="0" w:type="auto"/>
        <w:tblLook w:val="04A0" w:firstRow="1" w:lastRow="0" w:firstColumn="1" w:lastColumn="0" w:noHBand="0" w:noVBand="1"/>
      </w:tblPr>
      <w:tblGrid>
        <w:gridCol w:w="4747"/>
        <w:gridCol w:w="4747"/>
      </w:tblGrid>
      <w:tr w:rsidR="008350A6" w:rsidTr="00410A3C">
        <w:tc>
          <w:tcPr>
            <w:tcW w:w="9494" w:type="dxa"/>
            <w:gridSpan w:val="2"/>
            <w:shd w:val="clear" w:color="auto" w:fill="FBD4B4" w:themeFill="accent6" w:themeFillTint="66"/>
          </w:tcPr>
          <w:p w:rsidR="008350A6" w:rsidRPr="004819D7" w:rsidRDefault="008350A6" w:rsidP="004819D7">
            <w:pPr>
              <w:autoSpaceDE w:val="0"/>
              <w:autoSpaceDN w:val="0"/>
              <w:adjustRightInd w:val="0"/>
              <w:rPr>
                <w:color w:val="000000"/>
                <w:sz w:val="32"/>
                <w:szCs w:val="32"/>
              </w:rPr>
            </w:pPr>
            <w:r w:rsidRPr="008350A6">
              <w:rPr>
                <w:b/>
                <w:bCs/>
                <w:color w:val="000000"/>
                <w:sz w:val="32"/>
                <w:szCs w:val="32"/>
              </w:rPr>
              <w:t xml:space="preserve">1. Člověk a jeho svět </w:t>
            </w:r>
          </w:p>
        </w:tc>
      </w:tr>
      <w:tr w:rsidR="008350A6" w:rsidTr="008350A6">
        <w:tc>
          <w:tcPr>
            <w:tcW w:w="4747" w:type="dxa"/>
          </w:tcPr>
          <w:p w:rsidR="008350A6" w:rsidRPr="00497451" w:rsidRDefault="008350A6" w:rsidP="008350A6">
            <w:pPr>
              <w:pStyle w:val="Default"/>
              <w:jc w:val="both"/>
              <w:rPr>
                <w:sz w:val="28"/>
                <w:szCs w:val="28"/>
              </w:rPr>
            </w:pPr>
            <w:r w:rsidRPr="00497451">
              <w:rPr>
                <w:b/>
                <w:bCs/>
                <w:sz w:val="28"/>
                <w:szCs w:val="28"/>
              </w:rPr>
              <w:t xml:space="preserve">Očekávané výstupy </w:t>
            </w:r>
          </w:p>
          <w:p w:rsidR="008350A6" w:rsidRPr="00497451" w:rsidRDefault="00497451" w:rsidP="0068785F">
            <w:pPr>
              <w:jc w:val="both"/>
              <w:rPr>
                <w:b/>
                <w:sz w:val="28"/>
                <w:szCs w:val="28"/>
              </w:rPr>
            </w:pPr>
            <w:r>
              <w:rPr>
                <w:b/>
                <w:sz w:val="28"/>
                <w:szCs w:val="28"/>
              </w:rPr>
              <w:t>Žák:</w:t>
            </w:r>
          </w:p>
        </w:tc>
        <w:tc>
          <w:tcPr>
            <w:tcW w:w="4747" w:type="dxa"/>
          </w:tcPr>
          <w:p w:rsidR="008350A6" w:rsidRPr="00497451" w:rsidRDefault="008350A6" w:rsidP="008350A6">
            <w:pPr>
              <w:pStyle w:val="Default"/>
              <w:jc w:val="both"/>
              <w:rPr>
                <w:sz w:val="28"/>
                <w:szCs w:val="28"/>
              </w:rPr>
            </w:pPr>
            <w:r w:rsidRPr="00497451">
              <w:rPr>
                <w:b/>
                <w:bCs/>
                <w:sz w:val="28"/>
                <w:szCs w:val="28"/>
              </w:rPr>
              <w:t xml:space="preserve">Obsah </w:t>
            </w:r>
          </w:p>
          <w:p w:rsidR="008350A6" w:rsidRPr="00497451" w:rsidRDefault="008350A6" w:rsidP="0068785F">
            <w:pPr>
              <w:jc w:val="both"/>
              <w:rPr>
                <w:b/>
                <w:sz w:val="28"/>
                <w:szCs w:val="28"/>
              </w:rPr>
            </w:pPr>
          </w:p>
        </w:tc>
      </w:tr>
      <w:tr w:rsidR="008350A6" w:rsidTr="008350A6">
        <w:tc>
          <w:tcPr>
            <w:tcW w:w="4747" w:type="dxa"/>
          </w:tcPr>
          <w:p w:rsidR="00497451" w:rsidRPr="004B3C7F" w:rsidRDefault="00497451" w:rsidP="007C4EC7">
            <w:pPr>
              <w:pStyle w:val="Bezmezer"/>
              <w:numPr>
                <w:ilvl w:val="0"/>
                <w:numId w:val="27"/>
              </w:numPr>
              <w:rPr>
                <w:sz w:val="28"/>
                <w:szCs w:val="28"/>
              </w:rPr>
            </w:pPr>
            <w:r w:rsidRPr="004B3C7F">
              <w:rPr>
                <w:sz w:val="28"/>
                <w:szCs w:val="28"/>
              </w:rPr>
              <w:t xml:space="preserve">pěstuje a uplatňuje dobré vztahy se svým sociálním okolím, </w:t>
            </w:r>
          </w:p>
          <w:p w:rsidR="004B3C7F" w:rsidRPr="004B3C7F" w:rsidRDefault="00497451" w:rsidP="007C4EC7">
            <w:pPr>
              <w:pStyle w:val="Bezmezer"/>
              <w:numPr>
                <w:ilvl w:val="0"/>
                <w:numId w:val="27"/>
              </w:numPr>
              <w:rPr>
                <w:sz w:val="28"/>
                <w:szCs w:val="28"/>
              </w:rPr>
            </w:pPr>
            <w:r w:rsidRPr="004B3C7F">
              <w:rPr>
                <w:sz w:val="28"/>
                <w:szCs w:val="28"/>
              </w:rPr>
              <w:t>dokáže</w:t>
            </w:r>
            <w:r w:rsidR="004B3C7F" w:rsidRPr="004B3C7F">
              <w:rPr>
                <w:sz w:val="28"/>
                <w:szCs w:val="28"/>
              </w:rPr>
              <w:t xml:space="preserve"> dle svých schopností</w:t>
            </w:r>
            <w:r w:rsidRPr="004B3C7F">
              <w:rPr>
                <w:sz w:val="28"/>
                <w:szCs w:val="28"/>
              </w:rPr>
              <w:t xml:space="preserve"> samo</w:t>
            </w:r>
            <w:r w:rsidR="004B3C7F">
              <w:rPr>
                <w:sz w:val="28"/>
                <w:szCs w:val="28"/>
              </w:rPr>
              <w:t>-</w:t>
            </w:r>
            <w:r w:rsidRPr="004B3C7F">
              <w:rPr>
                <w:sz w:val="28"/>
                <w:szCs w:val="28"/>
              </w:rPr>
              <w:t>statně vystupovat na veřejnosti a v kolektivu,</w:t>
            </w:r>
          </w:p>
          <w:p w:rsidR="00497451" w:rsidRPr="004B3C7F" w:rsidRDefault="00497451" w:rsidP="007C4EC7">
            <w:pPr>
              <w:pStyle w:val="Bezmezer"/>
              <w:numPr>
                <w:ilvl w:val="0"/>
                <w:numId w:val="27"/>
              </w:numPr>
              <w:rPr>
                <w:sz w:val="28"/>
                <w:szCs w:val="28"/>
              </w:rPr>
            </w:pPr>
            <w:r w:rsidRPr="004B3C7F">
              <w:rPr>
                <w:sz w:val="28"/>
                <w:szCs w:val="28"/>
              </w:rPr>
              <w:t xml:space="preserve">respektuje autority, </w:t>
            </w:r>
          </w:p>
          <w:p w:rsidR="004B3C7F" w:rsidRPr="004B3C7F" w:rsidRDefault="00497451" w:rsidP="007C4EC7">
            <w:pPr>
              <w:pStyle w:val="Bezmezer"/>
              <w:numPr>
                <w:ilvl w:val="0"/>
                <w:numId w:val="27"/>
              </w:numPr>
              <w:rPr>
                <w:sz w:val="28"/>
                <w:szCs w:val="28"/>
              </w:rPr>
            </w:pPr>
            <w:r w:rsidRPr="004B3C7F">
              <w:rPr>
                <w:sz w:val="28"/>
                <w:szCs w:val="28"/>
              </w:rPr>
              <w:t>dokáže jednat ve skupině, učí se respektovat pravidla skupiny,</w:t>
            </w:r>
          </w:p>
          <w:p w:rsidR="004B3C7F" w:rsidRPr="004B3C7F" w:rsidRDefault="00497451" w:rsidP="007C4EC7">
            <w:pPr>
              <w:pStyle w:val="Bezmezer"/>
              <w:numPr>
                <w:ilvl w:val="0"/>
                <w:numId w:val="27"/>
              </w:numPr>
              <w:rPr>
                <w:sz w:val="28"/>
                <w:szCs w:val="28"/>
              </w:rPr>
            </w:pPr>
            <w:r w:rsidRPr="004B3C7F">
              <w:rPr>
                <w:sz w:val="28"/>
                <w:szCs w:val="28"/>
              </w:rPr>
              <w:t xml:space="preserve">zvládá základní </w:t>
            </w:r>
            <w:proofErr w:type="spellStart"/>
            <w:r w:rsidRPr="004B3C7F">
              <w:rPr>
                <w:sz w:val="28"/>
                <w:szCs w:val="28"/>
              </w:rPr>
              <w:t>sebeoblsužné</w:t>
            </w:r>
            <w:proofErr w:type="spellEnd"/>
            <w:r w:rsidRPr="004B3C7F">
              <w:rPr>
                <w:sz w:val="28"/>
                <w:szCs w:val="28"/>
              </w:rPr>
              <w:t xml:space="preserve"> doved</w:t>
            </w:r>
            <w:r w:rsidR="004B3C7F">
              <w:rPr>
                <w:sz w:val="28"/>
                <w:szCs w:val="28"/>
              </w:rPr>
              <w:t>-</w:t>
            </w:r>
            <w:proofErr w:type="spellStart"/>
            <w:r w:rsidRPr="004B3C7F">
              <w:rPr>
                <w:sz w:val="28"/>
                <w:szCs w:val="28"/>
              </w:rPr>
              <w:t>nosti</w:t>
            </w:r>
            <w:proofErr w:type="spellEnd"/>
            <w:r w:rsidRPr="004B3C7F">
              <w:rPr>
                <w:sz w:val="28"/>
                <w:szCs w:val="28"/>
              </w:rPr>
              <w:t>,</w:t>
            </w:r>
          </w:p>
          <w:p w:rsidR="008350A6" w:rsidRPr="004B3C7F" w:rsidRDefault="00497451" w:rsidP="007C4EC7">
            <w:pPr>
              <w:pStyle w:val="Bezmezer"/>
              <w:numPr>
                <w:ilvl w:val="0"/>
                <w:numId w:val="27"/>
              </w:numPr>
              <w:rPr>
                <w:sz w:val="23"/>
                <w:szCs w:val="23"/>
              </w:rPr>
            </w:pPr>
            <w:r w:rsidRPr="004B3C7F">
              <w:rPr>
                <w:sz w:val="28"/>
                <w:szCs w:val="28"/>
              </w:rPr>
              <w:lastRenderedPageBreak/>
              <w:t>zná pravidla bezp</w:t>
            </w:r>
            <w:r w:rsidR="004B3C7F" w:rsidRPr="004B3C7F">
              <w:rPr>
                <w:sz w:val="28"/>
                <w:szCs w:val="28"/>
              </w:rPr>
              <w:t>ečného pohybu ve městě a na vesnici</w:t>
            </w:r>
            <w:r w:rsidRPr="004B3C7F">
              <w:rPr>
                <w:sz w:val="28"/>
                <w:szCs w:val="28"/>
              </w:rPr>
              <w:t xml:space="preserve">. </w:t>
            </w:r>
          </w:p>
        </w:tc>
        <w:tc>
          <w:tcPr>
            <w:tcW w:w="4747" w:type="dxa"/>
          </w:tcPr>
          <w:p w:rsidR="004B3C7F" w:rsidRPr="004B3C7F" w:rsidRDefault="00497451" w:rsidP="007C4EC7">
            <w:pPr>
              <w:pStyle w:val="Bezmezer"/>
              <w:numPr>
                <w:ilvl w:val="0"/>
                <w:numId w:val="28"/>
              </w:numPr>
              <w:rPr>
                <w:sz w:val="28"/>
                <w:szCs w:val="28"/>
              </w:rPr>
            </w:pPr>
            <w:r w:rsidRPr="004B3C7F">
              <w:rPr>
                <w:sz w:val="28"/>
                <w:szCs w:val="28"/>
              </w:rPr>
              <w:lastRenderedPageBreak/>
              <w:t xml:space="preserve">poznávání okolí </w:t>
            </w:r>
            <w:proofErr w:type="gramStart"/>
            <w:r w:rsidRPr="004B3C7F">
              <w:rPr>
                <w:sz w:val="28"/>
                <w:szCs w:val="28"/>
              </w:rPr>
              <w:t>školy,</w:t>
            </w:r>
            <w:r w:rsidR="004B3C7F" w:rsidRPr="004B3C7F">
              <w:rPr>
                <w:sz w:val="28"/>
                <w:szCs w:val="28"/>
              </w:rPr>
              <w:t>vesnice</w:t>
            </w:r>
            <w:proofErr w:type="gramEnd"/>
            <w:r w:rsidR="004B3C7F" w:rsidRPr="004B3C7F">
              <w:rPr>
                <w:sz w:val="28"/>
                <w:szCs w:val="28"/>
              </w:rPr>
              <w:t>,</w:t>
            </w:r>
            <w:r w:rsidRPr="004B3C7F">
              <w:rPr>
                <w:sz w:val="28"/>
                <w:szCs w:val="28"/>
              </w:rPr>
              <w:t xml:space="preserve"> města, regionu,</w:t>
            </w:r>
          </w:p>
          <w:p w:rsidR="004B3C7F" w:rsidRPr="004B3C7F" w:rsidRDefault="00497451" w:rsidP="007C4EC7">
            <w:pPr>
              <w:pStyle w:val="Bezmezer"/>
              <w:numPr>
                <w:ilvl w:val="0"/>
                <w:numId w:val="28"/>
              </w:numPr>
              <w:rPr>
                <w:sz w:val="28"/>
                <w:szCs w:val="28"/>
              </w:rPr>
            </w:pPr>
            <w:r w:rsidRPr="004B3C7F">
              <w:rPr>
                <w:sz w:val="28"/>
                <w:szCs w:val="28"/>
              </w:rPr>
              <w:t>stanovování pravidel s využitím různých technik,</w:t>
            </w:r>
          </w:p>
          <w:p w:rsidR="004B3C7F" w:rsidRPr="004B3C7F" w:rsidRDefault="00497451" w:rsidP="007C4EC7">
            <w:pPr>
              <w:pStyle w:val="Bezmezer"/>
              <w:numPr>
                <w:ilvl w:val="0"/>
                <w:numId w:val="28"/>
              </w:numPr>
              <w:rPr>
                <w:sz w:val="28"/>
                <w:szCs w:val="28"/>
              </w:rPr>
            </w:pPr>
            <w:r w:rsidRPr="004B3C7F">
              <w:rPr>
                <w:sz w:val="28"/>
                <w:szCs w:val="28"/>
              </w:rPr>
              <w:t>podpora žáka v sebeobsluze a samostatnosti,</w:t>
            </w:r>
          </w:p>
          <w:p w:rsidR="00497451" w:rsidRPr="004B3C7F" w:rsidRDefault="00497451" w:rsidP="007C4EC7">
            <w:pPr>
              <w:pStyle w:val="Bezmezer"/>
              <w:numPr>
                <w:ilvl w:val="0"/>
                <w:numId w:val="28"/>
              </w:numPr>
              <w:rPr>
                <w:sz w:val="28"/>
                <w:szCs w:val="28"/>
              </w:rPr>
            </w:pPr>
            <w:r w:rsidRPr="004B3C7F">
              <w:rPr>
                <w:sz w:val="28"/>
                <w:szCs w:val="28"/>
              </w:rPr>
              <w:t xml:space="preserve">aktivity zaměřené bezpečnost při pohybu na </w:t>
            </w:r>
            <w:r w:rsidR="004B3C7F" w:rsidRPr="004B3C7F">
              <w:rPr>
                <w:sz w:val="28"/>
                <w:szCs w:val="28"/>
              </w:rPr>
              <w:t>vesnici</w:t>
            </w:r>
            <w:r w:rsidRPr="004B3C7F">
              <w:rPr>
                <w:sz w:val="28"/>
                <w:szCs w:val="28"/>
              </w:rPr>
              <w:t xml:space="preserve">, ve městě. </w:t>
            </w:r>
          </w:p>
          <w:p w:rsidR="008350A6" w:rsidRDefault="008350A6" w:rsidP="0068785F">
            <w:pPr>
              <w:jc w:val="both"/>
              <w:rPr>
                <w:b/>
                <w:sz w:val="28"/>
                <w:szCs w:val="28"/>
              </w:rPr>
            </w:pPr>
          </w:p>
        </w:tc>
      </w:tr>
    </w:tbl>
    <w:p w:rsidR="008350A6" w:rsidRDefault="008350A6" w:rsidP="0068785F">
      <w:pPr>
        <w:jc w:val="both"/>
        <w:rPr>
          <w:b/>
          <w:sz w:val="28"/>
          <w:szCs w:val="28"/>
        </w:rPr>
      </w:pPr>
    </w:p>
    <w:tbl>
      <w:tblPr>
        <w:tblStyle w:val="Mkatabulky"/>
        <w:tblW w:w="0" w:type="auto"/>
        <w:tblLook w:val="04A0" w:firstRow="1" w:lastRow="0" w:firstColumn="1" w:lastColumn="0" w:noHBand="0" w:noVBand="1"/>
      </w:tblPr>
      <w:tblGrid>
        <w:gridCol w:w="4747"/>
        <w:gridCol w:w="4747"/>
      </w:tblGrid>
      <w:tr w:rsidR="00497451" w:rsidTr="00410A3C">
        <w:tc>
          <w:tcPr>
            <w:tcW w:w="9494" w:type="dxa"/>
            <w:gridSpan w:val="2"/>
            <w:shd w:val="clear" w:color="auto" w:fill="B6DDE8" w:themeFill="accent5" w:themeFillTint="66"/>
          </w:tcPr>
          <w:p w:rsidR="00497451" w:rsidRPr="004819D7" w:rsidRDefault="00497451" w:rsidP="004819D7">
            <w:pPr>
              <w:autoSpaceDE w:val="0"/>
              <w:autoSpaceDN w:val="0"/>
              <w:adjustRightInd w:val="0"/>
              <w:rPr>
                <w:color w:val="000000"/>
                <w:sz w:val="32"/>
                <w:szCs w:val="32"/>
              </w:rPr>
            </w:pPr>
            <w:r>
              <w:rPr>
                <w:b/>
                <w:bCs/>
                <w:color w:val="000000"/>
                <w:sz w:val="32"/>
                <w:szCs w:val="32"/>
              </w:rPr>
              <w:t>2</w:t>
            </w:r>
            <w:r w:rsidRPr="008350A6">
              <w:rPr>
                <w:b/>
                <w:bCs/>
                <w:color w:val="000000"/>
                <w:sz w:val="32"/>
                <w:szCs w:val="32"/>
              </w:rPr>
              <w:t xml:space="preserve">. </w:t>
            </w:r>
            <w:r>
              <w:rPr>
                <w:b/>
                <w:bCs/>
                <w:color w:val="000000"/>
                <w:sz w:val="32"/>
                <w:szCs w:val="32"/>
              </w:rPr>
              <w:t>Umění a kultura</w:t>
            </w:r>
            <w:r w:rsidRPr="008350A6">
              <w:rPr>
                <w:b/>
                <w:bCs/>
                <w:color w:val="000000"/>
                <w:sz w:val="32"/>
                <w:szCs w:val="32"/>
              </w:rPr>
              <w:t xml:space="preserve"> </w:t>
            </w:r>
          </w:p>
        </w:tc>
      </w:tr>
      <w:tr w:rsidR="00497451" w:rsidTr="00497451">
        <w:tc>
          <w:tcPr>
            <w:tcW w:w="4747" w:type="dxa"/>
          </w:tcPr>
          <w:p w:rsidR="00497451" w:rsidRPr="00497451" w:rsidRDefault="00497451" w:rsidP="00497451">
            <w:pPr>
              <w:pStyle w:val="Default"/>
              <w:jc w:val="both"/>
              <w:rPr>
                <w:sz w:val="28"/>
                <w:szCs w:val="28"/>
              </w:rPr>
            </w:pPr>
            <w:r w:rsidRPr="00497451">
              <w:rPr>
                <w:b/>
                <w:bCs/>
                <w:sz w:val="28"/>
                <w:szCs w:val="28"/>
              </w:rPr>
              <w:t xml:space="preserve">Očekávané výstupy </w:t>
            </w:r>
          </w:p>
          <w:p w:rsidR="00497451" w:rsidRPr="00497451" w:rsidRDefault="00497451" w:rsidP="00497451">
            <w:pPr>
              <w:jc w:val="both"/>
              <w:rPr>
                <w:b/>
                <w:sz w:val="28"/>
                <w:szCs w:val="28"/>
              </w:rPr>
            </w:pPr>
            <w:r>
              <w:rPr>
                <w:b/>
                <w:sz w:val="28"/>
                <w:szCs w:val="28"/>
              </w:rPr>
              <w:t>Žák:</w:t>
            </w:r>
          </w:p>
        </w:tc>
        <w:tc>
          <w:tcPr>
            <w:tcW w:w="4747" w:type="dxa"/>
          </w:tcPr>
          <w:p w:rsidR="00497451" w:rsidRPr="00497451" w:rsidRDefault="00497451" w:rsidP="00497451">
            <w:pPr>
              <w:pStyle w:val="Default"/>
              <w:jc w:val="both"/>
              <w:rPr>
                <w:sz w:val="28"/>
                <w:szCs w:val="28"/>
              </w:rPr>
            </w:pPr>
            <w:r w:rsidRPr="00497451">
              <w:rPr>
                <w:b/>
                <w:bCs/>
                <w:sz w:val="28"/>
                <w:szCs w:val="28"/>
              </w:rPr>
              <w:t xml:space="preserve">Obsah </w:t>
            </w:r>
          </w:p>
          <w:p w:rsidR="00497451" w:rsidRPr="00497451" w:rsidRDefault="00497451" w:rsidP="00497451">
            <w:pPr>
              <w:jc w:val="both"/>
              <w:rPr>
                <w:b/>
                <w:sz w:val="28"/>
                <w:szCs w:val="28"/>
              </w:rPr>
            </w:pPr>
          </w:p>
        </w:tc>
      </w:tr>
      <w:tr w:rsidR="00497451" w:rsidTr="00497451">
        <w:tc>
          <w:tcPr>
            <w:tcW w:w="4747" w:type="dxa"/>
          </w:tcPr>
          <w:p w:rsidR="00497451" w:rsidRPr="004B3C7F" w:rsidRDefault="00497451" w:rsidP="007C4EC7">
            <w:pPr>
              <w:pStyle w:val="Bezmezer"/>
              <w:numPr>
                <w:ilvl w:val="0"/>
                <w:numId w:val="29"/>
              </w:numPr>
              <w:rPr>
                <w:sz w:val="28"/>
                <w:szCs w:val="28"/>
              </w:rPr>
            </w:pPr>
            <w:r w:rsidRPr="004B3C7F">
              <w:rPr>
                <w:sz w:val="28"/>
                <w:szCs w:val="28"/>
              </w:rPr>
              <w:t xml:space="preserve">uplatňuje při činnostech estetické výchovy svou fantazii a tvořivost, </w:t>
            </w:r>
          </w:p>
          <w:p w:rsidR="00497451" w:rsidRPr="004B3C7F" w:rsidRDefault="00497451" w:rsidP="007C4EC7">
            <w:pPr>
              <w:pStyle w:val="Bezmezer"/>
              <w:numPr>
                <w:ilvl w:val="0"/>
                <w:numId w:val="29"/>
              </w:numPr>
              <w:rPr>
                <w:sz w:val="28"/>
                <w:szCs w:val="28"/>
              </w:rPr>
            </w:pPr>
            <w:r w:rsidRPr="004B3C7F">
              <w:rPr>
                <w:sz w:val="28"/>
                <w:szCs w:val="28"/>
              </w:rPr>
              <w:t xml:space="preserve">pěstuje svůj zájem o umělecké aktivity a díla. </w:t>
            </w:r>
          </w:p>
        </w:tc>
        <w:tc>
          <w:tcPr>
            <w:tcW w:w="4747" w:type="dxa"/>
          </w:tcPr>
          <w:p w:rsidR="00497451" w:rsidRPr="004B3C7F" w:rsidRDefault="00497451" w:rsidP="007C4EC7">
            <w:pPr>
              <w:pStyle w:val="Bezmezer"/>
              <w:numPr>
                <w:ilvl w:val="0"/>
                <w:numId w:val="30"/>
              </w:numPr>
              <w:rPr>
                <w:sz w:val="28"/>
                <w:szCs w:val="28"/>
              </w:rPr>
            </w:pPr>
            <w:r w:rsidRPr="004B3C7F">
              <w:rPr>
                <w:sz w:val="28"/>
                <w:szCs w:val="28"/>
              </w:rPr>
              <w:t xml:space="preserve">Činnosti zaměřené na vytváření a sledování děl různých oborů umělecké činnosti (výtvarné, hudební, dramatické, pohybově-taneční). </w:t>
            </w:r>
          </w:p>
        </w:tc>
      </w:tr>
    </w:tbl>
    <w:p w:rsidR="00203BA0" w:rsidRDefault="00203BA0" w:rsidP="0068785F">
      <w:pPr>
        <w:jc w:val="both"/>
        <w:rPr>
          <w:b/>
          <w:sz w:val="28"/>
          <w:szCs w:val="28"/>
        </w:rPr>
      </w:pPr>
    </w:p>
    <w:tbl>
      <w:tblPr>
        <w:tblStyle w:val="Mkatabulky"/>
        <w:tblW w:w="0" w:type="auto"/>
        <w:tblLook w:val="04A0" w:firstRow="1" w:lastRow="0" w:firstColumn="1" w:lastColumn="0" w:noHBand="0" w:noVBand="1"/>
      </w:tblPr>
      <w:tblGrid>
        <w:gridCol w:w="4747"/>
        <w:gridCol w:w="4747"/>
      </w:tblGrid>
      <w:tr w:rsidR="00497451" w:rsidTr="00410A3C">
        <w:tc>
          <w:tcPr>
            <w:tcW w:w="9494" w:type="dxa"/>
            <w:gridSpan w:val="2"/>
            <w:shd w:val="clear" w:color="auto" w:fill="D6E3BC" w:themeFill="accent3" w:themeFillTint="66"/>
          </w:tcPr>
          <w:p w:rsidR="00497451" w:rsidRPr="004819D7" w:rsidRDefault="00497451" w:rsidP="004819D7">
            <w:pPr>
              <w:autoSpaceDE w:val="0"/>
              <w:autoSpaceDN w:val="0"/>
              <w:adjustRightInd w:val="0"/>
              <w:rPr>
                <w:color w:val="000000"/>
                <w:sz w:val="32"/>
                <w:szCs w:val="32"/>
              </w:rPr>
            </w:pPr>
            <w:r>
              <w:rPr>
                <w:b/>
                <w:bCs/>
                <w:color w:val="000000"/>
                <w:sz w:val="32"/>
                <w:szCs w:val="32"/>
              </w:rPr>
              <w:t>3</w:t>
            </w:r>
            <w:r w:rsidRPr="008350A6">
              <w:rPr>
                <w:b/>
                <w:bCs/>
                <w:color w:val="000000"/>
                <w:sz w:val="32"/>
                <w:szCs w:val="32"/>
              </w:rPr>
              <w:t xml:space="preserve">. Člověk a </w:t>
            </w:r>
            <w:r>
              <w:rPr>
                <w:b/>
                <w:bCs/>
                <w:color w:val="000000"/>
                <w:sz w:val="32"/>
                <w:szCs w:val="32"/>
              </w:rPr>
              <w:t>zdraví</w:t>
            </w:r>
          </w:p>
        </w:tc>
      </w:tr>
      <w:tr w:rsidR="00497451" w:rsidTr="00497451">
        <w:tc>
          <w:tcPr>
            <w:tcW w:w="4747" w:type="dxa"/>
          </w:tcPr>
          <w:p w:rsidR="00497451" w:rsidRPr="00497451" w:rsidRDefault="00497451" w:rsidP="00497451">
            <w:pPr>
              <w:pStyle w:val="Default"/>
              <w:jc w:val="both"/>
              <w:rPr>
                <w:sz w:val="28"/>
                <w:szCs w:val="28"/>
              </w:rPr>
            </w:pPr>
            <w:r w:rsidRPr="00497451">
              <w:rPr>
                <w:b/>
                <w:bCs/>
                <w:sz w:val="28"/>
                <w:szCs w:val="28"/>
              </w:rPr>
              <w:t xml:space="preserve">Očekávané výstupy </w:t>
            </w:r>
          </w:p>
          <w:p w:rsidR="00497451" w:rsidRPr="00497451" w:rsidRDefault="00497451" w:rsidP="00497451">
            <w:pPr>
              <w:jc w:val="both"/>
              <w:rPr>
                <w:b/>
                <w:sz w:val="28"/>
                <w:szCs w:val="28"/>
              </w:rPr>
            </w:pPr>
            <w:r>
              <w:rPr>
                <w:b/>
                <w:sz w:val="28"/>
                <w:szCs w:val="28"/>
              </w:rPr>
              <w:t>Žák:</w:t>
            </w:r>
          </w:p>
        </w:tc>
        <w:tc>
          <w:tcPr>
            <w:tcW w:w="4747" w:type="dxa"/>
          </w:tcPr>
          <w:p w:rsidR="00497451" w:rsidRPr="00497451" w:rsidRDefault="00497451" w:rsidP="00497451">
            <w:pPr>
              <w:pStyle w:val="Default"/>
              <w:jc w:val="both"/>
              <w:rPr>
                <w:sz w:val="28"/>
                <w:szCs w:val="28"/>
              </w:rPr>
            </w:pPr>
            <w:r w:rsidRPr="00497451">
              <w:rPr>
                <w:b/>
                <w:bCs/>
                <w:sz w:val="28"/>
                <w:szCs w:val="28"/>
              </w:rPr>
              <w:t xml:space="preserve">Obsah </w:t>
            </w:r>
          </w:p>
          <w:p w:rsidR="00497451" w:rsidRPr="00497451" w:rsidRDefault="00497451" w:rsidP="00497451">
            <w:pPr>
              <w:jc w:val="both"/>
              <w:rPr>
                <w:b/>
                <w:sz w:val="28"/>
                <w:szCs w:val="28"/>
              </w:rPr>
            </w:pPr>
          </w:p>
        </w:tc>
      </w:tr>
      <w:tr w:rsidR="00497451" w:rsidTr="00497451">
        <w:tc>
          <w:tcPr>
            <w:tcW w:w="4747" w:type="dxa"/>
          </w:tcPr>
          <w:p w:rsidR="004B3C7F" w:rsidRPr="00203BA0" w:rsidRDefault="00497451" w:rsidP="007C4EC7">
            <w:pPr>
              <w:pStyle w:val="Bezmezer"/>
              <w:numPr>
                <w:ilvl w:val="0"/>
                <w:numId w:val="31"/>
              </w:numPr>
              <w:rPr>
                <w:sz w:val="28"/>
                <w:szCs w:val="28"/>
              </w:rPr>
            </w:pPr>
            <w:r w:rsidRPr="00203BA0">
              <w:rPr>
                <w:sz w:val="28"/>
                <w:szCs w:val="28"/>
              </w:rPr>
              <w:t>dbá na své zdraví,</w:t>
            </w:r>
          </w:p>
          <w:p w:rsidR="00497451" w:rsidRPr="00203BA0" w:rsidRDefault="00497451" w:rsidP="007C4EC7">
            <w:pPr>
              <w:pStyle w:val="Bezmezer"/>
              <w:numPr>
                <w:ilvl w:val="0"/>
                <w:numId w:val="31"/>
              </w:numPr>
              <w:rPr>
                <w:sz w:val="28"/>
                <w:szCs w:val="28"/>
              </w:rPr>
            </w:pPr>
            <w:r w:rsidRPr="00203BA0">
              <w:rPr>
                <w:sz w:val="28"/>
                <w:szCs w:val="28"/>
              </w:rPr>
              <w:t xml:space="preserve">zná a uplatňuje pravidla zdravého životního stylu, </w:t>
            </w:r>
          </w:p>
          <w:p w:rsidR="00497451" w:rsidRPr="00203BA0" w:rsidRDefault="00497451" w:rsidP="007C4EC7">
            <w:pPr>
              <w:pStyle w:val="Bezmezer"/>
              <w:numPr>
                <w:ilvl w:val="0"/>
                <w:numId w:val="31"/>
              </w:numPr>
              <w:rPr>
                <w:sz w:val="28"/>
                <w:szCs w:val="28"/>
              </w:rPr>
            </w:pPr>
            <w:r w:rsidRPr="00203BA0">
              <w:rPr>
                <w:sz w:val="28"/>
                <w:szCs w:val="28"/>
              </w:rPr>
              <w:t xml:space="preserve">dokáže relaxovat, </w:t>
            </w:r>
          </w:p>
          <w:p w:rsidR="00203BA0" w:rsidRPr="00203BA0" w:rsidRDefault="00203BA0" w:rsidP="007C4EC7">
            <w:pPr>
              <w:pStyle w:val="Bezmezer"/>
              <w:numPr>
                <w:ilvl w:val="0"/>
                <w:numId w:val="31"/>
              </w:numPr>
              <w:rPr>
                <w:sz w:val="28"/>
                <w:szCs w:val="28"/>
              </w:rPr>
            </w:pPr>
            <w:r w:rsidRPr="00203BA0">
              <w:rPr>
                <w:sz w:val="28"/>
                <w:szCs w:val="28"/>
              </w:rPr>
              <w:t>vyhledává aktivní pohyb</w:t>
            </w:r>
            <w:r w:rsidR="00497451" w:rsidRPr="00203BA0">
              <w:rPr>
                <w:sz w:val="28"/>
                <w:szCs w:val="28"/>
              </w:rPr>
              <w:t>,</w:t>
            </w:r>
          </w:p>
          <w:p w:rsidR="00497451" w:rsidRPr="00203BA0" w:rsidRDefault="00497451" w:rsidP="007C4EC7">
            <w:pPr>
              <w:pStyle w:val="Bezmezer"/>
              <w:numPr>
                <w:ilvl w:val="0"/>
                <w:numId w:val="31"/>
              </w:numPr>
              <w:rPr>
                <w:sz w:val="28"/>
                <w:szCs w:val="28"/>
              </w:rPr>
            </w:pPr>
            <w:r w:rsidRPr="00203BA0">
              <w:rPr>
                <w:sz w:val="28"/>
                <w:szCs w:val="28"/>
              </w:rPr>
              <w:t xml:space="preserve">odmítá návykové látky a zná jejich rizika. </w:t>
            </w:r>
          </w:p>
        </w:tc>
        <w:tc>
          <w:tcPr>
            <w:tcW w:w="4747" w:type="dxa"/>
          </w:tcPr>
          <w:p w:rsidR="00497451" w:rsidRPr="00203BA0" w:rsidRDefault="00497451" w:rsidP="007C4EC7">
            <w:pPr>
              <w:pStyle w:val="Bezmezer"/>
              <w:numPr>
                <w:ilvl w:val="0"/>
                <w:numId w:val="30"/>
              </w:numPr>
              <w:rPr>
                <w:sz w:val="28"/>
                <w:szCs w:val="28"/>
              </w:rPr>
            </w:pPr>
            <w:r w:rsidRPr="00203BA0">
              <w:rPr>
                <w:sz w:val="28"/>
                <w:szCs w:val="28"/>
              </w:rPr>
              <w:t xml:space="preserve">Sportovní aktivity a hry různého charakteru, </w:t>
            </w:r>
          </w:p>
          <w:p w:rsidR="00203BA0" w:rsidRDefault="00497451" w:rsidP="007C4EC7">
            <w:pPr>
              <w:pStyle w:val="Bezmezer"/>
              <w:numPr>
                <w:ilvl w:val="2"/>
                <w:numId w:val="9"/>
              </w:numPr>
              <w:rPr>
                <w:sz w:val="28"/>
                <w:szCs w:val="28"/>
              </w:rPr>
            </w:pPr>
            <w:r w:rsidRPr="00203BA0">
              <w:rPr>
                <w:sz w:val="28"/>
                <w:szCs w:val="28"/>
              </w:rPr>
              <w:t>aktivity zaměřené na relaxaci a zklidnění,</w:t>
            </w:r>
          </w:p>
          <w:p w:rsidR="00497451" w:rsidRPr="00203BA0" w:rsidRDefault="00497451" w:rsidP="007C4EC7">
            <w:pPr>
              <w:pStyle w:val="Bezmezer"/>
              <w:numPr>
                <w:ilvl w:val="2"/>
                <w:numId w:val="9"/>
              </w:numPr>
              <w:rPr>
                <w:sz w:val="28"/>
                <w:szCs w:val="28"/>
              </w:rPr>
            </w:pPr>
            <w:r w:rsidRPr="00203BA0">
              <w:rPr>
                <w:sz w:val="28"/>
                <w:szCs w:val="28"/>
              </w:rPr>
              <w:t xml:space="preserve">společné akce žáků a dospělých (pedagogů a rodiny), které vedou k přijímání pozitivních vzorů zdravého životního stylu. </w:t>
            </w:r>
          </w:p>
        </w:tc>
      </w:tr>
    </w:tbl>
    <w:p w:rsidR="00203BA0" w:rsidRDefault="00203BA0" w:rsidP="0068785F">
      <w:pPr>
        <w:jc w:val="both"/>
        <w:rPr>
          <w:b/>
          <w:sz w:val="28"/>
          <w:szCs w:val="28"/>
        </w:rPr>
      </w:pPr>
    </w:p>
    <w:tbl>
      <w:tblPr>
        <w:tblStyle w:val="Mkatabulky"/>
        <w:tblW w:w="0" w:type="auto"/>
        <w:tblLook w:val="04A0" w:firstRow="1" w:lastRow="0" w:firstColumn="1" w:lastColumn="0" w:noHBand="0" w:noVBand="1"/>
      </w:tblPr>
      <w:tblGrid>
        <w:gridCol w:w="4747"/>
        <w:gridCol w:w="4747"/>
      </w:tblGrid>
      <w:tr w:rsidR="00497451" w:rsidTr="00410A3C">
        <w:tc>
          <w:tcPr>
            <w:tcW w:w="9494" w:type="dxa"/>
            <w:gridSpan w:val="2"/>
            <w:shd w:val="clear" w:color="auto" w:fill="C4BC96" w:themeFill="background2" w:themeFillShade="BF"/>
          </w:tcPr>
          <w:p w:rsidR="00497451" w:rsidRPr="004819D7" w:rsidRDefault="00497451" w:rsidP="004819D7">
            <w:pPr>
              <w:autoSpaceDE w:val="0"/>
              <w:autoSpaceDN w:val="0"/>
              <w:adjustRightInd w:val="0"/>
              <w:rPr>
                <w:color w:val="000000"/>
                <w:sz w:val="32"/>
                <w:szCs w:val="32"/>
              </w:rPr>
            </w:pPr>
            <w:r>
              <w:rPr>
                <w:b/>
                <w:bCs/>
                <w:color w:val="000000"/>
                <w:sz w:val="32"/>
                <w:szCs w:val="32"/>
              </w:rPr>
              <w:t xml:space="preserve">4. Člověk a </w:t>
            </w:r>
            <w:r w:rsidRPr="008350A6">
              <w:rPr>
                <w:b/>
                <w:bCs/>
                <w:color w:val="000000"/>
                <w:sz w:val="32"/>
                <w:szCs w:val="32"/>
              </w:rPr>
              <w:t xml:space="preserve">svět </w:t>
            </w:r>
            <w:r>
              <w:rPr>
                <w:b/>
                <w:bCs/>
                <w:color w:val="000000"/>
                <w:sz w:val="32"/>
                <w:szCs w:val="32"/>
              </w:rPr>
              <w:t>práce</w:t>
            </w:r>
          </w:p>
        </w:tc>
      </w:tr>
      <w:tr w:rsidR="00497451" w:rsidTr="00497451">
        <w:tc>
          <w:tcPr>
            <w:tcW w:w="4747" w:type="dxa"/>
          </w:tcPr>
          <w:p w:rsidR="00497451" w:rsidRPr="00497451" w:rsidRDefault="00497451" w:rsidP="00497451">
            <w:pPr>
              <w:pStyle w:val="Default"/>
              <w:jc w:val="both"/>
              <w:rPr>
                <w:sz w:val="28"/>
                <w:szCs w:val="28"/>
              </w:rPr>
            </w:pPr>
            <w:r w:rsidRPr="00497451">
              <w:rPr>
                <w:b/>
                <w:bCs/>
                <w:sz w:val="28"/>
                <w:szCs w:val="28"/>
              </w:rPr>
              <w:t xml:space="preserve">Očekávané výstupy </w:t>
            </w:r>
          </w:p>
          <w:p w:rsidR="00497451" w:rsidRPr="00497451" w:rsidRDefault="00497451" w:rsidP="00497451">
            <w:pPr>
              <w:jc w:val="both"/>
              <w:rPr>
                <w:b/>
                <w:sz w:val="28"/>
                <w:szCs w:val="28"/>
              </w:rPr>
            </w:pPr>
            <w:r>
              <w:rPr>
                <w:b/>
                <w:sz w:val="28"/>
                <w:szCs w:val="28"/>
              </w:rPr>
              <w:t>Žák:</w:t>
            </w:r>
          </w:p>
        </w:tc>
        <w:tc>
          <w:tcPr>
            <w:tcW w:w="4747" w:type="dxa"/>
          </w:tcPr>
          <w:p w:rsidR="00497451" w:rsidRPr="00497451" w:rsidRDefault="00497451" w:rsidP="00497451">
            <w:pPr>
              <w:pStyle w:val="Default"/>
              <w:jc w:val="both"/>
              <w:rPr>
                <w:sz w:val="28"/>
                <w:szCs w:val="28"/>
              </w:rPr>
            </w:pPr>
            <w:r w:rsidRPr="00497451">
              <w:rPr>
                <w:b/>
                <w:bCs/>
                <w:sz w:val="28"/>
                <w:szCs w:val="28"/>
              </w:rPr>
              <w:t xml:space="preserve">Obsah </w:t>
            </w:r>
          </w:p>
          <w:p w:rsidR="00497451" w:rsidRPr="00497451" w:rsidRDefault="00497451" w:rsidP="00497451">
            <w:pPr>
              <w:jc w:val="both"/>
              <w:rPr>
                <w:b/>
                <w:sz w:val="28"/>
                <w:szCs w:val="28"/>
              </w:rPr>
            </w:pPr>
          </w:p>
        </w:tc>
      </w:tr>
      <w:tr w:rsidR="00497451" w:rsidTr="00497451">
        <w:tc>
          <w:tcPr>
            <w:tcW w:w="4747" w:type="dxa"/>
          </w:tcPr>
          <w:p w:rsidR="00203BA0" w:rsidRPr="00203BA0" w:rsidRDefault="00497451" w:rsidP="007C4EC7">
            <w:pPr>
              <w:pStyle w:val="Bezmezer"/>
              <w:numPr>
                <w:ilvl w:val="0"/>
                <w:numId w:val="32"/>
              </w:numPr>
              <w:rPr>
                <w:sz w:val="28"/>
                <w:szCs w:val="28"/>
              </w:rPr>
            </w:pPr>
            <w:r w:rsidRPr="00203BA0">
              <w:rPr>
                <w:sz w:val="28"/>
                <w:szCs w:val="28"/>
              </w:rPr>
              <w:t>rozvíjí svou zručnost,</w:t>
            </w:r>
          </w:p>
          <w:p w:rsidR="00203BA0" w:rsidRPr="00203BA0" w:rsidRDefault="00497451" w:rsidP="007C4EC7">
            <w:pPr>
              <w:pStyle w:val="Bezmezer"/>
              <w:numPr>
                <w:ilvl w:val="0"/>
                <w:numId w:val="32"/>
              </w:numPr>
              <w:rPr>
                <w:sz w:val="28"/>
                <w:szCs w:val="28"/>
              </w:rPr>
            </w:pPr>
            <w:r w:rsidRPr="00203BA0">
              <w:rPr>
                <w:sz w:val="28"/>
                <w:szCs w:val="28"/>
              </w:rPr>
              <w:t>je seznámen se základními úkony lidské práce, která ho obklopuje,</w:t>
            </w:r>
          </w:p>
          <w:p w:rsidR="00497451" w:rsidRPr="00203BA0" w:rsidRDefault="00497451" w:rsidP="007C4EC7">
            <w:pPr>
              <w:pStyle w:val="Bezmezer"/>
              <w:numPr>
                <w:ilvl w:val="0"/>
                <w:numId w:val="32"/>
              </w:numPr>
              <w:rPr>
                <w:sz w:val="28"/>
                <w:szCs w:val="28"/>
              </w:rPr>
            </w:pPr>
            <w:r w:rsidRPr="00203BA0">
              <w:rPr>
                <w:sz w:val="28"/>
                <w:szCs w:val="28"/>
              </w:rPr>
              <w:t>dokáže</w:t>
            </w:r>
            <w:r w:rsidR="00203BA0" w:rsidRPr="00203BA0">
              <w:rPr>
                <w:sz w:val="28"/>
                <w:szCs w:val="28"/>
              </w:rPr>
              <w:t xml:space="preserve"> si</w:t>
            </w:r>
            <w:r w:rsidRPr="00203BA0">
              <w:rPr>
                <w:sz w:val="28"/>
                <w:szCs w:val="28"/>
              </w:rPr>
              <w:t xml:space="preserve"> rozdělit jednoduchou práci do fází a tyto vykonat. </w:t>
            </w:r>
          </w:p>
        </w:tc>
        <w:tc>
          <w:tcPr>
            <w:tcW w:w="4747" w:type="dxa"/>
          </w:tcPr>
          <w:p w:rsidR="00497451" w:rsidRPr="00203BA0" w:rsidRDefault="00203BA0" w:rsidP="007C4EC7">
            <w:pPr>
              <w:pStyle w:val="Bezmezer"/>
              <w:numPr>
                <w:ilvl w:val="0"/>
                <w:numId w:val="30"/>
              </w:numPr>
              <w:rPr>
                <w:sz w:val="28"/>
                <w:szCs w:val="28"/>
              </w:rPr>
            </w:pPr>
            <w:r w:rsidRPr="00203BA0">
              <w:rPr>
                <w:sz w:val="28"/>
                <w:szCs w:val="28"/>
              </w:rPr>
              <w:t>Pracovní činnosti zaměřené na:</w:t>
            </w:r>
            <w:r w:rsidR="00497451" w:rsidRPr="00203BA0">
              <w:rPr>
                <w:sz w:val="28"/>
                <w:szCs w:val="28"/>
              </w:rPr>
              <w:t xml:space="preserve"> </w:t>
            </w:r>
          </w:p>
          <w:p w:rsidR="00203BA0" w:rsidRDefault="00497451" w:rsidP="007C4EC7">
            <w:pPr>
              <w:pStyle w:val="Bezmezer"/>
              <w:numPr>
                <w:ilvl w:val="2"/>
                <w:numId w:val="9"/>
              </w:numPr>
              <w:rPr>
                <w:sz w:val="28"/>
                <w:szCs w:val="28"/>
              </w:rPr>
            </w:pPr>
            <w:r w:rsidRPr="00203BA0">
              <w:rPr>
                <w:sz w:val="28"/>
                <w:szCs w:val="28"/>
              </w:rPr>
              <w:t>zapojení žáků do péče o prostory školy a školní družiny,</w:t>
            </w:r>
          </w:p>
          <w:p w:rsidR="00203BA0" w:rsidRDefault="00497451" w:rsidP="007C4EC7">
            <w:pPr>
              <w:pStyle w:val="Bezmezer"/>
              <w:numPr>
                <w:ilvl w:val="2"/>
                <w:numId w:val="9"/>
              </w:numPr>
              <w:rPr>
                <w:sz w:val="28"/>
                <w:szCs w:val="28"/>
              </w:rPr>
            </w:pPr>
            <w:r w:rsidRPr="00203BA0">
              <w:rPr>
                <w:sz w:val="28"/>
                <w:szCs w:val="28"/>
              </w:rPr>
              <w:t xml:space="preserve"> zapojení žáků do příprav akcí školy a školní družiny,</w:t>
            </w:r>
          </w:p>
          <w:p w:rsidR="00497451" w:rsidRPr="00203BA0" w:rsidRDefault="00497451" w:rsidP="007C4EC7">
            <w:pPr>
              <w:pStyle w:val="Bezmezer"/>
              <w:numPr>
                <w:ilvl w:val="2"/>
                <w:numId w:val="9"/>
              </w:numPr>
              <w:rPr>
                <w:sz w:val="28"/>
                <w:szCs w:val="28"/>
              </w:rPr>
            </w:pPr>
            <w:r w:rsidRPr="00203BA0">
              <w:rPr>
                <w:sz w:val="28"/>
                <w:szCs w:val="28"/>
              </w:rPr>
              <w:t>péče o krajinu (ptačí budky, hmyzí domečky)</w:t>
            </w:r>
            <w:r w:rsidR="00203BA0">
              <w:rPr>
                <w:sz w:val="28"/>
                <w:szCs w:val="28"/>
              </w:rPr>
              <w:t>.</w:t>
            </w:r>
          </w:p>
        </w:tc>
      </w:tr>
    </w:tbl>
    <w:p w:rsidR="00203BA0" w:rsidRDefault="00203BA0" w:rsidP="0068785F">
      <w:pPr>
        <w:jc w:val="both"/>
        <w:rPr>
          <w:b/>
          <w:sz w:val="28"/>
          <w:szCs w:val="28"/>
        </w:rPr>
      </w:pPr>
    </w:p>
    <w:tbl>
      <w:tblPr>
        <w:tblStyle w:val="Mkatabulky"/>
        <w:tblW w:w="0" w:type="auto"/>
        <w:tblLook w:val="04A0" w:firstRow="1" w:lastRow="0" w:firstColumn="1" w:lastColumn="0" w:noHBand="0" w:noVBand="1"/>
      </w:tblPr>
      <w:tblGrid>
        <w:gridCol w:w="4747"/>
        <w:gridCol w:w="4747"/>
      </w:tblGrid>
      <w:tr w:rsidR="00497451" w:rsidTr="00410A3C">
        <w:tc>
          <w:tcPr>
            <w:tcW w:w="9494" w:type="dxa"/>
            <w:gridSpan w:val="2"/>
            <w:shd w:val="clear" w:color="auto" w:fill="00B050"/>
          </w:tcPr>
          <w:p w:rsidR="00497451" w:rsidRPr="004819D7" w:rsidRDefault="00497451" w:rsidP="004819D7">
            <w:pPr>
              <w:autoSpaceDE w:val="0"/>
              <w:autoSpaceDN w:val="0"/>
              <w:adjustRightInd w:val="0"/>
              <w:rPr>
                <w:color w:val="000000"/>
                <w:sz w:val="32"/>
                <w:szCs w:val="32"/>
              </w:rPr>
            </w:pPr>
            <w:r>
              <w:rPr>
                <w:b/>
                <w:bCs/>
                <w:color w:val="000000"/>
                <w:sz w:val="32"/>
                <w:szCs w:val="32"/>
              </w:rPr>
              <w:t>5</w:t>
            </w:r>
            <w:r w:rsidRPr="008350A6">
              <w:rPr>
                <w:b/>
                <w:bCs/>
                <w:color w:val="000000"/>
                <w:sz w:val="32"/>
                <w:szCs w:val="32"/>
              </w:rPr>
              <w:t xml:space="preserve">. Člověk a </w:t>
            </w:r>
            <w:r>
              <w:rPr>
                <w:b/>
                <w:bCs/>
                <w:color w:val="000000"/>
                <w:sz w:val="32"/>
                <w:szCs w:val="32"/>
              </w:rPr>
              <w:t>příroda</w:t>
            </w:r>
            <w:r w:rsidRPr="008350A6">
              <w:rPr>
                <w:b/>
                <w:bCs/>
                <w:color w:val="000000"/>
                <w:sz w:val="32"/>
                <w:szCs w:val="32"/>
              </w:rPr>
              <w:t xml:space="preserve"> </w:t>
            </w:r>
          </w:p>
        </w:tc>
      </w:tr>
      <w:tr w:rsidR="00497451" w:rsidTr="00497451">
        <w:tc>
          <w:tcPr>
            <w:tcW w:w="4747" w:type="dxa"/>
          </w:tcPr>
          <w:p w:rsidR="00497451" w:rsidRPr="00497451" w:rsidRDefault="00497451" w:rsidP="00497451">
            <w:pPr>
              <w:pStyle w:val="Default"/>
              <w:jc w:val="both"/>
              <w:rPr>
                <w:sz w:val="28"/>
                <w:szCs w:val="28"/>
              </w:rPr>
            </w:pPr>
            <w:r w:rsidRPr="00497451">
              <w:rPr>
                <w:b/>
                <w:bCs/>
                <w:sz w:val="28"/>
                <w:szCs w:val="28"/>
              </w:rPr>
              <w:t xml:space="preserve">Očekávané výstupy </w:t>
            </w:r>
          </w:p>
          <w:p w:rsidR="00497451" w:rsidRPr="00497451" w:rsidRDefault="00497451" w:rsidP="00497451">
            <w:pPr>
              <w:jc w:val="both"/>
              <w:rPr>
                <w:b/>
                <w:sz w:val="28"/>
                <w:szCs w:val="28"/>
              </w:rPr>
            </w:pPr>
            <w:r>
              <w:rPr>
                <w:b/>
                <w:sz w:val="28"/>
                <w:szCs w:val="28"/>
              </w:rPr>
              <w:t>Žák:</w:t>
            </w:r>
          </w:p>
        </w:tc>
        <w:tc>
          <w:tcPr>
            <w:tcW w:w="4747" w:type="dxa"/>
          </w:tcPr>
          <w:p w:rsidR="00497451" w:rsidRPr="00497451" w:rsidRDefault="00497451" w:rsidP="00497451">
            <w:pPr>
              <w:pStyle w:val="Default"/>
              <w:jc w:val="both"/>
              <w:rPr>
                <w:sz w:val="28"/>
                <w:szCs w:val="28"/>
              </w:rPr>
            </w:pPr>
            <w:r w:rsidRPr="00497451">
              <w:rPr>
                <w:b/>
                <w:bCs/>
                <w:sz w:val="28"/>
                <w:szCs w:val="28"/>
              </w:rPr>
              <w:t xml:space="preserve">Obsah </w:t>
            </w:r>
          </w:p>
          <w:p w:rsidR="00497451" w:rsidRPr="00497451" w:rsidRDefault="00497451" w:rsidP="00497451">
            <w:pPr>
              <w:jc w:val="both"/>
              <w:rPr>
                <w:b/>
                <w:sz w:val="28"/>
                <w:szCs w:val="28"/>
              </w:rPr>
            </w:pPr>
          </w:p>
        </w:tc>
      </w:tr>
      <w:tr w:rsidR="00497451" w:rsidTr="00497451">
        <w:tc>
          <w:tcPr>
            <w:tcW w:w="4747" w:type="dxa"/>
          </w:tcPr>
          <w:p w:rsidR="00497451" w:rsidRDefault="00203BA0" w:rsidP="007C4EC7">
            <w:pPr>
              <w:pStyle w:val="Bezmezer"/>
              <w:numPr>
                <w:ilvl w:val="0"/>
                <w:numId w:val="33"/>
              </w:numPr>
              <w:rPr>
                <w:sz w:val="28"/>
                <w:szCs w:val="28"/>
              </w:rPr>
            </w:pPr>
            <w:r>
              <w:rPr>
                <w:sz w:val="28"/>
                <w:szCs w:val="28"/>
              </w:rPr>
              <w:t>o</w:t>
            </w:r>
            <w:r w:rsidR="00497451" w:rsidRPr="00203BA0">
              <w:rPr>
                <w:sz w:val="28"/>
                <w:szCs w:val="28"/>
              </w:rPr>
              <w:t>rientuje</w:t>
            </w:r>
            <w:r>
              <w:rPr>
                <w:sz w:val="28"/>
                <w:szCs w:val="28"/>
              </w:rPr>
              <w:t xml:space="preserve"> se dle svých schopností a věku </w:t>
            </w:r>
            <w:r w:rsidR="00497451" w:rsidRPr="00203BA0">
              <w:rPr>
                <w:sz w:val="28"/>
                <w:szCs w:val="28"/>
              </w:rPr>
              <w:t xml:space="preserve">ve fauně a floře ČR, </w:t>
            </w:r>
          </w:p>
          <w:p w:rsidR="00203BA0" w:rsidRDefault="00497451" w:rsidP="007C4EC7">
            <w:pPr>
              <w:pStyle w:val="Bezmezer"/>
              <w:numPr>
                <w:ilvl w:val="0"/>
                <w:numId w:val="33"/>
              </w:numPr>
              <w:rPr>
                <w:sz w:val="28"/>
                <w:szCs w:val="28"/>
              </w:rPr>
            </w:pPr>
            <w:r w:rsidRPr="00203BA0">
              <w:rPr>
                <w:sz w:val="28"/>
                <w:szCs w:val="28"/>
              </w:rPr>
              <w:t>chová</w:t>
            </w:r>
            <w:r w:rsidR="00203BA0">
              <w:rPr>
                <w:sz w:val="28"/>
                <w:szCs w:val="28"/>
              </w:rPr>
              <w:t xml:space="preserve"> se</w:t>
            </w:r>
            <w:r w:rsidRPr="00203BA0">
              <w:rPr>
                <w:sz w:val="28"/>
                <w:szCs w:val="28"/>
              </w:rPr>
              <w:t xml:space="preserve"> ohleduplně k přírodě, uplatňuje ekologické chování,</w:t>
            </w:r>
          </w:p>
          <w:p w:rsidR="00497451" w:rsidRPr="00203BA0" w:rsidRDefault="00497451" w:rsidP="007C4EC7">
            <w:pPr>
              <w:pStyle w:val="Bezmezer"/>
              <w:numPr>
                <w:ilvl w:val="0"/>
                <w:numId w:val="33"/>
              </w:numPr>
              <w:rPr>
                <w:sz w:val="28"/>
                <w:szCs w:val="28"/>
              </w:rPr>
            </w:pPr>
            <w:r w:rsidRPr="00203BA0">
              <w:rPr>
                <w:sz w:val="28"/>
                <w:szCs w:val="28"/>
              </w:rPr>
              <w:lastRenderedPageBreak/>
              <w:t xml:space="preserve">zná zákonitosti přírody v jednotlivých ročních dobách. </w:t>
            </w:r>
          </w:p>
        </w:tc>
        <w:tc>
          <w:tcPr>
            <w:tcW w:w="4747" w:type="dxa"/>
          </w:tcPr>
          <w:p w:rsidR="00497451" w:rsidRDefault="00497451" w:rsidP="007C4EC7">
            <w:pPr>
              <w:pStyle w:val="Bezmezer"/>
              <w:numPr>
                <w:ilvl w:val="0"/>
                <w:numId w:val="30"/>
              </w:numPr>
              <w:rPr>
                <w:sz w:val="28"/>
                <w:szCs w:val="28"/>
              </w:rPr>
            </w:pPr>
            <w:r w:rsidRPr="00203BA0">
              <w:rPr>
                <w:sz w:val="28"/>
                <w:szCs w:val="28"/>
              </w:rPr>
              <w:lastRenderedPageBreak/>
              <w:t xml:space="preserve">Výlety do přírody, </w:t>
            </w:r>
          </w:p>
          <w:p w:rsidR="00203BA0" w:rsidRDefault="00497451" w:rsidP="007C4EC7">
            <w:pPr>
              <w:pStyle w:val="Bezmezer"/>
              <w:numPr>
                <w:ilvl w:val="2"/>
                <w:numId w:val="9"/>
              </w:numPr>
              <w:rPr>
                <w:sz w:val="28"/>
                <w:szCs w:val="28"/>
              </w:rPr>
            </w:pPr>
            <w:r w:rsidRPr="00203BA0">
              <w:rPr>
                <w:sz w:val="28"/>
                <w:szCs w:val="28"/>
              </w:rPr>
              <w:t>pěstitelské a zahradnické práce</w:t>
            </w:r>
            <w:r w:rsidR="00203BA0">
              <w:rPr>
                <w:sz w:val="28"/>
                <w:szCs w:val="28"/>
              </w:rPr>
              <w:t>,</w:t>
            </w:r>
          </w:p>
          <w:p w:rsidR="00203BA0" w:rsidRDefault="00497451" w:rsidP="007C4EC7">
            <w:pPr>
              <w:pStyle w:val="Bezmezer"/>
              <w:numPr>
                <w:ilvl w:val="2"/>
                <w:numId w:val="9"/>
              </w:numPr>
              <w:rPr>
                <w:sz w:val="28"/>
                <w:szCs w:val="28"/>
              </w:rPr>
            </w:pPr>
            <w:r w:rsidRPr="00203BA0">
              <w:rPr>
                <w:sz w:val="28"/>
                <w:szCs w:val="28"/>
              </w:rPr>
              <w:t>práce literaturou,</w:t>
            </w:r>
          </w:p>
          <w:p w:rsidR="00497451" w:rsidRPr="00203BA0" w:rsidRDefault="00497451" w:rsidP="007C4EC7">
            <w:pPr>
              <w:pStyle w:val="Bezmezer"/>
              <w:numPr>
                <w:ilvl w:val="2"/>
                <w:numId w:val="9"/>
              </w:numPr>
              <w:rPr>
                <w:sz w:val="28"/>
                <w:szCs w:val="28"/>
              </w:rPr>
            </w:pPr>
            <w:r w:rsidRPr="00203BA0">
              <w:rPr>
                <w:sz w:val="28"/>
                <w:szCs w:val="28"/>
              </w:rPr>
              <w:t xml:space="preserve">činnosti vedoucí k ochraně přírody a životního prostředí, ekologická </w:t>
            </w:r>
            <w:r w:rsidRPr="00203BA0">
              <w:rPr>
                <w:sz w:val="28"/>
                <w:szCs w:val="28"/>
              </w:rPr>
              <w:lastRenderedPageBreak/>
              <w:t xml:space="preserve">výchova </w:t>
            </w:r>
          </w:p>
        </w:tc>
      </w:tr>
    </w:tbl>
    <w:p w:rsidR="00497451" w:rsidRDefault="00497451" w:rsidP="0068785F">
      <w:pPr>
        <w:jc w:val="both"/>
        <w:rPr>
          <w:b/>
          <w:sz w:val="28"/>
          <w:szCs w:val="28"/>
        </w:rPr>
      </w:pPr>
    </w:p>
    <w:p w:rsidR="0068785F" w:rsidRPr="00431CFC" w:rsidRDefault="00812210" w:rsidP="0068785F">
      <w:pPr>
        <w:jc w:val="both"/>
        <w:rPr>
          <w:b/>
          <w:sz w:val="28"/>
          <w:szCs w:val="28"/>
        </w:rPr>
      </w:pPr>
      <w:r>
        <w:rPr>
          <w:b/>
          <w:sz w:val="28"/>
          <w:szCs w:val="28"/>
        </w:rPr>
        <w:t xml:space="preserve">     </w:t>
      </w:r>
      <w:r w:rsidR="00A11948">
        <w:rPr>
          <w:b/>
          <w:sz w:val="28"/>
          <w:szCs w:val="28"/>
        </w:rPr>
        <w:t>5.4</w:t>
      </w:r>
      <w:r w:rsidR="0068785F">
        <w:rPr>
          <w:b/>
          <w:sz w:val="28"/>
          <w:szCs w:val="28"/>
        </w:rPr>
        <w:t xml:space="preserve">. Metody </w:t>
      </w:r>
      <w:r w:rsidR="0068785F" w:rsidRPr="00431CFC">
        <w:rPr>
          <w:b/>
          <w:sz w:val="28"/>
          <w:szCs w:val="28"/>
        </w:rPr>
        <w:t>vzdělávání</w:t>
      </w:r>
    </w:p>
    <w:p w:rsidR="009274CC" w:rsidRPr="004F2E50" w:rsidRDefault="009274CC" w:rsidP="0068785F">
      <w:pPr>
        <w:ind w:right="-288"/>
        <w:jc w:val="both"/>
        <w:rPr>
          <w:sz w:val="8"/>
          <w:szCs w:val="8"/>
        </w:rPr>
      </w:pPr>
    </w:p>
    <w:p w:rsidR="0068785F" w:rsidRPr="00BB0AE6" w:rsidRDefault="0068785F" w:rsidP="0068785F">
      <w:pPr>
        <w:ind w:right="-288"/>
        <w:jc w:val="both"/>
        <w:rPr>
          <w:sz w:val="28"/>
          <w:szCs w:val="28"/>
        </w:rPr>
      </w:pPr>
      <w:r w:rsidRPr="00104004">
        <w:rPr>
          <w:sz w:val="28"/>
          <w:szCs w:val="28"/>
        </w:rPr>
        <w:t>Vzdělávání uskutečňované ve školní družině obsahují následující metody práce:</w:t>
      </w:r>
    </w:p>
    <w:p w:rsidR="0068785F" w:rsidRPr="00E35F95" w:rsidRDefault="0068785F" w:rsidP="007C4EC7">
      <w:pPr>
        <w:numPr>
          <w:ilvl w:val="0"/>
          <w:numId w:val="12"/>
        </w:numPr>
        <w:ind w:right="-288"/>
        <w:rPr>
          <w:sz w:val="28"/>
          <w:szCs w:val="28"/>
        </w:rPr>
      </w:pPr>
      <w:r>
        <w:rPr>
          <w:sz w:val="28"/>
          <w:szCs w:val="28"/>
        </w:rPr>
        <w:t xml:space="preserve">skupinové a individuální práce, hry, </w:t>
      </w:r>
    </w:p>
    <w:p w:rsidR="0068785F" w:rsidRPr="00026E46" w:rsidRDefault="0068785F" w:rsidP="007C4EC7">
      <w:pPr>
        <w:numPr>
          <w:ilvl w:val="0"/>
          <w:numId w:val="12"/>
        </w:numPr>
        <w:ind w:right="-288"/>
        <w:rPr>
          <w:sz w:val="28"/>
          <w:szCs w:val="28"/>
        </w:rPr>
      </w:pPr>
      <w:r>
        <w:rPr>
          <w:sz w:val="28"/>
          <w:szCs w:val="28"/>
        </w:rPr>
        <w:t xml:space="preserve">názorné ukázky, </w:t>
      </w:r>
    </w:p>
    <w:p w:rsidR="0068785F" w:rsidRPr="00160B33" w:rsidRDefault="0068785F" w:rsidP="007C4EC7">
      <w:pPr>
        <w:numPr>
          <w:ilvl w:val="0"/>
          <w:numId w:val="12"/>
        </w:numPr>
        <w:ind w:right="-288"/>
        <w:rPr>
          <w:sz w:val="28"/>
          <w:szCs w:val="28"/>
        </w:rPr>
      </w:pPr>
      <w:r>
        <w:rPr>
          <w:sz w:val="28"/>
          <w:szCs w:val="28"/>
        </w:rPr>
        <w:t xml:space="preserve">sportovní a tělovýchovné aktivity, </w:t>
      </w:r>
    </w:p>
    <w:p w:rsidR="0068785F" w:rsidRDefault="0068785F" w:rsidP="007C4EC7">
      <w:pPr>
        <w:numPr>
          <w:ilvl w:val="0"/>
          <w:numId w:val="12"/>
        </w:numPr>
        <w:ind w:right="-288"/>
        <w:rPr>
          <w:sz w:val="28"/>
          <w:szCs w:val="28"/>
        </w:rPr>
      </w:pPr>
      <w:r w:rsidRPr="0068785F">
        <w:rPr>
          <w:sz w:val="28"/>
          <w:szCs w:val="28"/>
        </w:rPr>
        <w:t>literární</w:t>
      </w:r>
      <w:r>
        <w:rPr>
          <w:sz w:val="28"/>
          <w:szCs w:val="28"/>
        </w:rPr>
        <w:t xml:space="preserve"> a výtvarná tvorba, dramatizace,</w:t>
      </w:r>
    </w:p>
    <w:p w:rsidR="0068785F" w:rsidRDefault="0068785F" w:rsidP="007C4EC7">
      <w:pPr>
        <w:numPr>
          <w:ilvl w:val="0"/>
          <w:numId w:val="12"/>
        </w:numPr>
        <w:ind w:right="-288"/>
        <w:rPr>
          <w:sz w:val="28"/>
          <w:szCs w:val="28"/>
        </w:rPr>
      </w:pPr>
      <w:r w:rsidRPr="0068785F">
        <w:rPr>
          <w:sz w:val="28"/>
          <w:szCs w:val="28"/>
        </w:rPr>
        <w:t>individuální i skupinové rozhovory o dětských problémech a zážitcích, diskuse, vyprávění</w:t>
      </w:r>
      <w:r>
        <w:rPr>
          <w:sz w:val="28"/>
          <w:szCs w:val="28"/>
        </w:rPr>
        <w:t>,</w:t>
      </w:r>
    </w:p>
    <w:p w:rsidR="0068785F" w:rsidRPr="0068785F" w:rsidRDefault="0068785F" w:rsidP="007C4EC7">
      <w:pPr>
        <w:numPr>
          <w:ilvl w:val="0"/>
          <w:numId w:val="12"/>
        </w:numPr>
        <w:ind w:right="-288"/>
        <w:rPr>
          <w:sz w:val="28"/>
          <w:szCs w:val="28"/>
        </w:rPr>
      </w:pPr>
      <w:r w:rsidRPr="0068785F">
        <w:rPr>
          <w:sz w:val="28"/>
          <w:szCs w:val="28"/>
        </w:rPr>
        <w:t>hádanky, kvízy, hlavolamy, dětské křížovky, jazykolamy</w:t>
      </w:r>
      <w:r>
        <w:rPr>
          <w:sz w:val="28"/>
          <w:szCs w:val="28"/>
        </w:rPr>
        <w:t>,</w:t>
      </w:r>
    </w:p>
    <w:p w:rsidR="0068785F" w:rsidRDefault="0068785F" w:rsidP="007C4EC7">
      <w:pPr>
        <w:numPr>
          <w:ilvl w:val="0"/>
          <w:numId w:val="12"/>
        </w:numPr>
        <w:ind w:right="-288"/>
        <w:rPr>
          <w:sz w:val="28"/>
          <w:szCs w:val="28"/>
        </w:rPr>
      </w:pPr>
      <w:r>
        <w:rPr>
          <w:sz w:val="28"/>
          <w:szCs w:val="28"/>
        </w:rPr>
        <w:t>výlety, vycházky,</w:t>
      </w:r>
    </w:p>
    <w:p w:rsidR="0068785F" w:rsidRDefault="0068785F" w:rsidP="007C4EC7">
      <w:pPr>
        <w:numPr>
          <w:ilvl w:val="0"/>
          <w:numId w:val="12"/>
        </w:numPr>
        <w:ind w:right="-288"/>
        <w:rPr>
          <w:sz w:val="28"/>
          <w:szCs w:val="28"/>
        </w:rPr>
      </w:pPr>
      <w:r>
        <w:rPr>
          <w:sz w:val="28"/>
          <w:szCs w:val="28"/>
        </w:rPr>
        <w:t>doplňkové činnosti – návštěvy kina, výstavy, besedy, projekty, exkurze, práce na PC.</w:t>
      </w:r>
    </w:p>
    <w:p w:rsidR="00FB3ADA" w:rsidRDefault="00A70B32" w:rsidP="00A70B32">
      <w:pPr>
        <w:jc w:val="both"/>
        <w:rPr>
          <w:b/>
          <w:bCs/>
        </w:rPr>
      </w:pPr>
      <w:r w:rsidRPr="00431CFC">
        <w:rPr>
          <w:b/>
          <w:bCs/>
        </w:rPr>
        <w:t xml:space="preserve"> </w:t>
      </w:r>
    </w:p>
    <w:p w:rsidR="00203BA0" w:rsidRDefault="00203BA0" w:rsidP="004F2E50">
      <w:pPr>
        <w:jc w:val="both"/>
        <w:rPr>
          <w:b/>
          <w:bCs/>
          <w:sz w:val="28"/>
        </w:rPr>
      </w:pPr>
    </w:p>
    <w:p w:rsidR="009274CC" w:rsidRDefault="00812210" w:rsidP="004F2E50">
      <w:pPr>
        <w:jc w:val="both"/>
        <w:rPr>
          <w:b/>
          <w:bCs/>
          <w:sz w:val="28"/>
        </w:rPr>
      </w:pPr>
      <w:r>
        <w:rPr>
          <w:b/>
          <w:bCs/>
          <w:sz w:val="28"/>
        </w:rPr>
        <w:t xml:space="preserve">     </w:t>
      </w:r>
      <w:r w:rsidR="00A11948">
        <w:rPr>
          <w:b/>
          <w:bCs/>
          <w:sz w:val="28"/>
        </w:rPr>
        <w:t>5.5</w:t>
      </w:r>
      <w:r w:rsidR="004F2E50" w:rsidRPr="00431CFC">
        <w:rPr>
          <w:b/>
          <w:bCs/>
          <w:sz w:val="28"/>
        </w:rPr>
        <w:t xml:space="preserve">. </w:t>
      </w:r>
      <w:r w:rsidR="004F2E50">
        <w:rPr>
          <w:b/>
          <w:bCs/>
          <w:sz w:val="28"/>
        </w:rPr>
        <w:t>Klíčové kompetence</w:t>
      </w:r>
    </w:p>
    <w:p w:rsidR="004F2E50" w:rsidRPr="00203BA0" w:rsidRDefault="004F2E50" w:rsidP="004F2E50">
      <w:pPr>
        <w:jc w:val="both"/>
        <w:rPr>
          <w:b/>
          <w:bCs/>
          <w:sz w:val="8"/>
          <w:szCs w:val="8"/>
        </w:rPr>
      </w:pPr>
    </w:p>
    <w:p w:rsidR="004F2E50" w:rsidRPr="004F2E50" w:rsidRDefault="004F2E50" w:rsidP="004F2E50">
      <w:pPr>
        <w:jc w:val="both"/>
        <w:rPr>
          <w:b/>
          <w:bCs/>
          <w:sz w:val="8"/>
          <w:szCs w:val="8"/>
        </w:rPr>
      </w:pPr>
    </w:p>
    <w:p w:rsidR="009274CC" w:rsidRPr="004F2E50" w:rsidRDefault="009274CC" w:rsidP="006E6938">
      <w:pPr>
        <w:spacing w:line="360" w:lineRule="auto"/>
        <w:rPr>
          <w:b/>
          <w:i/>
          <w:sz w:val="28"/>
          <w:szCs w:val="28"/>
        </w:rPr>
      </w:pPr>
      <w:r w:rsidRPr="004F2E50">
        <w:rPr>
          <w:b/>
          <w:i/>
          <w:sz w:val="28"/>
          <w:szCs w:val="28"/>
        </w:rPr>
        <w:t>Komp</w:t>
      </w:r>
      <w:r w:rsidR="004F2E50">
        <w:rPr>
          <w:b/>
          <w:i/>
          <w:sz w:val="28"/>
          <w:szCs w:val="28"/>
        </w:rPr>
        <w:t>etence k naplnění volného času</w:t>
      </w:r>
    </w:p>
    <w:p w:rsidR="006E6938" w:rsidRPr="00AB3DBE" w:rsidRDefault="006E6938" w:rsidP="007C4EC7">
      <w:pPr>
        <w:pStyle w:val="Bezmezer"/>
        <w:numPr>
          <w:ilvl w:val="0"/>
          <w:numId w:val="18"/>
        </w:numPr>
        <w:rPr>
          <w:sz w:val="28"/>
          <w:szCs w:val="28"/>
        </w:rPr>
      </w:pPr>
      <w:r w:rsidRPr="00AB3DBE">
        <w:rPr>
          <w:sz w:val="28"/>
          <w:szCs w:val="28"/>
        </w:rPr>
        <w:t>vnitřně motivovat ke smysluplnému trávení volného času,</w:t>
      </w:r>
    </w:p>
    <w:p w:rsidR="00203BA0" w:rsidRDefault="00203BA0" w:rsidP="007C4EC7">
      <w:pPr>
        <w:pStyle w:val="Bezmezer"/>
        <w:numPr>
          <w:ilvl w:val="0"/>
          <w:numId w:val="18"/>
        </w:numPr>
        <w:rPr>
          <w:sz w:val="28"/>
          <w:szCs w:val="28"/>
        </w:rPr>
      </w:pPr>
      <w:r>
        <w:rPr>
          <w:sz w:val="28"/>
          <w:szCs w:val="28"/>
        </w:rPr>
        <w:t>zprostředkovat dostatek podnětů k zájmovým činnostem,</w:t>
      </w:r>
    </w:p>
    <w:p w:rsidR="006E6938" w:rsidRDefault="006E6938" w:rsidP="007C4EC7">
      <w:pPr>
        <w:pStyle w:val="Bezmezer"/>
        <w:numPr>
          <w:ilvl w:val="0"/>
          <w:numId w:val="18"/>
        </w:numPr>
        <w:rPr>
          <w:sz w:val="28"/>
          <w:szCs w:val="28"/>
        </w:rPr>
      </w:pPr>
      <w:r w:rsidRPr="00AB3DBE">
        <w:rPr>
          <w:sz w:val="28"/>
          <w:szCs w:val="28"/>
        </w:rPr>
        <w:t>rozvíjet</w:t>
      </w:r>
      <w:r w:rsidR="009274CC" w:rsidRPr="00AB3DBE">
        <w:rPr>
          <w:sz w:val="28"/>
          <w:szCs w:val="28"/>
        </w:rPr>
        <w:t xml:space="preserve"> zájmy ve spontánních i organizovaných, individu</w:t>
      </w:r>
      <w:r w:rsidRPr="00AB3DBE">
        <w:rPr>
          <w:sz w:val="28"/>
          <w:szCs w:val="28"/>
        </w:rPr>
        <w:t>álních i skupinových činnostech na základě výběru žáka,</w:t>
      </w:r>
    </w:p>
    <w:p w:rsidR="00203BA0" w:rsidRDefault="00203BA0" w:rsidP="007C4EC7">
      <w:pPr>
        <w:pStyle w:val="Bezmezer"/>
        <w:numPr>
          <w:ilvl w:val="0"/>
          <w:numId w:val="18"/>
        </w:numPr>
        <w:rPr>
          <w:sz w:val="28"/>
          <w:szCs w:val="28"/>
        </w:rPr>
      </w:pPr>
      <w:r>
        <w:rPr>
          <w:sz w:val="28"/>
          <w:szCs w:val="28"/>
        </w:rPr>
        <w:t xml:space="preserve">zapojovat žáky v co největší míře do příprav aktivit volného času, </w:t>
      </w:r>
    </w:p>
    <w:p w:rsidR="00203BA0" w:rsidRDefault="00203BA0" w:rsidP="007C4EC7">
      <w:pPr>
        <w:pStyle w:val="Bezmezer"/>
        <w:numPr>
          <w:ilvl w:val="0"/>
          <w:numId w:val="18"/>
        </w:numPr>
        <w:rPr>
          <w:sz w:val="28"/>
          <w:szCs w:val="28"/>
        </w:rPr>
      </w:pPr>
      <w:r>
        <w:rPr>
          <w:sz w:val="28"/>
          <w:szCs w:val="28"/>
        </w:rPr>
        <w:t>organizovat aktivity ve volném čase ve spolupráci s rodinami žáků,</w:t>
      </w:r>
    </w:p>
    <w:p w:rsidR="00203BA0" w:rsidRDefault="00203BA0" w:rsidP="007C4EC7">
      <w:pPr>
        <w:pStyle w:val="Bezmezer"/>
        <w:numPr>
          <w:ilvl w:val="0"/>
          <w:numId w:val="18"/>
        </w:numPr>
        <w:rPr>
          <w:sz w:val="28"/>
          <w:szCs w:val="28"/>
        </w:rPr>
      </w:pPr>
      <w:r>
        <w:rPr>
          <w:sz w:val="28"/>
          <w:szCs w:val="28"/>
        </w:rPr>
        <w:t>podporovat aktivity rozvíjející zdravý životní styl a primární prevenci sociálně patologických jevů,</w:t>
      </w:r>
    </w:p>
    <w:p w:rsidR="00203BA0" w:rsidRPr="00AB3DBE" w:rsidRDefault="00203BA0" w:rsidP="007C4EC7">
      <w:pPr>
        <w:pStyle w:val="Bezmezer"/>
        <w:numPr>
          <w:ilvl w:val="0"/>
          <w:numId w:val="18"/>
        </w:numPr>
        <w:rPr>
          <w:sz w:val="28"/>
          <w:szCs w:val="28"/>
        </w:rPr>
      </w:pPr>
      <w:r>
        <w:rPr>
          <w:sz w:val="28"/>
          <w:szCs w:val="28"/>
        </w:rPr>
        <w:t>podporovat sebevyjádření žáků,</w:t>
      </w:r>
    </w:p>
    <w:p w:rsidR="006E6938" w:rsidRPr="00AB3DBE" w:rsidRDefault="006E6938" w:rsidP="007C4EC7">
      <w:pPr>
        <w:pStyle w:val="Bezmezer"/>
        <w:numPr>
          <w:ilvl w:val="0"/>
          <w:numId w:val="18"/>
        </w:numPr>
        <w:rPr>
          <w:sz w:val="28"/>
          <w:szCs w:val="28"/>
        </w:rPr>
      </w:pPr>
      <w:r w:rsidRPr="00AB3DBE">
        <w:rPr>
          <w:sz w:val="28"/>
          <w:szCs w:val="28"/>
        </w:rPr>
        <w:t>vést k rozlišování bezpečných</w:t>
      </w:r>
      <w:r w:rsidR="009274CC" w:rsidRPr="00AB3DBE">
        <w:rPr>
          <w:sz w:val="28"/>
          <w:szCs w:val="28"/>
        </w:rPr>
        <w:t xml:space="preserve"> </w:t>
      </w:r>
      <w:r w:rsidRPr="00AB3DBE">
        <w:rPr>
          <w:sz w:val="28"/>
          <w:szCs w:val="28"/>
        </w:rPr>
        <w:t xml:space="preserve">a zdraví nevhodných činností. </w:t>
      </w:r>
    </w:p>
    <w:p w:rsidR="004F2E50" w:rsidRPr="004F2E50" w:rsidRDefault="004F2E50" w:rsidP="004F2E50">
      <w:pPr>
        <w:spacing w:line="360" w:lineRule="auto"/>
        <w:ind w:left="360"/>
        <w:rPr>
          <w:sz w:val="28"/>
          <w:szCs w:val="28"/>
        </w:rPr>
      </w:pPr>
    </w:p>
    <w:p w:rsidR="006E6938" w:rsidRPr="004F2E50" w:rsidRDefault="006E6938" w:rsidP="006E6938">
      <w:pPr>
        <w:spacing w:line="360" w:lineRule="auto"/>
        <w:rPr>
          <w:b/>
          <w:i/>
          <w:sz w:val="28"/>
          <w:szCs w:val="28"/>
        </w:rPr>
      </w:pPr>
      <w:r w:rsidRPr="004F2E50">
        <w:rPr>
          <w:b/>
          <w:i/>
          <w:sz w:val="28"/>
          <w:szCs w:val="28"/>
        </w:rPr>
        <w:t>Kompetence komunikativní</w:t>
      </w:r>
    </w:p>
    <w:p w:rsidR="00D623EE" w:rsidRPr="00D623EE" w:rsidRDefault="00D623EE" w:rsidP="007C4EC7">
      <w:pPr>
        <w:pStyle w:val="Bezmezer"/>
        <w:numPr>
          <w:ilvl w:val="0"/>
          <w:numId w:val="19"/>
        </w:numPr>
        <w:rPr>
          <w:sz w:val="28"/>
          <w:szCs w:val="28"/>
        </w:rPr>
      </w:pPr>
      <w:r w:rsidRPr="00D623EE">
        <w:rPr>
          <w:sz w:val="28"/>
          <w:szCs w:val="28"/>
        </w:rPr>
        <w:t>vést žáky ke vhodné komunikaci se spolužáky, učiteli a ostatními dospělými ve škole i mimo školu,</w:t>
      </w:r>
    </w:p>
    <w:p w:rsidR="00D623EE" w:rsidRPr="00D623EE" w:rsidRDefault="00D623EE" w:rsidP="007C4EC7">
      <w:pPr>
        <w:pStyle w:val="Bezmezer"/>
        <w:numPr>
          <w:ilvl w:val="0"/>
          <w:numId w:val="19"/>
        </w:numPr>
        <w:rPr>
          <w:sz w:val="28"/>
          <w:szCs w:val="28"/>
        </w:rPr>
      </w:pPr>
      <w:r w:rsidRPr="00AB3DBE">
        <w:rPr>
          <w:sz w:val="28"/>
          <w:szCs w:val="28"/>
        </w:rPr>
        <w:t>rozvíjet umění naslouchat druhým,</w:t>
      </w:r>
    </w:p>
    <w:p w:rsidR="006E6938" w:rsidRPr="00AB3DBE" w:rsidRDefault="006E6938" w:rsidP="007C4EC7">
      <w:pPr>
        <w:pStyle w:val="Bezmezer"/>
        <w:numPr>
          <w:ilvl w:val="0"/>
          <w:numId w:val="19"/>
        </w:numPr>
        <w:rPr>
          <w:sz w:val="28"/>
          <w:szCs w:val="28"/>
        </w:rPr>
      </w:pPr>
      <w:r w:rsidRPr="00AB3DBE">
        <w:rPr>
          <w:sz w:val="28"/>
          <w:szCs w:val="28"/>
        </w:rPr>
        <w:t>vést k rozvoji neverbální</w:t>
      </w:r>
      <w:r w:rsidR="009274CC" w:rsidRPr="00AB3DBE">
        <w:rPr>
          <w:sz w:val="28"/>
          <w:szCs w:val="28"/>
        </w:rPr>
        <w:t xml:space="preserve"> komun</w:t>
      </w:r>
      <w:r w:rsidRPr="00AB3DBE">
        <w:rPr>
          <w:sz w:val="28"/>
          <w:szCs w:val="28"/>
        </w:rPr>
        <w:t>ikace,</w:t>
      </w:r>
    </w:p>
    <w:p w:rsidR="006E6938" w:rsidRPr="00AB3DBE" w:rsidRDefault="006E6938" w:rsidP="007C4EC7">
      <w:pPr>
        <w:pStyle w:val="Bezmezer"/>
        <w:numPr>
          <w:ilvl w:val="0"/>
          <w:numId w:val="19"/>
        </w:numPr>
        <w:rPr>
          <w:sz w:val="28"/>
          <w:szCs w:val="28"/>
        </w:rPr>
      </w:pPr>
      <w:r w:rsidRPr="00AB3DBE">
        <w:rPr>
          <w:sz w:val="28"/>
          <w:szCs w:val="28"/>
        </w:rPr>
        <w:t>rozvíjet dovednost vyjádřit svůj názor a respektovat názory druhých</w:t>
      </w:r>
    </w:p>
    <w:p w:rsidR="00D623EE" w:rsidRDefault="00D623EE" w:rsidP="007C4EC7">
      <w:pPr>
        <w:pStyle w:val="Bezmezer"/>
        <w:numPr>
          <w:ilvl w:val="0"/>
          <w:numId w:val="19"/>
        </w:numPr>
        <w:rPr>
          <w:sz w:val="28"/>
          <w:szCs w:val="28"/>
        </w:rPr>
      </w:pPr>
      <w:r>
        <w:rPr>
          <w:sz w:val="28"/>
          <w:szCs w:val="28"/>
        </w:rPr>
        <w:t>podporovat přátelské vztahy a vzájemnou pomoc,</w:t>
      </w:r>
    </w:p>
    <w:p w:rsidR="00D623EE" w:rsidRPr="00D623EE" w:rsidRDefault="00D623EE" w:rsidP="007C4EC7">
      <w:pPr>
        <w:pStyle w:val="Bezmezer"/>
        <w:numPr>
          <w:ilvl w:val="0"/>
          <w:numId w:val="19"/>
        </w:numPr>
        <w:rPr>
          <w:sz w:val="28"/>
          <w:szCs w:val="28"/>
        </w:rPr>
      </w:pPr>
      <w:r>
        <w:rPr>
          <w:sz w:val="28"/>
          <w:szCs w:val="28"/>
        </w:rPr>
        <w:t>netolerovat agresivní, hrubé a nezdvořilé chování žáků, zaměstnanců i zákonných zástupců,</w:t>
      </w:r>
    </w:p>
    <w:p w:rsidR="006E6938" w:rsidRDefault="006E6938" w:rsidP="007C4EC7">
      <w:pPr>
        <w:pStyle w:val="Bezmezer"/>
        <w:numPr>
          <w:ilvl w:val="0"/>
          <w:numId w:val="19"/>
        </w:numPr>
      </w:pPr>
      <w:r w:rsidRPr="00AB3DBE">
        <w:rPr>
          <w:sz w:val="28"/>
          <w:szCs w:val="28"/>
        </w:rPr>
        <w:lastRenderedPageBreak/>
        <w:t>rozvíjet porozumění</w:t>
      </w:r>
      <w:r w:rsidR="009274CC" w:rsidRPr="00AB3DBE">
        <w:rPr>
          <w:sz w:val="28"/>
          <w:szCs w:val="28"/>
        </w:rPr>
        <w:t xml:space="preserve"> různým typům textů a záznamů, obrazových m</w:t>
      </w:r>
      <w:r w:rsidRPr="00AB3DBE">
        <w:rPr>
          <w:sz w:val="28"/>
          <w:szCs w:val="28"/>
        </w:rPr>
        <w:t xml:space="preserve">ateriálů, běžně užívaných gest, </w:t>
      </w:r>
      <w:r w:rsidR="009274CC" w:rsidRPr="00AB3DBE">
        <w:rPr>
          <w:sz w:val="28"/>
          <w:szCs w:val="28"/>
        </w:rPr>
        <w:t>zvuků a jiných informačních a komunikačních prostředků</w:t>
      </w:r>
      <w:r w:rsidR="00D623EE">
        <w:rPr>
          <w:sz w:val="28"/>
          <w:szCs w:val="28"/>
        </w:rPr>
        <w:t>.</w:t>
      </w:r>
      <w:r w:rsidR="009274CC" w:rsidRPr="00AB3DBE">
        <w:rPr>
          <w:sz w:val="28"/>
          <w:szCs w:val="28"/>
        </w:rPr>
        <w:t xml:space="preserve"> </w:t>
      </w:r>
    </w:p>
    <w:p w:rsidR="004F2E50" w:rsidRPr="004F2E50" w:rsidRDefault="004F2E50" w:rsidP="004F2E50">
      <w:pPr>
        <w:spacing w:line="360" w:lineRule="auto"/>
        <w:ind w:left="360"/>
        <w:rPr>
          <w:sz w:val="28"/>
          <w:szCs w:val="28"/>
        </w:rPr>
      </w:pPr>
    </w:p>
    <w:p w:rsidR="006E6938" w:rsidRPr="004F2E50" w:rsidRDefault="006E6938" w:rsidP="006E6938">
      <w:pPr>
        <w:spacing w:line="360" w:lineRule="auto"/>
        <w:rPr>
          <w:b/>
          <w:i/>
          <w:sz w:val="28"/>
          <w:szCs w:val="28"/>
        </w:rPr>
      </w:pPr>
      <w:r w:rsidRPr="004F2E50">
        <w:rPr>
          <w:b/>
          <w:i/>
          <w:sz w:val="28"/>
          <w:szCs w:val="28"/>
        </w:rPr>
        <w:t>Kompetence k řešení problémů</w:t>
      </w:r>
    </w:p>
    <w:p w:rsidR="006E6938" w:rsidRPr="00AB3DBE" w:rsidRDefault="006E6938" w:rsidP="007C4EC7">
      <w:pPr>
        <w:pStyle w:val="Bezmezer"/>
        <w:numPr>
          <w:ilvl w:val="0"/>
          <w:numId w:val="20"/>
        </w:numPr>
        <w:rPr>
          <w:sz w:val="28"/>
          <w:szCs w:val="28"/>
        </w:rPr>
      </w:pPr>
      <w:r w:rsidRPr="00AB3DBE">
        <w:rPr>
          <w:sz w:val="28"/>
          <w:szCs w:val="28"/>
        </w:rPr>
        <w:t>vést k pochopení</w:t>
      </w:r>
      <w:r w:rsidR="009274CC" w:rsidRPr="00AB3DBE">
        <w:rPr>
          <w:sz w:val="28"/>
          <w:szCs w:val="28"/>
        </w:rPr>
        <w:t xml:space="preserve"> problém</w:t>
      </w:r>
      <w:r w:rsidRPr="00AB3DBE">
        <w:rPr>
          <w:sz w:val="28"/>
          <w:szCs w:val="28"/>
        </w:rPr>
        <w:t>u a přemýšlení o jeho příčinách,</w:t>
      </w:r>
    </w:p>
    <w:p w:rsidR="006E6938" w:rsidRPr="00AB3DBE" w:rsidRDefault="006E6938" w:rsidP="007C4EC7">
      <w:pPr>
        <w:pStyle w:val="Bezmezer"/>
        <w:numPr>
          <w:ilvl w:val="0"/>
          <w:numId w:val="20"/>
        </w:numPr>
        <w:rPr>
          <w:sz w:val="28"/>
          <w:szCs w:val="28"/>
        </w:rPr>
      </w:pPr>
      <w:r w:rsidRPr="00AB3DBE">
        <w:rPr>
          <w:sz w:val="28"/>
          <w:szCs w:val="28"/>
        </w:rPr>
        <w:t>vést k pochopení</w:t>
      </w:r>
      <w:r w:rsidR="009274CC" w:rsidRPr="00AB3DBE">
        <w:rPr>
          <w:sz w:val="28"/>
          <w:szCs w:val="28"/>
        </w:rPr>
        <w:t>, že vyhýb</w:t>
      </w:r>
      <w:r w:rsidRPr="00AB3DBE">
        <w:rPr>
          <w:sz w:val="28"/>
          <w:szCs w:val="28"/>
        </w:rPr>
        <w:t>ání se problému nevede k cíli,</w:t>
      </w:r>
    </w:p>
    <w:p w:rsidR="00D623EE" w:rsidRDefault="00D623EE" w:rsidP="007C4EC7">
      <w:pPr>
        <w:pStyle w:val="Bezmezer"/>
        <w:numPr>
          <w:ilvl w:val="0"/>
          <w:numId w:val="20"/>
        </w:numPr>
        <w:rPr>
          <w:sz w:val="28"/>
          <w:szCs w:val="28"/>
        </w:rPr>
      </w:pPr>
      <w:r w:rsidRPr="00D623EE">
        <w:rPr>
          <w:sz w:val="28"/>
          <w:szCs w:val="28"/>
        </w:rPr>
        <w:t>aktivity vést tak</w:t>
      </w:r>
      <w:r>
        <w:rPr>
          <w:sz w:val="28"/>
          <w:szCs w:val="28"/>
        </w:rPr>
        <w:t>, aby žáci hledali různá řešení,</w:t>
      </w:r>
    </w:p>
    <w:p w:rsidR="006E6938" w:rsidRDefault="006E6938" w:rsidP="007C4EC7">
      <w:pPr>
        <w:pStyle w:val="Bezmezer"/>
        <w:numPr>
          <w:ilvl w:val="0"/>
          <w:numId w:val="20"/>
        </w:numPr>
        <w:rPr>
          <w:sz w:val="28"/>
          <w:szCs w:val="28"/>
        </w:rPr>
      </w:pPr>
      <w:r w:rsidRPr="00D623EE">
        <w:rPr>
          <w:sz w:val="28"/>
          <w:szCs w:val="28"/>
        </w:rPr>
        <w:t>rozvíjet dovednost obhájit</w:t>
      </w:r>
      <w:r w:rsidR="009274CC" w:rsidRPr="00D623EE">
        <w:rPr>
          <w:sz w:val="28"/>
          <w:szCs w:val="28"/>
        </w:rPr>
        <w:t xml:space="preserve"> si svá rozhodnutí, uvědom</w:t>
      </w:r>
      <w:r w:rsidRPr="00D623EE">
        <w:rPr>
          <w:sz w:val="28"/>
          <w:szCs w:val="28"/>
        </w:rPr>
        <w:t>ovat</w:t>
      </w:r>
      <w:r w:rsidR="009274CC" w:rsidRPr="00D623EE">
        <w:rPr>
          <w:sz w:val="28"/>
          <w:szCs w:val="28"/>
        </w:rPr>
        <w:t xml:space="preserve"> si</w:t>
      </w:r>
      <w:r w:rsidRPr="00D623EE">
        <w:rPr>
          <w:sz w:val="28"/>
          <w:szCs w:val="28"/>
        </w:rPr>
        <w:t xml:space="preserve"> za tyto rozhodnutí odpovědnost,</w:t>
      </w:r>
    </w:p>
    <w:p w:rsidR="00D623EE" w:rsidRDefault="00D623EE" w:rsidP="007C4EC7">
      <w:pPr>
        <w:pStyle w:val="Bezmezer"/>
        <w:numPr>
          <w:ilvl w:val="0"/>
          <w:numId w:val="20"/>
        </w:numPr>
        <w:rPr>
          <w:sz w:val="28"/>
          <w:szCs w:val="28"/>
        </w:rPr>
      </w:pPr>
      <w:r>
        <w:rPr>
          <w:sz w:val="28"/>
          <w:szCs w:val="28"/>
        </w:rPr>
        <w:t>motivovat žáky problémovými úlohami z praktického života,</w:t>
      </w:r>
    </w:p>
    <w:p w:rsidR="00D623EE" w:rsidRDefault="00D623EE" w:rsidP="007C4EC7">
      <w:pPr>
        <w:pStyle w:val="Bezmezer"/>
        <w:numPr>
          <w:ilvl w:val="0"/>
          <w:numId w:val="20"/>
        </w:numPr>
        <w:rPr>
          <w:sz w:val="28"/>
          <w:szCs w:val="28"/>
        </w:rPr>
      </w:pPr>
      <w:r>
        <w:rPr>
          <w:sz w:val="28"/>
          <w:szCs w:val="28"/>
        </w:rPr>
        <w:t xml:space="preserve">vést žáky k aktivnímu podílu na všech fázích činnosti – </w:t>
      </w:r>
      <w:proofErr w:type="gramStart"/>
      <w:r>
        <w:rPr>
          <w:sz w:val="28"/>
          <w:szCs w:val="28"/>
        </w:rPr>
        <w:t>plánování,  přípravě</w:t>
      </w:r>
      <w:proofErr w:type="gramEnd"/>
      <w:r>
        <w:rPr>
          <w:sz w:val="28"/>
          <w:szCs w:val="28"/>
        </w:rPr>
        <w:t>, realizaci a hodnoceni,</w:t>
      </w:r>
    </w:p>
    <w:p w:rsidR="00D623EE" w:rsidRPr="00D623EE" w:rsidRDefault="00D623EE" w:rsidP="007C4EC7">
      <w:pPr>
        <w:pStyle w:val="Bezmezer"/>
        <w:numPr>
          <w:ilvl w:val="0"/>
          <w:numId w:val="20"/>
        </w:numPr>
        <w:rPr>
          <w:sz w:val="28"/>
          <w:szCs w:val="28"/>
        </w:rPr>
      </w:pPr>
      <w:r>
        <w:rPr>
          <w:sz w:val="28"/>
          <w:szCs w:val="28"/>
        </w:rPr>
        <w:t>podporovat originální řešení problémů,</w:t>
      </w:r>
    </w:p>
    <w:p w:rsidR="006E6938" w:rsidRDefault="006E6938" w:rsidP="007C4EC7">
      <w:pPr>
        <w:pStyle w:val="Bezmezer"/>
        <w:numPr>
          <w:ilvl w:val="0"/>
          <w:numId w:val="20"/>
        </w:numPr>
        <w:rPr>
          <w:sz w:val="28"/>
          <w:szCs w:val="28"/>
        </w:rPr>
      </w:pPr>
      <w:r w:rsidRPr="00AB3DBE">
        <w:rPr>
          <w:sz w:val="28"/>
          <w:szCs w:val="28"/>
        </w:rPr>
        <w:t xml:space="preserve">rozvíjet schopnost sebereflexe. </w:t>
      </w:r>
    </w:p>
    <w:p w:rsidR="004F2E50" w:rsidRPr="004F2E50" w:rsidRDefault="004F2E50" w:rsidP="004F2E50">
      <w:pPr>
        <w:spacing w:line="360" w:lineRule="auto"/>
        <w:ind w:left="360"/>
        <w:rPr>
          <w:sz w:val="28"/>
          <w:szCs w:val="28"/>
        </w:rPr>
      </w:pPr>
    </w:p>
    <w:p w:rsidR="006E6938" w:rsidRPr="004F2E50" w:rsidRDefault="006E6938" w:rsidP="006E6938">
      <w:pPr>
        <w:spacing w:line="360" w:lineRule="auto"/>
        <w:rPr>
          <w:b/>
          <w:i/>
          <w:sz w:val="28"/>
          <w:szCs w:val="28"/>
        </w:rPr>
      </w:pPr>
      <w:r w:rsidRPr="004F2E50">
        <w:rPr>
          <w:b/>
          <w:i/>
          <w:sz w:val="28"/>
          <w:szCs w:val="28"/>
        </w:rPr>
        <w:t>Kompetence občanská a pracovní</w:t>
      </w:r>
    </w:p>
    <w:p w:rsidR="00D623EE" w:rsidRDefault="00D623EE" w:rsidP="007C4EC7">
      <w:pPr>
        <w:pStyle w:val="Bezmezer"/>
        <w:numPr>
          <w:ilvl w:val="0"/>
          <w:numId w:val="21"/>
        </w:numPr>
        <w:rPr>
          <w:sz w:val="28"/>
          <w:szCs w:val="28"/>
        </w:rPr>
      </w:pPr>
      <w:r>
        <w:rPr>
          <w:sz w:val="28"/>
          <w:szCs w:val="28"/>
        </w:rPr>
        <w:t>společně stanovovat pravidla,</w:t>
      </w:r>
    </w:p>
    <w:p w:rsidR="005735E2" w:rsidRDefault="005735E2" w:rsidP="007C4EC7">
      <w:pPr>
        <w:pStyle w:val="Bezmezer"/>
        <w:numPr>
          <w:ilvl w:val="0"/>
          <w:numId w:val="21"/>
        </w:numPr>
        <w:rPr>
          <w:sz w:val="28"/>
          <w:szCs w:val="28"/>
        </w:rPr>
      </w:pPr>
      <w:r>
        <w:rPr>
          <w:sz w:val="28"/>
          <w:szCs w:val="28"/>
        </w:rPr>
        <w:t>respektovat osobnost každého člověka, budovat přátelskou a otevřenou atmosféru,</w:t>
      </w:r>
    </w:p>
    <w:p w:rsidR="006E6938" w:rsidRPr="00AB3DBE" w:rsidRDefault="006E6938" w:rsidP="007C4EC7">
      <w:pPr>
        <w:pStyle w:val="Bezmezer"/>
        <w:numPr>
          <w:ilvl w:val="0"/>
          <w:numId w:val="21"/>
        </w:numPr>
        <w:rPr>
          <w:sz w:val="28"/>
          <w:szCs w:val="28"/>
        </w:rPr>
      </w:pPr>
      <w:r w:rsidRPr="00AB3DBE">
        <w:rPr>
          <w:sz w:val="28"/>
          <w:szCs w:val="28"/>
        </w:rPr>
        <w:t>učit rozpoznávat</w:t>
      </w:r>
      <w:r w:rsidR="009274CC" w:rsidRPr="00AB3DBE">
        <w:rPr>
          <w:sz w:val="28"/>
          <w:szCs w:val="28"/>
        </w:rPr>
        <w:t xml:space="preserve"> </w:t>
      </w:r>
      <w:r w:rsidRPr="00AB3DBE">
        <w:rPr>
          <w:sz w:val="28"/>
          <w:szCs w:val="28"/>
        </w:rPr>
        <w:t xml:space="preserve">a bránit se </w:t>
      </w:r>
      <w:r w:rsidR="009274CC" w:rsidRPr="00AB3DBE">
        <w:rPr>
          <w:sz w:val="28"/>
          <w:szCs w:val="28"/>
        </w:rPr>
        <w:t>nespravedlnost</w:t>
      </w:r>
      <w:r w:rsidRPr="00AB3DBE">
        <w:rPr>
          <w:sz w:val="28"/>
          <w:szCs w:val="28"/>
        </w:rPr>
        <w:t>i, šikaně nebo agresivitě,</w:t>
      </w:r>
      <w:r w:rsidR="009274CC" w:rsidRPr="00AB3DBE">
        <w:rPr>
          <w:sz w:val="28"/>
          <w:szCs w:val="28"/>
        </w:rPr>
        <w:t xml:space="preserve"> </w:t>
      </w:r>
    </w:p>
    <w:p w:rsidR="006E6938" w:rsidRPr="00AB3DBE" w:rsidRDefault="006E6938" w:rsidP="007C4EC7">
      <w:pPr>
        <w:pStyle w:val="Bezmezer"/>
        <w:numPr>
          <w:ilvl w:val="0"/>
          <w:numId w:val="21"/>
        </w:numPr>
        <w:rPr>
          <w:sz w:val="28"/>
          <w:szCs w:val="28"/>
        </w:rPr>
      </w:pPr>
      <w:r w:rsidRPr="00AB3DBE">
        <w:rPr>
          <w:sz w:val="28"/>
          <w:szCs w:val="28"/>
        </w:rPr>
        <w:t>vést k uvědomění si svých práv a práv druhých,</w:t>
      </w:r>
    </w:p>
    <w:p w:rsidR="006E6938" w:rsidRPr="00AB3DBE" w:rsidRDefault="006E6938" w:rsidP="007C4EC7">
      <w:pPr>
        <w:pStyle w:val="Bezmezer"/>
        <w:numPr>
          <w:ilvl w:val="0"/>
          <w:numId w:val="21"/>
        </w:numPr>
        <w:rPr>
          <w:sz w:val="28"/>
          <w:szCs w:val="28"/>
        </w:rPr>
      </w:pPr>
      <w:r w:rsidRPr="00AB3DBE">
        <w:rPr>
          <w:sz w:val="28"/>
          <w:szCs w:val="28"/>
        </w:rPr>
        <w:t>vést k zodpovědnému chování s ohledem na zdraví své i druhých,</w:t>
      </w:r>
    </w:p>
    <w:p w:rsidR="00C94C7F" w:rsidRPr="00AB3DBE" w:rsidRDefault="00C94C7F" w:rsidP="007C4EC7">
      <w:pPr>
        <w:pStyle w:val="Bezmezer"/>
        <w:numPr>
          <w:ilvl w:val="0"/>
          <w:numId w:val="21"/>
        </w:numPr>
        <w:rPr>
          <w:sz w:val="28"/>
          <w:szCs w:val="28"/>
        </w:rPr>
      </w:pPr>
      <w:r w:rsidRPr="00AB3DBE">
        <w:rPr>
          <w:sz w:val="28"/>
          <w:szCs w:val="28"/>
        </w:rPr>
        <w:t>rozvíjet</w:t>
      </w:r>
      <w:r w:rsidR="009274CC" w:rsidRPr="00AB3DBE">
        <w:rPr>
          <w:sz w:val="28"/>
          <w:szCs w:val="28"/>
        </w:rPr>
        <w:t xml:space="preserve"> </w:t>
      </w:r>
      <w:r w:rsidRPr="00AB3DBE">
        <w:rPr>
          <w:sz w:val="28"/>
          <w:szCs w:val="28"/>
        </w:rPr>
        <w:t>kladný vztah k životnímu prostředí a aktivnímu zapojení do jeho ochrany dle individuálních možností žáka,</w:t>
      </w:r>
    </w:p>
    <w:p w:rsidR="00C94C7F" w:rsidRDefault="00C94C7F" w:rsidP="007C4EC7">
      <w:pPr>
        <w:pStyle w:val="Bezmezer"/>
        <w:numPr>
          <w:ilvl w:val="0"/>
          <w:numId w:val="21"/>
        </w:numPr>
        <w:rPr>
          <w:sz w:val="28"/>
          <w:szCs w:val="28"/>
        </w:rPr>
      </w:pPr>
      <w:r w:rsidRPr="00AB3DBE">
        <w:rPr>
          <w:sz w:val="28"/>
          <w:szCs w:val="28"/>
        </w:rPr>
        <w:t>osvojovat</w:t>
      </w:r>
      <w:r w:rsidR="009274CC" w:rsidRPr="00AB3DBE">
        <w:rPr>
          <w:sz w:val="28"/>
          <w:szCs w:val="28"/>
        </w:rPr>
        <w:t xml:space="preserve"> si pracovní návyky, dodrž</w:t>
      </w:r>
      <w:r w:rsidRPr="00AB3DBE">
        <w:rPr>
          <w:sz w:val="28"/>
          <w:szCs w:val="28"/>
        </w:rPr>
        <w:t>ovat</w:t>
      </w:r>
      <w:r w:rsidR="009274CC" w:rsidRPr="00AB3DBE">
        <w:rPr>
          <w:sz w:val="28"/>
          <w:szCs w:val="28"/>
        </w:rPr>
        <w:t xml:space="preserve"> bezpečnost a be</w:t>
      </w:r>
      <w:r w:rsidRPr="00AB3DBE">
        <w:rPr>
          <w:sz w:val="28"/>
          <w:szCs w:val="28"/>
        </w:rPr>
        <w:t>zpečně používat</w:t>
      </w:r>
      <w:r w:rsidR="009274CC" w:rsidRPr="00AB3DBE">
        <w:rPr>
          <w:sz w:val="28"/>
          <w:szCs w:val="28"/>
        </w:rPr>
        <w:t xml:space="preserve"> mat</w:t>
      </w:r>
      <w:r w:rsidRPr="00AB3DBE">
        <w:rPr>
          <w:sz w:val="28"/>
          <w:szCs w:val="28"/>
        </w:rPr>
        <w:t>eriály, nástroje a vybavení ŠD,</w:t>
      </w:r>
    </w:p>
    <w:p w:rsidR="00D623EE" w:rsidRDefault="00D623EE" w:rsidP="007C4EC7">
      <w:pPr>
        <w:pStyle w:val="Bezmezer"/>
        <w:numPr>
          <w:ilvl w:val="0"/>
          <w:numId w:val="21"/>
        </w:numPr>
        <w:rPr>
          <w:sz w:val="28"/>
          <w:szCs w:val="28"/>
        </w:rPr>
      </w:pPr>
      <w:r>
        <w:rPr>
          <w:sz w:val="28"/>
          <w:szCs w:val="28"/>
        </w:rPr>
        <w:t xml:space="preserve">vést k sebeúctě a </w:t>
      </w:r>
      <w:r w:rsidR="005735E2">
        <w:rPr>
          <w:sz w:val="28"/>
          <w:szCs w:val="28"/>
        </w:rPr>
        <w:t>úctě k druhým lidem,</w:t>
      </w:r>
    </w:p>
    <w:p w:rsidR="00AF6644" w:rsidRDefault="00AF6644" w:rsidP="007C4EC7">
      <w:pPr>
        <w:pStyle w:val="Bezmezer"/>
        <w:numPr>
          <w:ilvl w:val="0"/>
          <w:numId w:val="21"/>
        </w:numPr>
        <w:rPr>
          <w:sz w:val="28"/>
          <w:szCs w:val="28"/>
        </w:rPr>
      </w:pPr>
      <w:r>
        <w:rPr>
          <w:sz w:val="28"/>
          <w:szCs w:val="28"/>
        </w:rPr>
        <w:t>podporovat respekt a toleranci k různým vyznáním,</w:t>
      </w:r>
    </w:p>
    <w:p w:rsidR="005735E2" w:rsidRPr="00AB3DBE" w:rsidRDefault="005735E2" w:rsidP="007C4EC7">
      <w:pPr>
        <w:pStyle w:val="Bezmezer"/>
        <w:numPr>
          <w:ilvl w:val="0"/>
          <w:numId w:val="21"/>
        </w:numPr>
        <w:rPr>
          <w:sz w:val="28"/>
          <w:szCs w:val="28"/>
        </w:rPr>
      </w:pPr>
      <w:r>
        <w:rPr>
          <w:sz w:val="28"/>
          <w:szCs w:val="28"/>
        </w:rPr>
        <w:t>vést žáky ke třídění odpadů,</w:t>
      </w:r>
    </w:p>
    <w:p w:rsidR="00C94C7F" w:rsidRDefault="00C94C7F" w:rsidP="007C4EC7">
      <w:pPr>
        <w:pStyle w:val="Bezmezer"/>
        <w:numPr>
          <w:ilvl w:val="0"/>
          <w:numId w:val="21"/>
        </w:numPr>
        <w:rPr>
          <w:sz w:val="28"/>
          <w:szCs w:val="28"/>
        </w:rPr>
      </w:pPr>
      <w:r w:rsidRPr="00AB3DBE">
        <w:rPr>
          <w:sz w:val="28"/>
          <w:szCs w:val="28"/>
        </w:rPr>
        <w:t xml:space="preserve">vést k respektu ke </w:t>
      </w:r>
      <w:r w:rsidR="009274CC" w:rsidRPr="00AB3DBE">
        <w:rPr>
          <w:sz w:val="28"/>
          <w:szCs w:val="28"/>
        </w:rPr>
        <w:t>kulturní</w:t>
      </w:r>
      <w:r w:rsidRPr="00AB3DBE">
        <w:rPr>
          <w:sz w:val="28"/>
          <w:szCs w:val="28"/>
        </w:rPr>
        <w:t>m hodnotám národa.</w:t>
      </w:r>
    </w:p>
    <w:p w:rsidR="00C94C7F" w:rsidRDefault="00C94C7F" w:rsidP="00C94C7F">
      <w:pPr>
        <w:spacing w:line="360" w:lineRule="auto"/>
        <w:rPr>
          <w:sz w:val="28"/>
          <w:szCs w:val="28"/>
        </w:rPr>
      </w:pPr>
    </w:p>
    <w:p w:rsidR="00C94C7F" w:rsidRPr="004F2E50" w:rsidRDefault="00C94C7F" w:rsidP="00C94C7F">
      <w:pPr>
        <w:spacing w:line="360" w:lineRule="auto"/>
        <w:rPr>
          <w:b/>
          <w:i/>
          <w:sz w:val="28"/>
          <w:szCs w:val="28"/>
        </w:rPr>
      </w:pPr>
      <w:r w:rsidRPr="004F2E50">
        <w:rPr>
          <w:b/>
          <w:i/>
          <w:sz w:val="28"/>
          <w:szCs w:val="28"/>
        </w:rPr>
        <w:t>Kompetence sociální</w:t>
      </w:r>
    </w:p>
    <w:p w:rsidR="00AF6644" w:rsidRDefault="00C94C7F" w:rsidP="007C4EC7">
      <w:pPr>
        <w:pStyle w:val="Bezmezer"/>
        <w:numPr>
          <w:ilvl w:val="0"/>
          <w:numId w:val="22"/>
        </w:numPr>
        <w:rPr>
          <w:sz w:val="28"/>
          <w:szCs w:val="28"/>
        </w:rPr>
      </w:pPr>
      <w:r w:rsidRPr="00AB3DBE">
        <w:rPr>
          <w:sz w:val="28"/>
          <w:szCs w:val="28"/>
        </w:rPr>
        <w:t>vést k respektování dohodnutých pravidel</w:t>
      </w:r>
      <w:r w:rsidR="009274CC" w:rsidRPr="00AB3DBE">
        <w:rPr>
          <w:sz w:val="28"/>
          <w:szCs w:val="28"/>
        </w:rPr>
        <w:t>,</w:t>
      </w:r>
    </w:p>
    <w:p w:rsidR="00C94C7F" w:rsidRPr="00AB3DBE" w:rsidRDefault="00AF6644" w:rsidP="007C4EC7">
      <w:pPr>
        <w:pStyle w:val="Bezmezer"/>
        <w:numPr>
          <w:ilvl w:val="0"/>
          <w:numId w:val="22"/>
        </w:numPr>
        <w:rPr>
          <w:sz w:val="28"/>
          <w:szCs w:val="28"/>
        </w:rPr>
      </w:pPr>
      <w:r>
        <w:rPr>
          <w:sz w:val="28"/>
          <w:szCs w:val="28"/>
        </w:rPr>
        <w:t>podporovat integraci žáků se speciálními vzdělávacími potřebami do kolektivu,</w:t>
      </w:r>
      <w:r w:rsidR="009274CC" w:rsidRPr="00AB3DBE">
        <w:rPr>
          <w:sz w:val="28"/>
          <w:szCs w:val="28"/>
        </w:rPr>
        <w:t xml:space="preserve"> </w:t>
      </w:r>
    </w:p>
    <w:p w:rsidR="00C94C7F" w:rsidRPr="00AB3DBE" w:rsidRDefault="00C94C7F" w:rsidP="007C4EC7">
      <w:pPr>
        <w:pStyle w:val="Bezmezer"/>
        <w:numPr>
          <w:ilvl w:val="0"/>
          <w:numId w:val="22"/>
        </w:numPr>
        <w:rPr>
          <w:sz w:val="28"/>
          <w:szCs w:val="28"/>
        </w:rPr>
      </w:pPr>
      <w:r w:rsidRPr="00AB3DBE">
        <w:rPr>
          <w:sz w:val="28"/>
          <w:szCs w:val="28"/>
        </w:rPr>
        <w:t>rozvíjet spolupráci</w:t>
      </w:r>
      <w:r w:rsidR="009274CC" w:rsidRPr="00AB3DBE">
        <w:rPr>
          <w:sz w:val="28"/>
          <w:szCs w:val="28"/>
        </w:rPr>
        <w:t xml:space="preserve"> v týmu, uvědom</w:t>
      </w:r>
      <w:r w:rsidRPr="00AB3DBE">
        <w:rPr>
          <w:sz w:val="28"/>
          <w:szCs w:val="28"/>
        </w:rPr>
        <w:t>ění si svojí role i role ostatních,</w:t>
      </w:r>
    </w:p>
    <w:p w:rsidR="00C94C7F" w:rsidRDefault="00C94C7F" w:rsidP="007C4EC7">
      <w:pPr>
        <w:pStyle w:val="Bezmezer"/>
        <w:numPr>
          <w:ilvl w:val="0"/>
          <w:numId w:val="22"/>
        </w:numPr>
        <w:rPr>
          <w:sz w:val="28"/>
          <w:szCs w:val="28"/>
        </w:rPr>
      </w:pPr>
      <w:r w:rsidRPr="00AB3DBE">
        <w:rPr>
          <w:sz w:val="28"/>
          <w:szCs w:val="28"/>
        </w:rPr>
        <w:t xml:space="preserve">rozvíjet </w:t>
      </w:r>
      <w:r w:rsidR="009274CC" w:rsidRPr="00AB3DBE">
        <w:rPr>
          <w:sz w:val="28"/>
          <w:szCs w:val="28"/>
        </w:rPr>
        <w:t>schopnost pláno</w:t>
      </w:r>
      <w:r w:rsidRPr="00AB3DBE">
        <w:rPr>
          <w:sz w:val="28"/>
          <w:szCs w:val="28"/>
        </w:rPr>
        <w:t>vat a organizovat,</w:t>
      </w:r>
    </w:p>
    <w:p w:rsidR="00C94C7F" w:rsidRDefault="00C94C7F" w:rsidP="007C4EC7">
      <w:pPr>
        <w:pStyle w:val="Bezmezer"/>
        <w:numPr>
          <w:ilvl w:val="0"/>
          <w:numId w:val="22"/>
        </w:numPr>
        <w:rPr>
          <w:sz w:val="28"/>
          <w:szCs w:val="28"/>
        </w:rPr>
      </w:pPr>
      <w:r w:rsidRPr="00AB3DBE">
        <w:rPr>
          <w:sz w:val="28"/>
          <w:szCs w:val="28"/>
        </w:rPr>
        <w:t>vést k odhadování rizik</w:t>
      </w:r>
      <w:r w:rsidR="009274CC" w:rsidRPr="00AB3DBE">
        <w:rPr>
          <w:sz w:val="28"/>
          <w:szCs w:val="28"/>
        </w:rPr>
        <w:t xml:space="preserve"> </w:t>
      </w:r>
      <w:r w:rsidRPr="00AB3DBE">
        <w:rPr>
          <w:sz w:val="28"/>
          <w:szCs w:val="28"/>
        </w:rPr>
        <w:t>a odpovědnosti za své činy,</w:t>
      </w:r>
    </w:p>
    <w:p w:rsidR="00AF6644" w:rsidRPr="00AB3DBE" w:rsidRDefault="00AF6644" w:rsidP="007C4EC7">
      <w:pPr>
        <w:pStyle w:val="Bezmezer"/>
        <w:numPr>
          <w:ilvl w:val="0"/>
          <w:numId w:val="22"/>
        </w:numPr>
        <w:rPr>
          <w:sz w:val="28"/>
          <w:szCs w:val="28"/>
        </w:rPr>
      </w:pPr>
      <w:r>
        <w:rPr>
          <w:sz w:val="28"/>
          <w:szCs w:val="28"/>
        </w:rPr>
        <w:t>učit žáky k odmítavému postoji ke všemu, co narušuje dobré vztahy mezi lidmi,</w:t>
      </w:r>
    </w:p>
    <w:p w:rsidR="00C94C7F" w:rsidRPr="00AB3DBE" w:rsidRDefault="00C94C7F" w:rsidP="007C4EC7">
      <w:pPr>
        <w:pStyle w:val="Bezmezer"/>
        <w:numPr>
          <w:ilvl w:val="0"/>
          <w:numId w:val="22"/>
        </w:numPr>
        <w:rPr>
          <w:sz w:val="28"/>
          <w:szCs w:val="28"/>
        </w:rPr>
      </w:pPr>
      <w:r w:rsidRPr="00AB3DBE">
        <w:rPr>
          <w:sz w:val="28"/>
          <w:szCs w:val="28"/>
        </w:rPr>
        <w:lastRenderedPageBreak/>
        <w:t>vést ke zvládání</w:t>
      </w:r>
      <w:r w:rsidR="009274CC" w:rsidRPr="00AB3DBE">
        <w:rPr>
          <w:sz w:val="28"/>
          <w:szCs w:val="28"/>
        </w:rPr>
        <w:t xml:space="preserve"> základní</w:t>
      </w:r>
      <w:r w:rsidRPr="00AB3DBE">
        <w:rPr>
          <w:sz w:val="28"/>
          <w:szCs w:val="28"/>
        </w:rPr>
        <w:t>ch hygienických návyků a pravidel společenského chování.</w:t>
      </w:r>
    </w:p>
    <w:p w:rsidR="00C94C7F" w:rsidRPr="00C94C7F" w:rsidRDefault="00C94C7F" w:rsidP="00C94C7F">
      <w:pPr>
        <w:spacing w:line="360" w:lineRule="auto"/>
        <w:ind w:left="360"/>
        <w:rPr>
          <w:sz w:val="28"/>
          <w:szCs w:val="28"/>
        </w:rPr>
      </w:pPr>
    </w:p>
    <w:p w:rsidR="00C94C7F" w:rsidRPr="004F2E50" w:rsidRDefault="00C94C7F" w:rsidP="00C94C7F">
      <w:pPr>
        <w:spacing w:line="360" w:lineRule="auto"/>
        <w:rPr>
          <w:b/>
          <w:i/>
          <w:sz w:val="28"/>
          <w:szCs w:val="28"/>
        </w:rPr>
      </w:pPr>
      <w:r w:rsidRPr="004F2E50">
        <w:rPr>
          <w:b/>
          <w:i/>
          <w:sz w:val="28"/>
          <w:szCs w:val="28"/>
        </w:rPr>
        <w:t>Kompetence k učení</w:t>
      </w:r>
    </w:p>
    <w:p w:rsidR="00C94C7F" w:rsidRPr="00AB3DBE" w:rsidRDefault="00C94C7F" w:rsidP="007C4EC7">
      <w:pPr>
        <w:pStyle w:val="Bezmezer"/>
        <w:numPr>
          <w:ilvl w:val="0"/>
          <w:numId w:val="23"/>
        </w:numPr>
        <w:rPr>
          <w:sz w:val="28"/>
          <w:szCs w:val="28"/>
        </w:rPr>
      </w:pPr>
      <w:r w:rsidRPr="00AB3DBE">
        <w:rPr>
          <w:sz w:val="28"/>
          <w:szCs w:val="28"/>
        </w:rPr>
        <w:t xml:space="preserve">rozvíjet schopnost </w:t>
      </w:r>
      <w:r w:rsidR="009274CC" w:rsidRPr="00AB3DBE">
        <w:rPr>
          <w:sz w:val="28"/>
          <w:szCs w:val="28"/>
        </w:rPr>
        <w:t>uplatň</w:t>
      </w:r>
      <w:r w:rsidRPr="00AB3DBE">
        <w:rPr>
          <w:sz w:val="28"/>
          <w:szCs w:val="28"/>
        </w:rPr>
        <w:t>ovat získané poznatky v praktických situacích,</w:t>
      </w:r>
    </w:p>
    <w:p w:rsidR="00C94C7F" w:rsidRPr="00AB3DBE" w:rsidRDefault="00C94C7F" w:rsidP="007C4EC7">
      <w:pPr>
        <w:pStyle w:val="Bezmezer"/>
        <w:numPr>
          <w:ilvl w:val="0"/>
          <w:numId w:val="23"/>
        </w:numPr>
        <w:rPr>
          <w:sz w:val="28"/>
          <w:szCs w:val="28"/>
        </w:rPr>
      </w:pPr>
      <w:r w:rsidRPr="00AB3DBE">
        <w:rPr>
          <w:sz w:val="28"/>
          <w:szCs w:val="28"/>
        </w:rPr>
        <w:t>vést k dokončení a kritickému zhodnocení vlastní práce,</w:t>
      </w:r>
    </w:p>
    <w:p w:rsidR="00C94C7F" w:rsidRPr="00AB3DBE" w:rsidRDefault="00C94C7F" w:rsidP="007C4EC7">
      <w:pPr>
        <w:pStyle w:val="Bezmezer"/>
        <w:numPr>
          <w:ilvl w:val="0"/>
          <w:numId w:val="23"/>
        </w:numPr>
        <w:rPr>
          <w:sz w:val="28"/>
          <w:szCs w:val="28"/>
        </w:rPr>
      </w:pPr>
      <w:r w:rsidRPr="00AB3DBE">
        <w:rPr>
          <w:sz w:val="28"/>
          <w:szCs w:val="28"/>
        </w:rPr>
        <w:t>rozvíjet schopnost klást otázky a hledat na ně odpovědi,</w:t>
      </w:r>
    </w:p>
    <w:p w:rsidR="00AF6644" w:rsidRDefault="00C94C7F" w:rsidP="007C4EC7">
      <w:pPr>
        <w:pStyle w:val="Bezmezer"/>
        <w:numPr>
          <w:ilvl w:val="0"/>
          <w:numId w:val="23"/>
        </w:numPr>
        <w:rPr>
          <w:sz w:val="28"/>
          <w:szCs w:val="28"/>
        </w:rPr>
      </w:pPr>
      <w:r w:rsidRPr="00AB3DBE">
        <w:rPr>
          <w:sz w:val="28"/>
          <w:szCs w:val="28"/>
        </w:rPr>
        <w:t>vést k získávání vědomostí</w:t>
      </w:r>
      <w:r w:rsidR="009274CC" w:rsidRPr="00AB3DBE">
        <w:rPr>
          <w:sz w:val="28"/>
          <w:szCs w:val="28"/>
        </w:rPr>
        <w:t xml:space="preserve"> z rozmanitých zdrojů, které nabízí současný svět,</w:t>
      </w:r>
    </w:p>
    <w:p w:rsidR="00AF6644" w:rsidRDefault="00AF6644" w:rsidP="007C4EC7">
      <w:pPr>
        <w:pStyle w:val="Bezmezer"/>
        <w:numPr>
          <w:ilvl w:val="0"/>
          <w:numId w:val="23"/>
        </w:numPr>
        <w:rPr>
          <w:sz w:val="28"/>
          <w:szCs w:val="28"/>
        </w:rPr>
      </w:pPr>
      <w:r>
        <w:rPr>
          <w:sz w:val="28"/>
          <w:szCs w:val="28"/>
        </w:rPr>
        <w:t>podporovat různé přijatelné způsoby k dosažení cílů,</w:t>
      </w:r>
    </w:p>
    <w:p w:rsidR="00AF6644" w:rsidRDefault="00AF6644" w:rsidP="007C4EC7">
      <w:pPr>
        <w:pStyle w:val="Bezmezer"/>
        <w:numPr>
          <w:ilvl w:val="0"/>
          <w:numId w:val="23"/>
        </w:numPr>
        <w:rPr>
          <w:sz w:val="28"/>
          <w:szCs w:val="28"/>
        </w:rPr>
      </w:pPr>
      <w:r>
        <w:rPr>
          <w:sz w:val="28"/>
          <w:szCs w:val="28"/>
        </w:rPr>
        <w:t>maximalizovat šanci každého žáka zažít úspěch,</w:t>
      </w:r>
    </w:p>
    <w:p w:rsidR="00C94C7F" w:rsidRPr="00AB3DBE" w:rsidRDefault="00AF6644" w:rsidP="007C4EC7">
      <w:pPr>
        <w:pStyle w:val="Bezmezer"/>
        <w:numPr>
          <w:ilvl w:val="0"/>
          <w:numId w:val="23"/>
        </w:numPr>
        <w:rPr>
          <w:sz w:val="28"/>
          <w:szCs w:val="28"/>
        </w:rPr>
      </w:pPr>
      <w:r>
        <w:rPr>
          <w:sz w:val="28"/>
          <w:szCs w:val="28"/>
        </w:rPr>
        <w:t xml:space="preserve">vytvářet situaci, při kterých má žák radost z učení,   </w:t>
      </w:r>
      <w:r w:rsidR="009274CC" w:rsidRPr="00AB3DBE">
        <w:rPr>
          <w:sz w:val="28"/>
          <w:szCs w:val="28"/>
        </w:rPr>
        <w:t xml:space="preserve"> </w:t>
      </w:r>
    </w:p>
    <w:p w:rsidR="009274CC" w:rsidRPr="00AB3DBE" w:rsidRDefault="00C94C7F" w:rsidP="007C4EC7">
      <w:pPr>
        <w:pStyle w:val="Bezmezer"/>
        <w:numPr>
          <w:ilvl w:val="0"/>
          <w:numId w:val="23"/>
        </w:numPr>
        <w:rPr>
          <w:sz w:val="28"/>
          <w:szCs w:val="28"/>
        </w:rPr>
      </w:pPr>
      <w:r w:rsidRPr="00AB3DBE">
        <w:rPr>
          <w:sz w:val="28"/>
          <w:szCs w:val="28"/>
        </w:rPr>
        <w:t>rozvíjet kritické myšlení a myšlení v souvislostech</w:t>
      </w:r>
      <w:r w:rsidR="009274CC" w:rsidRPr="00AB3DBE">
        <w:rPr>
          <w:sz w:val="28"/>
          <w:szCs w:val="28"/>
        </w:rPr>
        <w:t>.</w:t>
      </w:r>
    </w:p>
    <w:bookmarkEnd w:id="5"/>
    <w:p w:rsidR="0057765D" w:rsidRDefault="00812210" w:rsidP="0057765D">
      <w:pPr>
        <w:jc w:val="both"/>
        <w:rPr>
          <w:b/>
          <w:bCs/>
          <w:sz w:val="28"/>
        </w:rPr>
      </w:pPr>
      <w:r>
        <w:rPr>
          <w:b/>
          <w:bCs/>
          <w:sz w:val="28"/>
        </w:rPr>
        <w:t xml:space="preserve">     </w:t>
      </w:r>
      <w:r w:rsidR="00A11948">
        <w:rPr>
          <w:b/>
          <w:bCs/>
          <w:sz w:val="28"/>
        </w:rPr>
        <w:t>5</w:t>
      </w:r>
      <w:r w:rsidR="00AB3DBE">
        <w:rPr>
          <w:b/>
          <w:bCs/>
          <w:sz w:val="28"/>
        </w:rPr>
        <w:t>.6</w:t>
      </w:r>
      <w:r w:rsidR="0057765D" w:rsidRPr="00431CFC">
        <w:rPr>
          <w:b/>
          <w:bCs/>
          <w:sz w:val="28"/>
        </w:rPr>
        <w:t xml:space="preserve">. </w:t>
      </w:r>
      <w:r w:rsidR="0057765D">
        <w:rPr>
          <w:b/>
          <w:bCs/>
          <w:sz w:val="28"/>
        </w:rPr>
        <w:t>Průřezová témata</w:t>
      </w:r>
    </w:p>
    <w:p w:rsidR="00115B36" w:rsidRDefault="00115B36" w:rsidP="00E4750D">
      <w:pPr>
        <w:jc w:val="both"/>
      </w:pPr>
    </w:p>
    <w:p w:rsidR="0057765D" w:rsidRDefault="004F2E50" w:rsidP="004F2E50">
      <w:pPr>
        <w:pStyle w:val="Normlnweb"/>
        <w:shd w:val="clear" w:color="auto" w:fill="FFFFFF"/>
        <w:spacing w:before="0" w:beforeAutospacing="0" w:after="0" w:afterAutospacing="0"/>
        <w:rPr>
          <w:color w:val="000000" w:themeColor="text1"/>
          <w:sz w:val="28"/>
          <w:szCs w:val="28"/>
        </w:rPr>
      </w:pPr>
      <w:r w:rsidRPr="0057765D">
        <w:rPr>
          <w:color w:val="000000" w:themeColor="text1"/>
          <w:sz w:val="28"/>
          <w:szCs w:val="28"/>
        </w:rPr>
        <w:t>Do základního vzdělávání je zařazeno celkem</w:t>
      </w:r>
      <w:r w:rsidR="0057765D">
        <w:rPr>
          <w:color w:val="000000" w:themeColor="text1"/>
          <w:sz w:val="28"/>
          <w:szCs w:val="28"/>
        </w:rPr>
        <w:t xml:space="preserve"> šest průřezových témat a během</w:t>
      </w:r>
    </w:p>
    <w:p w:rsidR="004F2E50" w:rsidRPr="0057765D" w:rsidRDefault="0057765D" w:rsidP="004F2E50">
      <w:pPr>
        <w:pStyle w:val="Normlnweb"/>
        <w:shd w:val="clear" w:color="auto" w:fill="FFFFFF"/>
        <w:spacing w:before="0" w:beforeAutospacing="0" w:after="0" w:afterAutospacing="0"/>
        <w:rPr>
          <w:color w:val="000000" w:themeColor="text1"/>
          <w:sz w:val="28"/>
          <w:szCs w:val="28"/>
        </w:rPr>
      </w:pPr>
      <w:r>
        <w:rPr>
          <w:color w:val="000000" w:themeColor="text1"/>
          <w:sz w:val="28"/>
          <w:szCs w:val="28"/>
        </w:rPr>
        <w:t>1. - 5</w:t>
      </w:r>
      <w:r w:rsidR="004F2E50" w:rsidRPr="0057765D">
        <w:rPr>
          <w:color w:val="000000" w:themeColor="text1"/>
          <w:sz w:val="28"/>
          <w:szCs w:val="28"/>
        </w:rPr>
        <w:t xml:space="preserve">. ročníku se tato témata a jejich okruhy postupně realizují. Činností ŠD prolíná především průřezové téma </w:t>
      </w:r>
      <w:r w:rsidR="004F2E50" w:rsidRPr="0057765D">
        <w:rPr>
          <w:rStyle w:val="Siln"/>
          <w:color w:val="000000" w:themeColor="text1"/>
          <w:sz w:val="28"/>
          <w:szCs w:val="28"/>
        </w:rPr>
        <w:t>Osobnostní a sociální výchova</w:t>
      </w:r>
      <w:r w:rsidR="004F2E50" w:rsidRPr="0057765D">
        <w:rPr>
          <w:color w:val="000000" w:themeColor="text1"/>
          <w:sz w:val="28"/>
          <w:szCs w:val="28"/>
        </w:rPr>
        <w:t xml:space="preserve"> a její tematické okruhy:</w:t>
      </w:r>
    </w:p>
    <w:p w:rsidR="004F2E50" w:rsidRPr="0057765D" w:rsidRDefault="004F2E50" w:rsidP="007C4EC7">
      <w:pPr>
        <w:numPr>
          <w:ilvl w:val="0"/>
          <w:numId w:val="13"/>
        </w:numPr>
        <w:shd w:val="clear" w:color="auto" w:fill="FFFFFF"/>
        <w:rPr>
          <w:color w:val="000000" w:themeColor="text1"/>
          <w:sz w:val="28"/>
          <w:szCs w:val="28"/>
        </w:rPr>
      </w:pPr>
      <w:r w:rsidRPr="0057765D">
        <w:rPr>
          <w:rStyle w:val="Siln"/>
          <w:color w:val="000000" w:themeColor="text1"/>
          <w:sz w:val="28"/>
          <w:szCs w:val="28"/>
        </w:rPr>
        <w:t>komunikace</w:t>
      </w:r>
      <w:r w:rsidRPr="0057765D">
        <w:rPr>
          <w:color w:val="000000" w:themeColor="text1"/>
          <w:sz w:val="28"/>
          <w:szCs w:val="28"/>
        </w:rPr>
        <w:t xml:space="preserve"> (komunikační dovednosti, komunikace v různých situacích jako je omluva, pozdrav, prosba, řešení konfliktů, vysvětlování, žádost, odmítání, komunikační dovednosti obrany proti agresi a manipulaci)</w:t>
      </w:r>
      <w:r w:rsidR="0057765D">
        <w:rPr>
          <w:color w:val="000000" w:themeColor="text1"/>
          <w:sz w:val="28"/>
          <w:szCs w:val="28"/>
        </w:rPr>
        <w:t>,</w:t>
      </w:r>
    </w:p>
    <w:p w:rsidR="004F2E50" w:rsidRPr="0057765D" w:rsidRDefault="004F2E50" w:rsidP="007C4EC7">
      <w:pPr>
        <w:numPr>
          <w:ilvl w:val="0"/>
          <w:numId w:val="13"/>
        </w:numPr>
        <w:shd w:val="clear" w:color="auto" w:fill="FFFFFF"/>
        <w:rPr>
          <w:color w:val="000000" w:themeColor="text1"/>
          <w:sz w:val="28"/>
          <w:szCs w:val="28"/>
        </w:rPr>
      </w:pPr>
      <w:r w:rsidRPr="0057765D">
        <w:rPr>
          <w:rStyle w:val="Siln"/>
          <w:color w:val="000000" w:themeColor="text1"/>
          <w:sz w:val="28"/>
          <w:szCs w:val="28"/>
        </w:rPr>
        <w:t>mezilidské vztahy</w:t>
      </w:r>
      <w:r w:rsidRPr="0057765D">
        <w:rPr>
          <w:color w:val="000000" w:themeColor="text1"/>
          <w:sz w:val="28"/>
          <w:szCs w:val="28"/>
        </w:rPr>
        <w:t xml:space="preserve"> (chování podporující dobré vztahy mezi žáky)</w:t>
      </w:r>
      <w:r w:rsidR="0057765D">
        <w:rPr>
          <w:color w:val="000000" w:themeColor="text1"/>
          <w:sz w:val="28"/>
          <w:szCs w:val="28"/>
        </w:rPr>
        <w:t>,</w:t>
      </w:r>
    </w:p>
    <w:p w:rsidR="004F2E50" w:rsidRPr="0057765D" w:rsidRDefault="004F2E50" w:rsidP="007C4EC7">
      <w:pPr>
        <w:numPr>
          <w:ilvl w:val="0"/>
          <w:numId w:val="13"/>
        </w:numPr>
        <w:shd w:val="clear" w:color="auto" w:fill="FFFFFF"/>
        <w:rPr>
          <w:color w:val="000000" w:themeColor="text1"/>
          <w:sz w:val="28"/>
          <w:szCs w:val="28"/>
        </w:rPr>
      </w:pPr>
      <w:r w:rsidRPr="0057765D">
        <w:rPr>
          <w:rStyle w:val="Siln"/>
          <w:color w:val="000000" w:themeColor="text1"/>
          <w:sz w:val="28"/>
          <w:szCs w:val="28"/>
        </w:rPr>
        <w:t>poznávání žáků</w:t>
      </w:r>
      <w:r w:rsidRPr="0057765D">
        <w:rPr>
          <w:color w:val="000000" w:themeColor="text1"/>
          <w:sz w:val="28"/>
          <w:szCs w:val="28"/>
        </w:rPr>
        <w:t xml:space="preserve"> (poznávání se navzájem ve skupině)</w:t>
      </w:r>
      <w:r w:rsidR="0057765D">
        <w:rPr>
          <w:color w:val="000000" w:themeColor="text1"/>
          <w:sz w:val="28"/>
          <w:szCs w:val="28"/>
        </w:rPr>
        <w:t>,</w:t>
      </w:r>
    </w:p>
    <w:p w:rsidR="004F2E50" w:rsidRPr="0057765D" w:rsidRDefault="004F2E50" w:rsidP="007C4EC7">
      <w:pPr>
        <w:numPr>
          <w:ilvl w:val="0"/>
          <w:numId w:val="13"/>
        </w:numPr>
        <w:shd w:val="clear" w:color="auto" w:fill="FFFFFF"/>
        <w:rPr>
          <w:color w:val="000000" w:themeColor="text1"/>
          <w:sz w:val="28"/>
          <w:szCs w:val="28"/>
        </w:rPr>
      </w:pPr>
      <w:r w:rsidRPr="0057765D">
        <w:rPr>
          <w:rStyle w:val="Siln"/>
          <w:color w:val="000000" w:themeColor="text1"/>
          <w:sz w:val="28"/>
          <w:szCs w:val="28"/>
        </w:rPr>
        <w:t>kreativita</w:t>
      </w:r>
      <w:r w:rsidRPr="0057765D">
        <w:rPr>
          <w:color w:val="000000" w:themeColor="text1"/>
          <w:sz w:val="28"/>
          <w:szCs w:val="28"/>
        </w:rPr>
        <w:t xml:space="preserve"> (tvořivost a originalita nápadů při různých činnostech družiny)</w:t>
      </w:r>
      <w:r w:rsidR="0057765D">
        <w:rPr>
          <w:color w:val="000000" w:themeColor="text1"/>
          <w:sz w:val="28"/>
          <w:szCs w:val="28"/>
        </w:rPr>
        <w:t>,</w:t>
      </w:r>
    </w:p>
    <w:p w:rsidR="004F2E50" w:rsidRPr="0057765D" w:rsidRDefault="004F2E50" w:rsidP="007C4EC7">
      <w:pPr>
        <w:numPr>
          <w:ilvl w:val="0"/>
          <w:numId w:val="13"/>
        </w:numPr>
        <w:shd w:val="clear" w:color="auto" w:fill="FFFFFF"/>
        <w:rPr>
          <w:color w:val="000000" w:themeColor="text1"/>
          <w:sz w:val="28"/>
          <w:szCs w:val="28"/>
        </w:rPr>
      </w:pPr>
      <w:r w:rsidRPr="0057765D">
        <w:rPr>
          <w:rStyle w:val="Siln"/>
          <w:color w:val="000000" w:themeColor="text1"/>
          <w:sz w:val="28"/>
          <w:szCs w:val="28"/>
        </w:rPr>
        <w:t xml:space="preserve">kooperace a </w:t>
      </w:r>
      <w:proofErr w:type="spellStart"/>
      <w:r w:rsidRPr="0057765D">
        <w:rPr>
          <w:rStyle w:val="Siln"/>
          <w:color w:val="000000" w:themeColor="text1"/>
          <w:sz w:val="28"/>
          <w:szCs w:val="28"/>
        </w:rPr>
        <w:t>kompetice</w:t>
      </w:r>
      <w:proofErr w:type="spellEnd"/>
      <w:r w:rsidRPr="0057765D">
        <w:rPr>
          <w:color w:val="000000" w:themeColor="text1"/>
          <w:sz w:val="28"/>
          <w:szCs w:val="28"/>
        </w:rPr>
        <w:t xml:space="preserve"> (práce ve skupině, respektování pravidel skupiny, vedení, organizování, ale i podřízení se ve skupině, rozvíjení dovedností pro zvládání situací během soutěží, her či sportu)</w:t>
      </w:r>
      <w:r w:rsidR="0057765D">
        <w:rPr>
          <w:color w:val="000000" w:themeColor="text1"/>
          <w:sz w:val="28"/>
          <w:szCs w:val="28"/>
        </w:rPr>
        <w:t>,</w:t>
      </w:r>
    </w:p>
    <w:p w:rsidR="004F2E50" w:rsidRPr="0057765D" w:rsidRDefault="004F2E50" w:rsidP="007C4EC7">
      <w:pPr>
        <w:numPr>
          <w:ilvl w:val="0"/>
          <w:numId w:val="13"/>
        </w:numPr>
        <w:shd w:val="clear" w:color="auto" w:fill="FFFFFF"/>
        <w:rPr>
          <w:color w:val="000000" w:themeColor="text1"/>
          <w:sz w:val="28"/>
          <w:szCs w:val="28"/>
        </w:rPr>
      </w:pPr>
      <w:r w:rsidRPr="0057765D">
        <w:rPr>
          <w:rStyle w:val="Siln"/>
          <w:color w:val="000000" w:themeColor="text1"/>
          <w:sz w:val="28"/>
          <w:szCs w:val="28"/>
        </w:rPr>
        <w:t>hodnoty, postoje a praktická etika</w:t>
      </w:r>
      <w:r w:rsidRPr="0057765D">
        <w:rPr>
          <w:color w:val="000000" w:themeColor="text1"/>
          <w:sz w:val="28"/>
          <w:szCs w:val="28"/>
        </w:rPr>
        <w:t xml:space="preserve"> (vést žáky prostřednictvím činností družiny k osvojování pojmů jako jsou odpovědnost, spolehlivost, spravedlnost, respektování se navzájem, pomáhání si navzájem bez očekávání protislužby)</w:t>
      </w:r>
      <w:r w:rsidR="0057765D">
        <w:rPr>
          <w:color w:val="000000" w:themeColor="text1"/>
          <w:sz w:val="28"/>
          <w:szCs w:val="28"/>
        </w:rPr>
        <w:t>.</w:t>
      </w:r>
    </w:p>
    <w:p w:rsidR="00115B36" w:rsidRDefault="00115B36" w:rsidP="00E4750D">
      <w:pPr>
        <w:jc w:val="both"/>
      </w:pPr>
    </w:p>
    <w:p w:rsidR="0057765D" w:rsidRDefault="0057765D" w:rsidP="00E4750D">
      <w:pPr>
        <w:jc w:val="both"/>
      </w:pPr>
    </w:p>
    <w:p w:rsidR="007D7C32" w:rsidRPr="00A11948" w:rsidRDefault="00A11948" w:rsidP="00A11948">
      <w:pPr>
        <w:jc w:val="center"/>
        <w:rPr>
          <w:b/>
          <w:bCs/>
          <w:i/>
          <w:sz w:val="32"/>
          <w:szCs w:val="32"/>
          <w:u w:val="single"/>
        </w:rPr>
      </w:pPr>
      <w:r w:rsidRPr="00A11948">
        <w:rPr>
          <w:b/>
          <w:bCs/>
          <w:i/>
          <w:sz w:val="32"/>
          <w:szCs w:val="32"/>
          <w:u w:val="single"/>
        </w:rPr>
        <w:t>6</w:t>
      </w:r>
      <w:r w:rsidR="007D7C32" w:rsidRPr="00A11948">
        <w:rPr>
          <w:b/>
          <w:bCs/>
          <w:i/>
          <w:sz w:val="32"/>
          <w:szCs w:val="32"/>
          <w:u w:val="single"/>
        </w:rPr>
        <w:t>. Hodnocení</w:t>
      </w:r>
      <w:r>
        <w:rPr>
          <w:b/>
          <w:bCs/>
          <w:i/>
          <w:sz w:val="32"/>
          <w:szCs w:val="32"/>
          <w:u w:val="single"/>
        </w:rPr>
        <w:t xml:space="preserve"> a evaluace</w:t>
      </w:r>
    </w:p>
    <w:p w:rsidR="00444421" w:rsidRPr="00444421" w:rsidRDefault="00444421" w:rsidP="007D7C32">
      <w:pPr>
        <w:rPr>
          <w:b/>
          <w:bCs/>
          <w:sz w:val="8"/>
          <w:szCs w:val="8"/>
        </w:rPr>
      </w:pPr>
    </w:p>
    <w:p w:rsidR="00A11948" w:rsidRDefault="00812210" w:rsidP="00AF3FF7">
      <w:pPr>
        <w:rPr>
          <w:b/>
          <w:sz w:val="28"/>
          <w:szCs w:val="28"/>
        </w:rPr>
      </w:pPr>
      <w:r>
        <w:rPr>
          <w:b/>
          <w:sz w:val="28"/>
          <w:szCs w:val="28"/>
        </w:rPr>
        <w:t xml:space="preserve">     </w:t>
      </w:r>
      <w:r w:rsidR="00A11948">
        <w:rPr>
          <w:b/>
          <w:sz w:val="28"/>
          <w:szCs w:val="28"/>
        </w:rPr>
        <w:t>6.1. Hodnocení</w:t>
      </w:r>
    </w:p>
    <w:p w:rsidR="00812210" w:rsidRPr="00812210" w:rsidRDefault="00812210" w:rsidP="00AF3FF7">
      <w:pPr>
        <w:rPr>
          <w:b/>
          <w:sz w:val="8"/>
          <w:szCs w:val="8"/>
        </w:rPr>
      </w:pPr>
    </w:p>
    <w:p w:rsidR="00AF3FF7" w:rsidRDefault="00AF3FF7" w:rsidP="00AF3FF7">
      <w:pPr>
        <w:rPr>
          <w:sz w:val="28"/>
          <w:szCs w:val="28"/>
        </w:rPr>
      </w:pPr>
      <w:r w:rsidRPr="00AF3FF7">
        <w:rPr>
          <w:sz w:val="28"/>
          <w:szCs w:val="28"/>
        </w:rPr>
        <w:t>Hodnocení jednotlivých činností probíhá většinou formou společné diskuse s dětmi na závěr nebo v průběhu činností. Měřítkem pro hodnocení činností v naší školní družině je především zájem dětí účastnit se prog</w:t>
      </w:r>
      <w:r w:rsidR="00AF6644">
        <w:rPr>
          <w:sz w:val="28"/>
          <w:szCs w:val="28"/>
        </w:rPr>
        <w:t xml:space="preserve">ramu, jejich chuť podílet se na </w:t>
      </w:r>
      <w:r w:rsidRPr="00AF3FF7">
        <w:rPr>
          <w:sz w:val="28"/>
          <w:szCs w:val="28"/>
        </w:rPr>
        <w:t>je</w:t>
      </w:r>
      <w:r w:rsidR="00AF6644">
        <w:rPr>
          <w:sz w:val="28"/>
          <w:szCs w:val="28"/>
        </w:rPr>
        <w:t>-</w:t>
      </w:r>
      <w:r w:rsidRPr="00AF3FF7">
        <w:rPr>
          <w:sz w:val="28"/>
          <w:szCs w:val="28"/>
        </w:rPr>
        <w:t xml:space="preserve">ho vytváření. Dalším z měřítek jsou i rozhovory se zákonnými zástupci dětí, </w:t>
      </w:r>
      <w:proofErr w:type="spellStart"/>
      <w:r w:rsidRPr="00AF3FF7">
        <w:rPr>
          <w:sz w:val="28"/>
          <w:szCs w:val="28"/>
        </w:rPr>
        <w:t>pozo</w:t>
      </w:r>
      <w:r w:rsidR="00AF6644">
        <w:rPr>
          <w:sz w:val="28"/>
          <w:szCs w:val="28"/>
        </w:rPr>
        <w:t>-</w:t>
      </w:r>
      <w:r w:rsidRPr="00AF3FF7">
        <w:rPr>
          <w:sz w:val="28"/>
          <w:szCs w:val="28"/>
        </w:rPr>
        <w:t>rování</w:t>
      </w:r>
      <w:proofErr w:type="spellEnd"/>
      <w:r w:rsidRPr="00AF3FF7">
        <w:rPr>
          <w:sz w:val="28"/>
          <w:szCs w:val="28"/>
        </w:rPr>
        <w:t xml:space="preserve"> jednotlivých dětí a jejich vývoje, sledování výsledků jejich práce.</w:t>
      </w:r>
    </w:p>
    <w:p w:rsidR="007D7C32" w:rsidRPr="004C2DC7" w:rsidRDefault="007D7C32" w:rsidP="007D7C32">
      <w:pPr>
        <w:rPr>
          <w:sz w:val="28"/>
          <w:szCs w:val="28"/>
        </w:rPr>
      </w:pPr>
    </w:p>
    <w:p w:rsidR="007D7C32" w:rsidRPr="00AF3FF7" w:rsidRDefault="00AF3FF7" w:rsidP="007D7C32">
      <w:pPr>
        <w:rPr>
          <w:bCs/>
          <w:sz w:val="28"/>
          <w:szCs w:val="28"/>
        </w:rPr>
      </w:pPr>
      <w:r>
        <w:rPr>
          <w:bCs/>
          <w:sz w:val="28"/>
          <w:szCs w:val="28"/>
        </w:rPr>
        <w:t>Úkolem hodnocení je především</w:t>
      </w:r>
    </w:p>
    <w:p w:rsidR="007D7C32" w:rsidRPr="00AB3DBE" w:rsidRDefault="007D7C32" w:rsidP="007C4EC7">
      <w:pPr>
        <w:pStyle w:val="Bezmezer"/>
        <w:numPr>
          <w:ilvl w:val="0"/>
          <w:numId w:val="24"/>
        </w:numPr>
        <w:rPr>
          <w:sz w:val="28"/>
          <w:szCs w:val="28"/>
        </w:rPr>
      </w:pPr>
      <w:r w:rsidRPr="00AB3DBE">
        <w:rPr>
          <w:sz w:val="28"/>
          <w:szCs w:val="28"/>
        </w:rPr>
        <w:lastRenderedPageBreak/>
        <w:t>motivace k dosahování dobrých výsledků,</w:t>
      </w:r>
    </w:p>
    <w:p w:rsidR="007D7C32" w:rsidRPr="00AB3DBE" w:rsidRDefault="007D7C32" w:rsidP="007C4EC7">
      <w:pPr>
        <w:pStyle w:val="Bezmezer"/>
        <w:numPr>
          <w:ilvl w:val="0"/>
          <w:numId w:val="24"/>
        </w:numPr>
        <w:rPr>
          <w:sz w:val="28"/>
          <w:szCs w:val="28"/>
        </w:rPr>
      </w:pPr>
      <w:r w:rsidRPr="00AB3DBE">
        <w:rPr>
          <w:sz w:val="28"/>
          <w:szCs w:val="28"/>
        </w:rPr>
        <w:t>ocenění pozitivních projevů žáků,</w:t>
      </w:r>
    </w:p>
    <w:p w:rsidR="007D7C32" w:rsidRPr="00AB3DBE" w:rsidRDefault="007D7C32" w:rsidP="007C4EC7">
      <w:pPr>
        <w:pStyle w:val="Bezmezer"/>
        <w:numPr>
          <w:ilvl w:val="0"/>
          <w:numId w:val="24"/>
        </w:numPr>
        <w:rPr>
          <w:sz w:val="28"/>
          <w:szCs w:val="28"/>
        </w:rPr>
      </w:pPr>
      <w:r w:rsidRPr="00AB3DBE">
        <w:rPr>
          <w:sz w:val="28"/>
          <w:szCs w:val="28"/>
        </w:rPr>
        <w:t>posílení kladného vztahu žáků k vlastnímu zájmovému vzdělávání,</w:t>
      </w:r>
    </w:p>
    <w:p w:rsidR="007D7C32" w:rsidRPr="00AB3DBE" w:rsidRDefault="007D7C32" w:rsidP="007C4EC7">
      <w:pPr>
        <w:pStyle w:val="Bezmezer"/>
        <w:numPr>
          <w:ilvl w:val="0"/>
          <w:numId w:val="24"/>
        </w:numPr>
        <w:rPr>
          <w:sz w:val="28"/>
          <w:szCs w:val="28"/>
        </w:rPr>
      </w:pPr>
      <w:r w:rsidRPr="00AB3DBE">
        <w:rPr>
          <w:sz w:val="28"/>
          <w:szCs w:val="28"/>
        </w:rPr>
        <w:t>podpora rozvoje dítěte.</w:t>
      </w:r>
    </w:p>
    <w:p w:rsidR="007D7C32" w:rsidRDefault="007D7C32" w:rsidP="007D7C32">
      <w:pPr>
        <w:rPr>
          <w:b/>
          <w:bCs/>
          <w:sz w:val="28"/>
          <w:szCs w:val="28"/>
        </w:rPr>
      </w:pPr>
    </w:p>
    <w:p w:rsidR="007D7C32" w:rsidRPr="00444421" w:rsidRDefault="007D7C32" w:rsidP="007D7C32">
      <w:pPr>
        <w:pStyle w:val="Zhlav"/>
        <w:tabs>
          <w:tab w:val="clear" w:pos="4536"/>
          <w:tab w:val="clear" w:pos="9072"/>
        </w:tabs>
        <w:rPr>
          <w:sz w:val="8"/>
          <w:szCs w:val="8"/>
        </w:rPr>
      </w:pPr>
    </w:p>
    <w:p w:rsidR="007D7C32" w:rsidRDefault="00812210" w:rsidP="007D7C32">
      <w:pPr>
        <w:rPr>
          <w:b/>
          <w:bCs/>
          <w:sz w:val="28"/>
          <w:szCs w:val="28"/>
        </w:rPr>
      </w:pPr>
      <w:r>
        <w:rPr>
          <w:b/>
          <w:bCs/>
          <w:sz w:val="28"/>
          <w:szCs w:val="28"/>
        </w:rPr>
        <w:t xml:space="preserve">     </w:t>
      </w:r>
      <w:r w:rsidR="00A11948">
        <w:rPr>
          <w:b/>
          <w:bCs/>
          <w:sz w:val="28"/>
          <w:szCs w:val="28"/>
        </w:rPr>
        <w:t>6.2</w:t>
      </w:r>
      <w:r w:rsidR="007D7C32" w:rsidRPr="00F2625B">
        <w:rPr>
          <w:b/>
          <w:bCs/>
          <w:sz w:val="28"/>
          <w:szCs w:val="28"/>
        </w:rPr>
        <w:t xml:space="preserve">. Sebehodnocení </w:t>
      </w:r>
    </w:p>
    <w:p w:rsidR="00AB3DBE" w:rsidRPr="00AB3DBE" w:rsidRDefault="00AB3DBE" w:rsidP="007D7C32">
      <w:pPr>
        <w:rPr>
          <w:sz w:val="8"/>
          <w:szCs w:val="8"/>
        </w:rPr>
      </w:pPr>
    </w:p>
    <w:p w:rsidR="007D7C32" w:rsidRDefault="007D7C32" w:rsidP="007D7C32">
      <w:pPr>
        <w:jc w:val="both"/>
        <w:rPr>
          <w:sz w:val="28"/>
          <w:szCs w:val="28"/>
        </w:rPr>
      </w:pPr>
      <w:r w:rsidRPr="00F2625B">
        <w:rPr>
          <w:sz w:val="28"/>
          <w:szCs w:val="28"/>
        </w:rPr>
        <w:t>Už od 1.třídy ve ŠD vedeme žáky k sebehodnocení vlastní práce a chování, tedy k tomu, aby se snažili posoudit nejen svoji práci, ale i vynaložené úsilí, osobní možnosti a rezervy. Žáky vedeme též k posouzení práce a chování spolužáků.</w:t>
      </w:r>
    </w:p>
    <w:p w:rsidR="00444421" w:rsidRDefault="00444421" w:rsidP="007D7C32">
      <w:pPr>
        <w:jc w:val="both"/>
        <w:rPr>
          <w:sz w:val="28"/>
          <w:szCs w:val="28"/>
        </w:rPr>
      </w:pPr>
    </w:p>
    <w:p w:rsidR="00444421" w:rsidRPr="00444421" w:rsidRDefault="00812210" w:rsidP="007D7C32">
      <w:pPr>
        <w:jc w:val="both"/>
        <w:rPr>
          <w:b/>
          <w:sz w:val="28"/>
          <w:szCs w:val="28"/>
        </w:rPr>
      </w:pPr>
      <w:r>
        <w:rPr>
          <w:b/>
          <w:sz w:val="28"/>
          <w:szCs w:val="28"/>
        </w:rPr>
        <w:t xml:space="preserve">     </w:t>
      </w:r>
      <w:r w:rsidR="00A11948">
        <w:rPr>
          <w:b/>
          <w:sz w:val="28"/>
          <w:szCs w:val="28"/>
        </w:rPr>
        <w:t>6.3</w:t>
      </w:r>
      <w:r w:rsidR="00444421" w:rsidRPr="00444421">
        <w:rPr>
          <w:b/>
          <w:sz w:val="28"/>
          <w:szCs w:val="28"/>
        </w:rPr>
        <w:t xml:space="preserve">. Evaluace </w:t>
      </w:r>
    </w:p>
    <w:p w:rsidR="00444421" w:rsidRPr="00444421" w:rsidRDefault="00444421" w:rsidP="007D7C32">
      <w:pPr>
        <w:jc w:val="both"/>
        <w:rPr>
          <w:sz w:val="8"/>
          <w:szCs w:val="8"/>
        </w:rPr>
      </w:pPr>
    </w:p>
    <w:p w:rsidR="00444421" w:rsidRPr="00444421" w:rsidRDefault="00444421" w:rsidP="00444421">
      <w:pPr>
        <w:rPr>
          <w:b/>
          <w:bCs/>
          <w:sz w:val="28"/>
          <w:szCs w:val="28"/>
        </w:rPr>
      </w:pPr>
      <w:r w:rsidRPr="00444421">
        <w:rPr>
          <w:sz w:val="28"/>
          <w:szCs w:val="28"/>
        </w:rPr>
        <w:t xml:space="preserve">Ve vztahu k rodinám dětí využíváme jako evaluačního nástroje osobní konzultace, e-mailovou komunikaci s rodiči a informativní nástěnku. Vnitřní evaluace </w:t>
      </w:r>
      <w:proofErr w:type="spellStart"/>
      <w:r w:rsidRPr="00444421">
        <w:rPr>
          <w:sz w:val="28"/>
          <w:szCs w:val="28"/>
        </w:rPr>
        <w:t>organi</w:t>
      </w:r>
      <w:r w:rsidR="00AF6644">
        <w:rPr>
          <w:sz w:val="28"/>
          <w:szCs w:val="28"/>
        </w:rPr>
        <w:t>-</w:t>
      </w:r>
      <w:r w:rsidRPr="00444421">
        <w:rPr>
          <w:sz w:val="28"/>
          <w:szCs w:val="28"/>
        </w:rPr>
        <w:t>zace</w:t>
      </w:r>
      <w:proofErr w:type="spellEnd"/>
      <w:r w:rsidRPr="00444421">
        <w:rPr>
          <w:sz w:val="28"/>
          <w:szCs w:val="28"/>
        </w:rPr>
        <w:t xml:space="preserve"> a obsahu vzdělávání ve školní družině a její návaznost na základní školu s</w:t>
      </w:r>
      <w:r w:rsidR="00AF6644">
        <w:rPr>
          <w:sz w:val="28"/>
          <w:szCs w:val="28"/>
        </w:rPr>
        <w:t> </w:t>
      </w:r>
      <w:r w:rsidRPr="00444421">
        <w:rPr>
          <w:sz w:val="28"/>
          <w:szCs w:val="28"/>
        </w:rPr>
        <w:t xml:space="preserve">ohledem na rozvoj individuálních potřeb jednotlivých žáků jsou průběžné </w:t>
      </w:r>
      <w:proofErr w:type="spellStart"/>
      <w:r w:rsidRPr="00444421">
        <w:rPr>
          <w:sz w:val="28"/>
          <w:szCs w:val="28"/>
        </w:rPr>
        <w:t>schůz</w:t>
      </w:r>
      <w:r w:rsidR="00AF6644">
        <w:rPr>
          <w:sz w:val="28"/>
          <w:szCs w:val="28"/>
        </w:rPr>
        <w:t>-</w:t>
      </w:r>
      <w:r w:rsidRPr="00444421">
        <w:rPr>
          <w:sz w:val="28"/>
          <w:szCs w:val="28"/>
        </w:rPr>
        <w:t>ky</w:t>
      </w:r>
      <w:proofErr w:type="spellEnd"/>
      <w:r w:rsidRPr="00444421">
        <w:rPr>
          <w:sz w:val="28"/>
          <w:szCs w:val="28"/>
        </w:rPr>
        <w:t xml:space="preserve"> vychovatelky s ředitelkou školy a ostatními vyučujícími</w:t>
      </w:r>
      <w:r>
        <w:rPr>
          <w:sz w:val="28"/>
          <w:szCs w:val="28"/>
        </w:rPr>
        <w:t>.</w:t>
      </w:r>
    </w:p>
    <w:p w:rsidR="00444421" w:rsidRPr="00F2625B" w:rsidRDefault="00444421" w:rsidP="007D7C32">
      <w:pPr>
        <w:jc w:val="both"/>
        <w:rPr>
          <w:sz w:val="28"/>
          <w:szCs w:val="28"/>
        </w:rPr>
      </w:pPr>
    </w:p>
    <w:p w:rsidR="0057765D" w:rsidRPr="00444421" w:rsidRDefault="0057765D" w:rsidP="00E4750D">
      <w:pPr>
        <w:jc w:val="both"/>
        <w:rPr>
          <w:sz w:val="8"/>
          <w:szCs w:val="8"/>
        </w:rPr>
      </w:pPr>
    </w:p>
    <w:p w:rsidR="0057765D" w:rsidRPr="004819D7" w:rsidRDefault="00A11948" w:rsidP="004819D7">
      <w:pPr>
        <w:spacing w:line="360" w:lineRule="auto"/>
        <w:jc w:val="center"/>
        <w:rPr>
          <w:b/>
          <w:i/>
          <w:sz w:val="32"/>
          <w:szCs w:val="32"/>
          <w:u w:val="single"/>
        </w:rPr>
      </w:pPr>
      <w:r w:rsidRPr="004819D7">
        <w:rPr>
          <w:b/>
          <w:i/>
          <w:sz w:val="32"/>
          <w:szCs w:val="32"/>
          <w:u w:val="single"/>
        </w:rPr>
        <w:t>7</w:t>
      </w:r>
      <w:r w:rsidR="0057765D" w:rsidRPr="004819D7">
        <w:rPr>
          <w:b/>
          <w:i/>
          <w:sz w:val="32"/>
          <w:szCs w:val="32"/>
          <w:u w:val="single"/>
        </w:rPr>
        <w:t xml:space="preserve">. Délka a </w:t>
      </w:r>
      <w:r w:rsidR="004819D7">
        <w:rPr>
          <w:b/>
          <w:i/>
          <w:sz w:val="32"/>
          <w:szCs w:val="32"/>
          <w:u w:val="single"/>
        </w:rPr>
        <w:t>tematický</w:t>
      </w:r>
      <w:r w:rsidR="0057765D" w:rsidRPr="004819D7">
        <w:rPr>
          <w:b/>
          <w:i/>
          <w:sz w:val="32"/>
          <w:szCs w:val="32"/>
          <w:u w:val="single"/>
        </w:rPr>
        <w:t xml:space="preserve"> plán</w:t>
      </w:r>
    </w:p>
    <w:p w:rsidR="0057765D" w:rsidRPr="00AB3DBE" w:rsidRDefault="0057765D" w:rsidP="007C4EC7">
      <w:pPr>
        <w:pStyle w:val="Bezmezer"/>
        <w:numPr>
          <w:ilvl w:val="0"/>
          <w:numId w:val="25"/>
        </w:numPr>
        <w:rPr>
          <w:sz w:val="28"/>
          <w:szCs w:val="28"/>
        </w:rPr>
      </w:pPr>
      <w:r w:rsidRPr="00AB3DBE">
        <w:rPr>
          <w:sz w:val="28"/>
          <w:szCs w:val="28"/>
        </w:rPr>
        <w:t xml:space="preserve">Vzdělávací program ŠD je stanoven na dobu jednoho vzdělávacího cyklu žáků 1. stupně ZŠ, tedy na pět let. </w:t>
      </w:r>
    </w:p>
    <w:p w:rsidR="0057765D" w:rsidRPr="00AB3DBE" w:rsidRDefault="0057765D" w:rsidP="007C4EC7">
      <w:pPr>
        <w:pStyle w:val="Bezmezer"/>
        <w:numPr>
          <w:ilvl w:val="0"/>
          <w:numId w:val="25"/>
        </w:numPr>
        <w:rPr>
          <w:sz w:val="28"/>
          <w:szCs w:val="28"/>
        </w:rPr>
      </w:pPr>
      <w:r w:rsidRPr="00AB3DBE">
        <w:rPr>
          <w:sz w:val="28"/>
          <w:szCs w:val="28"/>
        </w:rPr>
        <w:t xml:space="preserve">Je možné kreativně reagovat na změny podmínek, propojovat a přesouvat témata během celé docházky do ŠD. Činnosti nejsou věkově vymezeny, proto je lze volit dle aktuálního složení žáků. </w:t>
      </w:r>
    </w:p>
    <w:p w:rsidR="0057765D" w:rsidRPr="00AB3DBE" w:rsidRDefault="0057765D" w:rsidP="007C4EC7">
      <w:pPr>
        <w:pStyle w:val="Bezmezer"/>
        <w:numPr>
          <w:ilvl w:val="0"/>
          <w:numId w:val="25"/>
        </w:numPr>
        <w:rPr>
          <w:sz w:val="28"/>
          <w:szCs w:val="28"/>
        </w:rPr>
      </w:pPr>
      <w:r w:rsidRPr="00AB3DBE">
        <w:rPr>
          <w:sz w:val="28"/>
          <w:szCs w:val="28"/>
        </w:rPr>
        <w:t>Tematick</w:t>
      </w:r>
      <w:r w:rsidR="00855733">
        <w:rPr>
          <w:sz w:val="28"/>
          <w:szCs w:val="28"/>
        </w:rPr>
        <w:t>é měsíční plány jsou zpracovává</w:t>
      </w:r>
      <w:bookmarkStart w:id="6" w:name="_GoBack"/>
      <w:bookmarkEnd w:id="6"/>
      <w:r w:rsidR="00855733">
        <w:rPr>
          <w:sz w:val="28"/>
          <w:szCs w:val="28"/>
        </w:rPr>
        <w:t>ny pro daný školní rok</w:t>
      </w:r>
    </w:p>
    <w:p w:rsidR="0057765D" w:rsidRDefault="0057765D" w:rsidP="00E4750D">
      <w:pPr>
        <w:jc w:val="both"/>
      </w:pPr>
    </w:p>
    <w:p w:rsidR="0057765D" w:rsidRDefault="0057765D" w:rsidP="00E4750D">
      <w:pPr>
        <w:jc w:val="both"/>
      </w:pPr>
    </w:p>
    <w:p w:rsidR="00AF6644" w:rsidRDefault="00AF6644" w:rsidP="004819D7">
      <w:pPr>
        <w:pStyle w:val="Default"/>
        <w:jc w:val="center"/>
        <w:rPr>
          <w:b/>
          <w:i/>
          <w:sz w:val="32"/>
          <w:szCs w:val="32"/>
          <w:u w:val="single"/>
        </w:rPr>
      </w:pPr>
      <w:r w:rsidRPr="004819D7">
        <w:rPr>
          <w:b/>
          <w:i/>
          <w:sz w:val="32"/>
          <w:szCs w:val="32"/>
          <w:u w:val="single"/>
        </w:rPr>
        <w:t>8</w:t>
      </w:r>
      <w:r w:rsidR="004819D7" w:rsidRPr="004819D7">
        <w:rPr>
          <w:b/>
          <w:i/>
          <w:sz w:val="32"/>
          <w:szCs w:val="32"/>
          <w:u w:val="single"/>
        </w:rPr>
        <w:t>.  Zveřejnění školního vzdělávacího programu</w:t>
      </w:r>
      <w:r w:rsidR="004819D7">
        <w:rPr>
          <w:b/>
          <w:i/>
          <w:sz w:val="32"/>
          <w:szCs w:val="32"/>
          <w:u w:val="single"/>
        </w:rPr>
        <w:t xml:space="preserve"> ŠD</w:t>
      </w:r>
    </w:p>
    <w:p w:rsidR="004819D7" w:rsidRPr="004819D7" w:rsidRDefault="004819D7" w:rsidP="004819D7">
      <w:pPr>
        <w:pStyle w:val="Default"/>
        <w:jc w:val="center"/>
        <w:rPr>
          <w:b/>
          <w:i/>
          <w:sz w:val="8"/>
          <w:szCs w:val="8"/>
          <w:u w:val="single"/>
        </w:rPr>
      </w:pPr>
    </w:p>
    <w:p w:rsidR="004819D7" w:rsidRPr="004819D7" w:rsidRDefault="004819D7" w:rsidP="004819D7">
      <w:pPr>
        <w:pStyle w:val="Default"/>
        <w:jc w:val="center"/>
        <w:rPr>
          <w:rFonts w:ascii="Cambria" w:hAnsi="Cambria" w:cs="Cambria"/>
          <w:sz w:val="8"/>
          <w:szCs w:val="8"/>
        </w:rPr>
      </w:pPr>
    </w:p>
    <w:p w:rsidR="00AF6644" w:rsidRPr="004819D7" w:rsidRDefault="00AF6644" w:rsidP="00AF6644">
      <w:pPr>
        <w:jc w:val="both"/>
        <w:rPr>
          <w:sz w:val="28"/>
          <w:szCs w:val="28"/>
        </w:rPr>
      </w:pPr>
      <w:r w:rsidRPr="004819D7">
        <w:rPr>
          <w:color w:val="000000"/>
          <w:sz w:val="28"/>
          <w:szCs w:val="28"/>
        </w:rPr>
        <w:t>Školní vzdělávací program vydává ředitel</w:t>
      </w:r>
      <w:r w:rsidR="004819D7">
        <w:rPr>
          <w:color w:val="000000"/>
          <w:sz w:val="28"/>
          <w:szCs w:val="28"/>
        </w:rPr>
        <w:t>ka</w:t>
      </w:r>
      <w:r w:rsidRPr="004819D7">
        <w:rPr>
          <w:color w:val="000000"/>
          <w:sz w:val="28"/>
          <w:szCs w:val="28"/>
        </w:rPr>
        <w:t xml:space="preserve"> </w:t>
      </w:r>
      <w:r w:rsidR="004819D7">
        <w:rPr>
          <w:color w:val="000000"/>
          <w:sz w:val="28"/>
          <w:szCs w:val="28"/>
        </w:rPr>
        <w:t>Základní školy a mateřské školy Lukov</w:t>
      </w:r>
      <w:r w:rsidRPr="004819D7">
        <w:rPr>
          <w:color w:val="000000"/>
          <w:sz w:val="28"/>
          <w:szCs w:val="28"/>
        </w:rPr>
        <w:t xml:space="preserve"> a je vyvěšen na informativní nástěnce na chodbě školy. Do školního vzdělávacího programu může každý nahlížet a pořizovat si z něj opisy a výpisy, anebo za cenu v místě obvyklou může obdržet jeho kopii.</w:t>
      </w:r>
    </w:p>
    <w:p w:rsidR="00AF6644" w:rsidRDefault="00AF6644" w:rsidP="00E4750D">
      <w:pPr>
        <w:jc w:val="both"/>
      </w:pPr>
    </w:p>
    <w:p w:rsidR="004819D7" w:rsidRDefault="004819D7" w:rsidP="00E4750D">
      <w:pPr>
        <w:jc w:val="both"/>
        <w:rPr>
          <w:sz w:val="28"/>
          <w:szCs w:val="28"/>
        </w:rPr>
      </w:pPr>
    </w:p>
    <w:p w:rsidR="004819D7" w:rsidRDefault="004819D7" w:rsidP="00E4750D">
      <w:pPr>
        <w:jc w:val="both"/>
        <w:rPr>
          <w:sz w:val="28"/>
          <w:szCs w:val="28"/>
        </w:rPr>
      </w:pPr>
    </w:p>
    <w:p w:rsidR="004819D7" w:rsidRDefault="004819D7" w:rsidP="00E4750D">
      <w:pPr>
        <w:jc w:val="both"/>
        <w:rPr>
          <w:sz w:val="28"/>
          <w:szCs w:val="28"/>
        </w:rPr>
      </w:pPr>
    </w:p>
    <w:p w:rsidR="0057765D" w:rsidRPr="0057765D" w:rsidRDefault="0057765D" w:rsidP="00E4750D">
      <w:pPr>
        <w:jc w:val="both"/>
        <w:rPr>
          <w:sz w:val="28"/>
          <w:szCs w:val="28"/>
        </w:rPr>
      </w:pPr>
      <w:r w:rsidRPr="0057765D">
        <w:rPr>
          <w:sz w:val="28"/>
          <w:szCs w:val="28"/>
        </w:rPr>
        <w:t>Přílohy:</w:t>
      </w:r>
    </w:p>
    <w:p w:rsidR="0057765D" w:rsidRPr="0057765D" w:rsidRDefault="0057765D" w:rsidP="00E4750D">
      <w:pPr>
        <w:jc w:val="both"/>
        <w:rPr>
          <w:sz w:val="28"/>
          <w:szCs w:val="28"/>
        </w:rPr>
      </w:pPr>
      <w:r w:rsidRPr="0057765D">
        <w:rPr>
          <w:sz w:val="28"/>
          <w:szCs w:val="28"/>
        </w:rPr>
        <w:t>Č. 1 – Vnitřní řád školní družiny</w:t>
      </w:r>
    </w:p>
    <w:p w:rsidR="00855733" w:rsidRDefault="00855733" w:rsidP="00E4750D">
      <w:pPr>
        <w:jc w:val="both"/>
        <w:rPr>
          <w:sz w:val="28"/>
          <w:szCs w:val="28"/>
        </w:rPr>
      </w:pPr>
    </w:p>
    <w:p w:rsidR="00855733" w:rsidRDefault="00855733" w:rsidP="00E4750D">
      <w:pPr>
        <w:jc w:val="both"/>
        <w:rPr>
          <w:sz w:val="28"/>
          <w:szCs w:val="28"/>
        </w:rPr>
      </w:pPr>
    </w:p>
    <w:p w:rsidR="00855733" w:rsidRDefault="00855733" w:rsidP="00E4750D">
      <w:pPr>
        <w:jc w:val="both"/>
        <w:rPr>
          <w:sz w:val="28"/>
          <w:szCs w:val="28"/>
        </w:rPr>
      </w:pPr>
    </w:p>
    <w:p w:rsidR="00855733" w:rsidRDefault="00855733" w:rsidP="00E4750D">
      <w:pPr>
        <w:jc w:val="both"/>
        <w:rPr>
          <w:sz w:val="28"/>
          <w:szCs w:val="28"/>
        </w:rPr>
      </w:pPr>
    </w:p>
    <w:p w:rsidR="004819D7" w:rsidRDefault="004819D7" w:rsidP="00E4750D">
      <w:pPr>
        <w:jc w:val="both"/>
        <w:rPr>
          <w:sz w:val="28"/>
          <w:szCs w:val="28"/>
        </w:rPr>
      </w:pPr>
      <w:r>
        <w:rPr>
          <w:sz w:val="28"/>
          <w:szCs w:val="28"/>
        </w:rPr>
        <w:lastRenderedPageBreak/>
        <w:t>Příloha č. 1</w:t>
      </w:r>
    </w:p>
    <w:p w:rsidR="00855733" w:rsidRPr="00FC16C4" w:rsidRDefault="00855733" w:rsidP="00855733">
      <w:pPr>
        <w:autoSpaceDE w:val="0"/>
        <w:autoSpaceDN w:val="0"/>
        <w:adjustRightInd w:val="0"/>
        <w:jc w:val="center"/>
        <w:rPr>
          <w:rFonts w:ascii="TimesNewRomanPS-BoldMT" w:hAnsi="TimesNewRomanPS-BoldMT" w:cs="TimesNewRomanPS-BoldMT"/>
          <w:b/>
          <w:bCs/>
          <w:color w:val="000000" w:themeColor="text1"/>
          <w:sz w:val="72"/>
          <w:szCs w:val="72"/>
        </w:rPr>
      </w:pPr>
      <w:r w:rsidRPr="00FC16C4">
        <w:rPr>
          <w:rFonts w:ascii="TimesNewRomanPS-BoldMT" w:hAnsi="TimesNewRomanPS-BoldMT" w:cs="TimesNewRomanPS-BoldMT"/>
          <w:b/>
          <w:bCs/>
          <w:color w:val="000000" w:themeColor="text1"/>
          <w:sz w:val="72"/>
          <w:szCs w:val="72"/>
        </w:rPr>
        <w:t>Vnitřní řád školní družiny</w:t>
      </w:r>
    </w:p>
    <w:p w:rsidR="00855733" w:rsidRPr="00FC16C4" w:rsidRDefault="00855733" w:rsidP="00855733">
      <w:pPr>
        <w:pStyle w:val="Odstavecseseznamem"/>
        <w:autoSpaceDE w:val="0"/>
        <w:autoSpaceDN w:val="0"/>
        <w:adjustRightInd w:val="0"/>
        <w:spacing w:after="0" w:line="240" w:lineRule="auto"/>
        <w:ind w:left="2160"/>
        <w:rPr>
          <w:rFonts w:ascii="Times New Roman" w:hAnsi="Times New Roman"/>
          <w:b/>
          <w:bCs/>
          <w:color w:val="000000" w:themeColor="text1"/>
          <w:sz w:val="44"/>
          <w:szCs w:val="44"/>
        </w:rPr>
      </w:pPr>
    </w:p>
    <w:p w:rsidR="00855733" w:rsidRPr="00FC16C4"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t>Článek 1</w:t>
      </w:r>
    </w:p>
    <w:p w:rsidR="00855733" w:rsidRDefault="00855733" w:rsidP="00855733">
      <w:pPr>
        <w:autoSpaceDE w:val="0"/>
        <w:autoSpaceDN w:val="0"/>
        <w:adjustRightInd w:val="0"/>
        <w:jc w:val="center"/>
        <w:rPr>
          <w:b/>
          <w:bCs/>
          <w:color w:val="000000" w:themeColor="text1"/>
          <w:sz w:val="28"/>
          <w:szCs w:val="28"/>
          <w:u w:val="single"/>
        </w:rPr>
      </w:pPr>
      <w:r w:rsidRPr="00FC16C4">
        <w:rPr>
          <w:b/>
          <w:bCs/>
          <w:color w:val="000000" w:themeColor="text1"/>
          <w:sz w:val="28"/>
          <w:szCs w:val="28"/>
          <w:u w:val="single"/>
        </w:rPr>
        <w:t>Obecná ustanovení</w:t>
      </w:r>
    </w:p>
    <w:p w:rsidR="00855733" w:rsidRPr="00FC16C4" w:rsidRDefault="00855733" w:rsidP="00855733">
      <w:pPr>
        <w:autoSpaceDE w:val="0"/>
        <w:autoSpaceDN w:val="0"/>
        <w:adjustRightInd w:val="0"/>
        <w:jc w:val="center"/>
        <w:rPr>
          <w:b/>
          <w:bCs/>
          <w:color w:val="000000" w:themeColor="text1"/>
          <w:sz w:val="28"/>
          <w:szCs w:val="28"/>
          <w:u w:val="single"/>
        </w:rPr>
      </w:pPr>
    </w:p>
    <w:p w:rsidR="00855733" w:rsidRPr="00FC16C4" w:rsidRDefault="00855733" w:rsidP="00855733">
      <w:pPr>
        <w:autoSpaceDE w:val="0"/>
        <w:autoSpaceDN w:val="0"/>
        <w:adjustRightInd w:val="0"/>
        <w:rPr>
          <w:rFonts w:cs="Calibri"/>
          <w:color w:val="000000" w:themeColor="text1"/>
        </w:rPr>
      </w:pPr>
    </w:p>
    <w:p w:rsidR="00855733" w:rsidRPr="00FC16C4" w:rsidRDefault="00855733" w:rsidP="00855733">
      <w:pPr>
        <w:autoSpaceDE w:val="0"/>
        <w:autoSpaceDN w:val="0"/>
        <w:adjustRightInd w:val="0"/>
        <w:rPr>
          <w:color w:val="000000" w:themeColor="text1"/>
          <w:sz w:val="28"/>
          <w:szCs w:val="28"/>
        </w:rPr>
      </w:pPr>
      <w:r w:rsidRPr="00FC16C4">
        <w:rPr>
          <w:color w:val="000000" w:themeColor="text1"/>
          <w:sz w:val="28"/>
          <w:szCs w:val="28"/>
        </w:rPr>
        <w:t xml:space="preserve">1. Na základě ustanovení § 30 zákona č. 561/2004 Sb. - o předškolním, základním, středním, vyšším odborném a jiném vzdělávání (školský zákon) v platném znění vydávám jako statutární orgán školy pro školské zařízení školní družinu tento vnitřní řád školní družiny. </w:t>
      </w:r>
    </w:p>
    <w:p w:rsidR="00855733" w:rsidRPr="00FC16C4" w:rsidRDefault="00855733" w:rsidP="00855733">
      <w:pPr>
        <w:autoSpaceDE w:val="0"/>
        <w:autoSpaceDN w:val="0"/>
        <w:adjustRightInd w:val="0"/>
        <w:rPr>
          <w:color w:val="000000" w:themeColor="text1"/>
          <w:sz w:val="28"/>
          <w:szCs w:val="28"/>
        </w:rPr>
      </w:pPr>
      <w:r w:rsidRPr="00FC16C4">
        <w:rPr>
          <w:color w:val="000000" w:themeColor="text1"/>
          <w:sz w:val="28"/>
          <w:szCs w:val="28"/>
        </w:rPr>
        <w:t xml:space="preserve">2. </w:t>
      </w:r>
      <w:r>
        <w:rPr>
          <w:color w:val="000000" w:themeColor="text1"/>
          <w:sz w:val="28"/>
          <w:szCs w:val="28"/>
        </w:rPr>
        <w:t>Tento řád</w:t>
      </w:r>
      <w:r w:rsidRPr="00FC16C4">
        <w:rPr>
          <w:color w:val="000000" w:themeColor="text1"/>
          <w:sz w:val="28"/>
          <w:szCs w:val="28"/>
        </w:rPr>
        <w:t xml:space="preserve"> určuje pravidla provozu a režim školní družiny. </w:t>
      </w:r>
    </w:p>
    <w:p w:rsidR="00855733" w:rsidRDefault="00855733" w:rsidP="00855733">
      <w:pPr>
        <w:pStyle w:val="Odstavecseseznamem"/>
        <w:autoSpaceDE w:val="0"/>
        <w:autoSpaceDN w:val="0"/>
        <w:adjustRightInd w:val="0"/>
        <w:spacing w:after="0" w:line="240" w:lineRule="auto"/>
        <w:ind w:left="360"/>
        <w:rPr>
          <w:rFonts w:cs="Calibri"/>
          <w:color w:val="000000" w:themeColor="text1"/>
          <w:sz w:val="24"/>
          <w:szCs w:val="24"/>
          <w:lang w:eastAsia="cs-CZ"/>
        </w:rPr>
      </w:pPr>
    </w:p>
    <w:p w:rsidR="00855733" w:rsidRPr="00FC16C4" w:rsidRDefault="00855733" w:rsidP="00855733">
      <w:pPr>
        <w:pStyle w:val="Odstavecseseznamem"/>
        <w:autoSpaceDE w:val="0"/>
        <w:autoSpaceDN w:val="0"/>
        <w:adjustRightInd w:val="0"/>
        <w:spacing w:after="0" w:line="240" w:lineRule="auto"/>
        <w:ind w:left="360"/>
        <w:rPr>
          <w:rFonts w:cs="Calibri"/>
          <w:color w:val="000000" w:themeColor="text1"/>
          <w:sz w:val="24"/>
          <w:szCs w:val="24"/>
          <w:lang w:eastAsia="cs-CZ"/>
        </w:rPr>
      </w:pPr>
    </w:p>
    <w:p w:rsidR="00855733" w:rsidRPr="00FC16C4"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t>Článek 2</w:t>
      </w:r>
    </w:p>
    <w:p w:rsidR="00855733" w:rsidRPr="00FC16C4" w:rsidRDefault="00855733" w:rsidP="00855733">
      <w:pPr>
        <w:autoSpaceDE w:val="0"/>
        <w:autoSpaceDN w:val="0"/>
        <w:adjustRightInd w:val="0"/>
        <w:jc w:val="center"/>
        <w:rPr>
          <w:color w:val="000000" w:themeColor="text1"/>
          <w:sz w:val="28"/>
          <w:szCs w:val="28"/>
          <w:u w:val="single"/>
        </w:rPr>
      </w:pPr>
      <w:r w:rsidRPr="00FC16C4">
        <w:rPr>
          <w:b/>
          <w:bCs/>
          <w:color w:val="000000" w:themeColor="text1"/>
          <w:sz w:val="28"/>
          <w:szCs w:val="28"/>
          <w:u w:val="single"/>
        </w:rPr>
        <w:t>Poslání školní družiny</w:t>
      </w:r>
    </w:p>
    <w:p w:rsidR="00855733" w:rsidRDefault="00855733" w:rsidP="00855733">
      <w:pPr>
        <w:pStyle w:val="Odstavecseseznamem"/>
        <w:autoSpaceDE w:val="0"/>
        <w:autoSpaceDN w:val="0"/>
        <w:adjustRightInd w:val="0"/>
        <w:spacing w:after="0" w:line="240" w:lineRule="auto"/>
        <w:ind w:left="360"/>
        <w:rPr>
          <w:rFonts w:cs="Calibri"/>
          <w:color w:val="000000" w:themeColor="text1"/>
          <w:lang w:eastAsia="cs-CZ"/>
        </w:rPr>
      </w:pPr>
    </w:p>
    <w:p w:rsidR="00855733" w:rsidRPr="00FC16C4" w:rsidRDefault="00855733" w:rsidP="00855733">
      <w:pPr>
        <w:pStyle w:val="Odstavecseseznamem"/>
        <w:autoSpaceDE w:val="0"/>
        <w:autoSpaceDN w:val="0"/>
        <w:adjustRightInd w:val="0"/>
        <w:spacing w:after="0" w:line="240" w:lineRule="auto"/>
        <w:ind w:left="360"/>
        <w:rPr>
          <w:rFonts w:cs="Calibri"/>
          <w:color w:val="000000" w:themeColor="text1"/>
          <w:lang w:eastAsia="cs-CZ"/>
        </w:rPr>
      </w:pPr>
    </w:p>
    <w:p w:rsidR="00855733" w:rsidRPr="00FC16C4" w:rsidRDefault="00855733" w:rsidP="00855733">
      <w:pPr>
        <w:autoSpaceDE w:val="0"/>
        <w:autoSpaceDN w:val="0"/>
        <w:adjustRightInd w:val="0"/>
        <w:rPr>
          <w:color w:val="000000" w:themeColor="text1"/>
          <w:sz w:val="28"/>
          <w:szCs w:val="28"/>
        </w:rPr>
      </w:pPr>
      <w:r w:rsidRPr="00FC16C4">
        <w:rPr>
          <w:color w:val="000000" w:themeColor="text1"/>
          <w:sz w:val="28"/>
          <w:szCs w:val="28"/>
        </w:rPr>
        <w:t xml:space="preserve">Školní družina se ve své činnosti řídí zejména vyhláškou č. 74/2005 Sb., o zájmovém vzdělávání v platném znění.  Školní družina není pokračováním školního vyučování, má svá specifika, která ji odlišují od vyučování. Hlavním posláním školní družiny je zabezpečení zájmové činnosti, odpočinku a rekreace žáků, částečně také dohledu nad žáky. Ve školní družině se děti mohou připravovat na vyučování. </w:t>
      </w:r>
    </w:p>
    <w:p w:rsidR="00855733" w:rsidRPr="00FC16C4" w:rsidRDefault="00855733" w:rsidP="00855733">
      <w:pPr>
        <w:autoSpaceDE w:val="0"/>
        <w:autoSpaceDN w:val="0"/>
        <w:adjustRightInd w:val="0"/>
        <w:jc w:val="center"/>
        <w:rPr>
          <w:b/>
          <w:bCs/>
          <w:color w:val="000000" w:themeColor="text1"/>
          <w:sz w:val="28"/>
          <w:szCs w:val="28"/>
        </w:rPr>
      </w:pPr>
    </w:p>
    <w:p w:rsidR="00855733" w:rsidRPr="00FF4EC2" w:rsidRDefault="00855733" w:rsidP="00855733">
      <w:pPr>
        <w:autoSpaceDE w:val="0"/>
        <w:autoSpaceDN w:val="0"/>
        <w:adjustRightInd w:val="0"/>
        <w:jc w:val="center"/>
        <w:rPr>
          <w:b/>
          <w:bCs/>
          <w:color w:val="000000" w:themeColor="text1"/>
          <w:sz w:val="16"/>
          <w:szCs w:val="16"/>
        </w:rPr>
      </w:pPr>
    </w:p>
    <w:p w:rsidR="00855733" w:rsidRPr="00FC16C4"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t>Článek 3</w:t>
      </w:r>
    </w:p>
    <w:p w:rsidR="00855733" w:rsidRPr="00FC16C4" w:rsidRDefault="00855733" w:rsidP="00855733">
      <w:pPr>
        <w:pStyle w:val="Odstavecseseznamem"/>
        <w:autoSpaceDE w:val="0"/>
        <w:autoSpaceDN w:val="0"/>
        <w:adjustRightInd w:val="0"/>
        <w:spacing w:after="0" w:line="240" w:lineRule="auto"/>
        <w:ind w:left="450"/>
        <w:jc w:val="center"/>
        <w:rPr>
          <w:rFonts w:ascii="Times New Roman" w:hAnsi="Times New Roman"/>
          <w:b/>
          <w:bCs/>
          <w:color w:val="000000" w:themeColor="text1"/>
          <w:sz w:val="28"/>
          <w:szCs w:val="28"/>
          <w:u w:val="single"/>
          <w:lang w:eastAsia="cs-CZ"/>
        </w:rPr>
      </w:pPr>
      <w:r w:rsidRPr="00FC16C4">
        <w:rPr>
          <w:rFonts w:ascii="Times New Roman" w:hAnsi="Times New Roman"/>
          <w:b/>
          <w:bCs/>
          <w:color w:val="000000" w:themeColor="text1"/>
          <w:sz w:val="28"/>
          <w:szCs w:val="28"/>
          <w:u w:val="single"/>
          <w:lang w:eastAsia="cs-CZ"/>
        </w:rPr>
        <w:t xml:space="preserve">Práva a povinnosti účastníků školní družiny (žák, vychovatel) a zákonných zástupců </w:t>
      </w:r>
      <w:r w:rsidRPr="00FF4EC2">
        <w:rPr>
          <w:rFonts w:ascii="Times New Roman" w:hAnsi="Times New Roman"/>
          <w:b/>
          <w:bCs/>
          <w:color w:val="000000" w:themeColor="text1"/>
          <w:sz w:val="28"/>
          <w:szCs w:val="28"/>
          <w:u w:val="single"/>
          <w:lang w:eastAsia="cs-CZ"/>
        </w:rPr>
        <w:t xml:space="preserve">žáků, </w:t>
      </w:r>
      <w:r w:rsidRPr="00FF4EC2">
        <w:rPr>
          <w:rStyle w:val="Siln"/>
          <w:rFonts w:ascii="Times New Roman" w:hAnsi="Times New Roman"/>
          <w:sz w:val="28"/>
          <w:szCs w:val="28"/>
          <w:u w:val="single"/>
        </w:rPr>
        <w:t>pravidla vzájemných vztahů žáků a jejich zákonných zástupců se zaměstnanci ve školní družině</w:t>
      </w:r>
    </w:p>
    <w:p w:rsidR="00855733" w:rsidRDefault="00855733" w:rsidP="00855733">
      <w:pPr>
        <w:pStyle w:val="Odstavecseseznamem"/>
        <w:autoSpaceDE w:val="0"/>
        <w:autoSpaceDN w:val="0"/>
        <w:adjustRightInd w:val="0"/>
        <w:spacing w:after="0" w:line="240" w:lineRule="auto"/>
        <w:ind w:left="450"/>
        <w:jc w:val="center"/>
        <w:rPr>
          <w:rFonts w:ascii="Times New Roman" w:hAnsi="Times New Roman"/>
          <w:color w:val="000000" w:themeColor="text1"/>
          <w:sz w:val="28"/>
          <w:szCs w:val="28"/>
          <w:lang w:eastAsia="cs-CZ"/>
        </w:rPr>
      </w:pPr>
    </w:p>
    <w:p w:rsidR="00855733" w:rsidRPr="00FC16C4" w:rsidRDefault="00855733" w:rsidP="00855733">
      <w:pPr>
        <w:pStyle w:val="Odstavecseseznamem"/>
        <w:autoSpaceDE w:val="0"/>
        <w:autoSpaceDN w:val="0"/>
        <w:adjustRightInd w:val="0"/>
        <w:spacing w:after="0" w:line="240" w:lineRule="auto"/>
        <w:ind w:left="450"/>
        <w:jc w:val="center"/>
        <w:rPr>
          <w:rFonts w:ascii="Times New Roman" w:hAnsi="Times New Roman"/>
          <w:color w:val="000000" w:themeColor="text1"/>
          <w:sz w:val="28"/>
          <w:szCs w:val="28"/>
          <w:lang w:eastAsia="cs-CZ"/>
        </w:rPr>
      </w:pPr>
    </w:p>
    <w:p w:rsidR="00855733" w:rsidRPr="00FC16C4" w:rsidRDefault="00855733" w:rsidP="00855733">
      <w:pPr>
        <w:jc w:val="both"/>
        <w:rPr>
          <w:b/>
          <w:color w:val="000000" w:themeColor="text1"/>
          <w:sz w:val="28"/>
          <w:szCs w:val="28"/>
        </w:rPr>
      </w:pPr>
      <w:r w:rsidRPr="00FC16C4">
        <w:rPr>
          <w:b/>
          <w:color w:val="000000" w:themeColor="text1"/>
          <w:sz w:val="28"/>
          <w:szCs w:val="28"/>
        </w:rPr>
        <w:t>3. 1. Žák má právo:</w:t>
      </w:r>
    </w:p>
    <w:p w:rsidR="00855733" w:rsidRPr="00FC16C4" w:rsidRDefault="00855733" w:rsidP="00855733">
      <w:pPr>
        <w:ind w:left="360"/>
        <w:jc w:val="both"/>
        <w:rPr>
          <w:b/>
          <w:color w:val="000000" w:themeColor="text1"/>
          <w:sz w:val="8"/>
          <w:szCs w:val="8"/>
        </w:rPr>
      </w:pPr>
    </w:p>
    <w:p w:rsidR="00855733" w:rsidRPr="00FC16C4" w:rsidRDefault="00855733" w:rsidP="007C4EC7">
      <w:pPr>
        <w:pStyle w:val="Odstavecseseznamem"/>
        <w:numPr>
          <w:ilvl w:val="0"/>
          <w:numId w:val="35"/>
        </w:numPr>
        <w:autoSpaceDE w:val="0"/>
        <w:autoSpaceDN w:val="0"/>
        <w:adjustRightInd w:val="0"/>
        <w:spacing w:after="0" w:line="240" w:lineRule="auto"/>
        <w:rPr>
          <w:rFonts w:ascii="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t xml:space="preserve">na vzdělání a na svobodu myšlení, projevu, shromažďování, náboženství, </w:t>
      </w:r>
    </w:p>
    <w:p w:rsidR="00855733" w:rsidRPr="00FC16C4" w:rsidRDefault="00855733" w:rsidP="007C4EC7">
      <w:pPr>
        <w:pStyle w:val="Odstavecseseznamem"/>
        <w:numPr>
          <w:ilvl w:val="0"/>
          <w:numId w:val="35"/>
        </w:numPr>
        <w:autoSpaceDE w:val="0"/>
        <w:autoSpaceDN w:val="0"/>
        <w:adjustRightInd w:val="0"/>
        <w:spacing w:after="0" w:line="240" w:lineRule="auto"/>
        <w:rPr>
          <w:rFonts w:ascii="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t>být seznámen se všemi předpisy se vztahem k j</w:t>
      </w:r>
      <w:r>
        <w:rPr>
          <w:rFonts w:ascii="Times New Roman" w:hAnsi="Times New Roman"/>
          <w:color w:val="000000" w:themeColor="text1"/>
          <w:sz w:val="28"/>
          <w:szCs w:val="28"/>
          <w:lang w:eastAsia="cs-CZ"/>
        </w:rPr>
        <w:t>eho pobytu a činnosti v družině,</w:t>
      </w:r>
      <w:r w:rsidRPr="00FC16C4">
        <w:rPr>
          <w:rFonts w:ascii="Times New Roman" w:hAnsi="Times New Roman"/>
          <w:color w:val="000000" w:themeColor="text1"/>
          <w:sz w:val="28"/>
          <w:szCs w:val="28"/>
          <w:lang w:eastAsia="cs-CZ"/>
        </w:rPr>
        <w:t xml:space="preserve"> </w:t>
      </w:r>
    </w:p>
    <w:p w:rsidR="00855733" w:rsidRPr="00FC16C4" w:rsidRDefault="00855733" w:rsidP="007C4EC7">
      <w:pPr>
        <w:pStyle w:val="Odstavecseseznamem"/>
        <w:numPr>
          <w:ilvl w:val="0"/>
          <w:numId w:val="35"/>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na účast na výchovných, vzdělávacích, zájmových, popř. tematických akcích zajišťovaných školní družinou.</w:t>
      </w:r>
    </w:p>
    <w:p w:rsidR="00855733" w:rsidRPr="00FC16C4" w:rsidRDefault="00855733" w:rsidP="007C4EC7">
      <w:pPr>
        <w:pStyle w:val="Odstavecseseznamem"/>
        <w:numPr>
          <w:ilvl w:val="0"/>
          <w:numId w:val="35"/>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vyjadřovat se ke všem rozhodnutím týkajícím se podstatných záležitostí jeho výchovy a vzdělávání, přičemž jeho vyjádření musí být věnována pozornost odpovídající jeho věku a stupni vývoje,</w:t>
      </w:r>
    </w:p>
    <w:p w:rsidR="00855733" w:rsidRPr="00FC16C4" w:rsidRDefault="00855733" w:rsidP="007C4EC7">
      <w:pPr>
        <w:pStyle w:val="Odstavecseseznamem"/>
        <w:numPr>
          <w:ilvl w:val="0"/>
          <w:numId w:val="35"/>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sdělit svůj názor vychovatelce ŠD, vedoucí vychovatelce ŠD nebo ředitelce školy,</w:t>
      </w:r>
    </w:p>
    <w:p w:rsidR="00855733" w:rsidRPr="00FC16C4" w:rsidRDefault="00855733" w:rsidP="00855733">
      <w:pPr>
        <w:pStyle w:val="Odstavecseseznamem"/>
        <w:shd w:val="clear" w:color="auto" w:fill="FFFFFF"/>
        <w:spacing w:before="100" w:beforeAutospacing="1" w:after="300" w:line="240" w:lineRule="auto"/>
        <w:ind w:left="360"/>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lastRenderedPageBreak/>
        <w:t>svůj názor vyjádřit přiměřenou formou, která neodporuje zásadám slušnosti,</w:t>
      </w:r>
    </w:p>
    <w:p w:rsidR="00855733" w:rsidRPr="00FC16C4" w:rsidRDefault="00855733" w:rsidP="007C4EC7">
      <w:pPr>
        <w:pStyle w:val="Odstavecseseznamem"/>
        <w:numPr>
          <w:ilvl w:val="0"/>
          <w:numId w:val="35"/>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na odpočinek, hru a oddechové činnosti odpovídající jeho věku, jakož i na svobodnou účast v řízených zájmových činnostech; odpoledne má žák trávit v klidné, pohodové a přátelské atmosféře,</w:t>
      </w:r>
    </w:p>
    <w:p w:rsidR="00855733" w:rsidRPr="00FC16C4" w:rsidRDefault="00855733" w:rsidP="007C4EC7">
      <w:pPr>
        <w:pStyle w:val="Odstavecseseznamem"/>
        <w:numPr>
          <w:ilvl w:val="0"/>
          <w:numId w:val="35"/>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na zajištění bezpečnosti a ochrany zdraví, na život a práci ve zdravém životním prostředí,</w:t>
      </w:r>
    </w:p>
    <w:p w:rsidR="00855733" w:rsidRDefault="00855733" w:rsidP="007C4EC7">
      <w:pPr>
        <w:pStyle w:val="Odstavecseseznamem"/>
        <w:numPr>
          <w:ilvl w:val="0"/>
          <w:numId w:val="35"/>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na ochranu před sociálně patologickými jevy, jakoukoli formou nepřátelství, diskriminace a násilí, proti zásahům do soukromého života a poškozování pověsti a cti.</w:t>
      </w:r>
    </w:p>
    <w:p w:rsidR="00855733" w:rsidRDefault="00855733" w:rsidP="00855733">
      <w:pPr>
        <w:jc w:val="both"/>
        <w:rPr>
          <w:b/>
          <w:color w:val="000000" w:themeColor="text1"/>
          <w:sz w:val="28"/>
          <w:szCs w:val="28"/>
        </w:rPr>
      </w:pPr>
    </w:p>
    <w:p w:rsidR="00855733" w:rsidRPr="00FC16C4" w:rsidRDefault="00855733" w:rsidP="00855733">
      <w:pPr>
        <w:jc w:val="both"/>
        <w:rPr>
          <w:b/>
          <w:color w:val="000000" w:themeColor="text1"/>
          <w:sz w:val="28"/>
          <w:szCs w:val="28"/>
        </w:rPr>
      </w:pPr>
      <w:r w:rsidRPr="00FC16C4">
        <w:rPr>
          <w:b/>
          <w:color w:val="000000" w:themeColor="text1"/>
          <w:sz w:val="28"/>
          <w:szCs w:val="28"/>
        </w:rPr>
        <w:t>3.</w:t>
      </w:r>
      <w:r>
        <w:rPr>
          <w:b/>
          <w:color w:val="000000" w:themeColor="text1"/>
          <w:sz w:val="28"/>
          <w:szCs w:val="28"/>
        </w:rPr>
        <w:t xml:space="preserve"> </w:t>
      </w:r>
      <w:r w:rsidRPr="00FC16C4">
        <w:rPr>
          <w:b/>
          <w:color w:val="000000" w:themeColor="text1"/>
          <w:sz w:val="28"/>
          <w:szCs w:val="28"/>
        </w:rPr>
        <w:t>2. Zákonný zástupce má právo:</w:t>
      </w:r>
    </w:p>
    <w:p w:rsidR="00855733" w:rsidRPr="00FC16C4" w:rsidRDefault="00855733" w:rsidP="00855733">
      <w:pPr>
        <w:ind w:left="360"/>
        <w:jc w:val="both"/>
        <w:rPr>
          <w:b/>
          <w:color w:val="000000" w:themeColor="text1"/>
          <w:sz w:val="8"/>
          <w:szCs w:val="8"/>
        </w:rPr>
      </w:pPr>
    </w:p>
    <w:p w:rsidR="00855733" w:rsidRPr="00FC16C4" w:rsidRDefault="00855733" w:rsidP="007C4EC7">
      <w:pPr>
        <w:pStyle w:val="Normlnweb"/>
        <w:numPr>
          <w:ilvl w:val="0"/>
          <w:numId w:val="34"/>
        </w:numPr>
        <w:spacing w:before="0" w:beforeAutospacing="0" w:after="0" w:afterAutospacing="0"/>
        <w:rPr>
          <w:color w:val="000000" w:themeColor="text1"/>
          <w:sz w:val="28"/>
          <w:szCs w:val="28"/>
        </w:rPr>
      </w:pPr>
      <w:r w:rsidRPr="00FC16C4">
        <w:rPr>
          <w:color w:val="000000" w:themeColor="text1"/>
          <w:sz w:val="28"/>
          <w:szCs w:val="28"/>
        </w:rPr>
        <w:t xml:space="preserve">na informace o chování žáka ve školní družině, </w:t>
      </w:r>
    </w:p>
    <w:p w:rsidR="00855733" w:rsidRPr="00FC16C4" w:rsidRDefault="00855733" w:rsidP="007C4EC7">
      <w:pPr>
        <w:pStyle w:val="Normlnweb"/>
        <w:numPr>
          <w:ilvl w:val="0"/>
          <w:numId w:val="34"/>
        </w:numPr>
        <w:spacing w:before="0" w:beforeAutospacing="0" w:after="0" w:afterAutospacing="0"/>
        <w:rPr>
          <w:color w:val="000000" w:themeColor="text1"/>
          <w:sz w:val="28"/>
          <w:szCs w:val="28"/>
        </w:rPr>
      </w:pPr>
      <w:r w:rsidRPr="00FC16C4">
        <w:rPr>
          <w:color w:val="000000" w:themeColor="text1"/>
          <w:sz w:val="28"/>
          <w:szCs w:val="28"/>
        </w:rPr>
        <w:t>na informace o akcích pořádaných školní družinou,</w:t>
      </w:r>
    </w:p>
    <w:p w:rsidR="00855733" w:rsidRDefault="00855733" w:rsidP="007C4EC7">
      <w:pPr>
        <w:pStyle w:val="Normlnweb"/>
        <w:numPr>
          <w:ilvl w:val="0"/>
          <w:numId w:val="34"/>
        </w:numPr>
        <w:spacing w:before="0" w:beforeAutospacing="0" w:after="0" w:afterAutospacing="0"/>
        <w:rPr>
          <w:color w:val="000000" w:themeColor="text1"/>
          <w:sz w:val="28"/>
          <w:szCs w:val="28"/>
        </w:rPr>
      </w:pPr>
      <w:r w:rsidRPr="00FC16C4">
        <w:rPr>
          <w:color w:val="000000" w:themeColor="text1"/>
          <w:sz w:val="28"/>
          <w:szCs w:val="28"/>
        </w:rPr>
        <w:t>podávat návrhy k práci školní družiny.</w:t>
      </w:r>
    </w:p>
    <w:p w:rsidR="00855733" w:rsidRDefault="00855733" w:rsidP="00855733">
      <w:pPr>
        <w:jc w:val="both"/>
        <w:rPr>
          <w:color w:val="000000" w:themeColor="text1"/>
          <w:sz w:val="28"/>
          <w:szCs w:val="28"/>
        </w:rPr>
      </w:pPr>
    </w:p>
    <w:p w:rsidR="00855733" w:rsidRDefault="00855733" w:rsidP="00855733">
      <w:pPr>
        <w:jc w:val="both"/>
        <w:rPr>
          <w:b/>
          <w:color w:val="000000" w:themeColor="text1"/>
          <w:sz w:val="28"/>
          <w:szCs w:val="28"/>
        </w:rPr>
      </w:pPr>
    </w:p>
    <w:p w:rsidR="00855733" w:rsidRPr="00FC16C4" w:rsidRDefault="00855733" w:rsidP="00855733">
      <w:pPr>
        <w:jc w:val="both"/>
        <w:rPr>
          <w:b/>
          <w:color w:val="000000" w:themeColor="text1"/>
          <w:sz w:val="28"/>
          <w:szCs w:val="28"/>
        </w:rPr>
      </w:pPr>
      <w:r w:rsidRPr="00FC16C4">
        <w:rPr>
          <w:b/>
          <w:color w:val="000000" w:themeColor="text1"/>
          <w:sz w:val="28"/>
          <w:szCs w:val="28"/>
        </w:rPr>
        <w:t xml:space="preserve">3. </w:t>
      </w:r>
      <w:r>
        <w:rPr>
          <w:b/>
          <w:color w:val="000000" w:themeColor="text1"/>
          <w:sz w:val="28"/>
          <w:szCs w:val="28"/>
        </w:rPr>
        <w:t>3</w:t>
      </w:r>
      <w:r w:rsidRPr="00FC16C4">
        <w:rPr>
          <w:b/>
          <w:color w:val="000000" w:themeColor="text1"/>
          <w:sz w:val="28"/>
          <w:szCs w:val="28"/>
        </w:rPr>
        <w:t>. Žák má povinnost:</w:t>
      </w:r>
    </w:p>
    <w:p w:rsidR="00855733" w:rsidRPr="00FC16C4" w:rsidRDefault="00855733" w:rsidP="00855733">
      <w:pPr>
        <w:ind w:left="360"/>
        <w:jc w:val="both"/>
        <w:rPr>
          <w:b/>
          <w:color w:val="000000" w:themeColor="text1"/>
          <w:sz w:val="8"/>
          <w:szCs w:val="8"/>
        </w:rPr>
      </w:pPr>
    </w:p>
    <w:p w:rsidR="00855733" w:rsidRPr="00FC16C4" w:rsidRDefault="00855733" w:rsidP="007C4EC7">
      <w:pPr>
        <w:pStyle w:val="Odstavecseseznamem"/>
        <w:numPr>
          <w:ilvl w:val="0"/>
          <w:numId w:val="36"/>
        </w:numPr>
        <w:shd w:val="clear" w:color="auto" w:fill="FFFFFF"/>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dodržovat vnitřní   řád školní družiny, předpisy a pokyny </w:t>
      </w:r>
      <w:proofErr w:type="gramStart"/>
      <w:r w:rsidRPr="00FC16C4">
        <w:rPr>
          <w:rFonts w:ascii="Times New Roman" w:eastAsia="Times New Roman" w:hAnsi="Times New Roman"/>
          <w:color w:val="000000" w:themeColor="text1"/>
          <w:sz w:val="28"/>
          <w:szCs w:val="28"/>
          <w:lang w:eastAsia="cs-CZ"/>
        </w:rPr>
        <w:t>školy  k</w:t>
      </w:r>
      <w:proofErr w:type="gramEnd"/>
      <w:r w:rsidRPr="00FC16C4">
        <w:rPr>
          <w:rFonts w:ascii="Times New Roman" w:eastAsia="Times New Roman" w:hAnsi="Times New Roman"/>
          <w:color w:val="000000" w:themeColor="text1"/>
          <w:sz w:val="28"/>
          <w:szCs w:val="28"/>
          <w:lang w:eastAsia="cs-CZ"/>
        </w:rPr>
        <w:t xml:space="preserve"> ochraně zdraví a bezpečnosti, s nimiž byli seznámeni,</w:t>
      </w:r>
    </w:p>
    <w:p w:rsidR="00855733" w:rsidRPr="00FC16C4" w:rsidRDefault="00855733" w:rsidP="007C4EC7">
      <w:pPr>
        <w:pStyle w:val="Odstavecseseznamem"/>
        <w:numPr>
          <w:ilvl w:val="0"/>
          <w:numId w:val="36"/>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plnit pokyny pedagogických pracovníků školy vydané v souladu s právními předpisy a vnitřním řádem školní družiny, </w:t>
      </w:r>
      <w:proofErr w:type="gramStart"/>
      <w:r w:rsidRPr="00FC16C4">
        <w:rPr>
          <w:rFonts w:ascii="Times New Roman" w:eastAsia="Times New Roman" w:hAnsi="Times New Roman"/>
          <w:color w:val="000000" w:themeColor="text1"/>
          <w:sz w:val="28"/>
          <w:szCs w:val="28"/>
          <w:lang w:eastAsia="cs-CZ"/>
        </w:rPr>
        <w:t>dbát  pokynů</w:t>
      </w:r>
      <w:proofErr w:type="gramEnd"/>
      <w:r w:rsidRPr="00FC16C4">
        <w:rPr>
          <w:rFonts w:ascii="Times New Roman" w:eastAsia="Times New Roman" w:hAnsi="Times New Roman"/>
          <w:color w:val="000000" w:themeColor="text1"/>
          <w:sz w:val="28"/>
          <w:szCs w:val="28"/>
          <w:lang w:eastAsia="cs-CZ"/>
        </w:rPr>
        <w:t xml:space="preserve"> provozních  pracovníků, chovat se tak, aby neohrozili zdraví svoje ani jiných osob,</w:t>
      </w:r>
    </w:p>
    <w:p w:rsidR="00855733" w:rsidRPr="00FC16C4" w:rsidRDefault="00855733" w:rsidP="007C4EC7">
      <w:pPr>
        <w:pStyle w:val="Odstavecseseznamem"/>
        <w:numPr>
          <w:ilvl w:val="0"/>
          <w:numId w:val="36"/>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své chování a jednání ve školní družině a na akcích pořádaných ŠD usměrňovat </w:t>
      </w:r>
      <w:proofErr w:type="gramStart"/>
      <w:r w:rsidRPr="00FC16C4">
        <w:rPr>
          <w:rFonts w:ascii="Times New Roman" w:eastAsia="Times New Roman" w:hAnsi="Times New Roman"/>
          <w:color w:val="000000" w:themeColor="text1"/>
          <w:sz w:val="28"/>
          <w:szCs w:val="28"/>
          <w:lang w:eastAsia="cs-CZ"/>
        </w:rPr>
        <w:t>tak,  aby</w:t>
      </w:r>
      <w:proofErr w:type="gramEnd"/>
      <w:r w:rsidRPr="00FC16C4">
        <w:rPr>
          <w:rFonts w:ascii="Times New Roman" w:eastAsia="Times New Roman" w:hAnsi="Times New Roman"/>
          <w:color w:val="000000" w:themeColor="text1"/>
          <w:sz w:val="28"/>
          <w:szCs w:val="28"/>
          <w:lang w:eastAsia="cs-CZ"/>
        </w:rPr>
        <w:t xml:space="preserve"> nesnižovali důstojnost svou, svých spolužáků, zaměstnanců školy a lidí, se kterými přijdou do styku,</w:t>
      </w:r>
    </w:p>
    <w:p w:rsidR="00855733" w:rsidRPr="00FC16C4" w:rsidRDefault="00855733" w:rsidP="007C4EC7">
      <w:pPr>
        <w:pStyle w:val="Odstavecseseznamem"/>
        <w:numPr>
          <w:ilvl w:val="0"/>
          <w:numId w:val="36"/>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zjistí-li ztrátu či poškození osobní věci, tuto skutečnost neprodleně ohlásit vychovatelce školní </w:t>
      </w:r>
      <w:proofErr w:type="gramStart"/>
      <w:r w:rsidRPr="00FC16C4">
        <w:rPr>
          <w:rFonts w:ascii="Times New Roman" w:eastAsia="Times New Roman" w:hAnsi="Times New Roman"/>
          <w:color w:val="000000" w:themeColor="text1"/>
          <w:sz w:val="28"/>
          <w:szCs w:val="28"/>
          <w:lang w:eastAsia="cs-CZ"/>
        </w:rPr>
        <w:t>družiny  v</w:t>
      </w:r>
      <w:proofErr w:type="gramEnd"/>
      <w:r w:rsidRPr="00FC16C4">
        <w:rPr>
          <w:rFonts w:ascii="Times New Roman" w:eastAsia="Times New Roman" w:hAnsi="Times New Roman"/>
          <w:color w:val="000000" w:themeColor="text1"/>
          <w:sz w:val="28"/>
          <w:szCs w:val="28"/>
          <w:lang w:eastAsia="cs-CZ"/>
        </w:rPr>
        <w:t> ten den, kdy  ke ztrátě či poškození došlo,</w:t>
      </w:r>
    </w:p>
    <w:p w:rsidR="00855733" w:rsidRPr="00FC16C4" w:rsidRDefault="00855733" w:rsidP="007C4EC7">
      <w:pPr>
        <w:pStyle w:val="Odstavecseseznamem"/>
        <w:numPr>
          <w:ilvl w:val="0"/>
          <w:numId w:val="36"/>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chodit do školní družiny podle zápisového </w:t>
      </w:r>
      <w:proofErr w:type="gramStart"/>
      <w:r w:rsidRPr="00FC16C4">
        <w:rPr>
          <w:rFonts w:ascii="Times New Roman" w:eastAsia="Times New Roman" w:hAnsi="Times New Roman"/>
          <w:color w:val="000000" w:themeColor="text1"/>
          <w:sz w:val="28"/>
          <w:szCs w:val="28"/>
          <w:lang w:eastAsia="cs-CZ"/>
        </w:rPr>
        <w:t>lístku  a</w:t>
      </w:r>
      <w:proofErr w:type="gramEnd"/>
      <w:r w:rsidRPr="00FC16C4">
        <w:rPr>
          <w:rFonts w:ascii="Times New Roman" w:eastAsia="Times New Roman" w:hAnsi="Times New Roman"/>
          <w:color w:val="000000" w:themeColor="text1"/>
          <w:sz w:val="28"/>
          <w:szCs w:val="28"/>
          <w:lang w:eastAsia="cs-CZ"/>
        </w:rPr>
        <w:t xml:space="preserve"> účastnit se činností  organizovaných školní družinou,</w:t>
      </w:r>
    </w:p>
    <w:p w:rsidR="00855733" w:rsidRPr="00FC16C4" w:rsidRDefault="00855733" w:rsidP="007C4EC7">
      <w:pPr>
        <w:pStyle w:val="Odstavecseseznamem"/>
        <w:numPr>
          <w:ilvl w:val="0"/>
          <w:numId w:val="36"/>
        </w:numPr>
        <w:shd w:val="clear" w:color="auto" w:fill="FFFFFF"/>
        <w:spacing w:before="100" w:beforeAutospacing="1" w:after="30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zacházet s vybavením školní </w:t>
      </w:r>
      <w:proofErr w:type="gramStart"/>
      <w:r w:rsidRPr="00FC16C4">
        <w:rPr>
          <w:rFonts w:ascii="Times New Roman" w:eastAsia="Times New Roman" w:hAnsi="Times New Roman"/>
          <w:color w:val="000000" w:themeColor="text1"/>
          <w:sz w:val="28"/>
          <w:szCs w:val="28"/>
          <w:lang w:eastAsia="cs-CZ"/>
        </w:rPr>
        <w:t>družiny  šetrně</w:t>
      </w:r>
      <w:proofErr w:type="gramEnd"/>
      <w:r w:rsidRPr="00FC16C4">
        <w:rPr>
          <w:rFonts w:ascii="Times New Roman" w:eastAsia="Times New Roman" w:hAnsi="Times New Roman"/>
          <w:color w:val="000000" w:themeColor="text1"/>
          <w:sz w:val="28"/>
          <w:szCs w:val="28"/>
          <w:lang w:eastAsia="cs-CZ"/>
        </w:rPr>
        <w:t>, udržovat své místo i ostatní  prostory školní družiny v čistotě a pořádku, chránit  majetek před poškozením,</w:t>
      </w:r>
    </w:p>
    <w:p w:rsidR="00855733" w:rsidRPr="00FC16C4" w:rsidRDefault="00855733" w:rsidP="007C4EC7">
      <w:pPr>
        <w:pStyle w:val="Odstavecseseznamem"/>
        <w:numPr>
          <w:ilvl w:val="0"/>
          <w:numId w:val="36"/>
        </w:numPr>
        <w:autoSpaceDE w:val="0"/>
        <w:autoSpaceDN w:val="0"/>
        <w:adjustRightInd w:val="0"/>
        <w:spacing w:after="0" w:line="240" w:lineRule="auto"/>
        <w:rPr>
          <w:rFonts w:ascii="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t xml:space="preserve">dokládat důvody své nepřítomnosti v souladu s podmínkami stanovenými školním řádem, </w:t>
      </w:r>
    </w:p>
    <w:p w:rsidR="00855733" w:rsidRPr="00FC16C4" w:rsidRDefault="00855733" w:rsidP="007C4EC7">
      <w:pPr>
        <w:pStyle w:val="Odstavecseseznamem"/>
        <w:numPr>
          <w:ilvl w:val="0"/>
          <w:numId w:val="36"/>
        </w:numPr>
        <w:autoSpaceDE w:val="0"/>
        <w:autoSpaceDN w:val="0"/>
        <w:adjustRightInd w:val="0"/>
        <w:spacing w:after="0" w:line="240" w:lineRule="auto"/>
        <w:rPr>
          <w:rFonts w:ascii="Times New Roman" w:eastAsia="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t>chodit vhodně oblečen s ohledem na plánované činnosti,</w:t>
      </w:r>
    </w:p>
    <w:p w:rsidR="00855733" w:rsidRPr="00501942" w:rsidRDefault="00855733" w:rsidP="007C4EC7">
      <w:pPr>
        <w:pStyle w:val="Odstavecseseznamem"/>
        <w:numPr>
          <w:ilvl w:val="0"/>
          <w:numId w:val="36"/>
        </w:numPr>
        <w:autoSpaceDE w:val="0"/>
        <w:autoSpaceDN w:val="0"/>
        <w:adjustRightInd w:val="0"/>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b/>
          <w:bCs/>
          <w:color w:val="000000" w:themeColor="text1"/>
          <w:sz w:val="28"/>
          <w:szCs w:val="28"/>
          <w:lang w:eastAsia="cs-CZ"/>
        </w:rPr>
        <w:t xml:space="preserve">chovat se ve školní družině tak, aby </w:t>
      </w:r>
      <w:proofErr w:type="gramStart"/>
      <w:r w:rsidRPr="00FC16C4">
        <w:rPr>
          <w:rFonts w:ascii="Times New Roman" w:eastAsia="Times New Roman" w:hAnsi="Times New Roman"/>
          <w:b/>
          <w:bCs/>
          <w:color w:val="000000" w:themeColor="text1"/>
          <w:sz w:val="28"/>
          <w:szCs w:val="28"/>
          <w:lang w:eastAsia="cs-CZ"/>
        </w:rPr>
        <w:t>neohrožoval  spolužáky</w:t>
      </w:r>
      <w:proofErr w:type="gramEnd"/>
      <w:r w:rsidRPr="00FC16C4">
        <w:rPr>
          <w:rFonts w:ascii="Times New Roman" w:eastAsia="Times New Roman" w:hAnsi="Times New Roman"/>
          <w:b/>
          <w:bCs/>
          <w:color w:val="000000" w:themeColor="text1"/>
          <w:sz w:val="28"/>
          <w:szCs w:val="28"/>
          <w:lang w:eastAsia="cs-CZ"/>
        </w:rPr>
        <w:t xml:space="preserve"> ani vyučujícího.  Při závažném a opakované porušování vnitřního řádu školní družiny může být rozhodnutím ředitele školy žák ze ŠD vyloučen.</w:t>
      </w:r>
    </w:p>
    <w:p w:rsidR="00855733" w:rsidRDefault="00855733" w:rsidP="00855733">
      <w:pPr>
        <w:autoSpaceDE w:val="0"/>
        <w:autoSpaceDN w:val="0"/>
        <w:adjustRightInd w:val="0"/>
        <w:rPr>
          <w:b/>
          <w:color w:val="000000" w:themeColor="text1"/>
          <w:sz w:val="28"/>
          <w:szCs w:val="28"/>
        </w:rPr>
      </w:pPr>
    </w:p>
    <w:p w:rsidR="00855733" w:rsidRDefault="00855733" w:rsidP="00855733">
      <w:pPr>
        <w:autoSpaceDE w:val="0"/>
        <w:autoSpaceDN w:val="0"/>
        <w:adjustRightInd w:val="0"/>
        <w:rPr>
          <w:b/>
          <w:color w:val="000000" w:themeColor="text1"/>
          <w:sz w:val="28"/>
          <w:szCs w:val="28"/>
        </w:rPr>
      </w:pPr>
    </w:p>
    <w:p w:rsidR="00855733" w:rsidRDefault="00855733" w:rsidP="00855733">
      <w:pPr>
        <w:autoSpaceDE w:val="0"/>
        <w:autoSpaceDN w:val="0"/>
        <w:adjustRightInd w:val="0"/>
        <w:rPr>
          <w:b/>
          <w:color w:val="000000" w:themeColor="text1"/>
          <w:sz w:val="28"/>
          <w:szCs w:val="28"/>
        </w:rPr>
      </w:pPr>
    </w:p>
    <w:p w:rsidR="00855733" w:rsidRDefault="00855733" w:rsidP="00855733">
      <w:pPr>
        <w:autoSpaceDE w:val="0"/>
        <w:autoSpaceDN w:val="0"/>
        <w:adjustRightInd w:val="0"/>
        <w:rPr>
          <w:b/>
          <w:color w:val="000000" w:themeColor="text1"/>
          <w:sz w:val="28"/>
          <w:szCs w:val="28"/>
        </w:rPr>
      </w:pPr>
    </w:p>
    <w:p w:rsidR="00855733" w:rsidRPr="00501942" w:rsidRDefault="00855733" w:rsidP="00855733">
      <w:pPr>
        <w:autoSpaceDE w:val="0"/>
        <w:autoSpaceDN w:val="0"/>
        <w:adjustRightInd w:val="0"/>
        <w:rPr>
          <w:color w:val="000000" w:themeColor="text1"/>
          <w:sz w:val="28"/>
          <w:szCs w:val="28"/>
        </w:rPr>
      </w:pPr>
      <w:r w:rsidRPr="00501942">
        <w:rPr>
          <w:b/>
          <w:color w:val="000000" w:themeColor="text1"/>
          <w:sz w:val="28"/>
          <w:szCs w:val="28"/>
        </w:rPr>
        <w:lastRenderedPageBreak/>
        <w:t>3. 4. Zákonný zástupce má povinnost:</w:t>
      </w:r>
    </w:p>
    <w:p w:rsidR="00855733" w:rsidRPr="00FC16C4" w:rsidRDefault="00855733" w:rsidP="00855733">
      <w:pPr>
        <w:ind w:left="360"/>
        <w:jc w:val="both"/>
        <w:rPr>
          <w:b/>
          <w:color w:val="000000" w:themeColor="text1"/>
          <w:sz w:val="8"/>
          <w:szCs w:val="8"/>
        </w:rPr>
      </w:pPr>
    </w:p>
    <w:p w:rsidR="00855733" w:rsidRPr="00FC16C4" w:rsidRDefault="00855733" w:rsidP="007C4EC7">
      <w:pPr>
        <w:pStyle w:val="Normlnweb"/>
        <w:numPr>
          <w:ilvl w:val="0"/>
          <w:numId w:val="37"/>
        </w:numPr>
        <w:spacing w:before="0" w:beforeAutospacing="0" w:after="0" w:afterAutospacing="0"/>
        <w:rPr>
          <w:color w:val="000000" w:themeColor="text1"/>
          <w:sz w:val="28"/>
          <w:szCs w:val="28"/>
        </w:rPr>
      </w:pPr>
      <w:r w:rsidRPr="00FC16C4">
        <w:rPr>
          <w:color w:val="000000" w:themeColor="text1"/>
          <w:sz w:val="28"/>
          <w:szCs w:val="28"/>
        </w:rPr>
        <w:t xml:space="preserve">řádně, úplně a pravdivě vyplnit zápisový lístek včas ohlásit změny v údajích, </w:t>
      </w:r>
    </w:p>
    <w:p w:rsidR="00855733" w:rsidRPr="00FC16C4" w:rsidRDefault="00855733" w:rsidP="007C4EC7">
      <w:pPr>
        <w:pStyle w:val="Normlnweb"/>
        <w:numPr>
          <w:ilvl w:val="0"/>
          <w:numId w:val="37"/>
        </w:numPr>
        <w:spacing w:before="0" w:beforeAutospacing="0" w:after="0" w:afterAutospacing="0"/>
        <w:rPr>
          <w:color w:val="000000" w:themeColor="text1"/>
          <w:sz w:val="28"/>
          <w:szCs w:val="28"/>
        </w:rPr>
      </w:pPr>
      <w:r w:rsidRPr="00FC16C4">
        <w:rPr>
          <w:color w:val="000000" w:themeColor="text1"/>
          <w:sz w:val="28"/>
          <w:szCs w:val="28"/>
        </w:rPr>
        <w:t xml:space="preserve">řádně zdůvodnit nepřítomnost žáka ve školní družině, </w:t>
      </w:r>
    </w:p>
    <w:p w:rsidR="00855733" w:rsidRPr="00FC16C4" w:rsidRDefault="00855733" w:rsidP="007C4EC7">
      <w:pPr>
        <w:pStyle w:val="Normlnweb"/>
        <w:numPr>
          <w:ilvl w:val="0"/>
          <w:numId w:val="37"/>
        </w:numPr>
        <w:spacing w:before="0" w:beforeAutospacing="0" w:after="0" w:afterAutospacing="0"/>
        <w:rPr>
          <w:color w:val="000000" w:themeColor="text1"/>
          <w:sz w:val="28"/>
          <w:szCs w:val="28"/>
        </w:rPr>
      </w:pPr>
      <w:r w:rsidRPr="00FC16C4">
        <w:rPr>
          <w:color w:val="000000" w:themeColor="text1"/>
          <w:sz w:val="28"/>
          <w:szCs w:val="28"/>
        </w:rPr>
        <w:t>včas uhradit úplatu za pobyt žáka ve školní družině,</w:t>
      </w:r>
    </w:p>
    <w:p w:rsidR="00855733" w:rsidRPr="00FC16C4" w:rsidRDefault="00855733" w:rsidP="007C4EC7">
      <w:pPr>
        <w:pStyle w:val="Normlnweb"/>
        <w:numPr>
          <w:ilvl w:val="0"/>
          <w:numId w:val="37"/>
        </w:numPr>
        <w:spacing w:before="0" w:beforeAutospacing="0" w:after="0" w:afterAutospacing="0"/>
        <w:rPr>
          <w:color w:val="000000" w:themeColor="text1"/>
          <w:sz w:val="28"/>
          <w:szCs w:val="28"/>
        </w:rPr>
      </w:pPr>
      <w:r w:rsidRPr="00FC16C4">
        <w:rPr>
          <w:color w:val="000000" w:themeColor="text1"/>
          <w:sz w:val="28"/>
          <w:szCs w:val="28"/>
        </w:rPr>
        <w:t xml:space="preserve">vyzvedávat žáka ze školní družiny ve stanovené době, </w:t>
      </w:r>
    </w:p>
    <w:p w:rsidR="00855733" w:rsidRPr="00FC16C4" w:rsidRDefault="00855733" w:rsidP="007C4EC7">
      <w:pPr>
        <w:pStyle w:val="Normlnweb"/>
        <w:numPr>
          <w:ilvl w:val="0"/>
          <w:numId w:val="37"/>
        </w:numPr>
        <w:spacing w:before="0" w:beforeAutospacing="0" w:after="0" w:afterAutospacing="0"/>
        <w:rPr>
          <w:color w:val="000000" w:themeColor="text1"/>
          <w:sz w:val="28"/>
          <w:szCs w:val="28"/>
        </w:rPr>
      </w:pPr>
      <w:r w:rsidRPr="00FC16C4">
        <w:rPr>
          <w:color w:val="000000" w:themeColor="text1"/>
          <w:sz w:val="28"/>
          <w:szCs w:val="28"/>
        </w:rPr>
        <w:t>seznámit se s vnitřním řádem školní družiny a respektovat jej.</w:t>
      </w:r>
    </w:p>
    <w:p w:rsidR="00855733" w:rsidRDefault="00855733" w:rsidP="00855733">
      <w:pPr>
        <w:jc w:val="both"/>
        <w:rPr>
          <w:b/>
          <w:color w:val="000000" w:themeColor="text1"/>
          <w:sz w:val="28"/>
          <w:szCs w:val="28"/>
        </w:rPr>
      </w:pPr>
    </w:p>
    <w:p w:rsidR="00855733" w:rsidRPr="00FC16C4" w:rsidRDefault="00855733" w:rsidP="00855733">
      <w:pPr>
        <w:jc w:val="both"/>
        <w:rPr>
          <w:b/>
          <w:color w:val="000000" w:themeColor="text1"/>
          <w:sz w:val="28"/>
          <w:szCs w:val="28"/>
        </w:rPr>
      </w:pPr>
      <w:r w:rsidRPr="00FC16C4">
        <w:rPr>
          <w:b/>
          <w:color w:val="000000" w:themeColor="text1"/>
          <w:sz w:val="28"/>
          <w:szCs w:val="28"/>
        </w:rPr>
        <w:t>3. 5. Žák nesmí:</w:t>
      </w:r>
    </w:p>
    <w:p w:rsidR="00855733" w:rsidRPr="00FC16C4" w:rsidRDefault="00855733" w:rsidP="00855733">
      <w:pPr>
        <w:ind w:left="360"/>
        <w:jc w:val="both"/>
        <w:rPr>
          <w:b/>
          <w:color w:val="000000" w:themeColor="text1"/>
          <w:sz w:val="8"/>
          <w:szCs w:val="8"/>
        </w:rPr>
      </w:pPr>
    </w:p>
    <w:p w:rsidR="00855733" w:rsidRPr="00FC16C4" w:rsidRDefault="00855733" w:rsidP="007C4EC7">
      <w:pPr>
        <w:pStyle w:val="Odstavecseseznamem"/>
        <w:numPr>
          <w:ilvl w:val="0"/>
          <w:numId w:val="40"/>
        </w:numPr>
        <w:spacing w:after="0"/>
        <w:jc w:val="both"/>
        <w:rPr>
          <w:rFonts w:ascii="Times New Roman" w:hAnsi="Times New Roman"/>
          <w:b/>
          <w:color w:val="000000" w:themeColor="text1"/>
          <w:sz w:val="28"/>
          <w:szCs w:val="28"/>
        </w:rPr>
      </w:pPr>
      <w:r w:rsidRPr="00FC16C4">
        <w:rPr>
          <w:rFonts w:ascii="Times New Roman" w:eastAsia="Times New Roman" w:hAnsi="Times New Roman"/>
          <w:color w:val="000000" w:themeColor="text1"/>
          <w:sz w:val="28"/>
          <w:szCs w:val="28"/>
          <w:lang w:eastAsia="cs-CZ"/>
        </w:rPr>
        <w:t>odejít ze školní družiny bez vědomí vychovatelky,</w:t>
      </w:r>
    </w:p>
    <w:p w:rsidR="00855733" w:rsidRPr="00FC16C4" w:rsidRDefault="00855733" w:rsidP="007C4EC7">
      <w:pPr>
        <w:pStyle w:val="Odstavecseseznamem"/>
        <w:numPr>
          <w:ilvl w:val="0"/>
          <w:numId w:val="40"/>
        </w:numPr>
        <w:spacing w:after="0"/>
        <w:jc w:val="both"/>
        <w:rPr>
          <w:rFonts w:ascii="Times New Roman" w:hAnsi="Times New Roman"/>
          <w:b/>
          <w:color w:val="000000" w:themeColor="text1"/>
          <w:sz w:val="28"/>
          <w:szCs w:val="28"/>
        </w:rPr>
      </w:pPr>
      <w:proofErr w:type="gramStart"/>
      <w:r w:rsidRPr="00FC16C4">
        <w:rPr>
          <w:rFonts w:ascii="Times New Roman" w:eastAsia="Times New Roman" w:hAnsi="Times New Roman"/>
          <w:color w:val="000000" w:themeColor="text1"/>
          <w:sz w:val="28"/>
          <w:szCs w:val="28"/>
          <w:lang w:eastAsia="cs-CZ"/>
        </w:rPr>
        <w:t>nosit  do</w:t>
      </w:r>
      <w:proofErr w:type="gramEnd"/>
      <w:r w:rsidRPr="00FC16C4">
        <w:rPr>
          <w:rFonts w:ascii="Times New Roman" w:eastAsia="Times New Roman" w:hAnsi="Times New Roman"/>
          <w:color w:val="000000" w:themeColor="text1"/>
          <w:sz w:val="28"/>
          <w:szCs w:val="28"/>
          <w:lang w:eastAsia="cs-CZ"/>
        </w:rPr>
        <w:t xml:space="preserve"> školní družiny  předměty, které nesouvisí s činností ŠD a mohly by ohrozit zdraví  a bezpečnost žáka  nebo jiných osob,</w:t>
      </w:r>
    </w:p>
    <w:p w:rsidR="00855733" w:rsidRPr="00FC16C4" w:rsidRDefault="00855733" w:rsidP="007C4EC7">
      <w:pPr>
        <w:pStyle w:val="Odstavecseseznamem"/>
        <w:numPr>
          <w:ilvl w:val="0"/>
          <w:numId w:val="40"/>
        </w:numPr>
        <w:spacing w:after="0"/>
        <w:jc w:val="both"/>
        <w:rPr>
          <w:rFonts w:ascii="Times New Roman" w:hAnsi="Times New Roman"/>
          <w:b/>
          <w:color w:val="000000" w:themeColor="text1"/>
          <w:sz w:val="28"/>
          <w:szCs w:val="28"/>
        </w:rPr>
      </w:pPr>
      <w:r w:rsidRPr="00FC16C4">
        <w:rPr>
          <w:rFonts w:ascii="Times New Roman" w:eastAsia="Times New Roman" w:hAnsi="Times New Roman"/>
          <w:color w:val="000000" w:themeColor="text1"/>
          <w:sz w:val="28"/>
          <w:szCs w:val="28"/>
          <w:lang w:eastAsia="cs-CZ"/>
        </w:rPr>
        <w:t>přinášet do družiny větší částky peněz či cenné věci, škola nenese odpovědnost za ztrátu nebo poškození těchto předmětů,</w:t>
      </w:r>
    </w:p>
    <w:p w:rsidR="00855733" w:rsidRPr="00FC16C4" w:rsidRDefault="00855733" w:rsidP="007C4EC7">
      <w:pPr>
        <w:pStyle w:val="Odstavecseseznamem"/>
        <w:numPr>
          <w:ilvl w:val="0"/>
          <w:numId w:val="40"/>
        </w:numPr>
        <w:spacing w:after="0"/>
        <w:jc w:val="both"/>
        <w:rPr>
          <w:rFonts w:ascii="Times New Roman" w:hAnsi="Times New Roman"/>
          <w:b/>
          <w:color w:val="000000" w:themeColor="text1"/>
          <w:sz w:val="28"/>
          <w:szCs w:val="28"/>
        </w:rPr>
      </w:pPr>
      <w:r w:rsidRPr="00FC16C4">
        <w:rPr>
          <w:rFonts w:ascii="Times New Roman" w:eastAsia="Times New Roman" w:hAnsi="Times New Roman"/>
          <w:color w:val="000000" w:themeColor="text1"/>
          <w:sz w:val="28"/>
          <w:szCs w:val="28"/>
          <w:lang w:eastAsia="cs-CZ"/>
        </w:rPr>
        <w:t>pořizovat nahrávky (video, audio, foto) bez svolení nah</w:t>
      </w:r>
      <w:r>
        <w:rPr>
          <w:rFonts w:ascii="Times New Roman" w:eastAsia="Times New Roman" w:hAnsi="Times New Roman"/>
          <w:color w:val="000000" w:themeColor="text1"/>
          <w:sz w:val="28"/>
          <w:szCs w:val="28"/>
          <w:lang w:eastAsia="cs-CZ"/>
        </w:rPr>
        <w:t xml:space="preserve">rávané osoby a používat mobilní </w:t>
      </w:r>
      <w:r w:rsidRPr="00FC16C4">
        <w:rPr>
          <w:rFonts w:ascii="Times New Roman" w:eastAsia="Times New Roman" w:hAnsi="Times New Roman"/>
          <w:color w:val="000000" w:themeColor="text1"/>
          <w:sz w:val="28"/>
          <w:szCs w:val="28"/>
          <w:lang w:eastAsia="cs-CZ"/>
        </w:rPr>
        <w:t>telefon v době čekání na oběd a jeho konzumace,</w:t>
      </w:r>
    </w:p>
    <w:p w:rsidR="00855733" w:rsidRPr="00FC16C4" w:rsidRDefault="00855733" w:rsidP="007C4EC7">
      <w:pPr>
        <w:pStyle w:val="Odstavecseseznamem"/>
        <w:numPr>
          <w:ilvl w:val="0"/>
          <w:numId w:val="40"/>
        </w:numPr>
        <w:shd w:val="clear" w:color="auto" w:fill="FFFFFF"/>
        <w:spacing w:before="100" w:beforeAutospacing="1" w:after="300" w:line="240" w:lineRule="auto"/>
        <w:jc w:val="both"/>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při práci s počítačem hrát hry bojového charakteru, hry nepřiměřené věku žáků,</w:t>
      </w:r>
    </w:p>
    <w:p w:rsidR="00855733" w:rsidRPr="00FC16C4" w:rsidRDefault="00855733" w:rsidP="007C4EC7">
      <w:pPr>
        <w:pStyle w:val="Odstavecseseznamem"/>
        <w:numPr>
          <w:ilvl w:val="0"/>
          <w:numId w:val="40"/>
        </w:numPr>
        <w:shd w:val="clear" w:color="auto" w:fill="FFFFFF"/>
        <w:spacing w:before="100" w:beforeAutospacing="1" w:after="300" w:line="240" w:lineRule="auto"/>
        <w:jc w:val="both"/>
        <w:rPr>
          <w:rFonts w:ascii="Times New Roman" w:eastAsia="Times New Roman" w:hAnsi="Times New Roman"/>
          <w:color w:val="000000" w:themeColor="text1"/>
          <w:sz w:val="28"/>
          <w:szCs w:val="28"/>
          <w:lang w:eastAsia="cs-CZ"/>
        </w:rPr>
      </w:pPr>
      <w:r w:rsidRPr="00A61A3F">
        <w:rPr>
          <w:rFonts w:ascii="Times New Roman" w:eastAsia="Times New Roman" w:hAnsi="Times New Roman"/>
          <w:color w:val="000000" w:themeColor="text1"/>
          <w:sz w:val="28"/>
          <w:szCs w:val="28"/>
          <w:lang w:eastAsia="cs-CZ"/>
        </w:rPr>
        <w:t>požívat alkoholické nápoje a kouřit</w:t>
      </w:r>
      <w:r w:rsidRPr="00FC16C4">
        <w:rPr>
          <w:rFonts w:ascii="Times New Roman" w:eastAsia="Times New Roman" w:hAnsi="Times New Roman"/>
          <w:color w:val="000000" w:themeColor="text1"/>
          <w:sz w:val="28"/>
          <w:szCs w:val="28"/>
          <w:lang w:eastAsia="cs-CZ"/>
        </w:rPr>
        <w:t>,</w:t>
      </w:r>
    </w:p>
    <w:p w:rsidR="00855733" w:rsidRPr="00FC16C4" w:rsidRDefault="00855733" w:rsidP="007C4EC7">
      <w:pPr>
        <w:pStyle w:val="Odstavecseseznamem"/>
        <w:numPr>
          <w:ilvl w:val="0"/>
          <w:numId w:val="40"/>
        </w:numPr>
        <w:shd w:val="clear" w:color="auto" w:fill="FFFFFF"/>
        <w:spacing w:before="100" w:beforeAutospacing="1" w:after="300" w:line="240" w:lineRule="auto"/>
        <w:jc w:val="both"/>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používat mezi sebou a vůči dospělým osobám hrubých slov, urážek, psychického a fyzického násilí, </w:t>
      </w:r>
      <w:r w:rsidRPr="00FC16C4">
        <w:rPr>
          <w:rFonts w:ascii="Times New Roman" w:eastAsia="Times New Roman" w:hAnsi="Times New Roman"/>
          <w:b/>
          <w:bCs/>
          <w:color w:val="000000" w:themeColor="text1"/>
          <w:sz w:val="28"/>
          <w:szCs w:val="28"/>
          <w:u w:val="single"/>
          <w:lang w:eastAsia="cs-CZ"/>
        </w:rPr>
        <w:t xml:space="preserve">hrubé slovní a úmyslné psychické a fyzické útoky žáka vůči jinému žákovi či vůči pracovníkům školy se vždy považují za závažné porušení povinností stanovených tímto řádem </w:t>
      </w:r>
      <w:r w:rsidRPr="00FC16C4">
        <w:rPr>
          <w:rFonts w:ascii="Times New Roman" w:eastAsia="Times New Roman" w:hAnsi="Times New Roman"/>
          <w:color w:val="000000" w:themeColor="text1"/>
          <w:sz w:val="28"/>
          <w:szCs w:val="28"/>
          <w:lang w:eastAsia="cs-CZ"/>
        </w:rPr>
        <w:t>a žák bude za toto provinění ze ŠD vyloučen.</w:t>
      </w:r>
    </w:p>
    <w:p w:rsidR="00855733" w:rsidRDefault="00855733" w:rsidP="00855733">
      <w:pPr>
        <w:pStyle w:val="Odstavecseseznamem"/>
        <w:spacing w:after="0"/>
        <w:ind w:left="360"/>
        <w:jc w:val="both"/>
        <w:rPr>
          <w:rFonts w:ascii="Times New Roman" w:hAnsi="Times New Roman"/>
          <w:b/>
          <w:color w:val="000000" w:themeColor="text1"/>
          <w:sz w:val="28"/>
          <w:szCs w:val="28"/>
        </w:rPr>
      </w:pPr>
    </w:p>
    <w:p w:rsidR="00855733" w:rsidRDefault="00855733" w:rsidP="00855733">
      <w:pPr>
        <w:autoSpaceDE w:val="0"/>
        <w:autoSpaceDN w:val="0"/>
        <w:adjustRightInd w:val="0"/>
        <w:rPr>
          <w:b/>
          <w:color w:val="000000" w:themeColor="text1"/>
          <w:sz w:val="28"/>
          <w:szCs w:val="28"/>
        </w:rPr>
      </w:pPr>
    </w:p>
    <w:p w:rsidR="00855733" w:rsidRPr="00FF4EC2" w:rsidRDefault="00855733" w:rsidP="00855733">
      <w:pPr>
        <w:autoSpaceDE w:val="0"/>
        <w:autoSpaceDN w:val="0"/>
        <w:adjustRightInd w:val="0"/>
        <w:rPr>
          <w:rStyle w:val="Siln"/>
          <w:sz w:val="28"/>
          <w:szCs w:val="28"/>
        </w:rPr>
      </w:pPr>
      <w:r w:rsidRPr="00FF4EC2">
        <w:rPr>
          <w:b/>
          <w:color w:val="000000" w:themeColor="text1"/>
          <w:sz w:val="28"/>
          <w:szCs w:val="28"/>
        </w:rPr>
        <w:t xml:space="preserve">3. 6. </w:t>
      </w:r>
      <w:r w:rsidRPr="00FF4EC2">
        <w:rPr>
          <w:rStyle w:val="Siln"/>
          <w:sz w:val="28"/>
          <w:szCs w:val="28"/>
        </w:rPr>
        <w:t xml:space="preserve">Pravidla vzájemných vztahů žáků a jejich zákonných zástupců </w:t>
      </w:r>
    </w:p>
    <w:p w:rsidR="00855733" w:rsidRPr="00FF4EC2" w:rsidRDefault="00855733" w:rsidP="00855733">
      <w:pPr>
        <w:pStyle w:val="Odstavecseseznamem"/>
        <w:autoSpaceDE w:val="0"/>
        <w:autoSpaceDN w:val="0"/>
        <w:adjustRightInd w:val="0"/>
        <w:spacing w:after="0" w:line="240" w:lineRule="auto"/>
        <w:ind w:left="450"/>
        <w:rPr>
          <w:rFonts w:ascii="Times New Roman" w:hAnsi="Times New Roman"/>
          <w:b/>
          <w:bCs/>
          <w:sz w:val="28"/>
          <w:szCs w:val="28"/>
        </w:rPr>
      </w:pPr>
      <w:r>
        <w:rPr>
          <w:rFonts w:ascii="Times New Roman" w:hAnsi="Times New Roman"/>
          <w:b/>
          <w:color w:val="000000" w:themeColor="text1"/>
          <w:sz w:val="28"/>
          <w:szCs w:val="28"/>
        </w:rPr>
        <w:t xml:space="preserve">  </w:t>
      </w:r>
      <w:r w:rsidRPr="00FF4EC2">
        <w:rPr>
          <w:rStyle w:val="Siln"/>
          <w:rFonts w:ascii="Times New Roman" w:hAnsi="Times New Roman"/>
          <w:sz w:val="28"/>
          <w:szCs w:val="28"/>
        </w:rPr>
        <w:t>se zaměstnanci ve školní družině:</w:t>
      </w:r>
    </w:p>
    <w:p w:rsidR="00855733" w:rsidRPr="004E787E" w:rsidRDefault="00855733" w:rsidP="00855733">
      <w:pPr>
        <w:pStyle w:val="Odstavecseseznamem"/>
        <w:spacing w:after="0"/>
        <w:ind w:left="360"/>
        <w:jc w:val="both"/>
        <w:rPr>
          <w:rFonts w:ascii="Times New Roman" w:hAnsi="Times New Roman"/>
          <w:b/>
          <w:color w:val="000000" w:themeColor="text1"/>
          <w:sz w:val="16"/>
          <w:szCs w:val="16"/>
        </w:rPr>
      </w:pPr>
    </w:p>
    <w:p w:rsidR="00855733" w:rsidRPr="00E72F42" w:rsidRDefault="00855733" w:rsidP="007C4EC7">
      <w:pPr>
        <w:pStyle w:val="Bezmezer"/>
        <w:numPr>
          <w:ilvl w:val="0"/>
          <w:numId w:val="41"/>
        </w:numPr>
        <w:rPr>
          <w:rStyle w:val="hgkelc"/>
          <w:sz w:val="28"/>
          <w:szCs w:val="28"/>
          <w:u w:val="single"/>
        </w:rPr>
      </w:pPr>
      <w:r w:rsidRPr="00764B0F">
        <w:rPr>
          <w:rStyle w:val="hgkelc"/>
          <w:sz w:val="28"/>
          <w:szCs w:val="28"/>
        </w:rPr>
        <w:t xml:space="preserve">Žáci, jejich zákonní zástupci a zaměstnanci </w:t>
      </w:r>
      <w:r>
        <w:rPr>
          <w:rStyle w:val="hgkelc"/>
          <w:sz w:val="28"/>
          <w:szCs w:val="28"/>
        </w:rPr>
        <w:t>školní družiny</w:t>
      </w:r>
      <w:r w:rsidRPr="00764B0F">
        <w:rPr>
          <w:rStyle w:val="hgkelc"/>
          <w:sz w:val="28"/>
          <w:szCs w:val="28"/>
        </w:rPr>
        <w:t xml:space="preserve"> se k sobě navzájem chovají</w:t>
      </w:r>
      <w:r>
        <w:rPr>
          <w:rStyle w:val="hgkelc"/>
          <w:sz w:val="28"/>
          <w:szCs w:val="28"/>
        </w:rPr>
        <w:t xml:space="preserve"> </w:t>
      </w:r>
      <w:r w:rsidRPr="00764B0F">
        <w:rPr>
          <w:rStyle w:val="hgkelc"/>
          <w:sz w:val="28"/>
          <w:szCs w:val="28"/>
        </w:rPr>
        <w:t>s odpovídající úctou, respektují práva, osobnost, důstojnost, čest a pověst ostatních osob a dodržují zásady slušného a kulturního chování.</w:t>
      </w:r>
    </w:p>
    <w:p w:rsidR="00855733" w:rsidRPr="00FF4EC2" w:rsidRDefault="00855733" w:rsidP="007C4EC7">
      <w:pPr>
        <w:pStyle w:val="Bezmezer"/>
        <w:numPr>
          <w:ilvl w:val="0"/>
          <w:numId w:val="41"/>
        </w:numPr>
        <w:rPr>
          <w:sz w:val="28"/>
          <w:szCs w:val="28"/>
          <w:u w:val="single"/>
        </w:rPr>
      </w:pPr>
      <w:r w:rsidRPr="00E72F42">
        <w:rPr>
          <w:sz w:val="28"/>
          <w:szCs w:val="28"/>
        </w:rPr>
        <w:t>Zákonní zástupci žáků se mohou obracet na vedení školy s připomínkami a náměty</w:t>
      </w:r>
      <w:r>
        <w:rPr>
          <w:sz w:val="28"/>
          <w:szCs w:val="28"/>
        </w:rPr>
        <w:t xml:space="preserve"> k činnosti školní družiny</w:t>
      </w:r>
      <w:r w:rsidRPr="00E72F42">
        <w:rPr>
          <w:sz w:val="28"/>
          <w:szCs w:val="28"/>
        </w:rPr>
        <w:t>, případně mohou podávat stížnosti. Vedení školy je povinno se v souladu s platnými právními předpisy stížnostmi zabývat a zákonné zástupce o jejich řešení informovat.</w:t>
      </w:r>
    </w:p>
    <w:p w:rsidR="00855733" w:rsidRDefault="00855733" w:rsidP="00855733">
      <w:pPr>
        <w:pStyle w:val="Bezmezer"/>
        <w:ind w:left="360"/>
        <w:rPr>
          <w:sz w:val="28"/>
          <w:szCs w:val="28"/>
          <w:u w:val="single"/>
        </w:rPr>
      </w:pPr>
    </w:p>
    <w:p w:rsidR="00855733" w:rsidRDefault="00855733" w:rsidP="00855733">
      <w:pPr>
        <w:pStyle w:val="Bezmezer"/>
        <w:ind w:left="360"/>
        <w:rPr>
          <w:sz w:val="28"/>
          <w:szCs w:val="28"/>
          <w:u w:val="single"/>
        </w:rPr>
      </w:pPr>
    </w:p>
    <w:p w:rsidR="00855733" w:rsidRDefault="00855733" w:rsidP="00855733">
      <w:pPr>
        <w:pStyle w:val="Bezmezer"/>
        <w:ind w:left="360"/>
        <w:rPr>
          <w:sz w:val="28"/>
          <w:szCs w:val="28"/>
          <w:u w:val="single"/>
        </w:rPr>
      </w:pPr>
    </w:p>
    <w:p w:rsidR="00855733" w:rsidRDefault="00855733" w:rsidP="00855733">
      <w:pPr>
        <w:pStyle w:val="Bezmezer"/>
        <w:ind w:left="360"/>
        <w:rPr>
          <w:sz w:val="28"/>
          <w:szCs w:val="28"/>
          <w:u w:val="single"/>
        </w:rPr>
      </w:pPr>
    </w:p>
    <w:p w:rsidR="00855733" w:rsidRDefault="00855733" w:rsidP="00855733">
      <w:pPr>
        <w:pStyle w:val="Bezmezer"/>
        <w:ind w:left="360"/>
        <w:rPr>
          <w:sz w:val="28"/>
          <w:szCs w:val="28"/>
          <w:u w:val="single"/>
        </w:rPr>
      </w:pPr>
    </w:p>
    <w:p w:rsidR="00855733" w:rsidRDefault="00855733" w:rsidP="00855733">
      <w:pPr>
        <w:pStyle w:val="Bezmezer"/>
        <w:ind w:left="360"/>
        <w:rPr>
          <w:sz w:val="28"/>
          <w:szCs w:val="28"/>
          <w:u w:val="single"/>
        </w:rPr>
      </w:pPr>
    </w:p>
    <w:p w:rsidR="00855733" w:rsidRDefault="00855733" w:rsidP="00855733">
      <w:pPr>
        <w:pStyle w:val="Bezmezer"/>
        <w:ind w:left="360"/>
        <w:rPr>
          <w:sz w:val="28"/>
          <w:szCs w:val="28"/>
          <w:u w:val="single"/>
        </w:rPr>
      </w:pPr>
    </w:p>
    <w:p w:rsidR="00855733" w:rsidRPr="00501942" w:rsidRDefault="00855733" w:rsidP="00855733">
      <w:pPr>
        <w:jc w:val="both"/>
        <w:rPr>
          <w:b/>
          <w:color w:val="000000" w:themeColor="text1"/>
          <w:sz w:val="16"/>
          <w:szCs w:val="16"/>
          <w:u w:val="single"/>
        </w:rPr>
      </w:pPr>
    </w:p>
    <w:p w:rsidR="00855733" w:rsidRPr="00FC16C4"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lastRenderedPageBreak/>
        <w:t>Článek 4</w:t>
      </w:r>
    </w:p>
    <w:p w:rsidR="00855733" w:rsidRPr="00FC16C4" w:rsidRDefault="00855733" w:rsidP="00855733">
      <w:pPr>
        <w:pStyle w:val="Normlnweb"/>
        <w:spacing w:before="0" w:beforeAutospacing="0" w:after="0" w:afterAutospacing="0"/>
        <w:jc w:val="center"/>
        <w:rPr>
          <w:rStyle w:val="bigger-text1"/>
          <w:b/>
          <w:bCs/>
          <w:color w:val="000000" w:themeColor="text1"/>
          <w:sz w:val="28"/>
          <w:szCs w:val="28"/>
          <w:u w:val="single"/>
        </w:rPr>
      </w:pPr>
      <w:r>
        <w:rPr>
          <w:rStyle w:val="bigger-text1"/>
          <w:b/>
          <w:bCs/>
          <w:color w:val="000000" w:themeColor="text1"/>
          <w:sz w:val="28"/>
          <w:szCs w:val="28"/>
          <w:u w:val="single"/>
        </w:rPr>
        <w:t>Provoz a vnitřní režim školní družiny</w:t>
      </w:r>
    </w:p>
    <w:p w:rsidR="00855733" w:rsidRDefault="00855733" w:rsidP="00855733">
      <w:pPr>
        <w:pStyle w:val="Normlnweb"/>
        <w:spacing w:before="0" w:beforeAutospacing="0" w:after="0" w:afterAutospacing="0"/>
        <w:rPr>
          <w:rStyle w:val="bigger-text1"/>
          <w:b/>
          <w:bCs/>
          <w:color w:val="000000" w:themeColor="text1"/>
          <w:sz w:val="28"/>
          <w:szCs w:val="28"/>
          <w:u w:val="single"/>
        </w:rPr>
      </w:pPr>
    </w:p>
    <w:p w:rsidR="00855733" w:rsidRPr="00FC16C4" w:rsidRDefault="00855733" w:rsidP="00855733">
      <w:pPr>
        <w:pStyle w:val="Normlnweb"/>
        <w:spacing w:before="0" w:beforeAutospacing="0" w:after="0" w:afterAutospacing="0"/>
        <w:rPr>
          <w:rStyle w:val="bigger-text1"/>
          <w:b/>
          <w:bCs/>
          <w:color w:val="000000" w:themeColor="text1"/>
          <w:sz w:val="28"/>
          <w:szCs w:val="28"/>
        </w:rPr>
      </w:pPr>
      <w:r w:rsidRPr="00FC16C4">
        <w:rPr>
          <w:rStyle w:val="bigger-text1"/>
          <w:b/>
          <w:bCs/>
          <w:color w:val="000000" w:themeColor="text1"/>
          <w:sz w:val="28"/>
          <w:szCs w:val="28"/>
        </w:rPr>
        <w:t>4. 1. Provozní doba</w:t>
      </w:r>
    </w:p>
    <w:p w:rsidR="00855733" w:rsidRPr="00FC16C4" w:rsidRDefault="00855733" w:rsidP="00855733">
      <w:pPr>
        <w:pStyle w:val="Normlnweb"/>
        <w:spacing w:before="0" w:beforeAutospacing="0" w:after="0" w:afterAutospacing="0"/>
        <w:rPr>
          <w:color w:val="000000" w:themeColor="text1"/>
          <w:sz w:val="8"/>
          <w:szCs w:val="8"/>
        </w:rPr>
      </w:pPr>
    </w:p>
    <w:p w:rsidR="00855733" w:rsidRPr="00FC16C4" w:rsidRDefault="00855733" w:rsidP="007C4EC7">
      <w:pPr>
        <w:pStyle w:val="Normlnweb"/>
        <w:numPr>
          <w:ilvl w:val="0"/>
          <w:numId w:val="38"/>
        </w:numPr>
        <w:spacing w:before="0" w:beforeAutospacing="0" w:after="0" w:afterAutospacing="0"/>
        <w:rPr>
          <w:color w:val="000000" w:themeColor="text1"/>
          <w:sz w:val="28"/>
          <w:szCs w:val="28"/>
        </w:rPr>
      </w:pPr>
      <w:r w:rsidRPr="00FC16C4">
        <w:rPr>
          <w:color w:val="000000" w:themeColor="text1"/>
          <w:sz w:val="28"/>
          <w:szCs w:val="28"/>
        </w:rPr>
        <w:t>Družina je v provozu po celý školní rok. V období školních prázdnin provoz školní družiny neprobíhá.</w:t>
      </w:r>
    </w:p>
    <w:p w:rsidR="00855733" w:rsidRPr="00FC16C4" w:rsidRDefault="00855733" w:rsidP="007C4EC7">
      <w:pPr>
        <w:pStyle w:val="Normlnweb"/>
        <w:numPr>
          <w:ilvl w:val="0"/>
          <w:numId w:val="38"/>
        </w:numPr>
        <w:spacing w:before="0" w:beforeAutospacing="0" w:after="0" w:afterAutospacing="0"/>
        <w:rPr>
          <w:color w:val="000000" w:themeColor="text1"/>
          <w:sz w:val="28"/>
          <w:szCs w:val="28"/>
        </w:rPr>
      </w:pPr>
      <w:r w:rsidRPr="00FC16C4">
        <w:rPr>
          <w:color w:val="000000" w:themeColor="text1"/>
          <w:sz w:val="28"/>
          <w:szCs w:val="28"/>
        </w:rPr>
        <w:t xml:space="preserve">Provozní doba školní družiny: ranní družina 6. </w:t>
      </w:r>
      <w:proofErr w:type="gramStart"/>
      <w:r w:rsidRPr="00FC16C4">
        <w:rPr>
          <w:color w:val="000000" w:themeColor="text1"/>
          <w:sz w:val="28"/>
          <w:szCs w:val="28"/>
        </w:rPr>
        <w:t>30 – 7</w:t>
      </w:r>
      <w:proofErr w:type="gramEnd"/>
      <w:r w:rsidRPr="00FC16C4">
        <w:rPr>
          <w:color w:val="000000" w:themeColor="text1"/>
          <w:sz w:val="28"/>
          <w:szCs w:val="28"/>
        </w:rPr>
        <w:t>. 30 hodin, odpolední 12:00 – 15:00 hodin.</w:t>
      </w:r>
    </w:p>
    <w:p w:rsidR="00855733" w:rsidRDefault="00855733" w:rsidP="00855733">
      <w:pPr>
        <w:pStyle w:val="Normlnweb"/>
        <w:spacing w:before="0" w:beforeAutospacing="0" w:after="0" w:afterAutospacing="0"/>
        <w:jc w:val="both"/>
        <w:rPr>
          <w:rFonts w:ascii="Verdana" w:hAnsi="Verdana"/>
          <w:i/>
          <w:iCs/>
          <w:color w:val="000000" w:themeColor="text1"/>
          <w:sz w:val="18"/>
          <w:szCs w:val="18"/>
        </w:rPr>
      </w:pPr>
      <w:r w:rsidRPr="00FC16C4">
        <w:rPr>
          <w:rFonts w:ascii="Verdana" w:hAnsi="Verdana"/>
          <w:color w:val="000000" w:themeColor="text1"/>
          <w:sz w:val="18"/>
          <w:szCs w:val="18"/>
        </w:rPr>
        <w:t> </w:t>
      </w:r>
      <w:r w:rsidRPr="00FC16C4">
        <w:rPr>
          <w:rFonts w:ascii="Verdana" w:hAnsi="Verdana"/>
          <w:i/>
          <w:iCs/>
          <w:color w:val="000000" w:themeColor="text1"/>
          <w:sz w:val="18"/>
          <w:szCs w:val="18"/>
        </w:rPr>
        <w:t>  </w:t>
      </w:r>
    </w:p>
    <w:p w:rsidR="00855733" w:rsidRDefault="00855733" w:rsidP="00855733">
      <w:pPr>
        <w:pStyle w:val="Normlnweb"/>
        <w:spacing w:before="0" w:beforeAutospacing="0" w:after="0" w:afterAutospacing="0"/>
        <w:rPr>
          <w:b/>
          <w:bCs/>
          <w:color w:val="000000" w:themeColor="text1"/>
          <w:sz w:val="28"/>
          <w:szCs w:val="28"/>
        </w:rPr>
      </w:pPr>
      <w:r>
        <w:rPr>
          <w:rStyle w:val="bigger-text1"/>
          <w:b/>
          <w:bCs/>
          <w:color w:val="000000" w:themeColor="text1"/>
          <w:sz w:val="28"/>
          <w:szCs w:val="28"/>
        </w:rPr>
        <w:t xml:space="preserve"> 4. 2</w:t>
      </w:r>
      <w:r w:rsidRPr="00FC16C4">
        <w:rPr>
          <w:rStyle w:val="bigger-text1"/>
          <w:b/>
          <w:bCs/>
          <w:color w:val="000000" w:themeColor="text1"/>
          <w:sz w:val="28"/>
          <w:szCs w:val="28"/>
        </w:rPr>
        <w:t xml:space="preserve">. </w:t>
      </w:r>
      <w:r w:rsidRPr="00FC16C4">
        <w:rPr>
          <w:b/>
          <w:bCs/>
          <w:color w:val="000000" w:themeColor="text1"/>
          <w:sz w:val="28"/>
          <w:szCs w:val="28"/>
        </w:rPr>
        <w:t>Denní režim</w:t>
      </w:r>
    </w:p>
    <w:p w:rsidR="00855733" w:rsidRPr="00FC16C4" w:rsidRDefault="00855733" w:rsidP="00855733">
      <w:pPr>
        <w:pStyle w:val="Normlnweb"/>
        <w:spacing w:before="0" w:beforeAutospacing="0" w:after="0" w:afterAutospacing="0"/>
        <w:rPr>
          <w:b/>
          <w:color w:val="000000" w:themeColor="text1"/>
          <w:sz w:val="28"/>
          <w:szCs w:val="28"/>
        </w:rPr>
      </w:pPr>
      <w:r w:rsidRPr="00FC16C4">
        <w:rPr>
          <w:b/>
          <w:bCs/>
          <w:color w:val="000000" w:themeColor="text1"/>
          <w:sz w:val="28"/>
          <w:szCs w:val="28"/>
        </w:rPr>
        <w:t xml:space="preserve"> </w:t>
      </w:r>
    </w:p>
    <w:p w:rsidR="00855733" w:rsidRPr="00FC16C4" w:rsidRDefault="00855733" w:rsidP="00855733">
      <w:pPr>
        <w:pStyle w:val="Normlnweb"/>
        <w:spacing w:before="0" w:beforeAutospacing="0" w:after="0" w:afterAutospacing="0"/>
        <w:jc w:val="both"/>
        <w:rPr>
          <w:color w:val="000000" w:themeColor="text1"/>
          <w:sz w:val="28"/>
          <w:szCs w:val="28"/>
        </w:rPr>
      </w:pPr>
      <w:r w:rsidRPr="00FC16C4">
        <w:rPr>
          <w:rStyle w:val="Siln"/>
          <w:rFonts w:ascii="Verdana" w:hAnsi="Verdana"/>
          <w:color w:val="000000" w:themeColor="text1"/>
          <w:sz w:val="18"/>
          <w:szCs w:val="18"/>
        </w:rPr>
        <w:t> </w:t>
      </w:r>
      <w:r w:rsidRPr="00FC16C4">
        <w:rPr>
          <w:bCs/>
          <w:color w:val="000000" w:themeColor="text1"/>
          <w:sz w:val="28"/>
          <w:szCs w:val="28"/>
        </w:rPr>
        <w:t xml:space="preserve">  6.30 –   7.30 hod.  - </w:t>
      </w:r>
      <w:r>
        <w:rPr>
          <w:bCs/>
          <w:color w:val="000000" w:themeColor="text1"/>
          <w:sz w:val="28"/>
          <w:szCs w:val="28"/>
        </w:rPr>
        <w:t xml:space="preserve"> </w:t>
      </w:r>
      <w:r w:rsidRPr="00FC16C4">
        <w:rPr>
          <w:bCs/>
          <w:color w:val="000000" w:themeColor="text1"/>
          <w:sz w:val="28"/>
          <w:szCs w:val="28"/>
        </w:rPr>
        <w:t>provoz ranní družiny</w:t>
      </w:r>
    </w:p>
    <w:p w:rsidR="00855733" w:rsidRPr="00FC16C4" w:rsidRDefault="00855733" w:rsidP="00855733">
      <w:pPr>
        <w:pStyle w:val="Normln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FC16C4">
        <w:rPr>
          <w:color w:val="000000" w:themeColor="text1"/>
          <w:sz w:val="28"/>
          <w:szCs w:val="28"/>
        </w:rPr>
        <w:t>12.</w:t>
      </w:r>
      <w:r>
        <w:rPr>
          <w:color w:val="000000" w:themeColor="text1"/>
          <w:sz w:val="28"/>
          <w:szCs w:val="28"/>
        </w:rPr>
        <w:t>00</w:t>
      </w:r>
      <w:r w:rsidRPr="00FC16C4">
        <w:rPr>
          <w:color w:val="000000" w:themeColor="text1"/>
          <w:sz w:val="28"/>
          <w:szCs w:val="28"/>
        </w:rPr>
        <w:t xml:space="preserve"> hod.  - </w:t>
      </w:r>
      <w:r>
        <w:rPr>
          <w:color w:val="000000" w:themeColor="text1"/>
          <w:sz w:val="28"/>
          <w:szCs w:val="28"/>
        </w:rPr>
        <w:t xml:space="preserve"> </w:t>
      </w:r>
      <w:r w:rsidRPr="00FC16C4">
        <w:rPr>
          <w:color w:val="000000" w:themeColor="text1"/>
          <w:sz w:val="28"/>
          <w:szCs w:val="28"/>
        </w:rPr>
        <w:t>příchod žáků do školní družiny ze tříd</w:t>
      </w:r>
    </w:p>
    <w:p w:rsidR="00855733" w:rsidRPr="00FC16C4" w:rsidRDefault="00855733" w:rsidP="00855733">
      <w:pPr>
        <w:pStyle w:val="Normln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FC16C4">
        <w:rPr>
          <w:color w:val="000000" w:themeColor="text1"/>
          <w:sz w:val="28"/>
          <w:szCs w:val="28"/>
        </w:rPr>
        <w:t>12.10 – 13.20 hod.  -  relaxace, rekreační činnost.</w:t>
      </w:r>
    </w:p>
    <w:p w:rsidR="00855733" w:rsidRPr="00FC16C4" w:rsidRDefault="00855733" w:rsidP="00855733">
      <w:pPr>
        <w:pStyle w:val="Normln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FC16C4">
        <w:rPr>
          <w:color w:val="000000" w:themeColor="text1"/>
          <w:sz w:val="28"/>
          <w:szCs w:val="28"/>
        </w:rPr>
        <w:t xml:space="preserve">13.00 </w:t>
      </w:r>
      <w:proofErr w:type="gramStart"/>
      <w:r w:rsidRPr="00FC16C4">
        <w:rPr>
          <w:color w:val="000000" w:themeColor="text1"/>
          <w:sz w:val="28"/>
          <w:szCs w:val="28"/>
        </w:rPr>
        <w:t>–  14.45</w:t>
      </w:r>
      <w:proofErr w:type="gramEnd"/>
      <w:r w:rsidRPr="00FC16C4">
        <w:rPr>
          <w:color w:val="000000" w:themeColor="text1"/>
          <w:sz w:val="28"/>
          <w:szCs w:val="28"/>
        </w:rPr>
        <w:t xml:space="preserve"> hod. -  vlastní činnost ŠD – sebevzdělávací, zájmová, pobyt v přírodě </w:t>
      </w:r>
    </w:p>
    <w:p w:rsidR="00855733" w:rsidRPr="00FC16C4" w:rsidRDefault="00855733" w:rsidP="00855733">
      <w:pPr>
        <w:pStyle w:val="Normlnweb"/>
        <w:spacing w:before="0" w:beforeAutospacing="0" w:after="0" w:afterAutospacing="0" w:line="276" w:lineRule="auto"/>
        <w:jc w:val="both"/>
        <w:rPr>
          <w:color w:val="000000" w:themeColor="text1"/>
          <w:sz w:val="28"/>
          <w:szCs w:val="28"/>
        </w:rPr>
      </w:pPr>
      <w:r w:rsidRPr="00FC16C4">
        <w:rPr>
          <w:color w:val="000000" w:themeColor="text1"/>
          <w:sz w:val="28"/>
          <w:szCs w:val="28"/>
        </w:rPr>
        <w:t xml:space="preserve">                                  </w:t>
      </w:r>
      <w:r>
        <w:rPr>
          <w:color w:val="000000" w:themeColor="text1"/>
          <w:sz w:val="28"/>
          <w:szCs w:val="28"/>
        </w:rPr>
        <w:t xml:space="preserve">  </w:t>
      </w:r>
      <w:r w:rsidRPr="00FC16C4">
        <w:rPr>
          <w:color w:val="000000" w:themeColor="text1"/>
          <w:sz w:val="28"/>
          <w:szCs w:val="28"/>
        </w:rPr>
        <w:t>V tuto dobu nelze vyzvedávat žáky ze ŠD.</w:t>
      </w:r>
    </w:p>
    <w:p w:rsidR="00855733" w:rsidRDefault="00855733" w:rsidP="00855733">
      <w:pPr>
        <w:pStyle w:val="Normln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FC16C4">
        <w:rPr>
          <w:color w:val="000000" w:themeColor="text1"/>
          <w:sz w:val="28"/>
          <w:szCs w:val="28"/>
        </w:rPr>
        <w:t>14.</w:t>
      </w:r>
      <w:r>
        <w:rPr>
          <w:color w:val="000000" w:themeColor="text1"/>
          <w:sz w:val="28"/>
          <w:szCs w:val="28"/>
        </w:rPr>
        <w:t>55 – 15.3</w:t>
      </w:r>
      <w:r w:rsidRPr="00FC16C4">
        <w:rPr>
          <w:color w:val="000000" w:themeColor="text1"/>
          <w:sz w:val="28"/>
          <w:szCs w:val="28"/>
        </w:rPr>
        <w:t xml:space="preserve">0 hod. -  </w:t>
      </w:r>
      <w:r>
        <w:rPr>
          <w:color w:val="000000" w:themeColor="text1"/>
          <w:sz w:val="28"/>
          <w:szCs w:val="28"/>
        </w:rPr>
        <w:t xml:space="preserve"> společenské, počítačové hry, </w:t>
      </w:r>
      <w:r w:rsidRPr="00FC16C4">
        <w:rPr>
          <w:color w:val="000000" w:themeColor="text1"/>
          <w:sz w:val="28"/>
          <w:szCs w:val="28"/>
        </w:rPr>
        <w:t>odchody žáků ze ŠD.</w:t>
      </w:r>
      <w:r>
        <w:rPr>
          <w:color w:val="000000" w:themeColor="text1"/>
          <w:sz w:val="28"/>
          <w:szCs w:val="28"/>
        </w:rPr>
        <w:t xml:space="preserve"> </w:t>
      </w:r>
    </w:p>
    <w:p w:rsidR="00855733" w:rsidRDefault="00855733" w:rsidP="00855733">
      <w:pPr>
        <w:pStyle w:val="Normlnweb"/>
        <w:spacing w:before="0" w:beforeAutospacing="0" w:after="0" w:afterAutospacing="0" w:line="276" w:lineRule="auto"/>
        <w:jc w:val="both"/>
        <w:rPr>
          <w:color w:val="000000" w:themeColor="text1"/>
          <w:sz w:val="28"/>
          <w:szCs w:val="28"/>
        </w:rPr>
      </w:pPr>
      <w:r w:rsidRPr="00FC16C4">
        <w:rPr>
          <w:color w:val="000000" w:themeColor="text1"/>
          <w:sz w:val="28"/>
          <w:szCs w:val="28"/>
        </w:rPr>
        <w:t>Vychovatel při výběru zaměstnání přihlíží k počasí, může přihlédnout i k zájmu žáků</w:t>
      </w:r>
      <w:r>
        <w:rPr>
          <w:color w:val="000000" w:themeColor="text1"/>
          <w:sz w:val="28"/>
          <w:szCs w:val="28"/>
        </w:rPr>
        <w:t xml:space="preserve"> </w:t>
      </w:r>
      <w:r w:rsidRPr="00FC16C4">
        <w:rPr>
          <w:color w:val="000000" w:themeColor="text1"/>
          <w:sz w:val="28"/>
          <w:szCs w:val="28"/>
        </w:rPr>
        <w:t>v oddělení. Vždy však především vychází ze školního vzdělávacího programu a z jeho rozpracování do konkrétních vzdělávacích plánů.</w:t>
      </w:r>
    </w:p>
    <w:p w:rsidR="00855733" w:rsidRDefault="00855733" w:rsidP="00855733">
      <w:pPr>
        <w:pStyle w:val="Normlnweb"/>
        <w:spacing w:before="0" w:beforeAutospacing="0" w:after="0" w:afterAutospacing="0"/>
        <w:jc w:val="both"/>
        <w:rPr>
          <w:rFonts w:ascii="Verdana" w:hAnsi="Verdana"/>
          <w:color w:val="000000" w:themeColor="text1"/>
          <w:sz w:val="18"/>
          <w:szCs w:val="18"/>
        </w:rPr>
      </w:pPr>
    </w:p>
    <w:p w:rsidR="00855733" w:rsidRDefault="00855733" w:rsidP="00855733">
      <w:pPr>
        <w:pStyle w:val="Normlnweb"/>
        <w:spacing w:before="0" w:beforeAutospacing="0" w:after="0" w:afterAutospacing="0"/>
        <w:rPr>
          <w:rStyle w:val="bigger-text1"/>
          <w:b/>
          <w:bCs/>
          <w:color w:val="000000" w:themeColor="text1"/>
          <w:sz w:val="28"/>
          <w:szCs w:val="28"/>
        </w:rPr>
      </w:pPr>
    </w:p>
    <w:p w:rsidR="00855733" w:rsidRPr="00FC16C4" w:rsidRDefault="00855733" w:rsidP="00855733">
      <w:pPr>
        <w:pStyle w:val="Normlnweb"/>
        <w:spacing w:before="0" w:beforeAutospacing="0" w:after="0" w:afterAutospacing="0"/>
        <w:rPr>
          <w:rStyle w:val="bigger-text1"/>
          <w:b/>
          <w:bCs/>
          <w:color w:val="000000" w:themeColor="text1"/>
          <w:sz w:val="28"/>
          <w:szCs w:val="28"/>
        </w:rPr>
      </w:pPr>
      <w:r w:rsidRPr="00FC16C4">
        <w:rPr>
          <w:rStyle w:val="bigger-text1"/>
          <w:b/>
          <w:bCs/>
          <w:color w:val="000000" w:themeColor="text1"/>
          <w:sz w:val="28"/>
          <w:szCs w:val="28"/>
        </w:rPr>
        <w:t xml:space="preserve">4. </w:t>
      </w:r>
      <w:r>
        <w:rPr>
          <w:rStyle w:val="bigger-text1"/>
          <w:b/>
          <w:bCs/>
          <w:color w:val="000000" w:themeColor="text1"/>
          <w:sz w:val="28"/>
          <w:szCs w:val="28"/>
        </w:rPr>
        <w:t>3</w:t>
      </w:r>
      <w:r w:rsidRPr="00FC16C4">
        <w:rPr>
          <w:rStyle w:val="bigger-text1"/>
          <w:b/>
          <w:bCs/>
          <w:color w:val="000000" w:themeColor="text1"/>
          <w:sz w:val="28"/>
          <w:szCs w:val="28"/>
        </w:rPr>
        <w:t>. Lokalizace</w:t>
      </w:r>
    </w:p>
    <w:p w:rsidR="00855733" w:rsidRPr="00FC16C4" w:rsidRDefault="00855733" w:rsidP="00855733">
      <w:pPr>
        <w:pStyle w:val="Normlnweb"/>
        <w:spacing w:before="0" w:beforeAutospacing="0" w:after="0" w:afterAutospacing="0"/>
        <w:jc w:val="both"/>
        <w:rPr>
          <w:rFonts w:ascii="Verdana" w:hAnsi="Verdana"/>
          <w:color w:val="000000" w:themeColor="text1"/>
          <w:sz w:val="18"/>
          <w:szCs w:val="18"/>
        </w:rPr>
      </w:pPr>
      <w:r w:rsidRPr="00FC16C4">
        <w:rPr>
          <w:rFonts w:ascii="Verdana" w:hAnsi="Verdana"/>
          <w:i/>
          <w:iCs/>
          <w:color w:val="000000" w:themeColor="text1"/>
          <w:sz w:val="18"/>
          <w:szCs w:val="18"/>
        </w:rPr>
        <w:t> </w:t>
      </w:r>
    </w:p>
    <w:p w:rsidR="00855733" w:rsidRDefault="00855733" w:rsidP="007C4EC7">
      <w:pPr>
        <w:pStyle w:val="Normlnweb"/>
        <w:numPr>
          <w:ilvl w:val="0"/>
          <w:numId w:val="42"/>
        </w:numPr>
        <w:spacing w:before="0" w:beforeAutospacing="0" w:after="0" w:afterAutospacing="0"/>
        <w:rPr>
          <w:color w:val="000000" w:themeColor="text1"/>
          <w:sz w:val="28"/>
          <w:szCs w:val="28"/>
        </w:rPr>
      </w:pPr>
      <w:r w:rsidRPr="00FC16C4">
        <w:rPr>
          <w:color w:val="000000" w:themeColor="text1"/>
          <w:sz w:val="28"/>
          <w:szCs w:val="28"/>
        </w:rPr>
        <w:t>Školní družina má </w:t>
      </w:r>
      <w:r>
        <w:rPr>
          <w:color w:val="000000" w:themeColor="text1"/>
          <w:sz w:val="28"/>
          <w:szCs w:val="28"/>
        </w:rPr>
        <w:t xml:space="preserve">dvě </w:t>
      </w:r>
      <w:r w:rsidRPr="00FC16C4">
        <w:rPr>
          <w:color w:val="000000" w:themeColor="text1"/>
          <w:sz w:val="28"/>
          <w:szCs w:val="28"/>
        </w:rPr>
        <w:t>oddělení</w:t>
      </w:r>
      <w:r>
        <w:rPr>
          <w:color w:val="000000" w:themeColor="text1"/>
          <w:sz w:val="28"/>
          <w:szCs w:val="28"/>
        </w:rPr>
        <w:t>, jedno využívá kmenovou třídu a druhé má</w:t>
      </w:r>
      <w:r w:rsidRPr="00FC16C4">
        <w:rPr>
          <w:color w:val="000000" w:themeColor="text1"/>
          <w:sz w:val="28"/>
          <w:szCs w:val="28"/>
        </w:rPr>
        <w:t xml:space="preserve"> samostatnou učebnu. Zde je moderní školní nábytek, který je poskládán tak, aby zde mohla probíhat různorodá činnost. Hračky, didaktické hry a výtvarný materiál se umístěn ve skříňkách přístupných žákům. Pro některé činnosti využívá družina třídu pohybové výchovy, multifunkční hřiště, zahradu s hracími prvky, počítačové koutky, keramickou dílnu nebo areál tělovýchovné jednoty. Styk s rodičovskou veřejností je zabezpečen vchodovým </w:t>
      </w:r>
      <w:proofErr w:type="spellStart"/>
      <w:r w:rsidRPr="00FC16C4">
        <w:rPr>
          <w:color w:val="000000" w:themeColor="text1"/>
          <w:sz w:val="28"/>
          <w:szCs w:val="28"/>
        </w:rPr>
        <w:t>videozvonkem</w:t>
      </w:r>
      <w:proofErr w:type="spellEnd"/>
      <w:r w:rsidRPr="00FC16C4">
        <w:rPr>
          <w:color w:val="000000" w:themeColor="text1"/>
          <w:sz w:val="28"/>
          <w:szCs w:val="28"/>
        </w:rPr>
        <w:t xml:space="preserve"> s dálkovým otevíráním dveří u hlavního vchodu.</w:t>
      </w:r>
    </w:p>
    <w:p w:rsidR="00855733" w:rsidRDefault="00855733" w:rsidP="007C4EC7">
      <w:pPr>
        <w:pStyle w:val="Normlnweb"/>
        <w:numPr>
          <w:ilvl w:val="0"/>
          <w:numId w:val="42"/>
        </w:numPr>
        <w:spacing w:before="0" w:beforeAutospacing="0" w:after="0" w:afterAutospacing="0"/>
        <w:rPr>
          <w:color w:val="000000" w:themeColor="text1"/>
          <w:sz w:val="28"/>
          <w:szCs w:val="28"/>
        </w:rPr>
      </w:pPr>
      <w:r w:rsidRPr="00FF4EC2">
        <w:rPr>
          <w:color w:val="000000" w:themeColor="text1"/>
          <w:sz w:val="28"/>
          <w:szCs w:val="28"/>
        </w:rPr>
        <w:t>Žák může při činnosti používat vybavení školní družiny. Jestliže záměrně toto vybavení poškodí, zajistí zákonný zástupce žáka opravu či náhradu poškozené věci.</w:t>
      </w:r>
    </w:p>
    <w:p w:rsidR="00855733" w:rsidRPr="00FF4EC2" w:rsidRDefault="00855733" w:rsidP="007C4EC7">
      <w:pPr>
        <w:pStyle w:val="Normlnweb"/>
        <w:numPr>
          <w:ilvl w:val="0"/>
          <w:numId w:val="42"/>
        </w:numPr>
        <w:spacing w:before="0" w:beforeAutospacing="0" w:after="0" w:afterAutospacing="0"/>
        <w:rPr>
          <w:color w:val="000000" w:themeColor="text1"/>
          <w:sz w:val="28"/>
          <w:szCs w:val="28"/>
        </w:rPr>
      </w:pPr>
      <w:r w:rsidRPr="00FF4EC2">
        <w:rPr>
          <w:color w:val="000000" w:themeColor="text1"/>
          <w:sz w:val="28"/>
          <w:szCs w:val="28"/>
        </w:rPr>
        <w:t>Výchovně vzdělávací činnost družiny vychází z plánu činnosti, který na daný školní rok zpracovává vychovatel.</w:t>
      </w:r>
    </w:p>
    <w:p w:rsidR="00855733" w:rsidRDefault="00855733" w:rsidP="00855733">
      <w:pPr>
        <w:pStyle w:val="Normlnweb"/>
        <w:spacing w:before="0" w:beforeAutospacing="0" w:after="0" w:afterAutospacing="0"/>
        <w:rPr>
          <w:color w:val="000000" w:themeColor="text1"/>
          <w:sz w:val="28"/>
          <w:szCs w:val="28"/>
        </w:rPr>
      </w:pPr>
    </w:p>
    <w:p w:rsidR="00855733" w:rsidRDefault="00855733" w:rsidP="00855733">
      <w:pPr>
        <w:pStyle w:val="Normlnweb"/>
        <w:spacing w:before="0" w:beforeAutospacing="0" w:after="0" w:afterAutospacing="0"/>
        <w:rPr>
          <w:color w:val="000000" w:themeColor="text1"/>
          <w:sz w:val="28"/>
          <w:szCs w:val="28"/>
        </w:rPr>
      </w:pPr>
    </w:p>
    <w:p w:rsidR="00855733" w:rsidRDefault="00855733" w:rsidP="00855733">
      <w:pPr>
        <w:pStyle w:val="Normlnweb"/>
        <w:spacing w:before="0" w:beforeAutospacing="0" w:after="0" w:afterAutospacing="0"/>
        <w:rPr>
          <w:color w:val="000000" w:themeColor="text1"/>
          <w:sz w:val="28"/>
          <w:szCs w:val="28"/>
        </w:rPr>
      </w:pPr>
    </w:p>
    <w:p w:rsidR="00855733" w:rsidRDefault="00855733" w:rsidP="00855733">
      <w:pPr>
        <w:pStyle w:val="Normlnweb"/>
        <w:spacing w:before="0" w:beforeAutospacing="0" w:after="0" w:afterAutospacing="0"/>
        <w:rPr>
          <w:color w:val="000000" w:themeColor="text1"/>
          <w:sz w:val="28"/>
          <w:szCs w:val="28"/>
        </w:rPr>
      </w:pPr>
    </w:p>
    <w:p w:rsidR="00855733" w:rsidRPr="00FC16C4" w:rsidRDefault="00855733" w:rsidP="00855733">
      <w:pPr>
        <w:pStyle w:val="Normlnweb"/>
        <w:spacing w:before="0" w:beforeAutospacing="0" w:after="0" w:afterAutospacing="0"/>
        <w:rPr>
          <w:color w:val="000000" w:themeColor="text1"/>
          <w:sz w:val="28"/>
          <w:szCs w:val="28"/>
        </w:rPr>
      </w:pPr>
    </w:p>
    <w:p w:rsidR="00855733" w:rsidRPr="00FC16C4" w:rsidRDefault="00855733" w:rsidP="00855733">
      <w:pPr>
        <w:pStyle w:val="Normlnweb"/>
        <w:spacing w:before="0" w:beforeAutospacing="0" w:after="0" w:afterAutospacing="0"/>
        <w:rPr>
          <w:b/>
          <w:bCs/>
          <w:color w:val="000000" w:themeColor="text1"/>
          <w:sz w:val="28"/>
          <w:szCs w:val="28"/>
        </w:rPr>
      </w:pPr>
      <w:r w:rsidRPr="00FC16C4">
        <w:rPr>
          <w:rStyle w:val="bigger-text1"/>
          <w:b/>
          <w:bCs/>
          <w:color w:val="000000" w:themeColor="text1"/>
          <w:sz w:val="28"/>
          <w:szCs w:val="28"/>
        </w:rPr>
        <w:lastRenderedPageBreak/>
        <w:t xml:space="preserve">4. </w:t>
      </w:r>
      <w:r>
        <w:rPr>
          <w:rStyle w:val="bigger-text1"/>
          <w:b/>
          <w:bCs/>
          <w:color w:val="000000" w:themeColor="text1"/>
          <w:sz w:val="28"/>
          <w:szCs w:val="28"/>
        </w:rPr>
        <w:t>4</w:t>
      </w:r>
      <w:r w:rsidRPr="00FC16C4">
        <w:rPr>
          <w:rStyle w:val="bigger-text1"/>
          <w:b/>
          <w:bCs/>
          <w:color w:val="000000" w:themeColor="text1"/>
          <w:sz w:val="28"/>
          <w:szCs w:val="28"/>
        </w:rPr>
        <w:t xml:space="preserve">. </w:t>
      </w:r>
      <w:r w:rsidRPr="00FC16C4">
        <w:rPr>
          <w:b/>
          <w:iCs/>
          <w:color w:val="000000" w:themeColor="text1"/>
          <w:sz w:val="28"/>
          <w:szCs w:val="28"/>
        </w:rPr>
        <w:t>Přihlášení, docházka, odhlášení a vyloučení žáka ze ŠD</w:t>
      </w:r>
    </w:p>
    <w:p w:rsidR="00855733" w:rsidRPr="00FC16C4" w:rsidRDefault="00855733" w:rsidP="00855733">
      <w:pPr>
        <w:pStyle w:val="Normlnweb"/>
        <w:spacing w:before="0" w:beforeAutospacing="0" w:after="0" w:afterAutospacing="0"/>
        <w:jc w:val="both"/>
        <w:rPr>
          <w:rFonts w:ascii="Verdana" w:hAnsi="Verdana"/>
          <w:color w:val="000000" w:themeColor="text1"/>
          <w:sz w:val="18"/>
          <w:szCs w:val="18"/>
        </w:rPr>
      </w:pPr>
      <w:r w:rsidRPr="00FC16C4">
        <w:rPr>
          <w:rFonts w:ascii="Verdana" w:hAnsi="Verdana"/>
          <w:i/>
          <w:iCs/>
          <w:color w:val="000000" w:themeColor="text1"/>
          <w:sz w:val="18"/>
          <w:szCs w:val="18"/>
        </w:rPr>
        <w:t> </w:t>
      </w:r>
    </w:p>
    <w:p w:rsidR="00855733" w:rsidRDefault="00855733" w:rsidP="007C4EC7">
      <w:pPr>
        <w:pStyle w:val="Normlnweb"/>
        <w:numPr>
          <w:ilvl w:val="0"/>
          <w:numId w:val="43"/>
        </w:numPr>
        <w:spacing w:before="0" w:beforeAutospacing="0" w:after="0" w:afterAutospacing="0"/>
        <w:jc w:val="both"/>
        <w:rPr>
          <w:color w:val="000000" w:themeColor="text1"/>
          <w:sz w:val="28"/>
          <w:szCs w:val="28"/>
          <w:u w:val="single"/>
        </w:rPr>
      </w:pPr>
      <w:r w:rsidRPr="00FC16C4">
        <w:rPr>
          <w:color w:val="000000" w:themeColor="text1"/>
          <w:sz w:val="28"/>
          <w:szCs w:val="28"/>
          <w:u w:val="single"/>
        </w:rPr>
        <w:t>Přihlášení</w:t>
      </w:r>
    </w:p>
    <w:p w:rsidR="00855733" w:rsidRPr="00FF4EC2" w:rsidRDefault="00855733" w:rsidP="007C4EC7">
      <w:pPr>
        <w:pStyle w:val="Normlnweb"/>
        <w:numPr>
          <w:ilvl w:val="0"/>
          <w:numId w:val="44"/>
        </w:numPr>
        <w:spacing w:before="0" w:beforeAutospacing="0" w:after="0" w:afterAutospacing="0"/>
        <w:jc w:val="both"/>
        <w:rPr>
          <w:color w:val="000000" w:themeColor="text1"/>
          <w:sz w:val="28"/>
          <w:szCs w:val="28"/>
          <w:u w:val="single"/>
        </w:rPr>
      </w:pPr>
      <w:r w:rsidRPr="00FF4EC2">
        <w:rPr>
          <w:color w:val="000000" w:themeColor="text1"/>
          <w:sz w:val="28"/>
          <w:szCs w:val="28"/>
        </w:rPr>
        <w:t xml:space="preserve">Zákonný zástupce žáka žádá o zařazení dítěte do školní družiny ředitele školy podáním písemné přihlášky a zápisního lístku. O zařazení dítěte do školní družiny rozhoduje ředitel školy. </w:t>
      </w:r>
      <w:proofErr w:type="spellStart"/>
      <w:r w:rsidRPr="00FF4EC2">
        <w:rPr>
          <w:color w:val="000000" w:themeColor="text1"/>
          <w:sz w:val="28"/>
          <w:szCs w:val="28"/>
        </w:rPr>
        <w:t>Kriteriem</w:t>
      </w:r>
      <w:proofErr w:type="spellEnd"/>
      <w:r w:rsidRPr="00FF4EC2">
        <w:rPr>
          <w:color w:val="000000" w:themeColor="text1"/>
          <w:sz w:val="28"/>
          <w:szCs w:val="28"/>
        </w:rPr>
        <w:t xml:space="preserve"> přijetí je datum podání žádosti a kapacita zařízení. Přednostně jsou přijímáni žáci 1. stupně.</w:t>
      </w:r>
    </w:p>
    <w:p w:rsidR="00855733" w:rsidRPr="00FF4EC2" w:rsidRDefault="00855733" w:rsidP="007C4EC7">
      <w:pPr>
        <w:pStyle w:val="Normlnweb"/>
        <w:numPr>
          <w:ilvl w:val="0"/>
          <w:numId w:val="44"/>
        </w:numPr>
        <w:spacing w:before="0" w:beforeAutospacing="0" w:after="0" w:afterAutospacing="0"/>
        <w:jc w:val="both"/>
        <w:rPr>
          <w:color w:val="000000" w:themeColor="text1"/>
          <w:sz w:val="28"/>
          <w:szCs w:val="28"/>
          <w:u w:val="single"/>
        </w:rPr>
      </w:pPr>
      <w:r w:rsidRPr="00FF4EC2">
        <w:rPr>
          <w:color w:val="000000" w:themeColor="text1"/>
          <w:sz w:val="28"/>
          <w:szCs w:val="28"/>
        </w:rPr>
        <w:t xml:space="preserve"> Přihlášení žáka do ŠD během školního roku je možné pouze v případě, že není naplněna kapacita školní družiny a nedojde v daný čas k překročení fyzické přítomnosti 30 žáků (dle vyhlášky č.74/2005, o zájmovém vzdělávání, §10, a dle zákona č.561/2004, školský zákon, §23, odst.3). Zákonný zástupce žáka žádá o zařazení do ŠD ředitele školy opět formou písemné žádosti se zápisním lístkem, ke které připíše své stanovisko vychovatel školní družiny.</w:t>
      </w:r>
    </w:p>
    <w:p w:rsidR="00855733" w:rsidRDefault="00855733" w:rsidP="00855733">
      <w:pPr>
        <w:pStyle w:val="Normlnweb"/>
        <w:spacing w:before="0" w:beforeAutospacing="0" w:after="0" w:afterAutospacing="0"/>
        <w:rPr>
          <w:color w:val="000000" w:themeColor="text1"/>
          <w:sz w:val="28"/>
          <w:szCs w:val="28"/>
        </w:rPr>
      </w:pPr>
      <w:r w:rsidRPr="00FC16C4">
        <w:rPr>
          <w:color w:val="000000" w:themeColor="text1"/>
          <w:sz w:val="28"/>
          <w:szCs w:val="28"/>
        </w:rPr>
        <w:t xml:space="preserve">  </w:t>
      </w:r>
    </w:p>
    <w:p w:rsidR="00855733" w:rsidRPr="00FF4EC2" w:rsidRDefault="00855733" w:rsidP="007C4EC7">
      <w:pPr>
        <w:pStyle w:val="Normlnweb"/>
        <w:numPr>
          <w:ilvl w:val="0"/>
          <w:numId w:val="43"/>
        </w:numPr>
        <w:spacing w:before="0" w:beforeAutospacing="0" w:after="0" w:afterAutospacing="0"/>
        <w:rPr>
          <w:color w:val="000000" w:themeColor="text1"/>
          <w:sz w:val="28"/>
          <w:szCs w:val="28"/>
          <w:u w:val="single"/>
        </w:rPr>
      </w:pPr>
      <w:r w:rsidRPr="00FC16C4">
        <w:rPr>
          <w:color w:val="000000" w:themeColor="text1"/>
          <w:sz w:val="28"/>
          <w:szCs w:val="28"/>
          <w:u w:val="single"/>
        </w:rPr>
        <w:t>Docházka</w:t>
      </w:r>
    </w:p>
    <w:p w:rsidR="00855733" w:rsidRDefault="00855733" w:rsidP="007C4EC7">
      <w:pPr>
        <w:pStyle w:val="Normlnweb"/>
        <w:numPr>
          <w:ilvl w:val="0"/>
          <w:numId w:val="45"/>
        </w:numPr>
        <w:spacing w:before="0" w:beforeAutospacing="0" w:after="0" w:afterAutospacing="0"/>
        <w:rPr>
          <w:color w:val="000000" w:themeColor="text1"/>
          <w:sz w:val="28"/>
          <w:szCs w:val="28"/>
        </w:rPr>
      </w:pPr>
      <w:r w:rsidRPr="00FC16C4">
        <w:rPr>
          <w:color w:val="000000" w:themeColor="text1"/>
          <w:sz w:val="28"/>
          <w:szCs w:val="28"/>
        </w:rPr>
        <w:t>Přihlásí-li zákonný zástupce dítěte žáka do ŠD, je povinen dbát, aby tam žák docházel pravidelně a včas. Zákonný zástupce žáka je povinen sdělit vychovatelům školní družiny rozsah docházky žáka či způsob odchodu žáka z družiny. Omluvu nepřítomnosti žáka v družině, odchylky od docházky žáka nebo způsobu odchodu, sdělí zákonný zástupce písemnou formou. Písemně sdělí zákonný zástupce i předem známou nepřítomnost žáka v družině.</w:t>
      </w:r>
    </w:p>
    <w:p w:rsidR="00855733" w:rsidRDefault="00855733" w:rsidP="007C4EC7">
      <w:pPr>
        <w:pStyle w:val="Normlnweb"/>
        <w:numPr>
          <w:ilvl w:val="0"/>
          <w:numId w:val="45"/>
        </w:numPr>
        <w:spacing w:before="0" w:beforeAutospacing="0" w:after="0" w:afterAutospacing="0"/>
        <w:rPr>
          <w:color w:val="000000" w:themeColor="text1"/>
          <w:sz w:val="28"/>
          <w:szCs w:val="28"/>
        </w:rPr>
      </w:pPr>
      <w:r w:rsidRPr="00FF4EC2">
        <w:rPr>
          <w:color w:val="000000" w:themeColor="text1"/>
          <w:sz w:val="28"/>
          <w:szCs w:val="28"/>
        </w:rPr>
        <w:t>Odchody žáků jsou uvedeny na zadní části zápisních lístků a musí být zákonným zástupcem žáka řádně vyplněny. Při změně odchodů napíší zákonní zástupci tuto informaci na zvláštní tiskopis – „Omluvenka ze školní družiny“, kterou si vychovatelé zakládají. Omluvenky rodiče dostanou s nástupem do ŠD nebo jsou ke stažení na webu školy.</w:t>
      </w:r>
    </w:p>
    <w:p w:rsidR="00855733" w:rsidRDefault="00855733" w:rsidP="007C4EC7">
      <w:pPr>
        <w:pStyle w:val="Normlnweb"/>
        <w:numPr>
          <w:ilvl w:val="0"/>
          <w:numId w:val="45"/>
        </w:numPr>
        <w:spacing w:before="0" w:beforeAutospacing="0" w:after="0" w:afterAutospacing="0"/>
        <w:rPr>
          <w:color w:val="000000" w:themeColor="text1"/>
          <w:sz w:val="28"/>
          <w:szCs w:val="28"/>
        </w:rPr>
      </w:pPr>
      <w:r w:rsidRPr="00FF4EC2">
        <w:rPr>
          <w:color w:val="000000" w:themeColor="text1"/>
          <w:sz w:val="28"/>
          <w:szCs w:val="28"/>
        </w:rPr>
        <w:t>Příchod a odchod nepravidelně docházejících žáků do ŠD je evidován v docházkovém sešitě.</w:t>
      </w:r>
    </w:p>
    <w:p w:rsidR="00855733" w:rsidRPr="00FF4EC2" w:rsidRDefault="00855733" w:rsidP="007C4EC7">
      <w:pPr>
        <w:pStyle w:val="Normlnweb"/>
        <w:numPr>
          <w:ilvl w:val="0"/>
          <w:numId w:val="45"/>
        </w:numPr>
        <w:spacing w:before="0" w:beforeAutospacing="0" w:after="0" w:afterAutospacing="0"/>
        <w:rPr>
          <w:color w:val="000000" w:themeColor="text1"/>
          <w:sz w:val="28"/>
          <w:szCs w:val="28"/>
        </w:rPr>
      </w:pPr>
      <w:r w:rsidRPr="00FF4EC2">
        <w:rPr>
          <w:color w:val="000000" w:themeColor="text1"/>
          <w:sz w:val="28"/>
          <w:szCs w:val="28"/>
        </w:rPr>
        <w:t>V docházkovém sešitě je rovněž evidována docházka do ranní družiny.</w:t>
      </w:r>
    </w:p>
    <w:p w:rsidR="00855733" w:rsidRDefault="00855733" w:rsidP="00855733">
      <w:pPr>
        <w:pStyle w:val="Normlnweb"/>
        <w:spacing w:before="0" w:beforeAutospacing="0" w:after="0" w:afterAutospacing="0"/>
        <w:rPr>
          <w:color w:val="000000" w:themeColor="text1"/>
          <w:sz w:val="28"/>
          <w:szCs w:val="28"/>
        </w:rPr>
      </w:pPr>
    </w:p>
    <w:p w:rsidR="00855733" w:rsidRPr="00FF4EC2" w:rsidRDefault="00855733" w:rsidP="007C4EC7">
      <w:pPr>
        <w:pStyle w:val="Normlnweb"/>
        <w:numPr>
          <w:ilvl w:val="0"/>
          <w:numId w:val="43"/>
        </w:numPr>
        <w:spacing w:before="0" w:beforeAutospacing="0" w:after="0" w:afterAutospacing="0"/>
        <w:rPr>
          <w:color w:val="000000" w:themeColor="text1"/>
          <w:sz w:val="28"/>
          <w:szCs w:val="28"/>
          <w:u w:val="single"/>
        </w:rPr>
      </w:pPr>
      <w:r w:rsidRPr="00FC16C4">
        <w:rPr>
          <w:color w:val="000000" w:themeColor="text1"/>
          <w:sz w:val="28"/>
          <w:szCs w:val="28"/>
          <w:u w:val="single"/>
        </w:rPr>
        <w:t>Odhlášení</w:t>
      </w:r>
    </w:p>
    <w:p w:rsidR="00855733" w:rsidRDefault="00855733" w:rsidP="007C4EC7">
      <w:pPr>
        <w:pStyle w:val="Normlnweb"/>
        <w:numPr>
          <w:ilvl w:val="0"/>
          <w:numId w:val="46"/>
        </w:numPr>
        <w:spacing w:before="0" w:beforeAutospacing="0" w:after="0" w:afterAutospacing="0"/>
        <w:jc w:val="both"/>
        <w:rPr>
          <w:color w:val="000000" w:themeColor="text1"/>
          <w:sz w:val="28"/>
          <w:szCs w:val="28"/>
        </w:rPr>
      </w:pPr>
      <w:r w:rsidRPr="00FC16C4">
        <w:rPr>
          <w:color w:val="000000" w:themeColor="text1"/>
          <w:sz w:val="28"/>
          <w:szCs w:val="28"/>
        </w:rPr>
        <w:t>Odhlášení žáka ze ŠD se provádí na základě písemné odhlášky, kterou zákonný zástupce žáka předá vychovatelům ŠD. Žáka je možné odhlásit z docházky pouze k prvnímu dni následujícího měsíce.</w:t>
      </w:r>
    </w:p>
    <w:p w:rsidR="00855733" w:rsidRDefault="00855733" w:rsidP="007C4EC7">
      <w:pPr>
        <w:pStyle w:val="Normlnweb"/>
        <w:numPr>
          <w:ilvl w:val="0"/>
          <w:numId w:val="46"/>
        </w:numPr>
        <w:spacing w:before="0" w:beforeAutospacing="0" w:after="0" w:afterAutospacing="0"/>
        <w:jc w:val="both"/>
        <w:rPr>
          <w:color w:val="000000" w:themeColor="text1"/>
          <w:sz w:val="28"/>
          <w:szCs w:val="28"/>
        </w:rPr>
      </w:pPr>
      <w:r w:rsidRPr="00FF4EC2">
        <w:rPr>
          <w:color w:val="000000" w:themeColor="text1"/>
          <w:sz w:val="28"/>
          <w:szCs w:val="28"/>
        </w:rPr>
        <w:t>Pokud dojde během školního roku ke změně bydliště žáka, odhlášení žáka z docházky do ŠD, musí tuto skutečnost zákonný zástupce žáka včas (nejpozději týden před danou změnou) ohlásit vychovatelům.</w:t>
      </w:r>
    </w:p>
    <w:p w:rsidR="00855733" w:rsidRPr="00FF4EC2" w:rsidRDefault="00855733" w:rsidP="007C4EC7">
      <w:pPr>
        <w:pStyle w:val="Normlnweb"/>
        <w:numPr>
          <w:ilvl w:val="0"/>
          <w:numId w:val="46"/>
        </w:numPr>
        <w:spacing w:before="0" w:beforeAutospacing="0" w:after="0" w:afterAutospacing="0"/>
        <w:jc w:val="both"/>
        <w:rPr>
          <w:color w:val="000000" w:themeColor="text1"/>
          <w:sz w:val="28"/>
          <w:szCs w:val="28"/>
        </w:rPr>
      </w:pPr>
      <w:r w:rsidRPr="00FF4EC2">
        <w:rPr>
          <w:color w:val="000000" w:themeColor="text1"/>
          <w:sz w:val="28"/>
          <w:szCs w:val="28"/>
        </w:rPr>
        <w:t xml:space="preserve">Ve výjimečných případech je možné uvolnit žáka ze školní družiny při osobní návštěvě zákonného zástupce a na jeho osobní žádost. Při vyzvedávání dětí ze školní družiny není žádoucí vstup zákonných zástupců žáků přímo do třídy. </w:t>
      </w:r>
    </w:p>
    <w:p w:rsidR="00855733" w:rsidRDefault="00855733" w:rsidP="007C4EC7">
      <w:pPr>
        <w:pStyle w:val="Normlnweb"/>
        <w:numPr>
          <w:ilvl w:val="0"/>
          <w:numId w:val="43"/>
        </w:numPr>
        <w:spacing w:before="0" w:beforeAutospacing="0" w:after="0" w:afterAutospacing="0"/>
        <w:rPr>
          <w:color w:val="000000" w:themeColor="text1"/>
          <w:sz w:val="28"/>
          <w:szCs w:val="28"/>
          <w:u w:val="single"/>
        </w:rPr>
      </w:pPr>
      <w:r w:rsidRPr="00FC16C4">
        <w:rPr>
          <w:color w:val="000000" w:themeColor="text1"/>
          <w:sz w:val="28"/>
          <w:szCs w:val="28"/>
          <w:u w:val="single"/>
        </w:rPr>
        <w:lastRenderedPageBreak/>
        <w:t>Vyloučení</w:t>
      </w:r>
    </w:p>
    <w:p w:rsidR="00855733" w:rsidRPr="00FF4EC2" w:rsidRDefault="00855733" w:rsidP="007C4EC7">
      <w:pPr>
        <w:pStyle w:val="Normlnweb"/>
        <w:numPr>
          <w:ilvl w:val="0"/>
          <w:numId w:val="47"/>
        </w:numPr>
        <w:spacing w:before="0" w:beforeAutospacing="0" w:after="0" w:afterAutospacing="0"/>
        <w:rPr>
          <w:color w:val="000000" w:themeColor="text1"/>
          <w:sz w:val="28"/>
          <w:szCs w:val="28"/>
          <w:u w:val="single"/>
        </w:rPr>
      </w:pPr>
      <w:r w:rsidRPr="00FF4EC2">
        <w:rPr>
          <w:color w:val="000000" w:themeColor="text1"/>
          <w:sz w:val="28"/>
          <w:szCs w:val="28"/>
        </w:rPr>
        <w:t>Jestliže žák bez omluvy rodičů přerušil docházku do školní družiny po dobu delší než 30 dnů, lze po projednání se zákonným zástupcem žáka ze školní družiny vyloučit. Žáka lze ze školní družiny vyloučit, jestliže svým nevhodným chováním soustavně narušuje kázeň a činnost školní družiny.</w:t>
      </w:r>
    </w:p>
    <w:p w:rsidR="00855733" w:rsidRPr="00FC16C4" w:rsidRDefault="00855733" w:rsidP="00855733">
      <w:pPr>
        <w:pStyle w:val="Normlnweb"/>
        <w:spacing w:before="0" w:beforeAutospacing="0" w:after="0" w:afterAutospacing="0"/>
        <w:rPr>
          <w:rFonts w:ascii="Verdana" w:hAnsi="Verdana"/>
          <w:color w:val="000000" w:themeColor="text1"/>
          <w:sz w:val="18"/>
          <w:szCs w:val="18"/>
        </w:rPr>
      </w:pPr>
    </w:p>
    <w:p w:rsidR="00855733" w:rsidRDefault="00855733" w:rsidP="00855733">
      <w:pPr>
        <w:pStyle w:val="Normlnweb"/>
        <w:spacing w:before="0" w:beforeAutospacing="0" w:after="0" w:afterAutospacing="0"/>
        <w:rPr>
          <w:rFonts w:ascii="Verdana" w:hAnsi="Verdana"/>
          <w:color w:val="000000" w:themeColor="text1"/>
          <w:sz w:val="18"/>
          <w:szCs w:val="18"/>
        </w:rPr>
      </w:pPr>
    </w:p>
    <w:p w:rsidR="00855733" w:rsidRPr="00FC16C4" w:rsidRDefault="00855733" w:rsidP="00855733">
      <w:pPr>
        <w:pStyle w:val="Normlnweb"/>
        <w:spacing w:before="0" w:beforeAutospacing="0" w:after="0" w:afterAutospacing="0"/>
        <w:rPr>
          <w:rFonts w:ascii="Verdana" w:hAnsi="Verdana"/>
          <w:i/>
          <w:iCs/>
          <w:color w:val="000000" w:themeColor="text1"/>
          <w:sz w:val="18"/>
          <w:szCs w:val="18"/>
          <w:u w:val="single"/>
        </w:rPr>
      </w:pPr>
      <w:r w:rsidRPr="00FC16C4">
        <w:rPr>
          <w:rStyle w:val="bigger-text1"/>
          <w:b/>
          <w:bCs/>
          <w:color w:val="000000" w:themeColor="text1"/>
          <w:sz w:val="28"/>
          <w:szCs w:val="28"/>
        </w:rPr>
        <w:t xml:space="preserve">4. </w:t>
      </w:r>
      <w:r>
        <w:rPr>
          <w:rStyle w:val="bigger-text1"/>
          <w:b/>
          <w:bCs/>
          <w:color w:val="000000" w:themeColor="text1"/>
          <w:sz w:val="28"/>
          <w:szCs w:val="28"/>
        </w:rPr>
        <w:t>5</w:t>
      </w:r>
      <w:r w:rsidRPr="00FC16C4">
        <w:rPr>
          <w:rStyle w:val="bigger-text1"/>
          <w:b/>
          <w:bCs/>
          <w:color w:val="000000" w:themeColor="text1"/>
          <w:sz w:val="28"/>
          <w:szCs w:val="28"/>
        </w:rPr>
        <w:t xml:space="preserve">. </w:t>
      </w:r>
      <w:r>
        <w:rPr>
          <w:b/>
          <w:iCs/>
          <w:color w:val="000000" w:themeColor="text1"/>
          <w:sz w:val="28"/>
          <w:szCs w:val="28"/>
        </w:rPr>
        <w:t>Platba</w:t>
      </w:r>
      <w:r w:rsidRPr="00FC16C4">
        <w:rPr>
          <w:b/>
          <w:iCs/>
          <w:color w:val="000000" w:themeColor="text1"/>
          <w:sz w:val="28"/>
          <w:szCs w:val="28"/>
        </w:rPr>
        <w:t xml:space="preserve"> za pobyt žáka ve ŠD</w:t>
      </w:r>
    </w:p>
    <w:p w:rsidR="00855733" w:rsidRPr="00FC16C4" w:rsidRDefault="00855733" w:rsidP="00855733">
      <w:pPr>
        <w:pStyle w:val="Normlnweb"/>
        <w:spacing w:before="0" w:beforeAutospacing="0" w:after="0" w:afterAutospacing="0"/>
        <w:rPr>
          <w:color w:val="000000" w:themeColor="text1"/>
          <w:sz w:val="8"/>
          <w:szCs w:val="8"/>
        </w:rPr>
      </w:pPr>
      <w:r w:rsidRPr="00FC16C4">
        <w:rPr>
          <w:rFonts w:ascii="Verdana" w:hAnsi="Verdana"/>
          <w:i/>
          <w:iCs/>
          <w:color w:val="000000" w:themeColor="text1"/>
          <w:sz w:val="18"/>
          <w:szCs w:val="18"/>
        </w:rPr>
        <w:t> </w:t>
      </w:r>
    </w:p>
    <w:p w:rsidR="00855733" w:rsidRDefault="00855733" w:rsidP="00855733">
      <w:pPr>
        <w:pStyle w:val="Normlnweb"/>
        <w:spacing w:before="0" w:beforeAutospacing="0" w:after="0" w:afterAutospacing="0"/>
        <w:rPr>
          <w:color w:val="000000" w:themeColor="text1"/>
          <w:sz w:val="28"/>
          <w:szCs w:val="28"/>
        </w:rPr>
      </w:pPr>
      <w:r w:rsidRPr="00FC16C4">
        <w:rPr>
          <w:color w:val="000000" w:themeColor="text1"/>
          <w:sz w:val="28"/>
          <w:szCs w:val="28"/>
        </w:rPr>
        <w:t xml:space="preserve">Na částečnou úhradu neinvestičních nákladů školní družiny vybírá Základní škola Lukov příspěvek, jehož výše je určena ve „Vnitřním předpisu ZŠ a MŠ o výši úplaty za zájmové vzdělávání ve školní družině“. Finanční částka 80 </w:t>
      </w:r>
      <w:proofErr w:type="gramStart"/>
      <w:r w:rsidRPr="00FC16C4">
        <w:rPr>
          <w:color w:val="000000" w:themeColor="text1"/>
          <w:sz w:val="28"/>
          <w:szCs w:val="28"/>
        </w:rPr>
        <w:t>Kč,-</w:t>
      </w:r>
      <w:proofErr w:type="gramEnd"/>
      <w:r w:rsidRPr="00FC16C4">
        <w:rPr>
          <w:color w:val="000000" w:themeColor="text1"/>
          <w:sz w:val="28"/>
          <w:szCs w:val="28"/>
        </w:rPr>
        <w:t xml:space="preserve"> za měsíc a platí se v hotovosti u hospodářky nebo převodem na účet školy. Pokud nebude platba provedena v určených termínech, bude žák z docházky do ŠD vyřazen.</w:t>
      </w:r>
    </w:p>
    <w:p w:rsidR="00855733" w:rsidRPr="00FC16C4" w:rsidRDefault="00855733" w:rsidP="00855733">
      <w:pPr>
        <w:pStyle w:val="Normlnweb"/>
        <w:spacing w:before="0" w:beforeAutospacing="0" w:after="0" w:afterAutospacing="0"/>
        <w:rPr>
          <w:color w:val="000000" w:themeColor="text1"/>
          <w:sz w:val="28"/>
          <w:szCs w:val="28"/>
        </w:rPr>
      </w:pPr>
      <w:r w:rsidRPr="00FC16C4">
        <w:rPr>
          <w:color w:val="000000" w:themeColor="text1"/>
          <w:sz w:val="28"/>
          <w:szCs w:val="28"/>
        </w:rPr>
        <w:t>Vybraná finanční částka je příjmem ZŠ a MŠ Lukov.</w:t>
      </w:r>
    </w:p>
    <w:p w:rsidR="00855733" w:rsidRPr="00FC16C4" w:rsidRDefault="00855733" w:rsidP="00855733">
      <w:pPr>
        <w:pStyle w:val="Normlnweb"/>
        <w:spacing w:before="0" w:beforeAutospacing="0" w:after="0" w:afterAutospacing="0"/>
        <w:rPr>
          <w:rFonts w:ascii="Verdana" w:hAnsi="Verdana"/>
          <w:color w:val="000000" w:themeColor="text1"/>
          <w:sz w:val="18"/>
          <w:szCs w:val="18"/>
        </w:rPr>
      </w:pPr>
      <w:r w:rsidRPr="00FC16C4">
        <w:rPr>
          <w:rFonts w:ascii="Verdana" w:hAnsi="Verdana"/>
          <w:color w:val="000000" w:themeColor="text1"/>
          <w:sz w:val="18"/>
          <w:szCs w:val="18"/>
        </w:rPr>
        <w:t> </w:t>
      </w:r>
    </w:p>
    <w:p w:rsidR="00855733" w:rsidRPr="00FC16C4" w:rsidRDefault="00855733" w:rsidP="00855733">
      <w:pPr>
        <w:pStyle w:val="Normlnweb"/>
        <w:spacing w:before="0" w:beforeAutospacing="0" w:after="0" w:afterAutospacing="0"/>
        <w:rPr>
          <w:b/>
          <w:iCs/>
          <w:color w:val="000000" w:themeColor="text1"/>
          <w:sz w:val="28"/>
          <w:szCs w:val="28"/>
        </w:rPr>
      </w:pPr>
      <w:r>
        <w:rPr>
          <w:rStyle w:val="bigger-text1"/>
          <w:b/>
          <w:bCs/>
          <w:color w:val="000000" w:themeColor="text1"/>
          <w:sz w:val="28"/>
          <w:szCs w:val="28"/>
        </w:rPr>
        <w:t>4. 6</w:t>
      </w:r>
      <w:r w:rsidRPr="00FC16C4">
        <w:rPr>
          <w:rStyle w:val="bigger-text1"/>
          <w:b/>
          <w:bCs/>
          <w:color w:val="000000" w:themeColor="text1"/>
          <w:sz w:val="28"/>
          <w:szCs w:val="28"/>
        </w:rPr>
        <w:t xml:space="preserve">. </w:t>
      </w:r>
      <w:r w:rsidRPr="00FC16C4">
        <w:rPr>
          <w:b/>
          <w:iCs/>
          <w:color w:val="000000" w:themeColor="text1"/>
          <w:sz w:val="28"/>
          <w:szCs w:val="28"/>
        </w:rPr>
        <w:t xml:space="preserve">Postup vychovatelů při nevyzvednutí žáka do stanovené doby </w:t>
      </w:r>
    </w:p>
    <w:p w:rsidR="00855733" w:rsidRPr="00FC16C4" w:rsidRDefault="00855733" w:rsidP="00855733">
      <w:pPr>
        <w:pStyle w:val="Normlnweb"/>
        <w:spacing w:before="0" w:beforeAutospacing="0" w:after="0" w:afterAutospacing="0"/>
        <w:rPr>
          <w:rFonts w:ascii="Verdana" w:hAnsi="Verdana"/>
          <w:color w:val="000000" w:themeColor="text1"/>
          <w:sz w:val="18"/>
          <w:szCs w:val="18"/>
        </w:rPr>
      </w:pPr>
      <w:r w:rsidRPr="00FC16C4">
        <w:rPr>
          <w:rFonts w:ascii="Verdana" w:hAnsi="Verdana"/>
          <w:i/>
          <w:iCs/>
          <w:color w:val="000000" w:themeColor="text1"/>
          <w:sz w:val="18"/>
          <w:szCs w:val="18"/>
        </w:rPr>
        <w:t> </w:t>
      </w:r>
    </w:p>
    <w:p w:rsidR="00855733" w:rsidRDefault="00855733" w:rsidP="007C4EC7">
      <w:pPr>
        <w:pStyle w:val="Normlnweb"/>
        <w:numPr>
          <w:ilvl w:val="0"/>
          <w:numId w:val="43"/>
        </w:numPr>
        <w:spacing w:before="0" w:beforeAutospacing="0" w:after="0" w:afterAutospacing="0"/>
        <w:rPr>
          <w:color w:val="000000" w:themeColor="text1"/>
          <w:sz w:val="28"/>
          <w:szCs w:val="28"/>
        </w:rPr>
      </w:pPr>
      <w:r w:rsidRPr="00FC16C4">
        <w:rPr>
          <w:color w:val="000000" w:themeColor="text1"/>
          <w:sz w:val="28"/>
          <w:szCs w:val="28"/>
        </w:rPr>
        <w:t>Odchody žáků a způsob odchodu je zapsán rodiči na zápisních lístcích a také v knize výchovně vzdělávací činnosti školní družiny.</w:t>
      </w:r>
    </w:p>
    <w:p w:rsidR="00855733" w:rsidRDefault="00855733" w:rsidP="007C4EC7">
      <w:pPr>
        <w:pStyle w:val="Normlnweb"/>
        <w:numPr>
          <w:ilvl w:val="0"/>
          <w:numId w:val="43"/>
        </w:numPr>
        <w:spacing w:before="0" w:beforeAutospacing="0" w:after="0" w:afterAutospacing="0"/>
        <w:rPr>
          <w:color w:val="000000" w:themeColor="text1"/>
          <w:sz w:val="28"/>
          <w:szCs w:val="28"/>
        </w:rPr>
      </w:pPr>
      <w:r w:rsidRPr="00FF4EC2">
        <w:rPr>
          <w:color w:val="000000" w:themeColor="text1"/>
          <w:sz w:val="28"/>
          <w:szCs w:val="28"/>
        </w:rPr>
        <w:t>Pokud žák neodchází domů samostatně a je ze ŠD vyzvedáván zákonným zástupcem, může vychovatelé ŠD předat žáka jiné osobě jen s písemným souhlasem zákonného zástupce.</w:t>
      </w:r>
    </w:p>
    <w:p w:rsidR="00855733" w:rsidRPr="00FF4EC2" w:rsidRDefault="00855733" w:rsidP="007C4EC7">
      <w:pPr>
        <w:pStyle w:val="Normlnweb"/>
        <w:numPr>
          <w:ilvl w:val="0"/>
          <w:numId w:val="43"/>
        </w:numPr>
        <w:spacing w:before="0" w:beforeAutospacing="0" w:after="0" w:afterAutospacing="0"/>
        <w:rPr>
          <w:color w:val="000000" w:themeColor="text1"/>
          <w:sz w:val="28"/>
          <w:szCs w:val="28"/>
        </w:rPr>
      </w:pPr>
      <w:r w:rsidRPr="00FF4EC2">
        <w:rPr>
          <w:color w:val="000000" w:themeColor="text1"/>
          <w:sz w:val="28"/>
          <w:szCs w:val="28"/>
        </w:rPr>
        <w:t>Pokud žák není do stanovené doby vyzvednut, spojí se vychovatel ŠD telefonicky s rodinou žáka a dohodne další postup.</w:t>
      </w:r>
    </w:p>
    <w:p w:rsidR="00855733" w:rsidRDefault="00855733" w:rsidP="00855733">
      <w:pPr>
        <w:pStyle w:val="Normlnweb"/>
        <w:spacing w:before="0" w:beforeAutospacing="0" w:after="0" w:afterAutospacing="0"/>
        <w:rPr>
          <w:i/>
          <w:iCs/>
          <w:color w:val="000000" w:themeColor="text1"/>
          <w:sz w:val="28"/>
          <w:szCs w:val="28"/>
        </w:rPr>
      </w:pPr>
      <w:r w:rsidRPr="00FC16C4">
        <w:rPr>
          <w:i/>
          <w:iCs/>
          <w:color w:val="000000" w:themeColor="text1"/>
          <w:sz w:val="28"/>
          <w:szCs w:val="28"/>
        </w:rPr>
        <w:t> </w:t>
      </w:r>
    </w:p>
    <w:p w:rsidR="00855733" w:rsidRPr="00FC16C4" w:rsidRDefault="00855733" w:rsidP="00855733">
      <w:pPr>
        <w:pStyle w:val="Normlnweb"/>
        <w:spacing w:before="0" w:beforeAutospacing="0" w:after="0" w:afterAutospacing="0"/>
        <w:rPr>
          <w:color w:val="000000" w:themeColor="text1"/>
          <w:sz w:val="28"/>
          <w:szCs w:val="28"/>
        </w:rPr>
      </w:pPr>
    </w:p>
    <w:p w:rsidR="00855733" w:rsidRPr="00FC16C4" w:rsidRDefault="00855733" w:rsidP="00855733">
      <w:pPr>
        <w:pStyle w:val="Normlnweb"/>
        <w:spacing w:before="0" w:beforeAutospacing="0" w:after="0" w:afterAutospacing="0"/>
        <w:rPr>
          <w:b/>
          <w:color w:val="000000" w:themeColor="text1"/>
          <w:sz w:val="28"/>
          <w:szCs w:val="28"/>
        </w:rPr>
      </w:pPr>
      <w:r>
        <w:rPr>
          <w:rStyle w:val="bigger-text1"/>
          <w:b/>
          <w:bCs/>
          <w:color w:val="000000" w:themeColor="text1"/>
          <w:sz w:val="28"/>
          <w:szCs w:val="28"/>
        </w:rPr>
        <w:t>4. 7</w:t>
      </w:r>
      <w:r w:rsidRPr="00FC16C4">
        <w:rPr>
          <w:rStyle w:val="bigger-text1"/>
          <w:b/>
          <w:bCs/>
          <w:color w:val="000000" w:themeColor="text1"/>
          <w:sz w:val="28"/>
          <w:szCs w:val="28"/>
        </w:rPr>
        <w:t xml:space="preserve">. </w:t>
      </w:r>
      <w:r w:rsidRPr="00FC16C4">
        <w:rPr>
          <w:b/>
          <w:iCs/>
          <w:color w:val="000000" w:themeColor="text1"/>
          <w:sz w:val="28"/>
          <w:szCs w:val="28"/>
        </w:rPr>
        <w:t>Činnosti školní družiny a pravidla chování žáků</w:t>
      </w:r>
    </w:p>
    <w:p w:rsidR="00855733" w:rsidRPr="00FC16C4" w:rsidRDefault="00855733" w:rsidP="00855733">
      <w:pPr>
        <w:pStyle w:val="Normlnweb"/>
        <w:spacing w:before="0" w:beforeAutospacing="0" w:after="0" w:afterAutospacing="0"/>
        <w:jc w:val="both"/>
        <w:rPr>
          <w:rFonts w:ascii="Verdana" w:hAnsi="Verdana"/>
          <w:color w:val="000000" w:themeColor="text1"/>
          <w:sz w:val="18"/>
          <w:szCs w:val="18"/>
        </w:rPr>
      </w:pPr>
      <w:r w:rsidRPr="00FC16C4">
        <w:rPr>
          <w:rFonts w:ascii="Verdana" w:hAnsi="Verdana"/>
          <w:i/>
          <w:iCs/>
          <w:color w:val="000000" w:themeColor="text1"/>
          <w:sz w:val="18"/>
          <w:szCs w:val="18"/>
        </w:rPr>
        <w:t> </w:t>
      </w:r>
    </w:p>
    <w:p w:rsidR="00855733" w:rsidRDefault="00855733" w:rsidP="007C4EC7">
      <w:pPr>
        <w:pStyle w:val="Normlnweb"/>
        <w:numPr>
          <w:ilvl w:val="0"/>
          <w:numId w:val="48"/>
        </w:numPr>
        <w:spacing w:before="0" w:beforeAutospacing="0" w:after="0" w:afterAutospacing="0"/>
        <w:jc w:val="both"/>
        <w:rPr>
          <w:color w:val="000000" w:themeColor="text1"/>
          <w:sz w:val="28"/>
          <w:szCs w:val="28"/>
        </w:rPr>
      </w:pPr>
      <w:r w:rsidRPr="00FC16C4">
        <w:rPr>
          <w:color w:val="000000" w:themeColor="text1"/>
          <w:sz w:val="28"/>
          <w:szCs w:val="28"/>
        </w:rPr>
        <w:t>Družina realizuje výchovně vzdělávací činnost ve výchově mimo vyučování zejména formou odpočinkových, rekreačních a zájmových činností. Umožňuje také žákům přípravu na vyučování. Pro svoji činnost má družina vypracován školní vzdělávací program pro školní družinu Kouzelná pastelka, který vychází ze ŠVP ZŠ Lukov.</w:t>
      </w:r>
    </w:p>
    <w:p w:rsidR="00855733" w:rsidRDefault="00855733" w:rsidP="007C4EC7">
      <w:pPr>
        <w:pStyle w:val="Normlnweb"/>
        <w:numPr>
          <w:ilvl w:val="0"/>
          <w:numId w:val="48"/>
        </w:numPr>
        <w:spacing w:before="0" w:beforeAutospacing="0" w:after="0" w:afterAutospacing="0"/>
        <w:jc w:val="both"/>
        <w:rPr>
          <w:color w:val="000000" w:themeColor="text1"/>
          <w:sz w:val="28"/>
          <w:szCs w:val="28"/>
        </w:rPr>
      </w:pPr>
      <w:r w:rsidRPr="00FF4EC2">
        <w:rPr>
          <w:color w:val="000000" w:themeColor="text1"/>
          <w:sz w:val="28"/>
          <w:szCs w:val="28"/>
        </w:rPr>
        <w:t>Po příchodu žáků do družiny je zařazována odpočinková činnost odstraňující únavu z vyučování.</w:t>
      </w:r>
    </w:p>
    <w:p w:rsidR="00855733" w:rsidRDefault="00855733" w:rsidP="007C4EC7">
      <w:pPr>
        <w:pStyle w:val="Normlnweb"/>
        <w:numPr>
          <w:ilvl w:val="0"/>
          <w:numId w:val="48"/>
        </w:numPr>
        <w:spacing w:before="0" w:beforeAutospacing="0" w:after="0" w:afterAutospacing="0"/>
        <w:jc w:val="both"/>
        <w:rPr>
          <w:color w:val="000000" w:themeColor="text1"/>
          <w:sz w:val="28"/>
          <w:szCs w:val="28"/>
        </w:rPr>
      </w:pPr>
      <w:r w:rsidRPr="00FF4EC2">
        <w:rPr>
          <w:color w:val="000000" w:themeColor="text1"/>
          <w:sz w:val="28"/>
          <w:szCs w:val="28"/>
        </w:rPr>
        <w:t>Rekreační činnost, která slouží k regeneraci sil, může mít také ráz aktivnějšího odpočinku jako je pobyt v přírodě, na hřišti, pohybové hry apod.</w:t>
      </w:r>
    </w:p>
    <w:p w:rsidR="00855733" w:rsidRDefault="00855733" w:rsidP="007C4EC7">
      <w:pPr>
        <w:pStyle w:val="Normlnweb"/>
        <w:numPr>
          <w:ilvl w:val="0"/>
          <w:numId w:val="48"/>
        </w:numPr>
        <w:spacing w:before="0" w:beforeAutospacing="0" w:after="0" w:afterAutospacing="0"/>
        <w:jc w:val="both"/>
        <w:rPr>
          <w:color w:val="000000" w:themeColor="text1"/>
          <w:sz w:val="28"/>
          <w:szCs w:val="28"/>
        </w:rPr>
      </w:pPr>
      <w:r w:rsidRPr="00FF4EC2">
        <w:rPr>
          <w:color w:val="000000" w:themeColor="text1"/>
          <w:sz w:val="28"/>
          <w:szCs w:val="28"/>
        </w:rPr>
        <w:t>Zájmová činnost, která má za cíl rozvíjet osobnost žáka, je rozvržena pravidelně v týdenní skladbě zaměstnání (rozvrhu). Zde se přihlíží aktuálně k únavě žáků z vyučování.</w:t>
      </w:r>
    </w:p>
    <w:p w:rsidR="00855733" w:rsidRDefault="00855733" w:rsidP="007C4EC7">
      <w:pPr>
        <w:pStyle w:val="Normlnweb"/>
        <w:numPr>
          <w:ilvl w:val="0"/>
          <w:numId w:val="48"/>
        </w:numPr>
        <w:spacing w:before="0" w:beforeAutospacing="0" w:after="0" w:afterAutospacing="0"/>
        <w:jc w:val="both"/>
        <w:rPr>
          <w:color w:val="000000" w:themeColor="text1"/>
          <w:sz w:val="28"/>
          <w:szCs w:val="28"/>
        </w:rPr>
      </w:pPr>
      <w:r w:rsidRPr="00FF4EC2">
        <w:rPr>
          <w:color w:val="000000" w:themeColor="text1"/>
          <w:sz w:val="28"/>
          <w:szCs w:val="28"/>
        </w:rPr>
        <w:lastRenderedPageBreak/>
        <w:t>Sebevzdělávací činnost, která zahrnuje přípravu na vyučování, je organizována formou didaktických her, ověřováním a upevňováním školních poznatků v praxi při vycházkách apod.</w:t>
      </w:r>
    </w:p>
    <w:p w:rsidR="00855733" w:rsidRPr="00FF4EC2" w:rsidRDefault="00855733" w:rsidP="007C4EC7">
      <w:pPr>
        <w:pStyle w:val="Normlnweb"/>
        <w:numPr>
          <w:ilvl w:val="0"/>
          <w:numId w:val="48"/>
        </w:numPr>
        <w:spacing w:before="0" w:beforeAutospacing="0" w:after="0" w:afterAutospacing="0"/>
        <w:jc w:val="both"/>
        <w:rPr>
          <w:color w:val="000000" w:themeColor="text1"/>
          <w:sz w:val="28"/>
          <w:szCs w:val="28"/>
        </w:rPr>
      </w:pPr>
      <w:r w:rsidRPr="00FF4EC2">
        <w:rPr>
          <w:color w:val="000000" w:themeColor="text1"/>
          <w:sz w:val="28"/>
          <w:szCs w:val="28"/>
        </w:rPr>
        <w:t>Vychovatelé sdělují zprávy o činnosti a chování žáka ve školní družině prokazatelnou formou zákonným zástupcům.</w:t>
      </w:r>
    </w:p>
    <w:p w:rsidR="00855733" w:rsidRPr="00FC16C4" w:rsidRDefault="00855733" w:rsidP="00855733">
      <w:pPr>
        <w:pStyle w:val="Normlnweb"/>
        <w:spacing w:before="0" w:beforeAutospacing="0" w:after="0" w:afterAutospacing="0"/>
        <w:jc w:val="both"/>
        <w:rPr>
          <w:rFonts w:ascii="Verdana" w:hAnsi="Verdana"/>
          <w:color w:val="000000" w:themeColor="text1"/>
          <w:sz w:val="18"/>
          <w:szCs w:val="18"/>
        </w:rPr>
      </w:pPr>
      <w:r w:rsidRPr="00FC16C4">
        <w:rPr>
          <w:rFonts w:ascii="Verdana" w:hAnsi="Verdana"/>
          <w:color w:val="000000" w:themeColor="text1"/>
          <w:sz w:val="18"/>
          <w:szCs w:val="18"/>
        </w:rPr>
        <w:t> </w:t>
      </w:r>
    </w:p>
    <w:p w:rsidR="00855733" w:rsidRPr="00FC16C4" w:rsidRDefault="00855733" w:rsidP="00855733">
      <w:pPr>
        <w:pStyle w:val="Normlnweb"/>
        <w:spacing w:before="0" w:beforeAutospacing="0" w:after="0" w:afterAutospacing="0"/>
        <w:jc w:val="both"/>
        <w:rPr>
          <w:rFonts w:ascii="Verdana" w:hAnsi="Verdana"/>
          <w:color w:val="000000" w:themeColor="text1"/>
          <w:sz w:val="18"/>
          <w:szCs w:val="18"/>
        </w:rPr>
      </w:pPr>
      <w:r w:rsidRPr="00FC16C4">
        <w:rPr>
          <w:rFonts w:ascii="Verdana" w:hAnsi="Verdana"/>
          <w:color w:val="000000" w:themeColor="text1"/>
          <w:sz w:val="18"/>
          <w:szCs w:val="18"/>
        </w:rPr>
        <w:t> </w:t>
      </w:r>
    </w:p>
    <w:p w:rsidR="00855733" w:rsidRDefault="00855733" w:rsidP="00855733">
      <w:pPr>
        <w:jc w:val="both"/>
        <w:rPr>
          <w:b/>
          <w:color w:val="000000" w:themeColor="text1"/>
          <w:sz w:val="28"/>
          <w:szCs w:val="28"/>
        </w:rPr>
      </w:pPr>
      <w:r w:rsidRPr="008E0FC1">
        <w:rPr>
          <w:b/>
          <w:color w:val="000000" w:themeColor="text1"/>
          <w:sz w:val="28"/>
          <w:szCs w:val="28"/>
        </w:rPr>
        <w:t>4.</w:t>
      </w:r>
      <w:r>
        <w:rPr>
          <w:b/>
          <w:color w:val="000000" w:themeColor="text1"/>
          <w:sz w:val="28"/>
          <w:szCs w:val="28"/>
        </w:rPr>
        <w:t>8</w:t>
      </w:r>
      <w:r w:rsidRPr="008E0FC1">
        <w:rPr>
          <w:b/>
          <w:color w:val="000000" w:themeColor="text1"/>
          <w:sz w:val="28"/>
          <w:szCs w:val="28"/>
        </w:rPr>
        <w:t>. Pitný režim</w:t>
      </w:r>
    </w:p>
    <w:p w:rsidR="00855733" w:rsidRDefault="00855733" w:rsidP="00855733">
      <w:pPr>
        <w:jc w:val="both"/>
        <w:rPr>
          <w:b/>
          <w:color w:val="000000" w:themeColor="text1"/>
          <w:sz w:val="28"/>
          <w:szCs w:val="28"/>
        </w:rPr>
      </w:pPr>
      <w:r w:rsidRPr="008E0FC1">
        <w:rPr>
          <w:b/>
          <w:color w:val="000000" w:themeColor="text1"/>
          <w:sz w:val="28"/>
          <w:szCs w:val="28"/>
        </w:rPr>
        <w:t xml:space="preserve"> </w:t>
      </w:r>
    </w:p>
    <w:p w:rsidR="00855733" w:rsidRPr="00892D0F" w:rsidRDefault="00855733" w:rsidP="00855733">
      <w:pPr>
        <w:jc w:val="both"/>
        <w:rPr>
          <w:sz w:val="28"/>
          <w:szCs w:val="28"/>
        </w:rPr>
      </w:pPr>
      <w:r w:rsidRPr="00892D0F">
        <w:rPr>
          <w:sz w:val="28"/>
          <w:szCs w:val="28"/>
        </w:rPr>
        <w:t xml:space="preserve">Je zajištěn ve </w:t>
      </w:r>
      <w:r w:rsidRPr="00892D0F">
        <w:rPr>
          <w:bCs/>
          <w:sz w:val="28"/>
          <w:szCs w:val="28"/>
        </w:rPr>
        <w:t>školní</w:t>
      </w:r>
      <w:r w:rsidRPr="00892D0F">
        <w:rPr>
          <w:sz w:val="28"/>
          <w:szCs w:val="28"/>
        </w:rPr>
        <w:t xml:space="preserve"> jídelně </w:t>
      </w:r>
      <w:r w:rsidRPr="00892D0F">
        <w:rPr>
          <w:bCs/>
          <w:sz w:val="28"/>
          <w:szCs w:val="28"/>
        </w:rPr>
        <w:t>v</w:t>
      </w:r>
      <w:r w:rsidRPr="00892D0F">
        <w:rPr>
          <w:sz w:val="28"/>
          <w:szCs w:val="28"/>
        </w:rPr>
        <w:t xml:space="preserve"> době oběda, odpoledne mají děti možnost pravidelného přísunu tekutin </w:t>
      </w:r>
      <w:r w:rsidRPr="00892D0F">
        <w:rPr>
          <w:bCs/>
          <w:sz w:val="28"/>
          <w:szCs w:val="28"/>
        </w:rPr>
        <w:t>v</w:t>
      </w:r>
      <w:r w:rsidRPr="00892D0F">
        <w:rPr>
          <w:sz w:val="28"/>
          <w:szCs w:val="28"/>
        </w:rPr>
        <w:t xml:space="preserve"> podobě </w:t>
      </w:r>
      <w:r w:rsidRPr="00892D0F">
        <w:rPr>
          <w:bCs/>
          <w:sz w:val="28"/>
          <w:szCs w:val="28"/>
        </w:rPr>
        <w:t>pitné</w:t>
      </w:r>
      <w:r w:rsidRPr="00892D0F">
        <w:rPr>
          <w:sz w:val="28"/>
          <w:szCs w:val="28"/>
        </w:rPr>
        <w:t xml:space="preserve"> vody nebo z vlastních zdrojů.</w:t>
      </w:r>
    </w:p>
    <w:p w:rsidR="00855733" w:rsidRDefault="00855733" w:rsidP="00855733">
      <w:pPr>
        <w:jc w:val="both"/>
        <w:rPr>
          <w:b/>
          <w:color w:val="000000" w:themeColor="text1"/>
          <w:sz w:val="28"/>
          <w:szCs w:val="28"/>
          <w:u w:val="single"/>
        </w:rPr>
      </w:pPr>
    </w:p>
    <w:p w:rsidR="00855733" w:rsidRDefault="00855733" w:rsidP="00855733">
      <w:pPr>
        <w:jc w:val="both"/>
        <w:rPr>
          <w:b/>
          <w:color w:val="000000" w:themeColor="text1"/>
          <w:sz w:val="28"/>
          <w:szCs w:val="28"/>
          <w:u w:val="single"/>
        </w:rPr>
      </w:pPr>
    </w:p>
    <w:p w:rsidR="00855733" w:rsidRPr="008E0FC1" w:rsidRDefault="00855733" w:rsidP="00855733">
      <w:pPr>
        <w:pStyle w:val="Normlnweb"/>
        <w:spacing w:before="0" w:beforeAutospacing="0" w:after="0" w:afterAutospacing="0"/>
        <w:rPr>
          <w:rFonts w:eastAsia="Arial Unicode MS"/>
          <w:b/>
          <w:color w:val="000000"/>
          <w:sz w:val="28"/>
          <w:szCs w:val="28"/>
        </w:rPr>
      </w:pPr>
      <w:r w:rsidRPr="008E0FC1">
        <w:rPr>
          <w:rFonts w:eastAsia="Arial Unicode MS"/>
          <w:b/>
          <w:color w:val="000000" w:themeColor="text1"/>
          <w:sz w:val="28"/>
          <w:szCs w:val="28"/>
        </w:rPr>
        <w:t>4.</w:t>
      </w:r>
      <w:r>
        <w:rPr>
          <w:rFonts w:eastAsia="Arial Unicode MS"/>
          <w:b/>
          <w:color w:val="000000" w:themeColor="text1"/>
          <w:sz w:val="28"/>
          <w:szCs w:val="28"/>
        </w:rPr>
        <w:t>9</w:t>
      </w:r>
      <w:r w:rsidRPr="008E0FC1">
        <w:rPr>
          <w:rFonts w:eastAsia="Arial Unicode MS"/>
          <w:b/>
          <w:color w:val="000000" w:themeColor="text1"/>
          <w:sz w:val="28"/>
          <w:szCs w:val="28"/>
        </w:rPr>
        <w:t xml:space="preserve">. </w:t>
      </w:r>
      <w:r w:rsidRPr="008E0FC1">
        <w:rPr>
          <w:rFonts w:eastAsia="Arial Unicode MS"/>
          <w:b/>
          <w:iCs/>
          <w:color w:val="000000"/>
          <w:sz w:val="28"/>
          <w:szCs w:val="28"/>
        </w:rPr>
        <w:t>Dočasné umísťování žáků do ŠD</w:t>
      </w:r>
    </w:p>
    <w:p w:rsidR="00855733" w:rsidRDefault="00855733" w:rsidP="00855733">
      <w:pPr>
        <w:pStyle w:val="Normlnweb"/>
        <w:spacing w:before="0" w:beforeAutospacing="0" w:after="0" w:afterAutospacing="0"/>
        <w:rPr>
          <w:rFonts w:ascii="Verdana" w:hAnsi="Verdana"/>
          <w:color w:val="000000"/>
          <w:sz w:val="18"/>
          <w:szCs w:val="18"/>
        </w:rPr>
      </w:pPr>
      <w:r>
        <w:rPr>
          <w:rFonts w:ascii="Verdana" w:hAnsi="Verdana"/>
          <w:i/>
          <w:iCs/>
          <w:color w:val="000000"/>
          <w:sz w:val="18"/>
          <w:szCs w:val="18"/>
        </w:rPr>
        <w:t> </w:t>
      </w:r>
    </w:p>
    <w:p w:rsidR="00855733" w:rsidRPr="008E0FC1" w:rsidRDefault="00855733" w:rsidP="00855733">
      <w:pPr>
        <w:pStyle w:val="Normlnweb"/>
        <w:spacing w:before="0" w:beforeAutospacing="0" w:after="0" w:afterAutospacing="0"/>
        <w:rPr>
          <w:color w:val="000000"/>
          <w:sz w:val="28"/>
          <w:szCs w:val="28"/>
        </w:rPr>
      </w:pPr>
      <w:r w:rsidRPr="008E0FC1">
        <w:rPr>
          <w:color w:val="000000"/>
          <w:sz w:val="28"/>
          <w:szCs w:val="28"/>
        </w:rPr>
        <w:t>V době, kdy je z různých důvodů cíleně či neplánovaně přerušena výuka, je možné do ŠD přihlásit i žáky, kteří školní družinu nenavštěvují.</w:t>
      </w:r>
      <w:r>
        <w:rPr>
          <w:color w:val="000000"/>
          <w:sz w:val="28"/>
          <w:szCs w:val="28"/>
        </w:rPr>
        <w:t xml:space="preserve"> </w:t>
      </w:r>
      <w:r w:rsidRPr="008E0FC1">
        <w:rPr>
          <w:color w:val="000000"/>
          <w:sz w:val="28"/>
          <w:szCs w:val="28"/>
        </w:rPr>
        <w:t>Při předem známých důvodech přerušení výuky provedou třídní učitelé ve třídách zjištění zájmu o provoz školní družiny pro všechny žáky 1. stupně ZŠ. Dle zájmu rodičů o provoz ŠD ředitel školy rozhodne o organizaci provozu ŠD.</w:t>
      </w:r>
    </w:p>
    <w:p w:rsidR="00855733" w:rsidRDefault="00855733" w:rsidP="00855733">
      <w:pPr>
        <w:autoSpaceDE w:val="0"/>
        <w:autoSpaceDN w:val="0"/>
        <w:adjustRightInd w:val="0"/>
        <w:jc w:val="center"/>
        <w:rPr>
          <w:b/>
          <w:bCs/>
          <w:color w:val="000000" w:themeColor="text1"/>
          <w:sz w:val="28"/>
          <w:szCs w:val="28"/>
        </w:rPr>
      </w:pPr>
    </w:p>
    <w:p w:rsidR="00855733" w:rsidRDefault="00855733" w:rsidP="00855733">
      <w:pPr>
        <w:autoSpaceDE w:val="0"/>
        <w:autoSpaceDN w:val="0"/>
        <w:adjustRightInd w:val="0"/>
        <w:jc w:val="center"/>
        <w:rPr>
          <w:b/>
          <w:bCs/>
          <w:color w:val="000000" w:themeColor="text1"/>
          <w:sz w:val="28"/>
          <w:szCs w:val="28"/>
        </w:rPr>
      </w:pPr>
    </w:p>
    <w:p w:rsidR="00855733" w:rsidRPr="00FC16C4"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t xml:space="preserve">Článek </w:t>
      </w:r>
      <w:r>
        <w:rPr>
          <w:b/>
          <w:bCs/>
          <w:color w:val="000000" w:themeColor="text1"/>
          <w:sz w:val="28"/>
          <w:szCs w:val="28"/>
        </w:rPr>
        <w:t>5</w:t>
      </w:r>
    </w:p>
    <w:p w:rsidR="00855733" w:rsidRDefault="00855733" w:rsidP="00855733">
      <w:pPr>
        <w:autoSpaceDE w:val="0"/>
        <w:autoSpaceDN w:val="0"/>
        <w:adjustRightInd w:val="0"/>
        <w:jc w:val="center"/>
        <w:rPr>
          <w:rStyle w:val="bigger-text1"/>
          <w:b/>
          <w:bCs/>
          <w:color w:val="000000" w:themeColor="text1"/>
          <w:sz w:val="28"/>
          <w:szCs w:val="28"/>
        </w:rPr>
      </w:pPr>
      <w:r w:rsidRPr="008E0FC1">
        <w:rPr>
          <w:color w:val="000000"/>
          <w:sz w:val="28"/>
          <w:szCs w:val="28"/>
        </w:rPr>
        <w:t> </w:t>
      </w:r>
      <w:r>
        <w:rPr>
          <w:rStyle w:val="bigger-text1"/>
          <w:b/>
          <w:bCs/>
          <w:color w:val="000000" w:themeColor="text1"/>
          <w:sz w:val="28"/>
          <w:szCs w:val="28"/>
        </w:rPr>
        <w:t xml:space="preserve">   </w:t>
      </w:r>
    </w:p>
    <w:p w:rsidR="00855733" w:rsidRDefault="00855733" w:rsidP="00855733">
      <w:pPr>
        <w:autoSpaceDE w:val="0"/>
        <w:autoSpaceDN w:val="0"/>
        <w:adjustRightInd w:val="0"/>
        <w:jc w:val="center"/>
        <w:rPr>
          <w:b/>
          <w:sz w:val="28"/>
          <w:szCs w:val="28"/>
          <w:u w:val="single"/>
        </w:rPr>
      </w:pPr>
      <w:r>
        <w:rPr>
          <w:rStyle w:val="bigger-text1"/>
          <w:b/>
          <w:bCs/>
          <w:color w:val="000000" w:themeColor="text1"/>
          <w:sz w:val="28"/>
          <w:szCs w:val="28"/>
        </w:rPr>
        <w:t xml:space="preserve"> </w:t>
      </w:r>
      <w:r w:rsidRPr="006C48A2">
        <w:rPr>
          <w:b/>
          <w:sz w:val="28"/>
          <w:szCs w:val="28"/>
          <w:u w:val="single"/>
        </w:rPr>
        <w:t>Podmínky zajištění bezpečnosti a ochrany zdraví žáků a jejich ochrany před sociálně patologickými jevy a před projevy diskriminace, nepřátelství nebo násilí</w:t>
      </w:r>
    </w:p>
    <w:p w:rsidR="00855733" w:rsidRPr="00FC16C4" w:rsidRDefault="00855733" w:rsidP="00855733">
      <w:pPr>
        <w:pStyle w:val="Normlnweb"/>
        <w:spacing w:before="0" w:beforeAutospacing="0" w:after="0" w:afterAutospacing="0"/>
        <w:rPr>
          <w:b/>
          <w:iCs/>
          <w:color w:val="000000" w:themeColor="text1"/>
          <w:sz w:val="28"/>
          <w:szCs w:val="28"/>
        </w:rPr>
      </w:pPr>
    </w:p>
    <w:p w:rsidR="00855733" w:rsidRPr="00FC16C4" w:rsidRDefault="00855733" w:rsidP="00855733">
      <w:pPr>
        <w:pStyle w:val="Normlnweb"/>
        <w:spacing w:before="0" w:beforeAutospacing="0" w:after="0" w:afterAutospacing="0"/>
        <w:rPr>
          <w:b/>
          <w:iCs/>
          <w:color w:val="000000" w:themeColor="text1"/>
          <w:sz w:val="8"/>
          <w:szCs w:val="8"/>
        </w:rPr>
      </w:pPr>
    </w:p>
    <w:p w:rsidR="00855733" w:rsidRPr="00FC16C4" w:rsidRDefault="00855733" w:rsidP="00855733">
      <w:pPr>
        <w:pStyle w:val="Normlnweb"/>
        <w:spacing w:before="0" w:beforeAutospacing="0" w:after="0" w:afterAutospacing="0"/>
        <w:rPr>
          <w:color w:val="000000" w:themeColor="text1"/>
          <w:sz w:val="28"/>
          <w:szCs w:val="28"/>
        </w:rPr>
      </w:pPr>
      <w:r w:rsidRPr="00FC16C4">
        <w:rPr>
          <w:color w:val="000000" w:themeColor="text1"/>
          <w:sz w:val="28"/>
          <w:szCs w:val="28"/>
        </w:rPr>
        <w:t>Po skončení vyučování (dle rozvrhu hodin) předá učitelka vychovateli informace o nepřítomných žácích.</w:t>
      </w:r>
    </w:p>
    <w:p w:rsidR="00855733" w:rsidRPr="00FC16C4" w:rsidRDefault="00855733" w:rsidP="007C4EC7">
      <w:pPr>
        <w:pStyle w:val="Odstavecseseznamem"/>
        <w:numPr>
          <w:ilvl w:val="0"/>
          <w:numId w:val="39"/>
        </w:numPr>
        <w:shd w:val="clear" w:color="auto" w:fill="FFFFFF"/>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 xml:space="preserve">Docházka přihlášených žáků je povinná. Nepřítomnost žáka zapíše vychovatel do Přehledu výchovně vzdělávací práce. </w:t>
      </w:r>
      <w:r w:rsidRPr="00FC16C4">
        <w:rPr>
          <w:rFonts w:ascii="Times New Roman" w:eastAsia="Times New Roman" w:hAnsi="Times New Roman"/>
          <w:color w:val="000000" w:themeColor="text1"/>
          <w:sz w:val="28"/>
          <w:szCs w:val="28"/>
          <w:u w:val="single"/>
          <w:lang w:eastAsia="cs-CZ"/>
        </w:rPr>
        <w:t xml:space="preserve">Denně je vedena docházka s přehledem přítomných žáků a čas jejich odchodu. </w:t>
      </w:r>
      <w:r w:rsidRPr="00FC16C4">
        <w:rPr>
          <w:rFonts w:ascii="Times New Roman" w:eastAsia="Times New Roman" w:hAnsi="Times New Roman"/>
          <w:color w:val="000000" w:themeColor="text1"/>
          <w:sz w:val="28"/>
          <w:szCs w:val="28"/>
          <w:lang w:eastAsia="cs-CZ"/>
        </w:rPr>
        <w:t>Mimořádný odchod (na základě písemné žádosti, která obsahuje datum, hodinu, zda jde žák sám nebo v doprovodu a podpis) také zapíše a vyznačí hodinu odchodu. Žádosti zakládá.</w:t>
      </w:r>
    </w:p>
    <w:p w:rsidR="00855733" w:rsidRPr="00FC16C4" w:rsidRDefault="00855733" w:rsidP="007C4EC7">
      <w:pPr>
        <w:pStyle w:val="Odstavecseseznamem"/>
        <w:numPr>
          <w:ilvl w:val="0"/>
          <w:numId w:val="39"/>
        </w:numPr>
        <w:shd w:val="clear" w:color="auto" w:fill="FFFFFF"/>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Jedno oddělení ŠD se naplňuje nejvýše do počtu 30 žáků (</w:t>
      </w:r>
      <w:proofErr w:type="spellStart"/>
      <w:r w:rsidRPr="00FC16C4">
        <w:rPr>
          <w:rFonts w:ascii="Times New Roman" w:eastAsia="Times New Roman" w:hAnsi="Times New Roman"/>
          <w:color w:val="000000" w:themeColor="text1"/>
          <w:sz w:val="28"/>
          <w:szCs w:val="28"/>
          <w:lang w:eastAsia="cs-CZ"/>
        </w:rPr>
        <w:t>vyhl</w:t>
      </w:r>
      <w:proofErr w:type="spellEnd"/>
      <w:r w:rsidRPr="00FC16C4">
        <w:rPr>
          <w:rFonts w:ascii="Times New Roman" w:eastAsia="Times New Roman" w:hAnsi="Times New Roman"/>
          <w:color w:val="000000" w:themeColor="text1"/>
          <w:sz w:val="28"/>
          <w:szCs w:val="28"/>
          <w:lang w:eastAsia="cs-CZ"/>
        </w:rPr>
        <w:t xml:space="preserve">. 74/2005 </w:t>
      </w:r>
      <w:proofErr w:type="spellStart"/>
      <w:proofErr w:type="gramStart"/>
      <w:r w:rsidRPr="00FC16C4">
        <w:rPr>
          <w:rFonts w:ascii="Times New Roman" w:eastAsia="Times New Roman" w:hAnsi="Times New Roman"/>
          <w:color w:val="000000" w:themeColor="text1"/>
          <w:sz w:val="28"/>
          <w:szCs w:val="28"/>
          <w:lang w:eastAsia="cs-CZ"/>
        </w:rPr>
        <w:t>Sb.v</w:t>
      </w:r>
      <w:proofErr w:type="spellEnd"/>
      <w:proofErr w:type="gramEnd"/>
      <w:r w:rsidRPr="00FC16C4">
        <w:rPr>
          <w:rFonts w:ascii="Times New Roman" w:eastAsia="Times New Roman" w:hAnsi="Times New Roman"/>
          <w:color w:val="000000" w:themeColor="text1"/>
          <w:sz w:val="28"/>
          <w:szCs w:val="28"/>
          <w:lang w:eastAsia="cs-CZ"/>
        </w:rPr>
        <w:t xml:space="preserve"> platném znění ).</w:t>
      </w:r>
    </w:p>
    <w:p w:rsidR="00855733" w:rsidRPr="00FC16C4" w:rsidRDefault="00855733" w:rsidP="007C4EC7">
      <w:pPr>
        <w:pStyle w:val="Odstavecseseznamem"/>
        <w:numPr>
          <w:ilvl w:val="0"/>
          <w:numId w:val="39"/>
        </w:numPr>
        <w:shd w:val="clear" w:color="auto" w:fill="FFFFFF"/>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Při vyšším počtu žáků či vyžaduje-li to náročnost zajištění dozoru nad žáky v prostředí, v němž se budou pohybovat, může ředitel určit další pracovníky odpovídající za bezpečnost žáků.</w:t>
      </w:r>
    </w:p>
    <w:p w:rsidR="00855733" w:rsidRPr="00FC16C4" w:rsidRDefault="00855733" w:rsidP="007C4EC7">
      <w:pPr>
        <w:pStyle w:val="Odstavecseseznamem"/>
        <w:numPr>
          <w:ilvl w:val="0"/>
          <w:numId w:val="39"/>
        </w:numPr>
        <w:shd w:val="clear" w:color="auto" w:fill="FFFFFF"/>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Stravování-vychovatel vede žáky k dodržování hygieny před jídlem, vede žáky ke kultuře stolování a pomáhá s utužováním správných stravovacích návyků žáků.</w:t>
      </w:r>
    </w:p>
    <w:p w:rsidR="00855733" w:rsidRPr="00FC16C4" w:rsidRDefault="00855733" w:rsidP="007C4EC7">
      <w:pPr>
        <w:pStyle w:val="Odstavecseseznamem"/>
        <w:numPr>
          <w:ilvl w:val="0"/>
          <w:numId w:val="39"/>
        </w:numPr>
        <w:shd w:val="clear" w:color="auto" w:fill="FFFFFF"/>
        <w:spacing w:after="0" w:line="240" w:lineRule="auto"/>
        <w:rPr>
          <w:rFonts w:ascii="Times New Roman" w:eastAsia="Times New Roman" w:hAnsi="Times New Roman"/>
          <w:color w:val="000000" w:themeColor="text1"/>
          <w:sz w:val="28"/>
          <w:szCs w:val="28"/>
          <w:lang w:eastAsia="cs-CZ"/>
        </w:rPr>
      </w:pPr>
      <w:r w:rsidRPr="00FC16C4">
        <w:rPr>
          <w:rFonts w:ascii="Times New Roman" w:eastAsia="Times New Roman" w:hAnsi="Times New Roman"/>
          <w:color w:val="000000" w:themeColor="text1"/>
          <w:sz w:val="28"/>
          <w:szCs w:val="28"/>
          <w:lang w:eastAsia="cs-CZ"/>
        </w:rPr>
        <w:t>Větrání místnosti zajišťuje průběžně vychovatel.</w:t>
      </w:r>
    </w:p>
    <w:p w:rsidR="00855733" w:rsidRPr="00FC16C4" w:rsidRDefault="00855733" w:rsidP="007C4EC7">
      <w:pPr>
        <w:pStyle w:val="Odstavecseseznamem"/>
        <w:numPr>
          <w:ilvl w:val="0"/>
          <w:numId w:val="39"/>
        </w:numPr>
        <w:autoSpaceDE w:val="0"/>
        <w:autoSpaceDN w:val="0"/>
        <w:adjustRightInd w:val="0"/>
        <w:spacing w:after="0" w:line="240" w:lineRule="auto"/>
        <w:rPr>
          <w:rFonts w:ascii="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lastRenderedPageBreak/>
        <w:t xml:space="preserve">Všichni účastníci se chovají při pobytu ve školní družině tak, aby neohrozili zdraví a majetek svůj ani jiných osob. Žákům není v době mimo vyučování a školní družinu dovoleno zdržovat se v prostorách školy, pokud nad nimi není vykonáván dohled způsobilou osobou. Vychovatelé školní družiny provedou prokazatelné poučení účastníků v první hodině školního roku a dodatečné poučení účastníků, kteří při první hodině chyběli a provedou o tom písemný záznam. Škola odpovídá za žáky v době dané rozvrhem činnosti družiny. </w:t>
      </w:r>
    </w:p>
    <w:p w:rsidR="00855733" w:rsidRPr="00FC16C4" w:rsidRDefault="00855733" w:rsidP="007C4EC7">
      <w:pPr>
        <w:pStyle w:val="Odstavecseseznamem"/>
        <w:numPr>
          <w:ilvl w:val="0"/>
          <w:numId w:val="39"/>
        </w:numPr>
        <w:autoSpaceDE w:val="0"/>
        <w:autoSpaceDN w:val="0"/>
        <w:adjustRightInd w:val="0"/>
        <w:spacing w:after="0" w:line="240" w:lineRule="auto"/>
        <w:rPr>
          <w:rFonts w:ascii="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t xml:space="preserve">Vychovatelé přihlíží k základním fyziologickým potřebám účastníků a vytváří podmínky pro jejich zdravý vývoj a pro předcházení vzniku rizikového chování, poskytuje jim nezbytné informace k zajištění bezpečnosti a ochrany zdraví. </w:t>
      </w:r>
    </w:p>
    <w:p w:rsidR="00855733" w:rsidRDefault="00855733" w:rsidP="007C4EC7">
      <w:pPr>
        <w:pStyle w:val="Odstavecseseznamem"/>
        <w:numPr>
          <w:ilvl w:val="0"/>
          <w:numId w:val="39"/>
        </w:numPr>
        <w:autoSpaceDE w:val="0"/>
        <w:autoSpaceDN w:val="0"/>
        <w:adjustRightInd w:val="0"/>
        <w:spacing w:after="0" w:line="240" w:lineRule="auto"/>
        <w:rPr>
          <w:rFonts w:ascii="Times New Roman" w:hAnsi="Times New Roman"/>
          <w:color w:val="000000" w:themeColor="text1"/>
          <w:sz w:val="28"/>
          <w:szCs w:val="28"/>
          <w:lang w:eastAsia="cs-CZ"/>
        </w:rPr>
      </w:pPr>
      <w:r w:rsidRPr="00FC16C4">
        <w:rPr>
          <w:rFonts w:ascii="Times New Roman" w:hAnsi="Times New Roman"/>
          <w:color w:val="000000" w:themeColor="text1"/>
          <w:sz w:val="28"/>
          <w:szCs w:val="28"/>
          <w:lang w:eastAsia="cs-CZ"/>
        </w:rPr>
        <w:t>Vychovatelé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Při úrazu poskytnou žákovi nebo jiné osobě první pomoc, zajistí informování rodičů. Úraz ihned hlásí vedení školy a vyplní záznam do knihy úrazů, případně vyplní předepsané formuláře. Ošetření a vyplnění záznamů zajišťuje ten pracovník, který byl jeho svědkem nebo který se o něm dověděl první.</w:t>
      </w:r>
    </w:p>
    <w:p w:rsidR="00855733" w:rsidRPr="00892D0F" w:rsidRDefault="00855733" w:rsidP="007C4EC7">
      <w:pPr>
        <w:pStyle w:val="Odstavecseseznamem"/>
        <w:numPr>
          <w:ilvl w:val="0"/>
          <w:numId w:val="39"/>
        </w:numPr>
        <w:autoSpaceDE w:val="0"/>
        <w:autoSpaceDN w:val="0"/>
        <w:adjustRightInd w:val="0"/>
        <w:spacing w:after="0" w:line="240" w:lineRule="auto"/>
        <w:rPr>
          <w:rFonts w:ascii="Times New Roman" w:hAnsi="Times New Roman"/>
          <w:color w:val="000000" w:themeColor="text1"/>
          <w:sz w:val="28"/>
          <w:szCs w:val="28"/>
          <w:lang w:eastAsia="cs-CZ"/>
        </w:rPr>
      </w:pPr>
      <w:r w:rsidRPr="00892D0F">
        <w:rPr>
          <w:rFonts w:ascii="Times New Roman" w:eastAsia="Times New Roman" w:hAnsi="Times New Roman"/>
          <w:sz w:val="28"/>
          <w:szCs w:val="28"/>
          <w:lang w:eastAsia="cs-CZ"/>
        </w:rPr>
        <w:t xml:space="preserve">V rámci </w:t>
      </w:r>
      <w:r>
        <w:rPr>
          <w:rFonts w:ascii="Times New Roman" w:eastAsia="Times New Roman" w:hAnsi="Times New Roman"/>
          <w:sz w:val="28"/>
          <w:szCs w:val="28"/>
          <w:lang w:eastAsia="cs-CZ"/>
        </w:rPr>
        <w:t>činnosti ŠD</w:t>
      </w:r>
      <w:r w:rsidRPr="00892D0F">
        <w:rPr>
          <w:rFonts w:ascii="Times New Roman" w:eastAsia="Times New Roman" w:hAnsi="Times New Roman"/>
          <w:sz w:val="28"/>
          <w:szCs w:val="28"/>
          <w:lang w:eastAsia="cs-CZ"/>
        </w:rPr>
        <w:t xml:space="preserve"> jsou žáci nenásilnou formou přiměřenou jejich věku seznamováni s nebezpečím šikany</w:t>
      </w:r>
      <w:r>
        <w:rPr>
          <w:rFonts w:ascii="Times New Roman" w:eastAsia="Times New Roman" w:hAnsi="Times New Roman"/>
          <w:sz w:val="28"/>
          <w:szCs w:val="28"/>
          <w:lang w:eastAsia="cs-CZ"/>
        </w:rPr>
        <w:t xml:space="preserve">, </w:t>
      </w:r>
      <w:proofErr w:type="spellStart"/>
      <w:r>
        <w:rPr>
          <w:rFonts w:ascii="Times New Roman" w:eastAsia="Times New Roman" w:hAnsi="Times New Roman"/>
          <w:sz w:val="28"/>
          <w:szCs w:val="28"/>
          <w:lang w:eastAsia="cs-CZ"/>
        </w:rPr>
        <w:t>kyberšikany</w:t>
      </w:r>
      <w:proofErr w:type="spellEnd"/>
      <w:r w:rsidRPr="00892D0F">
        <w:rPr>
          <w:rFonts w:ascii="Times New Roman" w:eastAsia="Times New Roman" w:hAnsi="Times New Roman"/>
          <w:sz w:val="28"/>
          <w:szCs w:val="28"/>
          <w:lang w:eastAsia="cs-CZ"/>
        </w:rPr>
        <w:t>, drogové závislosti, alkoholismu, kouření, virtuální závislosti (počítačové hry, TV), patologického hráčství, vandalismu, kriminality, a jsou jim vysvětlovány pozitiva zdravého životního stylu</w:t>
      </w:r>
      <w:r>
        <w:rPr>
          <w:rFonts w:ascii="Times New Roman" w:eastAsia="Times New Roman" w:hAnsi="Times New Roman"/>
          <w:sz w:val="28"/>
          <w:szCs w:val="28"/>
          <w:lang w:eastAsia="cs-CZ"/>
        </w:rPr>
        <w:t>.</w:t>
      </w:r>
      <w:r w:rsidRPr="00892D0F">
        <w:rPr>
          <w:rFonts w:ascii="Times New Roman" w:eastAsia="Times New Roman" w:hAnsi="Times New Roman"/>
          <w:sz w:val="28"/>
          <w:szCs w:val="28"/>
          <w:lang w:eastAsia="cs-CZ"/>
        </w:rPr>
        <w:t xml:space="preserve">  </w:t>
      </w:r>
      <w:r>
        <w:rPr>
          <w:rFonts w:ascii="Times New Roman" w:eastAsia="Times New Roman" w:hAnsi="Times New Roman"/>
          <w:sz w:val="28"/>
          <w:szCs w:val="28"/>
          <w:lang w:eastAsia="cs-CZ"/>
        </w:rPr>
        <w:t>P</w:t>
      </w:r>
      <w:r w:rsidRPr="00892D0F">
        <w:rPr>
          <w:rFonts w:ascii="Times New Roman" w:eastAsia="Times New Roman" w:hAnsi="Times New Roman"/>
          <w:sz w:val="28"/>
          <w:szCs w:val="28"/>
          <w:lang w:eastAsia="cs-CZ"/>
        </w:rPr>
        <w:t>revencí v této oblasti je i vytvoření příznivého sociálního klimatu mezi žáky navzájem, mezi žáky a vychovatelkou a mezi vychovatelkou a zákonnými zástupci žáků</w:t>
      </w:r>
      <w:r>
        <w:rPr>
          <w:rFonts w:ascii="Times New Roman" w:eastAsia="Times New Roman" w:hAnsi="Times New Roman"/>
          <w:sz w:val="28"/>
          <w:szCs w:val="28"/>
          <w:lang w:eastAsia="cs-CZ"/>
        </w:rPr>
        <w:t>.</w:t>
      </w:r>
    </w:p>
    <w:p w:rsidR="00855733" w:rsidRPr="00892D0F" w:rsidRDefault="00855733" w:rsidP="007C4EC7">
      <w:pPr>
        <w:pStyle w:val="Odstavecseseznamem"/>
        <w:numPr>
          <w:ilvl w:val="0"/>
          <w:numId w:val="39"/>
        </w:numPr>
        <w:autoSpaceDE w:val="0"/>
        <w:autoSpaceDN w:val="0"/>
        <w:adjustRightInd w:val="0"/>
        <w:spacing w:after="0" w:line="240" w:lineRule="auto"/>
        <w:rPr>
          <w:rFonts w:ascii="Times New Roman" w:hAnsi="Times New Roman"/>
          <w:color w:val="000000" w:themeColor="text1"/>
          <w:sz w:val="28"/>
          <w:szCs w:val="28"/>
          <w:lang w:eastAsia="cs-CZ"/>
        </w:rPr>
      </w:pPr>
      <w:r>
        <w:rPr>
          <w:rFonts w:ascii="Times New Roman" w:eastAsia="Times New Roman" w:hAnsi="Times New Roman"/>
          <w:sz w:val="28"/>
          <w:szCs w:val="28"/>
          <w:lang w:eastAsia="cs-CZ"/>
        </w:rPr>
        <w:t xml:space="preserve">V </w:t>
      </w:r>
      <w:r w:rsidRPr="00892D0F">
        <w:rPr>
          <w:rFonts w:ascii="Times New Roman" w:eastAsia="Times New Roman" w:hAnsi="Times New Roman"/>
          <w:sz w:val="28"/>
          <w:szCs w:val="28"/>
          <w:lang w:eastAsia="cs-CZ"/>
        </w:rPr>
        <w:t>rámci prevence před projevy diskriminace, nepřátelství a násilí provádí vychovatelka monitoring vztahů mezi dětmi s cílem řešit případné deformující vztahy mezi žáky již v jejich počátcích, a to ve spolupráci se zákonnými zástupci, vedením školy, případně</w:t>
      </w:r>
      <w:r>
        <w:rPr>
          <w:rFonts w:ascii="Times New Roman" w:eastAsia="Times New Roman" w:hAnsi="Times New Roman"/>
          <w:sz w:val="28"/>
          <w:szCs w:val="28"/>
          <w:lang w:eastAsia="cs-CZ"/>
        </w:rPr>
        <w:t xml:space="preserve"> </w:t>
      </w:r>
      <w:r w:rsidRPr="00892D0F">
        <w:rPr>
          <w:rFonts w:ascii="Times New Roman" w:eastAsia="Times New Roman" w:hAnsi="Times New Roman"/>
          <w:sz w:val="28"/>
          <w:szCs w:val="28"/>
          <w:lang w:eastAsia="cs-CZ"/>
        </w:rPr>
        <w:t>za pomoci poradenských zařízení</w:t>
      </w:r>
      <w:r>
        <w:rPr>
          <w:rFonts w:ascii="Times New Roman" w:eastAsia="Times New Roman" w:hAnsi="Times New Roman"/>
          <w:sz w:val="28"/>
          <w:szCs w:val="28"/>
          <w:lang w:eastAsia="cs-CZ"/>
        </w:rPr>
        <w:t>.</w:t>
      </w:r>
    </w:p>
    <w:p w:rsidR="00855733" w:rsidRDefault="00855733" w:rsidP="00855733">
      <w:pPr>
        <w:jc w:val="both"/>
        <w:rPr>
          <w:b/>
          <w:color w:val="000000" w:themeColor="text1"/>
          <w:sz w:val="28"/>
          <w:szCs w:val="28"/>
          <w:u w:val="single"/>
        </w:rPr>
      </w:pPr>
    </w:p>
    <w:p w:rsidR="00855733" w:rsidRDefault="00855733" w:rsidP="00855733">
      <w:pPr>
        <w:jc w:val="both"/>
        <w:rPr>
          <w:b/>
          <w:color w:val="000000" w:themeColor="text1"/>
          <w:sz w:val="28"/>
          <w:szCs w:val="28"/>
          <w:u w:val="single"/>
        </w:rPr>
      </w:pPr>
    </w:p>
    <w:p w:rsidR="00855733" w:rsidRPr="0069763F" w:rsidRDefault="00855733" w:rsidP="00855733">
      <w:pPr>
        <w:autoSpaceDE w:val="0"/>
        <w:autoSpaceDN w:val="0"/>
        <w:adjustRightInd w:val="0"/>
        <w:jc w:val="center"/>
        <w:rPr>
          <w:b/>
          <w:bCs/>
          <w:color w:val="000000"/>
          <w:sz w:val="28"/>
          <w:szCs w:val="28"/>
        </w:rPr>
      </w:pPr>
      <w:r w:rsidRPr="0069763F">
        <w:rPr>
          <w:b/>
          <w:bCs/>
          <w:color w:val="000000"/>
          <w:sz w:val="28"/>
          <w:szCs w:val="28"/>
        </w:rPr>
        <w:t xml:space="preserve">Článek </w:t>
      </w:r>
      <w:r>
        <w:rPr>
          <w:b/>
          <w:bCs/>
          <w:color w:val="000000"/>
          <w:sz w:val="28"/>
          <w:szCs w:val="28"/>
        </w:rPr>
        <w:t>6</w:t>
      </w:r>
    </w:p>
    <w:p w:rsidR="00855733" w:rsidRDefault="00855733" w:rsidP="00855733">
      <w:pPr>
        <w:autoSpaceDE w:val="0"/>
        <w:autoSpaceDN w:val="0"/>
        <w:adjustRightInd w:val="0"/>
        <w:jc w:val="center"/>
        <w:rPr>
          <w:b/>
          <w:bCs/>
          <w:color w:val="000000"/>
          <w:sz w:val="28"/>
          <w:szCs w:val="28"/>
          <w:u w:val="single"/>
        </w:rPr>
      </w:pPr>
    </w:p>
    <w:p w:rsidR="00855733" w:rsidRPr="006C48A2" w:rsidRDefault="00855733" w:rsidP="00855733">
      <w:pPr>
        <w:jc w:val="center"/>
        <w:rPr>
          <w:b/>
          <w:sz w:val="28"/>
          <w:szCs w:val="28"/>
          <w:u w:val="single"/>
        </w:rPr>
      </w:pPr>
      <w:r w:rsidRPr="006C48A2">
        <w:rPr>
          <w:b/>
          <w:sz w:val="28"/>
          <w:szCs w:val="28"/>
          <w:u w:val="single"/>
        </w:rPr>
        <w:t xml:space="preserve">Podmínky zacházení s majetkem </w:t>
      </w:r>
      <w:r>
        <w:rPr>
          <w:b/>
          <w:sz w:val="28"/>
          <w:szCs w:val="28"/>
          <w:u w:val="single"/>
        </w:rPr>
        <w:t>školní družiny</w:t>
      </w:r>
      <w:r w:rsidRPr="006C48A2">
        <w:rPr>
          <w:b/>
          <w:sz w:val="28"/>
          <w:szCs w:val="28"/>
          <w:u w:val="single"/>
        </w:rPr>
        <w:t xml:space="preserve"> ze strany žáků</w:t>
      </w:r>
    </w:p>
    <w:p w:rsidR="00855733" w:rsidRDefault="00855733" w:rsidP="007C4EC7">
      <w:pPr>
        <w:pStyle w:val="Odstavecseseznamem"/>
        <w:numPr>
          <w:ilvl w:val="0"/>
          <w:numId w:val="49"/>
        </w:numPr>
        <w:spacing w:before="100" w:beforeAutospacing="1" w:after="100" w:afterAutospacing="1" w:line="240" w:lineRule="auto"/>
        <w:rPr>
          <w:rFonts w:ascii="Times New Roman" w:eastAsia="Times New Roman" w:hAnsi="Times New Roman"/>
          <w:sz w:val="28"/>
          <w:szCs w:val="28"/>
          <w:lang w:eastAsia="cs-CZ"/>
        </w:rPr>
      </w:pPr>
      <w:r w:rsidRPr="004E787E">
        <w:rPr>
          <w:rFonts w:ascii="Times New Roman" w:eastAsia="Times New Roman" w:hAnsi="Times New Roman"/>
          <w:sz w:val="28"/>
          <w:szCs w:val="28"/>
          <w:lang w:eastAsia="cs-CZ"/>
        </w:rPr>
        <w:t>s majetkem školní družiny zacházejí žáci šetrně a s vědomím, že za je</w:t>
      </w:r>
      <w:r>
        <w:rPr>
          <w:rFonts w:ascii="Times New Roman" w:eastAsia="Times New Roman" w:hAnsi="Times New Roman"/>
          <w:sz w:val="28"/>
          <w:szCs w:val="28"/>
          <w:lang w:eastAsia="cs-CZ"/>
        </w:rPr>
        <w:t>ho</w:t>
      </w:r>
      <w:r w:rsidRPr="004E787E">
        <w:rPr>
          <w:rFonts w:ascii="Times New Roman" w:eastAsia="Times New Roman" w:hAnsi="Times New Roman"/>
          <w:sz w:val="28"/>
          <w:szCs w:val="28"/>
          <w:lang w:eastAsia="cs-CZ"/>
        </w:rPr>
        <w:t xml:space="preserve"> svévolné zničení nebo poškození může být od </w:t>
      </w:r>
      <w:r>
        <w:rPr>
          <w:rFonts w:ascii="Times New Roman" w:eastAsia="Times New Roman" w:hAnsi="Times New Roman"/>
          <w:sz w:val="28"/>
          <w:szCs w:val="28"/>
          <w:lang w:eastAsia="cs-CZ"/>
        </w:rPr>
        <w:t>zákonných zástupců</w:t>
      </w:r>
      <w:r w:rsidRPr="004E787E">
        <w:rPr>
          <w:rFonts w:ascii="Times New Roman" w:eastAsia="Times New Roman" w:hAnsi="Times New Roman"/>
          <w:sz w:val="28"/>
          <w:szCs w:val="28"/>
          <w:lang w:eastAsia="cs-CZ"/>
        </w:rPr>
        <w:t xml:space="preserve"> vyžadována náhrada</w:t>
      </w:r>
      <w:r>
        <w:rPr>
          <w:rFonts w:ascii="Times New Roman" w:eastAsia="Times New Roman" w:hAnsi="Times New Roman"/>
          <w:sz w:val="28"/>
          <w:szCs w:val="28"/>
          <w:lang w:eastAsia="cs-CZ"/>
        </w:rPr>
        <w:t>,</w:t>
      </w:r>
    </w:p>
    <w:p w:rsidR="00855733" w:rsidRDefault="00855733" w:rsidP="007C4EC7">
      <w:pPr>
        <w:pStyle w:val="Odstavecseseznamem"/>
        <w:numPr>
          <w:ilvl w:val="0"/>
          <w:numId w:val="49"/>
        </w:numPr>
        <w:spacing w:before="100" w:beforeAutospacing="1" w:after="100" w:afterAutospacing="1" w:line="240" w:lineRule="auto"/>
        <w:rPr>
          <w:rFonts w:ascii="Times New Roman" w:eastAsia="Times New Roman" w:hAnsi="Times New Roman"/>
          <w:sz w:val="28"/>
          <w:szCs w:val="28"/>
          <w:lang w:eastAsia="cs-CZ"/>
        </w:rPr>
      </w:pPr>
      <w:r w:rsidRPr="004E787E">
        <w:rPr>
          <w:rFonts w:ascii="Times New Roman" w:eastAsia="Times New Roman" w:hAnsi="Times New Roman"/>
          <w:sz w:val="28"/>
          <w:szCs w:val="28"/>
          <w:lang w:eastAsia="cs-CZ"/>
        </w:rPr>
        <w:t>každé poškození nebo závadu ve školní družině hlásí žák vychovatelce</w:t>
      </w:r>
      <w:r>
        <w:rPr>
          <w:rFonts w:ascii="Times New Roman" w:eastAsia="Times New Roman" w:hAnsi="Times New Roman"/>
          <w:sz w:val="28"/>
          <w:szCs w:val="28"/>
          <w:lang w:eastAsia="cs-CZ"/>
        </w:rPr>
        <w:t>,</w:t>
      </w:r>
    </w:p>
    <w:p w:rsidR="00855733" w:rsidRPr="004E787E" w:rsidRDefault="00855733" w:rsidP="007C4EC7">
      <w:pPr>
        <w:pStyle w:val="Odstavecseseznamem"/>
        <w:numPr>
          <w:ilvl w:val="0"/>
          <w:numId w:val="49"/>
        </w:numPr>
        <w:spacing w:before="100" w:beforeAutospacing="1" w:after="100" w:afterAutospacing="1" w:line="240" w:lineRule="auto"/>
        <w:rPr>
          <w:rFonts w:ascii="Times New Roman" w:eastAsia="Times New Roman" w:hAnsi="Times New Roman"/>
          <w:sz w:val="28"/>
          <w:szCs w:val="28"/>
          <w:lang w:eastAsia="cs-CZ"/>
        </w:rPr>
      </w:pPr>
      <w:r w:rsidRPr="004E787E">
        <w:rPr>
          <w:rFonts w:ascii="Times New Roman" w:eastAsia="Times New Roman" w:hAnsi="Times New Roman"/>
          <w:sz w:val="28"/>
          <w:szCs w:val="28"/>
          <w:lang w:eastAsia="cs-CZ"/>
        </w:rPr>
        <w:lastRenderedPageBreak/>
        <w:t>každý žák odpovídá za čistotu a pořádek svého pracovního místa a nejbližšího okolí</w:t>
      </w:r>
      <w:r>
        <w:rPr>
          <w:rFonts w:ascii="Times New Roman" w:eastAsia="Times New Roman" w:hAnsi="Times New Roman"/>
          <w:sz w:val="28"/>
          <w:szCs w:val="28"/>
          <w:lang w:eastAsia="cs-CZ"/>
        </w:rPr>
        <w:t>.</w:t>
      </w:r>
    </w:p>
    <w:p w:rsidR="00855733" w:rsidRPr="00FC16C4" w:rsidRDefault="00855733" w:rsidP="00855733">
      <w:pPr>
        <w:jc w:val="both"/>
        <w:rPr>
          <w:b/>
          <w:color w:val="000000" w:themeColor="text1"/>
          <w:sz w:val="28"/>
          <w:szCs w:val="28"/>
          <w:u w:val="single"/>
        </w:rPr>
      </w:pPr>
    </w:p>
    <w:p w:rsidR="00855733" w:rsidRPr="001973CC"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t xml:space="preserve">Článek </w:t>
      </w:r>
      <w:r>
        <w:rPr>
          <w:b/>
          <w:bCs/>
          <w:color w:val="000000" w:themeColor="text1"/>
          <w:sz w:val="28"/>
          <w:szCs w:val="28"/>
        </w:rPr>
        <w:t>7</w:t>
      </w:r>
    </w:p>
    <w:p w:rsidR="00855733" w:rsidRPr="001973CC" w:rsidRDefault="00855733" w:rsidP="00855733">
      <w:pPr>
        <w:autoSpaceDE w:val="0"/>
        <w:autoSpaceDN w:val="0"/>
        <w:adjustRightInd w:val="0"/>
        <w:jc w:val="center"/>
        <w:rPr>
          <w:color w:val="000000" w:themeColor="text1"/>
          <w:sz w:val="28"/>
          <w:szCs w:val="28"/>
          <w:u w:val="single"/>
        </w:rPr>
      </w:pPr>
      <w:r w:rsidRPr="001973CC">
        <w:rPr>
          <w:b/>
          <w:bCs/>
          <w:color w:val="000000" w:themeColor="text1"/>
          <w:sz w:val="28"/>
          <w:szCs w:val="28"/>
          <w:u w:val="single"/>
        </w:rPr>
        <w:t>Dokumentace</w:t>
      </w:r>
    </w:p>
    <w:p w:rsidR="00855733" w:rsidRPr="001973CC" w:rsidRDefault="00855733" w:rsidP="00855733">
      <w:pPr>
        <w:autoSpaceDE w:val="0"/>
        <w:autoSpaceDN w:val="0"/>
        <w:adjustRightInd w:val="0"/>
        <w:rPr>
          <w:rFonts w:cs="Calibri"/>
          <w:color w:val="000000" w:themeColor="text1"/>
        </w:rPr>
      </w:pPr>
    </w:p>
    <w:p w:rsidR="00855733" w:rsidRPr="001973CC" w:rsidRDefault="00855733" w:rsidP="00855733">
      <w:pPr>
        <w:autoSpaceDE w:val="0"/>
        <w:autoSpaceDN w:val="0"/>
        <w:adjustRightInd w:val="0"/>
        <w:spacing w:after="18"/>
        <w:rPr>
          <w:color w:val="000000" w:themeColor="text1"/>
          <w:sz w:val="28"/>
          <w:szCs w:val="28"/>
        </w:rPr>
      </w:pPr>
      <w:r w:rsidRPr="001973CC">
        <w:rPr>
          <w:color w:val="000000" w:themeColor="text1"/>
          <w:sz w:val="28"/>
          <w:szCs w:val="28"/>
        </w:rPr>
        <w:t xml:space="preserve"> V družině se vede tato dokumentace: </w:t>
      </w:r>
    </w:p>
    <w:p w:rsidR="00855733" w:rsidRPr="001973CC" w:rsidRDefault="00855733" w:rsidP="00855733">
      <w:pPr>
        <w:autoSpaceDE w:val="0"/>
        <w:autoSpaceDN w:val="0"/>
        <w:adjustRightInd w:val="0"/>
        <w:spacing w:after="18"/>
        <w:rPr>
          <w:color w:val="000000" w:themeColor="text1"/>
          <w:sz w:val="28"/>
          <w:szCs w:val="28"/>
        </w:rPr>
      </w:pPr>
      <w:r w:rsidRPr="001973CC">
        <w:rPr>
          <w:color w:val="000000" w:themeColor="text1"/>
          <w:sz w:val="28"/>
          <w:szCs w:val="28"/>
        </w:rPr>
        <w:t xml:space="preserve">a) písemné přihlášky dětí (zápisní lístek); jejich součástí je písemné sdělení zákonných zástupců účastníka o rozsahu docházky a způsobu odchodu účastníka z družiny, </w:t>
      </w:r>
    </w:p>
    <w:p w:rsidR="00855733" w:rsidRPr="001973CC" w:rsidRDefault="00855733" w:rsidP="00855733">
      <w:pPr>
        <w:autoSpaceDE w:val="0"/>
        <w:autoSpaceDN w:val="0"/>
        <w:adjustRightInd w:val="0"/>
        <w:spacing w:after="18"/>
        <w:rPr>
          <w:color w:val="000000" w:themeColor="text1"/>
          <w:sz w:val="28"/>
          <w:szCs w:val="28"/>
        </w:rPr>
      </w:pPr>
      <w:r w:rsidRPr="001973CC">
        <w:rPr>
          <w:color w:val="000000" w:themeColor="text1"/>
          <w:sz w:val="28"/>
          <w:szCs w:val="28"/>
        </w:rPr>
        <w:t xml:space="preserve">b) přehled výchovně vzdělávací práce (s druhy činnosti), </w:t>
      </w:r>
    </w:p>
    <w:p w:rsidR="00855733" w:rsidRPr="001973CC" w:rsidRDefault="00855733" w:rsidP="00855733">
      <w:pPr>
        <w:autoSpaceDE w:val="0"/>
        <w:autoSpaceDN w:val="0"/>
        <w:adjustRightInd w:val="0"/>
        <w:spacing w:after="18"/>
        <w:rPr>
          <w:color w:val="000000" w:themeColor="text1"/>
          <w:sz w:val="28"/>
          <w:szCs w:val="28"/>
        </w:rPr>
      </w:pPr>
      <w:r w:rsidRPr="001973CC">
        <w:rPr>
          <w:color w:val="000000" w:themeColor="text1"/>
          <w:sz w:val="28"/>
          <w:szCs w:val="28"/>
        </w:rPr>
        <w:t xml:space="preserve">c) vnitřní řád školní družiny, </w:t>
      </w:r>
    </w:p>
    <w:p w:rsidR="00855733" w:rsidRPr="001973CC" w:rsidRDefault="00855733" w:rsidP="00855733">
      <w:pPr>
        <w:autoSpaceDE w:val="0"/>
        <w:autoSpaceDN w:val="0"/>
        <w:adjustRightInd w:val="0"/>
        <w:spacing w:after="18"/>
        <w:rPr>
          <w:color w:val="000000" w:themeColor="text1"/>
          <w:sz w:val="28"/>
          <w:szCs w:val="28"/>
        </w:rPr>
      </w:pPr>
      <w:r w:rsidRPr="001973CC">
        <w:rPr>
          <w:color w:val="000000" w:themeColor="text1"/>
          <w:sz w:val="28"/>
          <w:szCs w:val="28"/>
        </w:rPr>
        <w:t xml:space="preserve">d) školní vzdělávací program školní družiny s přílohou celoročního plánu činností, </w:t>
      </w:r>
    </w:p>
    <w:p w:rsidR="00855733" w:rsidRPr="001973CC" w:rsidRDefault="00855733" w:rsidP="00855733">
      <w:pPr>
        <w:autoSpaceDE w:val="0"/>
        <w:autoSpaceDN w:val="0"/>
        <w:adjustRightInd w:val="0"/>
        <w:rPr>
          <w:rFonts w:cs="Calibri"/>
          <w:color w:val="000000" w:themeColor="text1"/>
        </w:rPr>
      </w:pPr>
      <w:r w:rsidRPr="001973CC">
        <w:rPr>
          <w:color w:val="000000" w:themeColor="text1"/>
          <w:sz w:val="28"/>
          <w:szCs w:val="28"/>
        </w:rPr>
        <w:t>e) kniha úrazů a záznamy o úrazech účastníků.</w:t>
      </w:r>
      <w:r w:rsidRPr="001973CC">
        <w:rPr>
          <w:rFonts w:cs="Calibri"/>
          <w:color w:val="000000" w:themeColor="text1"/>
        </w:rPr>
        <w:t xml:space="preserve"> </w:t>
      </w:r>
    </w:p>
    <w:p w:rsidR="00855733" w:rsidRPr="00FC16C4" w:rsidRDefault="00855733" w:rsidP="00855733">
      <w:pPr>
        <w:autoSpaceDE w:val="0"/>
        <w:autoSpaceDN w:val="0"/>
        <w:adjustRightInd w:val="0"/>
        <w:jc w:val="center"/>
        <w:rPr>
          <w:b/>
          <w:bCs/>
          <w:color w:val="000000" w:themeColor="text1"/>
          <w:sz w:val="28"/>
          <w:szCs w:val="28"/>
        </w:rPr>
      </w:pPr>
    </w:p>
    <w:p w:rsidR="00855733" w:rsidRPr="00FC16C4" w:rsidRDefault="00855733" w:rsidP="00855733">
      <w:pPr>
        <w:autoSpaceDE w:val="0"/>
        <w:autoSpaceDN w:val="0"/>
        <w:adjustRightInd w:val="0"/>
        <w:jc w:val="center"/>
        <w:rPr>
          <w:b/>
          <w:bCs/>
          <w:color w:val="000000" w:themeColor="text1"/>
          <w:sz w:val="28"/>
          <w:szCs w:val="28"/>
        </w:rPr>
      </w:pPr>
    </w:p>
    <w:p w:rsidR="00855733" w:rsidRPr="001973CC" w:rsidRDefault="00855733" w:rsidP="00855733">
      <w:pPr>
        <w:autoSpaceDE w:val="0"/>
        <w:autoSpaceDN w:val="0"/>
        <w:adjustRightInd w:val="0"/>
        <w:jc w:val="center"/>
        <w:rPr>
          <w:b/>
          <w:bCs/>
          <w:color w:val="000000" w:themeColor="text1"/>
          <w:sz w:val="28"/>
          <w:szCs w:val="28"/>
        </w:rPr>
      </w:pPr>
      <w:r w:rsidRPr="00FC16C4">
        <w:rPr>
          <w:b/>
          <w:bCs/>
          <w:color w:val="000000" w:themeColor="text1"/>
          <w:sz w:val="28"/>
          <w:szCs w:val="28"/>
        </w:rPr>
        <w:t xml:space="preserve">Článek </w:t>
      </w:r>
      <w:r>
        <w:rPr>
          <w:b/>
          <w:bCs/>
          <w:color w:val="000000" w:themeColor="text1"/>
          <w:sz w:val="28"/>
          <w:szCs w:val="28"/>
        </w:rPr>
        <w:t>8</w:t>
      </w:r>
    </w:p>
    <w:p w:rsidR="00855733" w:rsidRPr="00FC16C4" w:rsidRDefault="00855733" w:rsidP="00855733">
      <w:pPr>
        <w:autoSpaceDE w:val="0"/>
        <w:autoSpaceDN w:val="0"/>
        <w:adjustRightInd w:val="0"/>
        <w:jc w:val="center"/>
        <w:rPr>
          <w:color w:val="000000" w:themeColor="text1"/>
          <w:sz w:val="28"/>
          <w:szCs w:val="28"/>
          <w:u w:val="single"/>
        </w:rPr>
      </w:pPr>
      <w:r w:rsidRPr="00FC16C4">
        <w:rPr>
          <w:b/>
          <w:bCs/>
          <w:color w:val="000000" w:themeColor="text1"/>
          <w:sz w:val="28"/>
          <w:szCs w:val="28"/>
          <w:u w:val="single"/>
        </w:rPr>
        <w:t xml:space="preserve">Závěrečná ustanovení </w:t>
      </w:r>
    </w:p>
    <w:p w:rsidR="00855733" w:rsidRPr="00FC16C4" w:rsidRDefault="00855733" w:rsidP="00855733">
      <w:pPr>
        <w:autoSpaceDE w:val="0"/>
        <w:autoSpaceDN w:val="0"/>
        <w:adjustRightInd w:val="0"/>
        <w:rPr>
          <w:rFonts w:cs="Calibri"/>
          <w:color w:val="000000" w:themeColor="text1"/>
        </w:rPr>
      </w:pPr>
    </w:p>
    <w:p w:rsidR="00855733" w:rsidRPr="00FC16C4" w:rsidRDefault="00855733" w:rsidP="00855733">
      <w:pPr>
        <w:autoSpaceDE w:val="0"/>
        <w:autoSpaceDN w:val="0"/>
        <w:adjustRightInd w:val="0"/>
        <w:rPr>
          <w:color w:val="000000" w:themeColor="text1"/>
          <w:sz w:val="28"/>
          <w:szCs w:val="28"/>
        </w:rPr>
      </w:pPr>
      <w:r w:rsidRPr="00FC16C4">
        <w:rPr>
          <w:color w:val="000000" w:themeColor="text1"/>
          <w:sz w:val="28"/>
          <w:szCs w:val="28"/>
        </w:rPr>
        <w:t xml:space="preserve">1. Kontrolou provádění ustanovení této směrnice je statutárním orgánem školy pověřen zaměstnanec: vychovatel školní družiny. </w:t>
      </w:r>
    </w:p>
    <w:p w:rsidR="00855733" w:rsidRPr="00FC16C4" w:rsidRDefault="00855733" w:rsidP="00855733">
      <w:pPr>
        <w:autoSpaceDE w:val="0"/>
        <w:autoSpaceDN w:val="0"/>
        <w:adjustRightInd w:val="0"/>
        <w:rPr>
          <w:color w:val="000000" w:themeColor="text1"/>
          <w:sz w:val="28"/>
          <w:szCs w:val="28"/>
        </w:rPr>
      </w:pPr>
    </w:p>
    <w:p w:rsidR="00855733" w:rsidRDefault="00855733" w:rsidP="00855733">
      <w:pPr>
        <w:autoSpaceDE w:val="0"/>
        <w:autoSpaceDN w:val="0"/>
        <w:adjustRightInd w:val="0"/>
        <w:rPr>
          <w:color w:val="000000" w:themeColor="text1"/>
          <w:sz w:val="28"/>
          <w:szCs w:val="28"/>
        </w:rPr>
      </w:pPr>
      <w:r w:rsidRPr="00FC16C4">
        <w:rPr>
          <w:color w:val="000000" w:themeColor="text1"/>
          <w:sz w:val="28"/>
          <w:szCs w:val="28"/>
        </w:rPr>
        <w:t xml:space="preserve">2. Případné změny budou uvedeny v dodatcích Vnitřního řádu družiny Základní školy Lukov. </w:t>
      </w:r>
    </w:p>
    <w:p w:rsidR="00855733" w:rsidRPr="00FC16C4" w:rsidRDefault="00855733" w:rsidP="00855733">
      <w:pPr>
        <w:autoSpaceDE w:val="0"/>
        <w:autoSpaceDN w:val="0"/>
        <w:adjustRightInd w:val="0"/>
        <w:rPr>
          <w:rFonts w:cs="Calibri"/>
          <w:color w:val="000000" w:themeColor="text1"/>
        </w:rPr>
      </w:pPr>
    </w:p>
    <w:p w:rsidR="00855733" w:rsidRPr="001973CC" w:rsidRDefault="00855733" w:rsidP="00855733">
      <w:pPr>
        <w:autoSpaceDE w:val="0"/>
        <w:autoSpaceDN w:val="0"/>
        <w:adjustRightInd w:val="0"/>
        <w:jc w:val="center"/>
        <w:rPr>
          <w:b/>
          <w:bCs/>
          <w:color w:val="000000" w:themeColor="text1"/>
          <w:sz w:val="28"/>
          <w:szCs w:val="28"/>
        </w:rPr>
      </w:pPr>
      <w:r>
        <w:rPr>
          <w:b/>
          <w:bCs/>
          <w:color w:val="000000" w:themeColor="text1"/>
          <w:sz w:val="28"/>
          <w:szCs w:val="28"/>
        </w:rPr>
        <w:t>Článek 9</w:t>
      </w:r>
    </w:p>
    <w:p w:rsidR="004819D7" w:rsidRPr="00FC16C4" w:rsidRDefault="004819D7" w:rsidP="004819D7">
      <w:pPr>
        <w:autoSpaceDE w:val="0"/>
        <w:autoSpaceDN w:val="0"/>
        <w:adjustRightInd w:val="0"/>
        <w:jc w:val="center"/>
        <w:rPr>
          <w:color w:val="000000" w:themeColor="text1"/>
          <w:sz w:val="28"/>
          <w:szCs w:val="28"/>
          <w:u w:val="single"/>
        </w:rPr>
      </w:pPr>
      <w:r w:rsidRPr="00FC16C4">
        <w:rPr>
          <w:b/>
          <w:bCs/>
          <w:color w:val="000000" w:themeColor="text1"/>
          <w:sz w:val="28"/>
          <w:szCs w:val="28"/>
          <w:u w:val="single"/>
        </w:rPr>
        <w:t xml:space="preserve">Účinnost </w:t>
      </w:r>
    </w:p>
    <w:p w:rsidR="004819D7" w:rsidRPr="00FC16C4" w:rsidRDefault="004819D7" w:rsidP="004819D7">
      <w:pPr>
        <w:autoSpaceDE w:val="0"/>
        <w:autoSpaceDN w:val="0"/>
        <w:adjustRightInd w:val="0"/>
        <w:rPr>
          <w:rFonts w:cs="Calibri"/>
          <w:color w:val="000000" w:themeColor="text1"/>
        </w:rPr>
      </w:pPr>
    </w:p>
    <w:p w:rsidR="004819D7" w:rsidRPr="00FC16C4" w:rsidRDefault="004819D7" w:rsidP="004819D7">
      <w:pPr>
        <w:jc w:val="both"/>
        <w:rPr>
          <w:color w:val="000000" w:themeColor="text1"/>
          <w:sz w:val="28"/>
          <w:szCs w:val="28"/>
        </w:rPr>
      </w:pPr>
      <w:r w:rsidRPr="00FC16C4">
        <w:rPr>
          <w:color w:val="000000" w:themeColor="text1"/>
          <w:sz w:val="28"/>
          <w:szCs w:val="28"/>
        </w:rPr>
        <w:t>Vnitřní řád školní družiny nabývá účinnosti dnem 1. 9. 2019.</w:t>
      </w:r>
    </w:p>
    <w:p w:rsidR="004819D7" w:rsidRPr="00FC16C4" w:rsidRDefault="004819D7" w:rsidP="004819D7">
      <w:pPr>
        <w:jc w:val="both"/>
        <w:rPr>
          <w:color w:val="000000" w:themeColor="text1"/>
          <w:sz w:val="28"/>
          <w:szCs w:val="28"/>
        </w:rPr>
      </w:pPr>
    </w:p>
    <w:p w:rsidR="004819D7" w:rsidRPr="00FC16C4" w:rsidRDefault="004819D7" w:rsidP="004819D7">
      <w:pPr>
        <w:jc w:val="both"/>
        <w:rPr>
          <w:color w:val="000000" w:themeColor="text1"/>
          <w:sz w:val="28"/>
          <w:szCs w:val="28"/>
        </w:rPr>
      </w:pPr>
    </w:p>
    <w:p w:rsidR="004819D7" w:rsidRPr="00FC16C4" w:rsidRDefault="004819D7" w:rsidP="004819D7">
      <w:pPr>
        <w:jc w:val="both"/>
        <w:rPr>
          <w:color w:val="000000" w:themeColor="text1"/>
          <w:sz w:val="28"/>
          <w:szCs w:val="28"/>
        </w:rPr>
      </w:pPr>
    </w:p>
    <w:p w:rsidR="004819D7" w:rsidRDefault="004819D7" w:rsidP="004819D7">
      <w:pPr>
        <w:jc w:val="both"/>
        <w:rPr>
          <w:color w:val="000000" w:themeColor="text1"/>
          <w:sz w:val="28"/>
          <w:szCs w:val="28"/>
        </w:rPr>
      </w:pPr>
      <w:r w:rsidRPr="00FC16C4">
        <w:rPr>
          <w:color w:val="000000" w:themeColor="text1"/>
          <w:sz w:val="28"/>
          <w:szCs w:val="28"/>
        </w:rPr>
        <w:t>Schváleno pedagogickou radou dne 30. 8. 2019</w:t>
      </w:r>
    </w:p>
    <w:p w:rsidR="00410A3C" w:rsidRDefault="00410A3C" w:rsidP="004819D7">
      <w:pPr>
        <w:jc w:val="both"/>
        <w:rPr>
          <w:color w:val="000000" w:themeColor="text1"/>
          <w:sz w:val="28"/>
          <w:szCs w:val="28"/>
        </w:rPr>
      </w:pPr>
    </w:p>
    <w:p w:rsidR="00410A3C" w:rsidRPr="00FC16C4" w:rsidRDefault="00410A3C" w:rsidP="004819D7">
      <w:pPr>
        <w:jc w:val="both"/>
        <w:rPr>
          <w:color w:val="000000" w:themeColor="text1"/>
          <w:sz w:val="28"/>
          <w:szCs w:val="28"/>
        </w:rPr>
      </w:pPr>
      <w:r>
        <w:rPr>
          <w:color w:val="000000" w:themeColor="text1"/>
          <w:sz w:val="28"/>
          <w:szCs w:val="28"/>
        </w:rPr>
        <w:t>Schváleno školskou radou dne 6. 9. 2019</w:t>
      </w:r>
    </w:p>
    <w:p w:rsidR="004819D7" w:rsidRPr="00FC16C4" w:rsidRDefault="004819D7" w:rsidP="004819D7">
      <w:pPr>
        <w:jc w:val="both"/>
        <w:rPr>
          <w:color w:val="000000" w:themeColor="text1"/>
          <w:sz w:val="28"/>
          <w:szCs w:val="28"/>
        </w:rPr>
      </w:pPr>
    </w:p>
    <w:p w:rsidR="004819D7" w:rsidRPr="00FC16C4" w:rsidRDefault="004819D7" w:rsidP="004819D7">
      <w:pPr>
        <w:jc w:val="both"/>
        <w:rPr>
          <w:color w:val="000000" w:themeColor="text1"/>
          <w:sz w:val="28"/>
          <w:szCs w:val="28"/>
        </w:rPr>
      </w:pPr>
    </w:p>
    <w:p w:rsidR="00410A3C" w:rsidRPr="00FC16C4" w:rsidRDefault="004819D7" w:rsidP="004819D7">
      <w:pPr>
        <w:jc w:val="both"/>
        <w:rPr>
          <w:color w:val="000000" w:themeColor="text1"/>
          <w:sz w:val="28"/>
          <w:szCs w:val="28"/>
        </w:rPr>
      </w:pPr>
      <w:r w:rsidRPr="00FC16C4">
        <w:rPr>
          <w:color w:val="000000" w:themeColor="text1"/>
          <w:sz w:val="28"/>
          <w:szCs w:val="28"/>
        </w:rPr>
        <w:t>___________________________                       ____________________________</w:t>
      </w:r>
    </w:p>
    <w:p w:rsidR="004819D7" w:rsidRDefault="004819D7" w:rsidP="004819D7">
      <w:pPr>
        <w:jc w:val="both"/>
        <w:rPr>
          <w:color w:val="000000" w:themeColor="text1"/>
          <w:sz w:val="28"/>
          <w:szCs w:val="28"/>
        </w:rPr>
      </w:pPr>
      <w:r w:rsidRPr="00FC16C4">
        <w:rPr>
          <w:color w:val="000000" w:themeColor="text1"/>
          <w:sz w:val="28"/>
          <w:szCs w:val="28"/>
        </w:rPr>
        <w:t xml:space="preserve">              vychovatel ŠD                                                    ředitel školy</w:t>
      </w:r>
    </w:p>
    <w:p w:rsidR="00410A3C" w:rsidRDefault="00410A3C" w:rsidP="004819D7">
      <w:pPr>
        <w:jc w:val="both"/>
        <w:rPr>
          <w:color w:val="000000" w:themeColor="text1"/>
          <w:sz w:val="28"/>
          <w:szCs w:val="28"/>
        </w:rPr>
      </w:pPr>
    </w:p>
    <w:p w:rsidR="00410A3C" w:rsidRDefault="00410A3C" w:rsidP="004819D7">
      <w:pPr>
        <w:jc w:val="both"/>
        <w:rPr>
          <w:color w:val="000000" w:themeColor="text1"/>
          <w:sz w:val="28"/>
          <w:szCs w:val="28"/>
        </w:rPr>
      </w:pPr>
    </w:p>
    <w:p w:rsidR="00410A3C" w:rsidRDefault="00410A3C" w:rsidP="004819D7">
      <w:pPr>
        <w:jc w:val="both"/>
        <w:rPr>
          <w:color w:val="000000" w:themeColor="text1"/>
          <w:sz w:val="28"/>
          <w:szCs w:val="28"/>
        </w:rPr>
      </w:pPr>
      <w:r>
        <w:rPr>
          <w:color w:val="000000" w:themeColor="text1"/>
          <w:sz w:val="28"/>
          <w:szCs w:val="28"/>
        </w:rPr>
        <w:t>___________________________</w:t>
      </w:r>
    </w:p>
    <w:p w:rsidR="00410A3C" w:rsidRPr="00FC16C4" w:rsidRDefault="00410A3C" w:rsidP="004819D7">
      <w:pPr>
        <w:jc w:val="both"/>
        <w:rPr>
          <w:color w:val="000000" w:themeColor="text1"/>
          <w:sz w:val="28"/>
          <w:szCs w:val="28"/>
        </w:rPr>
      </w:pPr>
      <w:r>
        <w:rPr>
          <w:color w:val="000000" w:themeColor="text1"/>
          <w:sz w:val="28"/>
          <w:szCs w:val="28"/>
        </w:rPr>
        <w:t xml:space="preserve">        předseda školské rady</w:t>
      </w:r>
    </w:p>
    <w:p w:rsidR="006F629F" w:rsidRDefault="006F629F" w:rsidP="006F629F">
      <w:pPr>
        <w:rPr>
          <w:sz w:val="28"/>
          <w:szCs w:val="28"/>
        </w:rPr>
      </w:pPr>
      <w:r>
        <w:rPr>
          <w:sz w:val="28"/>
          <w:szCs w:val="28"/>
        </w:rPr>
        <w:lastRenderedPageBreak/>
        <w:t xml:space="preserve">Stvrzuji svým podpisem, že jsem se seznámil/a se Školním vzdělávacím programem </w:t>
      </w:r>
      <w:proofErr w:type="gramStart"/>
      <w:r>
        <w:rPr>
          <w:sz w:val="28"/>
          <w:szCs w:val="28"/>
        </w:rPr>
        <w:t>ŠD  „</w:t>
      </w:r>
      <w:proofErr w:type="gramEnd"/>
      <w:r>
        <w:rPr>
          <w:sz w:val="28"/>
          <w:szCs w:val="28"/>
        </w:rPr>
        <w:t xml:space="preserve">Kouzelná pastelka“  včetně jeho </w:t>
      </w:r>
      <w:r w:rsidR="00855733">
        <w:rPr>
          <w:sz w:val="28"/>
          <w:szCs w:val="28"/>
        </w:rPr>
        <w:t>příloh</w:t>
      </w:r>
      <w:r>
        <w:rPr>
          <w:sz w:val="28"/>
          <w:szCs w:val="28"/>
        </w:rPr>
        <w:t>:</w:t>
      </w:r>
    </w:p>
    <w:p w:rsidR="006F629F" w:rsidRDefault="006F629F" w:rsidP="006F629F">
      <w:pPr>
        <w:rPr>
          <w:sz w:val="28"/>
          <w:szCs w:val="28"/>
        </w:rPr>
      </w:pPr>
    </w:p>
    <w:tbl>
      <w:tblPr>
        <w:tblStyle w:val="Mkatabulky"/>
        <w:tblW w:w="0" w:type="auto"/>
        <w:tblLook w:val="04A0" w:firstRow="1" w:lastRow="0" w:firstColumn="1" w:lastColumn="0" w:noHBand="0" w:noVBand="1"/>
      </w:tblPr>
      <w:tblGrid>
        <w:gridCol w:w="1973"/>
        <w:gridCol w:w="3798"/>
        <w:gridCol w:w="3799"/>
      </w:tblGrid>
      <w:tr w:rsidR="006F629F" w:rsidTr="006F629F">
        <w:tc>
          <w:tcPr>
            <w:tcW w:w="1973" w:type="dxa"/>
          </w:tcPr>
          <w:p w:rsidR="006F629F" w:rsidRPr="004A07D5" w:rsidRDefault="006F629F" w:rsidP="008450C3">
            <w:pPr>
              <w:jc w:val="center"/>
              <w:rPr>
                <w:sz w:val="32"/>
                <w:szCs w:val="32"/>
              </w:rPr>
            </w:pPr>
            <w:r>
              <w:rPr>
                <w:sz w:val="32"/>
                <w:szCs w:val="32"/>
              </w:rPr>
              <w:t>datum</w:t>
            </w:r>
          </w:p>
        </w:tc>
        <w:tc>
          <w:tcPr>
            <w:tcW w:w="3798" w:type="dxa"/>
          </w:tcPr>
          <w:p w:rsidR="006F629F" w:rsidRPr="004A07D5" w:rsidRDefault="006F629F" w:rsidP="008450C3">
            <w:pPr>
              <w:jc w:val="center"/>
              <w:rPr>
                <w:sz w:val="32"/>
                <w:szCs w:val="32"/>
              </w:rPr>
            </w:pPr>
            <w:r>
              <w:rPr>
                <w:sz w:val="32"/>
                <w:szCs w:val="32"/>
              </w:rPr>
              <w:t>jméno a příjmení</w:t>
            </w:r>
          </w:p>
        </w:tc>
        <w:tc>
          <w:tcPr>
            <w:tcW w:w="3799" w:type="dxa"/>
          </w:tcPr>
          <w:p w:rsidR="006F629F" w:rsidRPr="004A07D5" w:rsidRDefault="006F629F" w:rsidP="008450C3">
            <w:pPr>
              <w:jc w:val="center"/>
              <w:rPr>
                <w:sz w:val="32"/>
                <w:szCs w:val="32"/>
              </w:rPr>
            </w:pPr>
            <w:r>
              <w:rPr>
                <w:sz w:val="32"/>
                <w:szCs w:val="32"/>
              </w:rPr>
              <w:t>podpis</w:t>
            </w: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r w:rsidR="006F629F" w:rsidTr="006F629F">
        <w:tc>
          <w:tcPr>
            <w:tcW w:w="1973" w:type="dxa"/>
          </w:tcPr>
          <w:p w:rsidR="006F629F" w:rsidRPr="004A07D5" w:rsidRDefault="006F629F" w:rsidP="008450C3">
            <w:pPr>
              <w:rPr>
                <w:sz w:val="36"/>
                <w:szCs w:val="36"/>
              </w:rPr>
            </w:pPr>
          </w:p>
        </w:tc>
        <w:tc>
          <w:tcPr>
            <w:tcW w:w="3798" w:type="dxa"/>
          </w:tcPr>
          <w:p w:rsidR="006F629F" w:rsidRPr="004A07D5" w:rsidRDefault="006F629F" w:rsidP="008450C3">
            <w:pPr>
              <w:rPr>
                <w:sz w:val="36"/>
                <w:szCs w:val="36"/>
              </w:rPr>
            </w:pPr>
          </w:p>
        </w:tc>
        <w:tc>
          <w:tcPr>
            <w:tcW w:w="3799" w:type="dxa"/>
          </w:tcPr>
          <w:p w:rsidR="006F629F" w:rsidRPr="004A07D5" w:rsidRDefault="006F629F" w:rsidP="008450C3">
            <w:pPr>
              <w:rPr>
                <w:sz w:val="36"/>
                <w:szCs w:val="36"/>
              </w:rPr>
            </w:pPr>
          </w:p>
        </w:tc>
      </w:tr>
    </w:tbl>
    <w:p w:rsidR="006F629F" w:rsidRPr="0057765D" w:rsidRDefault="006F629F" w:rsidP="00E4750D">
      <w:pPr>
        <w:jc w:val="both"/>
        <w:rPr>
          <w:sz w:val="28"/>
          <w:szCs w:val="28"/>
        </w:rPr>
      </w:pPr>
    </w:p>
    <w:sectPr w:rsidR="006F629F" w:rsidRPr="0057765D" w:rsidSect="009274CC">
      <w:footerReference w:type="default" r:id="rId11"/>
      <w:pgSz w:w="11906" w:h="16838" w:code="9"/>
      <w:pgMar w:top="1134" w:right="1134" w:bottom="1134" w:left="1418" w:header="709"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C7" w:rsidRDefault="007C4EC7">
      <w:r>
        <w:separator/>
      </w:r>
    </w:p>
  </w:endnote>
  <w:endnote w:type="continuationSeparator" w:id="0">
    <w:p w:rsidR="007C4EC7" w:rsidRDefault="007C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0896"/>
      <w:docPartObj>
        <w:docPartGallery w:val="Page Numbers (Bottom of Page)"/>
        <w:docPartUnique/>
      </w:docPartObj>
    </w:sdtPr>
    <w:sdtEndPr/>
    <w:sdtContent>
      <w:p w:rsidR="00410A3C" w:rsidRDefault="007C4EC7">
        <w:pPr>
          <w:pStyle w:val="Zpat"/>
          <w:jc w:val="right"/>
        </w:pPr>
        <w:r>
          <w:fldChar w:fldCharType="begin"/>
        </w:r>
        <w:r>
          <w:instrText xml:space="preserve"> PAGE   \* MERGEFORMAT </w:instrText>
        </w:r>
        <w:r>
          <w:fldChar w:fldCharType="separate"/>
        </w:r>
        <w:r w:rsidR="006F629F">
          <w:rPr>
            <w:noProof/>
          </w:rPr>
          <w:t>33</w:t>
        </w:r>
        <w:r>
          <w:rPr>
            <w:noProof/>
          </w:rPr>
          <w:fldChar w:fldCharType="end"/>
        </w:r>
      </w:p>
    </w:sdtContent>
  </w:sdt>
  <w:p w:rsidR="00410A3C" w:rsidRDefault="00410A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C7" w:rsidRDefault="007C4EC7">
      <w:r>
        <w:separator/>
      </w:r>
    </w:p>
  </w:footnote>
  <w:footnote w:type="continuationSeparator" w:id="0">
    <w:p w:rsidR="007C4EC7" w:rsidRDefault="007C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9CC"/>
    <w:multiLevelType w:val="hybridMultilevel"/>
    <w:tmpl w:val="D45EB4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14B4E61"/>
    <w:multiLevelType w:val="multilevel"/>
    <w:tmpl w:val="C52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A6DBF"/>
    <w:multiLevelType w:val="hybridMultilevel"/>
    <w:tmpl w:val="12664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1CB76E7"/>
    <w:multiLevelType w:val="hybridMultilevel"/>
    <w:tmpl w:val="C14649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37B395F"/>
    <w:multiLevelType w:val="hybridMultilevel"/>
    <w:tmpl w:val="BCF8E7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C56813"/>
    <w:multiLevelType w:val="hybridMultilevel"/>
    <w:tmpl w:val="C11037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FEE47BC"/>
    <w:multiLevelType w:val="hybridMultilevel"/>
    <w:tmpl w:val="6736E1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DD26A0"/>
    <w:multiLevelType w:val="hybridMultilevel"/>
    <w:tmpl w:val="DEE47D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2BC5A45"/>
    <w:multiLevelType w:val="hybridMultilevel"/>
    <w:tmpl w:val="BCDAA5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E351C1C"/>
    <w:multiLevelType w:val="hybridMultilevel"/>
    <w:tmpl w:val="3BEAE4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EE26F5F"/>
    <w:multiLevelType w:val="hybridMultilevel"/>
    <w:tmpl w:val="B0D45B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1364B81"/>
    <w:multiLevelType w:val="hybridMultilevel"/>
    <w:tmpl w:val="CCDCA3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3313EC6"/>
    <w:multiLevelType w:val="hybridMultilevel"/>
    <w:tmpl w:val="29203EC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3651C66"/>
    <w:multiLevelType w:val="multilevel"/>
    <w:tmpl w:val="A12A5D06"/>
    <w:lvl w:ilvl="0">
      <w:start w:val="1"/>
      <w:numFmt w:val="bullet"/>
      <w:lvlText w:val=""/>
      <w:lvlJc w:val="left"/>
      <w:pPr>
        <w:tabs>
          <w:tab w:val="num" w:pos="360"/>
        </w:tabs>
        <w:ind w:left="360" w:hanging="360"/>
      </w:pPr>
      <w:rPr>
        <w:rFonts w:ascii="Symbol" w:hAnsi="Symbol" w:hint="default"/>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4BA2A0F"/>
    <w:multiLevelType w:val="hybridMultilevel"/>
    <w:tmpl w:val="6A826B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D1A730B"/>
    <w:multiLevelType w:val="hybridMultilevel"/>
    <w:tmpl w:val="73D4FD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D217551"/>
    <w:multiLevelType w:val="hybridMultilevel"/>
    <w:tmpl w:val="D2AEE8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0420506"/>
    <w:multiLevelType w:val="hybridMultilevel"/>
    <w:tmpl w:val="BEAAF4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23B5139"/>
    <w:multiLevelType w:val="hybridMultilevel"/>
    <w:tmpl w:val="69D482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3BE4390"/>
    <w:multiLevelType w:val="hybridMultilevel"/>
    <w:tmpl w:val="53DECD8E"/>
    <w:lvl w:ilvl="0" w:tplc="04FA557C">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7237535"/>
    <w:multiLevelType w:val="hybridMultilevel"/>
    <w:tmpl w:val="2736B9A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9C15B4A"/>
    <w:multiLevelType w:val="hybridMultilevel"/>
    <w:tmpl w:val="CE6A5A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A824AEC"/>
    <w:multiLevelType w:val="hybridMultilevel"/>
    <w:tmpl w:val="2778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DB7FE1"/>
    <w:multiLevelType w:val="hybridMultilevel"/>
    <w:tmpl w:val="B6EAB3F4"/>
    <w:lvl w:ilvl="0" w:tplc="5770EE4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2C656CD"/>
    <w:multiLevelType w:val="hybridMultilevel"/>
    <w:tmpl w:val="966878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54408E9"/>
    <w:multiLevelType w:val="hybridMultilevel"/>
    <w:tmpl w:val="02A020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94D593D"/>
    <w:multiLevelType w:val="multilevel"/>
    <w:tmpl w:val="299E0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8"/>
        <w:szCs w:val="28"/>
      </w:rPr>
    </w:lvl>
    <w:lvl w:ilvl="2">
      <w:start w:val="4"/>
      <w:numFmt w:val="bullet"/>
      <w:lvlText w:val="-"/>
      <w:lvlJc w:val="left"/>
      <w:pPr>
        <w:ind w:left="360" w:hanging="360"/>
      </w:pPr>
      <w:rPr>
        <w:rFonts w:ascii="Open Sans" w:eastAsia="Times New Roman" w:hAnsi="Open San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34D11"/>
    <w:multiLevelType w:val="hybridMultilevel"/>
    <w:tmpl w:val="A8C87194"/>
    <w:lvl w:ilvl="0" w:tplc="04FA557C">
      <w:start w:val="3"/>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4DEF005F"/>
    <w:multiLevelType w:val="hybridMultilevel"/>
    <w:tmpl w:val="3078D8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1D358D9"/>
    <w:multiLevelType w:val="hybridMultilevel"/>
    <w:tmpl w:val="441C39AA"/>
    <w:lvl w:ilvl="0" w:tplc="80D6178E">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58A6149C"/>
    <w:multiLevelType w:val="hybridMultilevel"/>
    <w:tmpl w:val="C2E080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97D633F"/>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2" w15:restartNumberingAfterBreak="0">
    <w:nsid w:val="5B3247AE"/>
    <w:multiLevelType w:val="hybridMultilevel"/>
    <w:tmpl w:val="53AA09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B384DC2"/>
    <w:multiLevelType w:val="hybridMultilevel"/>
    <w:tmpl w:val="23B2D72C"/>
    <w:lvl w:ilvl="0" w:tplc="4516C0BE">
      <w:start w:val="1"/>
      <w:numFmt w:val="bullet"/>
      <w:lvlText w:val=""/>
      <w:lvlJc w:val="left"/>
      <w:pPr>
        <w:ind w:left="360" w:hanging="360"/>
      </w:pPr>
      <w:rPr>
        <w:rFonts w:ascii="Symbol" w:hAnsi="Symbol" w:hint="default"/>
        <w:sz w:val="28"/>
        <w:szCs w:val="28"/>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5E2926ED"/>
    <w:multiLevelType w:val="hybridMultilevel"/>
    <w:tmpl w:val="095A05FA"/>
    <w:lvl w:ilvl="0" w:tplc="04FA557C">
      <w:start w:val="3"/>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E2E44A9"/>
    <w:multiLevelType w:val="hybridMultilevel"/>
    <w:tmpl w:val="8FCC0C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0AD1C0F"/>
    <w:multiLevelType w:val="hybridMultilevel"/>
    <w:tmpl w:val="5FB61ECE"/>
    <w:lvl w:ilvl="0" w:tplc="04FA557C">
      <w:start w:val="3"/>
      <w:numFmt w:val="bullet"/>
      <w:lvlText w:val="-"/>
      <w:lvlJc w:val="left"/>
      <w:pPr>
        <w:ind w:left="1440" w:hanging="360"/>
      </w:pPr>
      <w:rPr>
        <w:rFonts w:ascii="Tahoma" w:eastAsia="Times New Roman" w:hAnsi="Tahoma" w:cs="Tahoma"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1D02209"/>
    <w:multiLevelType w:val="multilevel"/>
    <w:tmpl w:val="A7C01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C8297E"/>
    <w:multiLevelType w:val="hybridMultilevel"/>
    <w:tmpl w:val="03CE60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8FB37E4"/>
    <w:multiLevelType w:val="hybridMultilevel"/>
    <w:tmpl w:val="B0702E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913593E"/>
    <w:multiLevelType w:val="multilevel"/>
    <w:tmpl w:val="86C23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82B0B"/>
    <w:multiLevelType w:val="hybridMultilevel"/>
    <w:tmpl w:val="B9825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B0E4759"/>
    <w:multiLevelType w:val="hybridMultilevel"/>
    <w:tmpl w:val="EDFED024"/>
    <w:lvl w:ilvl="0" w:tplc="794E2F0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F706608"/>
    <w:multiLevelType w:val="hybridMultilevel"/>
    <w:tmpl w:val="F5207E4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1133CDF"/>
    <w:multiLevelType w:val="hybridMultilevel"/>
    <w:tmpl w:val="F31AF562"/>
    <w:lvl w:ilvl="0" w:tplc="499426C4">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2835160"/>
    <w:multiLevelType w:val="hybridMultilevel"/>
    <w:tmpl w:val="CA70B5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7CA4BB0"/>
    <w:multiLevelType w:val="hybridMultilevel"/>
    <w:tmpl w:val="BA549D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9B20388"/>
    <w:multiLevelType w:val="hybridMultilevel"/>
    <w:tmpl w:val="4B6608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7AC77393"/>
    <w:multiLevelType w:val="hybridMultilevel"/>
    <w:tmpl w:val="61C2C8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1"/>
  </w:num>
  <w:num w:numId="2">
    <w:abstractNumId w:val="1"/>
  </w:num>
  <w:num w:numId="3">
    <w:abstractNumId w:val="23"/>
  </w:num>
  <w:num w:numId="4">
    <w:abstractNumId w:val="20"/>
  </w:num>
  <w:num w:numId="5">
    <w:abstractNumId w:val="40"/>
  </w:num>
  <w:num w:numId="6">
    <w:abstractNumId w:val="10"/>
  </w:num>
  <w:num w:numId="7">
    <w:abstractNumId w:val="37"/>
  </w:num>
  <w:num w:numId="8">
    <w:abstractNumId w:val="18"/>
  </w:num>
  <w:num w:numId="9">
    <w:abstractNumId w:val="26"/>
  </w:num>
  <w:num w:numId="10">
    <w:abstractNumId w:val="33"/>
  </w:num>
  <w:num w:numId="11">
    <w:abstractNumId w:val="29"/>
  </w:num>
  <w:num w:numId="12">
    <w:abstractNumId w:val="4"/>
  </w:num>
  <w:num w:numId="13">
    <w:abstractNumId w:val="13"/>
  </w:num>
  <w:num w:numId="14">
    <w:abstractNumId w:val="25"/>
  </w:num>
  <w:num w:numId="15">
    <w:abstractNumId w:val="24"/>
  </w:num>
  <w:num w:numId="16">
    <w:abstractNumId w:val="28"/>
  </w:num>
  <w:num w:numId="17">
    <w:abstractNumId w:val="11"/>
  </w:num>
  <w:num w:numId="18">
    <w:abstractNumId w:val="9"/>
  </w:num>
  <w:num w:numId="19">
    <w:abstractNumId w:val="44"/>
  </w:num>
  <w:num w:numId="20">
    <w:abstractNumId w:val="0"/>
  </w:num>
  <w:num w:numId="21">
    <w:abstractNumId w:val="21"/>
  </w:num>
  <w:num w:numId="22">
    <w:abstractNumId w:val="32"/>
  </w:num>
  <w:num w:numId="23">
    <w:abstractNumId w:val="39"/>
  </w:num>
  <w:num w:numId="24">
    <w:abstractNumId w:val="17"/>
  </w:num>
  <w:num w:numId="25">
    <w:abstractNumId w:val="8"/>
  </w:num>
  <w:num w:numId="26">
    <w:abstractNumId w:val="46"/>
  </w:num>
  <w:num w:numId="27">
    <w:abstractNumId w:val="3"/>
  </w:num>
  <w:num w:numId="28">
    <w:abstractNumId w:val="43"/>
  </w:num>
  <w:num w:numId="29">
    <w:abstractNumId w:val="30"/>
  </w:num>
  <w:num w:numId="30">
    <w:abstractNumId w:val="12"/>
  </w:num>
  <w:num w:numId="31">
    <w:abstractNumId w:val="35"/>
  </w:num>
  <w:num w:numId="32">
    <w:abstractNumId w:val="6"/>
  </w:num>
  <w:num w:numId="33">
    <w:abstractNumId w:val="38"/>
  </w:num>
  <w:num w:numId="34">
    <w:abstractNumId w:val="7"/>
  </w:num>
  <w:num w:numId="35">
    <w:abstractNumId w:val="15"/>
  </w:num>
  <w:num w:numId="36">
    <w:abstractNumId w:val="16"/>
  </w:num>
  <w:num w:numId="37">
    <w:abstractNumId w:val="48"/>
  </w:num>
  <w:num w:numId="38">
    <w:abstractNumId w:val="42"/>
  </w:num>
  <w:num w:numId="39">
    <w:abstractNumId w:val="45"/>
  </w:num>
  <w:num w:numId="40">
    <w:abstractNumId w:val="2"/>
  </w:num>
  <w:num w:numId="41">
    <w:abstractNumId w:val="14"/>
  </w:num>
  <w:num w:numId="42">
    <w:abstractNumId w:val="22"/>
  </w:num>
  <w:num w:numId="43">
    <w:abstractNumId w:val="41"/>
  </w:num>
  <w:num w:numId="44">
    <w:abstractNumId w:val="34"/>
  </w:num>
  <w:num w:numId="45">
    <w:abstractNumId w:val="19"/>
  </w:num>
  <w:num w:numId="46">
    <w:abstractNumId w:val="27"/>
  </w:num>
  <w:num w:numId="47">
    <w:abstractNumId w:val="36"/>
  </w:num>
  <w:num w:numId="48">
    <w:abstractNumId w:val="47"/>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B2E"/>
    <w:rsid w:val="000139AA"/>
    <w:rsid w:val="00015EC4"/>
    <w:rsid w:val="00024998"/>
    <w:rsid w:val="00030EF6"/>
    <w:rsid w:val="00060983"/>
    <w:rsid w:val="000620B7"/>
    <w:rsid w:val="0006706D"/>
    <w:rsid w:val="00077215"/>
    <w:rsid w:val="00082E2D"/>
    <w:rsid w:val="00085600"/>
    <w:rsid w:val="0009213A"/>
    <w:rsid w:val="000B0D68"/>
    <w:rsid w:val="000B1FE7"/>
    <w:rsid w:val="000B2FE2"/>
    <w:rsid w:val="000C2D60"/>
    <w:rsid w:val="000D3932"/>
    <w:rsid w:val="000F206D"/>
    <w:rsid w:val="00106A33"/>
    <w:rsid w:val="00115B36"/>
    <w:rsid w:val="001206C3"/>
    <w:rsid w:val="00123124"/>
    <w:rsid w:val="0013441E"/>
    <w:rsid w:val="00144EA6"/>
    <w:rsid w:val="0015253E"/>
    <w:rsid w:val="0018758C"/>
    <w:rsid w:val="00193A64"/>
    <w:rsid w:val="001D5AE5"/>
    <w:rsid w:val="00203BA0"/>
    <w:rsid w:val="00216B5D"/>
    <w:rsid w:val="00252B17"/>
    <w:rsid w:val="00266936"/>
    <w:rsid w:val="0028797D"/>
    <w:rsid w:val="002C196F"/>
    <w:rsid w:val="002C6A1B"/>
    <w:rsid w:val="002E6D7D"/>
    <w:rsid w:val="003009AA"/>
    <w:rsid w:val="00302460"/>
    <w:rsid w:val="003554D6"/>
    <w:rsid w:val="00356FF9"/>
    <w:rsid w:val="003720B8"/>
    <w:rsid w:val="00376575"/>
    <w:rsid w:val="00377417"/>
    <w:rsid w:val="00395607"/>
    <w:rsid w:val="003A19AF"/>
    <w:rsid w:val="003E23EC"/>
    <w:rsid w:val="003F1A15"/>
    <w:rsid w:val="003F579B"/>
    <w:rsid w:val="00410A3C"/>
    <w:rsid w:val="00411153"/>
    <w:rsid w:val="00431CFC"/>
    <w:rsid w:val="00444421"/>
    <w:rsid w:val="004613F3"/>
    <w:rsid w:val="004819D7"/>
    <w:rsid w:val="00487165"/>
    <w:rsid w:val="00497451"/>
    <w:rsid w:val="004B3C7F"/>
    <w:rsid w:val="004B62B4"/>
    <w:rsid w:val="004C01D5"/>
    <w:rsid w:val="004C2DC7"/>
    <w:rsid w:val="004E5997"/>
    <w:rsid w:val="004F2E50"/>
    <w:rsid w:val="00515A3E"/>
    <w:rsid w:val="005735E2"/>
    <w:rsid w:val="00573FF9"/>
    <w:rsid w:val="0057765D"/>
    <w:rsid w:val="005A70B5"/>
    <w:rsid w:val="005D0BCC"/>
    <w:rsid w:val="00632314"/>
    <w:rsid w:val="00632D49"/>
    <w:rsid w:val="00662427"/>
    <w:rsid w:val="00665D74"/>
    <w:rsid w:val="0068785F"/>
    <w:rsid w:val="006B08D4"/>
    <w:rsid w:val="006D14AC"/>
    <w:rsid w:val="006D5BF5"/>
    <w:rsid w:val="006E6938"/>
    <w:rsid w:val="006F365D"/>
    <w:rsid w:val="006F629F"/>
    <w:rsid w:val="00780592"/>
    <w:rsid w:val="00782657"/>
    <w:rsid w:val="00782711"/>
    <w:rsid w:val="00783503"/>
    <w:rsid w:val="007906C8"/>
    <w:rsid w:val="007C4EC7"/>
    <w:rsid w:val="007D10C2"/>
    <w:rsid w:val="007D7C32"/>
    <w:rsid w:val="007E33F3"/>
    <w:rsid w:val="007E7C39"/>
    <w:rsid w:val="007F4991"/>
    <w:rsid w:val="00812210"/>
    <w:rsid w:val="00814625"/>
    <w:rsid w:val="008350A6"/>
    <w:rsid w:val="00844ECA"/>
    <w:rsid w:val="00855733"/>
    <w:rsid w:val="00864EE2"/>
    <w:rsid w:val="0087313D"/>
    <w:rsid w:val="00876FBA"/>
    <w:rsid w:val="00885E1A"/>
    <w:rsid w:val="008900B2"/>
    <w:rsid w:val="00897AC4"/>
    <w:rsid w:val="008A2591"/>
    <w:rsid w:val="008A2E1C"/>
    <w:rsid w:val="008A6066"/>
    <w:rsid w:val="008B5B2E"/>
    <w:rsid w:val="008C1093"/>
    <w:rsid w:val="008C28F7"/>
    <w:rsid w:val="008E5521"/>
    <w:rsid w:val="008F00E3"/>
    <w:rsid w:val="0091158D"/>
    <w:rsid w:val="009274CC"/>
    <w:rsid w:val="00927CB0"/>
    <w:rsid w:val="00956E82"/>
    <w:rsid w:val="0097164E"/>
    <w:rsid w:val="00975DB3"/>
    <w:rsid w:val="009847BB"/>
    <w:rsid w:val="0099038D"/>
    <w:rsid w:val="009D69BF"/>
    <w:rsid w:val="00A11948"/>
    <w:rsid w:val="00A1273A"/>
    <w:rsid w:val="00A261AB"/>
    <w:rsid w:val="00A37724"/>
    <w:rsid w:val="00A5063C"/>
    <w:rsid w:val="00A62D1A"/>
    <w:rsid w:val="00A656A4"/>
    <w:rsid w:val="00A70B32"/>
    <w:rsid w:val="00A86610"/>
    <w:rsid w:val="00A9164B"/>
    <w:rsid w:val="00A96EF1"/>
    <w:rsid w:val="00AB3DBE"/>
    <w:rsid w:val="00AC7044"/>
    <w:rsid w:val="00AD2C92"/>
    <w:rsid w:val="00AE5244"/>
    <w:rsid w:val="00AF3FF7"/>
    <w:rsid w:val="00AF6644"/>
    <w:rsid w:val="00B11F1B"/>
    <w:rsid w:val="00B153EE"/>
    <w:rsid w:val="00B21DB5"/>
    <w:rsid w:val="00B33D15"/>
    <w:rsid w:val="00B371EA"/>
    <w:rsid w:val="00B401AF"/>
    <w:rsid w:val="00B476B8"/>
    <w:rsid w:val="00B607D1"/>
    <w:rsid w:val="00B64F2D"/>
    <w:rsid w:val="00B65EEC"/>
    <w:rsid w:val="00B75B25"/>
    <w:rsid w:val="00BA342B"/>
    <w:rsid w:val="00BE52F3"/>
    <w:rsid w:val="00BF14DB"/>
    <w:rsid w:val="00BF1D64"/>
    <w:rsid w:val="00BF5FA8"/>
    <w:rsid w:val="00BF691E"/>
    <w:rsid w:val="00C24AEF"/>
    <w:rsid w:val="00C41C46"/>
    <w:rsid w:val="00C43DEE"/>
    <w:rsid w:val="00C468EB"/>
    <w:rsid w:val="00C47D76"/>
    <w:rsid w:val="00C56FCA"/>
    <w:rsid w:val="00C757DE"/>
    <w:rsid w:val="00C8479C"/>
    <w:rsid w:val="00C91AC3"/>
    <w:rsid w:val="00C93586"/>
    <w:rsid w:val="00C94C7F"/>
    <w:rsid w:val="00CA0F63"/>
    <w:rsid w:val="00CB081B"/>
    <w:rsid w:val="00CC56FE"/>
    <w:rsid w:val="00CD1909"/>
    <w:rsid w:val="00CE40E9"/>
    <w:rsid w:val="00CF07B9"/>
    <w:rsid w:val="00D36180"/>
    <w:rsid w:val="00D51D8B"/>
    <w:rsid w:val="00D623EE"/>
    <w:rsid w:val="00D66886"/>
    <w:rsid w:val="00DD29EE"/>
    <w:rsid w:val="00DE5721"/>
    <w:rsid w:val="00E07F40"/>
    <w:rsid w:val="00E1087E"/>
    <w:rsid w:val="00E2645E"/>
    <w:rsid w:val="00E32D5E"/>
    <w:rsid w:val="00E377A7"/>
    <w:rsid w:val="00E4750D"/>
    <w:rsid w:val="00E5167F"/>
    <w:rsid w:val="00E57883"/>
    <w:rsid w:val="00E667B3"/>
    <w:rsid w:val="00E711EB"/>
    <w:rsid w:val="00E712EB"/>
    <w:rsid w:val="00E73BDA"/>
    <w:rsid w:val="00E860DC"/>
    <w:rsid w:val="00EC6A8F"/>
    <w:rsid w:val="00ED593F"/>
    <w:rsid w:val="00F17D0E"/>
    <w:rsid w:val="00F202DD"/>
    <w:rsid w:val="00F2625B"/>
    <w:rsid w:val="00F76D9F"/>
    <w:rsid w:val="00F97D55"/>
    <w:rsid w:val="00FB3ADA"/>
    <w:rsid w:val="00FC11D3"/>
    <w:rsid w:val="00FE6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FD56B2B"/>
  <w15:docId w15:val="{E56041A0-07AA-4B65-AC59-D9D94C44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17D0E"/>
    <w:rPr>
      <w:sz w:val="24"/>
      <w:szCs w:val="24"/>
    </w:rPr>
  </w:style>
  <w:style w:type="paragraph" w:styleId="Nadpis1">
    <w:name w:val="heading 1"/>
    <w:basedOn w:val="Normln"/>
    <w:next w:val="Normln"/>
    <w:link w:val="Nadpis1Char"/>
    <w:qFormat/>
    <w:rsid w:val="008B5B2E"/>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rsid w:val="00106A3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06A3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106A33"/>
    <w:pPr>
      <w:keepNext/>
      <w:numPr>
        <w:ilvl w:val="3"/>
        <w:numId w:val="1"/>
      </w:numPr>
      <w:spacing w:before="240" w:after="60"/>
      <w:outlineLvl w:val="3"/>
    </w:pPr>
    <w:rPr>
      <w:b/>
      <w:bCs/>
      <w:sz w:val="28"/>
      <w:szCs w:val="28"/>
    </w:rPr>
  </w:style>
  <w:style w:type="paragraph" w:styleId="Nadpis5">
    <w:name w:val="heading 5"/>
    <w:basedOn w:val="Normln"/>
    <w:next w:val="Normln"/>
    <w:qFormat/>
    <w:rsid w:val="00106A33"/>
    <w:pPr>
      <w:numPr>
        <w:ilvl w:val="4"/>
        <w:numId w:val="1"/>
      </w:numPr>
      <w:spacing w:before="240" w:after="60"/>
      <w:outlineLvl w:val="4"/>
    </w:pPr>
    <w:rPr>
      <w:b/>
      <w:bCs/>
      <w:i/>
      <w:iCs/>
      <w:sz w:val="26"/>
      <w:szCs w:val="26"/>
    </w:rPr>
  </w:style>
  <w:style w:type="paragraph" w:styleId="Nadpis6">
    <w:name w:val="heading 6"/>
    <w:basedOn w:val="Normln"/>
    <w:next w:val="Normln"/>
    <w:qFormat/>
    <w:rsid w:val="00106A33"/>
    <w:pPr>
      <w:numPr>
        <w:ilvl w:val="5"/>
        <w:numId w:val="1"/>
      </w:numPr>
      <w:spacing w:before="240" w:after="60"/>
      <w:outlineLvl w:val="5"/>
    </w:pPr>
    <w:rPr>
      <w:b/>
      <w:bCs/>
      <w:sz w:val="22"/>
      <w:szCs w:val="22"/>
    </w:rPr>
  </w:style>
  <w:style w:type="paragraph" w:styleId="Nadpis7">
    <w:name w:val="heading 7"/>
    <w:basedOn w:val="Normln"/>
    <w:next w:val="Normln"/>
    <w:qFormat/>
    <w:rsid w:val="00106A33"/>
    <w:pPr>
      <w:numPr>
        <w:ilvl w:val="6"/>
        <w:numId w:val="1"/>
      </w:numPr>
      <w:spacing w:before="240" w:after="60"/>
      <w:outlineLvl w:val="6"/>
    </w:pPr>
  </w:style>
  <w:style w:type="paragraph" w:styleId="Nadpis8">
    <w:name w:val="heading 8"/>
    <w:basedOn w:val="Normln"/>
    <w:next w:val="Normln"/>
    <w:qFormat/>
    <w:rsid w:val="00106A33"/>
    <w:pPr>
      <w:numPr>
        <w:ilvl w:val="7"/>
        <w:numId w:val="1"/>
      </w:numPr>
      <w:spacing w:before="240" w:after="60"/>
      <w:outlineLvl w:val="7"/>
    </w:pPr>
    <w:rPr>
      <w:i/>
      <w:iCs/>
    </w:rPr>
  </w:style>
  <w:style w:type="paragraph" w:styleId="Nadpis9">
    <w:name w:val="heading 9"/>
    <w:basedOn w:val="Normln"/>
    <w:next w:val="Normln"/>
    <w:qFormat/>
    <w:rsid w:val="00106A33"/>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3009AA"/>
    <w:pPr>
      <w:spacing w:before="120" w:after="120"/>
      <w:jc w:val="both"/>
    </w:pPr>
    <w:rPr>
      <w:b/>
      <w:bCs/>
      <w:noProof/>
    </w:rPr>
  </w:style>
  <w:style w:type="paragraph" w:styleId="Zhlav">
    <w:name w:val="header"/>
    <w:basedOn w:val="Normln"/>
    <w:link w:val="ZhlavChar"/>
    <w:rsid w:val="008B5B2E"/>
    <w:pPr>
      <w:tabs>
        <w:tab w:val="center" w:pos="4536"/>
        <w:tab w:val="right" w:pos="9072"/>
      </w:tabs>
    </w:pPr>
  </w:style>
  <w:style w:type="paragraph" w:styleId="Zpat">
    <w:name w:val="footer"/>
    <w:basedOn w:val="Normln"/>
    <w:link w:val="ZpatChar"/>
    <w:uiPriority w:val="99"/>
    <w:rsid w:val="008B5B2E"/>
    <w:pPr>
      <w:tabs>
        <w:tab w:val="center" w:pos="4536"/>
        <w:tab w:val="right" w:pos="9072"/>
      </w:tabs>
    </w:pPr>
  </w:style>
  <w:style w:type="character" w:styleId="slostrnky">
    <w:name w:val="page number"/>
    <w:basedOn w:val="Standardnpsmoodstavce"/>
    <w:rsid w:val="008B5B2E"/>
  </w:style>
  <w:style w:type="paragraph" w:styleId="Zkladntextodsazen">
    <w:name w:val="Body Text Indent"/>
    <w:basedOn w:val="Normln"/>
    <w:link w:val="ZkladntextodsazenChar"/>
    <w:rsid w:val="00E4750D"/>
    <w:pPr>
      <w:suppressAutoHyphens/>
      <w:ind w:left="708"/>
      <w:jc w:val="both"/>
    </w:pPr>
    <w:rPr>
      <w:b/>
      <w:sz w:val="52"/>
      <w:szCs w:val="20"/>
      <w:lang w:eastAsia="ar-SA"/>
    </w:rPr>
  </w:style>
  <w:style w:type="paragraph" w:styleId="Obsah2">
    <w:name w:val="toc 2"/>
    <w:basedOn w:val="Normln"/>
    <w:next w:val="Normln"/>
    <w:autoRedefine/>
    <w:semiHidden/>
    <w:rsid w:val="00E4750D"/>
    <w:pPr>
      <w:ind w:left="240"/>
    </w:pPr>
  </w:style>
  <w:style w:type="paragraph" w:styleId="Obsah3">
    <w:name w:val="toc 3"/>
    <w:basedOn w:val="Normln"/>
    <w:next w:val="Normln"/>
    <w:autoRedefine/>
    <w:semiHidden/>
    <w:rsid w:val="00E4750D"/>
    <w:pPr>
      <w:ind w:left="480"/>
    </w:pPr>
  </w:style>
  <w:style w:type="paragraph" w:customStyle="1" w:styleId="Default">
    <w:name w:val="Default"/>
    <w:rsid w:val="008A2591"/>
    <w:pPr>
      <w:autoSpaceDE w:val="0"/>
      <w:autoSpaceDN w:val="0"/>
      <w:adjustRightInd w:val="0"/>
    </w:pPr>
    <w:rPr>
      <w:color w:val="000000"/>
      <w:sz w:val="24"/>
      <w:szCs w:val="24"/>
    </w:rPr>
  </w:style>
  <w:style w:type="paragraph" w:styleId="Zkladntext">
    <w:name w:val="Body Text"/>
    <w:basedOn w:val="Normln"/>
    <w:link w:val="ZkladntextChar"/>
    <w:rsid w:val="00885E1A"/>
    <w:pPr>
      <w:spacing w:after="120"/>
    </w:pPr>
  </w:style>
  <w:style w:type="table" w:styleId="Mkatabulky">
    <w:name w:val="Table Grid"/>
    <w:basedOn w:val="Normlntabulka"/>
    <w:uiPriority w:val="59"/>
    <w:rsid w:val="0078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D1909"/>
    <w:rPr>
      <w:rFonts w:ascii="Tahoma" w:hAnsi="Tahoma" w:cs="Tahoma"/>
      <w:sz w:val="16"/>
      <w:szCs w:val="16"/>
    </w:rPr>
  </w:style>
  <w:style w:type="character" w:styleId="Hypertextovodkaz">
    <w:name w:val="Hyperlink"/>
    <w:basedOn w:val="Standardnpsmoodstavce"/>
    <w:rsid w:val="00A70B32"/>
    <w:rPr>
      <w:color w:val="0000FF"/>
      <w:u w:val="single"/>
    </w:rPr>
  </w:style>
  <w:style w:type="paragraph" w:styleId="Zkladntext3">
    <w:name w:val="Body Text 3"/>
    <w:basedOn w:val="Normln"/>
    <w:link w:val="Zkladntext3Char"/>
    <w:uiPriority w:val="99"/>
    <w:unhideWhenUsed/>
    <w:rsid w:val="00A70B32"/>
    <w:pPr>
      <w:spacing w:after="120"/>
    </w:pPr>
    <w:rPr>
      <w:sz w:val="16"/>
      <w:szCs w:val="16"/>
    </w:rPr>
  </w:style>
  <w:style w:type="character" w:customStyle="1" w:styleId="Zkladntext3Char">
    <w:name w:val="Základní text 3 Char"/>
    <w:basedOn w:val="Standardnpsmoodstavce"/>
    <w:link w:val="Zkladntext3"/>
    <w:uiPriority w:val="99"/>
    <w:rsid w:val="00A70B32"/>
    <w:rPr>
      <w:sz w:val="16"/>
      <w:szCs w:val="16"/>
    </w:rPr>
  </w:style>
  <w:style w:type="character" w:customStyle="1" w:styleId="ZhlavChar">
    <w:name w:val="Záhlaví Char"/>
    <w:basedOn w:val="Standardnpsmoodstavce"/>
    <w:link w:val="Zhlav"/>
    <w:rsid w:val="00A70B32"/>
    <w:rPr>
      <w:sz w:val="24"/>
      <w:szCs w:val="24"/>
    </w:rPr>
  </w:style>
  <w:style w:type="paragraph" w:styleId="Normlnweb">
    <w:name w:val="Normal (Web)"/>
    <w:basedOn w:val="Normln"/>
    <w:uiPriority w:val="99"/>
    <w:rsid w:val="00A70B32"/>
    <w:pPr>
      <w:spacing w:before="100" w:beforeAutospacing="1" w:after="100" w:afterAutospacing="1"/>
    </w:pPr>
  </w:style>
  <w:style w:type="paragraph" w:styleId="Odstavecseseznamem">
    <w:name w:val="List Paragraph"/>
    <w:basedOn w:val="Normln"/>
    <w:uiPriority w:val="34"/>
    <w:qFormat/>
    <w:rsid w:val="0013441E"/>
    <w:pPr>
      <w:spacing w:after="200" w:line="276" w:lineRule="auto"/>
      <w:ind w:left="720"/>
      <w:contextualSpacing/>
    </w:pPr>
    <w:rPr>
      <w:rFonts w:asciiTheme="minorHAnsi" w:eastAsiaTheme="minorHAnsi" w:hAnsiTheme="minorHAnsi" w:cstheme="minorBidi"/>
      <w:sz w:val="22"/>
      <w:szCs w:val="22"/>
      <w:lang w:eastAsia="en-US"/>
    </w:rPr>
  </w:style>
  <w:style w:type="character" w:styleId="Siln">
    <w:name w:val="Strong"/>
    <w:basedOn w:val="Standardnpsmoodstavce"/>
    <w:uiPriority w:val="22"/>
    <w:qFormat/>
    <w:rsid w:val="007906C8"/>
    <w:rPr>
      <w:b/>
      <w:bCs/>
    </w:rPr>
  </w:style>
  <w:style w:type="paragraph" w:styleId="Bezmezer">
    <w:name w:val="No Spacing"/>
    <w:uiPriority w:val="1"/>
    <w:qFormat/>
    <w:rsid w:val="00AF3FF7"/>
    <w:rPr>
      <w:sz w:val="24"/>
      <w:szCs w:val="24"/>
    </w:rPr>
  </w:style>
  <w:style w:type="character" w:customStyle="1" w:styleId="ZpatChar">
    <w:name w:val="Zápatí Char"/>
    <w:basedOn w:val="Standardnpsmoodstavce"/>
    <w:link w:val="Zpat"/>
    <w:uiPriority w:val="99"/>
    <w:rsid w:val="00AB3DBE"/>
    <w:rPr>
      <w:sz w:val="24"/>
      <w:szCs w:val="24"/>
    </w:rPr>
  </w:style>
  <w:style w:type="character" w:customStyle="1" w:styleId="ZkladntextChar">
    <w:name w:val="Základní text Char"/>
    <w:basedOn w:val="Standardnpsmoodstavce"/>
    <w:link w:val="Zkladntext"/>
    <w:rsid w:val="00FB3ADA"/>
    <w:rPr>
      <w:sz w:val="24"/>
      <w:szCs w:val="24"/>
    </w:rPr>
  </w:style>
  <w:style w:type="character" w:customStyle="1" w:styleId="Nadpis1Char">
    <w:name w:val="Nadpis 1 Char"/>
    <w:basedOn w:val="Standardnpsmoodstavce"/>
    <w:link w:val="Nadpis1"/>
    <w:rsid w:val="00FB3ADA"/>
    <w:rPr>
      <w:rFonts w:ascii="Arial" w:hAnsi="Arial" w:cs="Arial"/>
      <w:b/>
      <w:bCs/>
      <w:kern w:val="32"/>
      <w:sz w:val="32"/>
      <w:szCs w:val="32"/>
    </w:rPr>
  </w:style>
  <w:style w:type="character" w:customStyle="1" w:styleId="bigger-text1">
    <w:name w:val="bigger-text1"/>
    <w:basedOn w:val="Standardnpsmoodstavce"/>
    <w:rsid w:val="004819D7"/>
    <w:rPr>
      <w:sz w:val="34"/>
      <w:szCs w:val="34"/>
    </w:rPr>
  </w:style>
  <w:style w:type="character" w:customStyle="1" w:styleId="ZkladntextodsazenChar">
    <w:name w:val="Základní text odsazený Char"/>
    <w:basedOn w:val="Standardnpsmoodstavce"/>
    <w:link w:val="Zkladntextodsazen"/>
    <w:rsid w:val="00BA342B"/>
    <w:rPr>
      <w:b/>
      <w:sz w:val="52"/>
      <w:lang w:eastAsia="ar-SA"/>
    </w:rPr>
  </w:style>
  <w:style w:type="character" w:customStyle="1" w:styleId="badge">
    <w:name w:val="badge"/>
    <w:basedOn w:val="Standardnpsmoodstavce"/>
    <w:rsid w:val="008A6066"/>
  </w:style>
  <w:style w:type="character" w:customStyle="1" w:styleId="hgkelc">
    <w:name w:val="hgkelc"/>
    <w:basedOn w:val="Standardnpsmoodstavce"/>
    <w:rsid w:val="0085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8650">
      <w:bodyDiv w:val="1"/>
      <w:marLeft w:val="0"/>
      <w:marRight w:val="0"/>
      <w:marTop w:val="0"/>
      <w:marBottom w:val="0"/>
      <w:divBdr>
        <w:top w:val="none" w:sz="0" w:space="0" w:color="auto"/>
        <w:left w:val="none" w:sz="0" w:space="0" w:color="auto"/>
        <w:bottom w:val="none" w:sz="0" w:space="0" w:color="auto"/>
        <w:right w:val="none" w:sz="0" w:space="0" w:color="auto"/>
      </w:divBdr>
      <w:divsChild>
        <w:div w:id="1886679472">
          <w:marLeft w:val="0"/>
          <w:marRight w:val="0"/>
          <w:marTop w:val="0"/>
          <w:marBottom w:val="0"/>
          <w:divBdr>
            <w:top w:val="none" w:sz="0" w:space="0" w:color="auto"/>
            <w:left w:val="none" w:sz="0" w:space="0" w:color="auto"/>
            <w:bottom w:val="none" w:sz="0" w:space="0" w:color="auto"/>
            <w:right w:val="none" w:sz="0" w:space="0" w:color="auto"/>
          </w:divBdr>
          <w:divsChild>
            <w:div w:id="1181427958">
              <w:marLeft w:val="0"/>
              <w:marRight w:val="0"/>
              <w:marTop w:val="0"/>
              <w:marBottom w:val="0"/>
              <w:divBdr>
                <w:top w:val="none" w:sz="0" w:space="0" w:color="auto"/>
                <w:left w:val="none" w:sz="0" w:space="0" w:color="auto"/>
                <w:bottom w:val="none" w:sz="0" w:space="0" w:color="auto"/>
                <w:right w:val="none" w:sz="0" w:space="0" w:color="auto"/>
              </w:divBdr>
              <w:divsChild>
                <w:div w:id="1756586029">
                  <w:marLeft w:val="0"/>
                  <w:marRight w:val="0"/>
                  <w:marTop w:val="0"/>
                  <w:marBottom w:val="0"/>
                  <w:divBdr>
                    <w:top w:val="none" w:sz="0" w:space="0" w:color="auto"/>
                    <w:left w:val="none" w:sz="0" w:space="0" w:color="auto"/>
                    <w:bottom w:val="none" w:sz="0" w:space="0" w:color="auto"/>
                    <w:right w:val="none" w:sz="0" w:space="0" w:color="auto"/>
                  </w:divBdr>
                  <w:divsChild>
                    <w:div w:id="8475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3785">
      <w:bodyDiv w:val="1"/>
      <w:marLeft w:val="0"/>
      <w:marRight w:val="0"/>
      <w:marTop w:val="0"/>
      <w:marBottom w:val="0"/>
      <w:divBdr>
        <w:top w:val="none" w:sz="0" w:space="0" w:color="auto"/>
        <w:left w:val="none" w:sz="0" w:space="0" w:color="auto"/>
        <w:bottom w:val="none" w:sz="0" w:space="0" w:color="auto"/>
        <w:right w:val="none" w:sz="0" w:space="0" w:color="auto"/>
      </w:divBdr>
      <w:divsChild>
        <w:div w:id="2001500663">
          <w:marLeft w:val="0"/>
          <w:marRight w:val="0"/>
          <w:marTop w:val="0"/>
          <w:marBottom w:val="0"/>
          <w:divBdr>
            <w:top w:val="none" w:sz="0" w:space="0" w:color="auto"/>
            <w:left w:val="none" w:sz="0" w:space="0" w:color="auto"/>
            <w:bottom w:val="none" w:sz="0" w:space="0" w:color="auto"/>
            <w:right w:val="none" w:sz="0" w:space="0" w:color="auto"/>
          </w:divBdr>
          <w:divsChild>
            <w:div w:id="1185361239">
              <w:marLeft w:val="0"/>
              <w:marRight w:val="0"/>
              <w:marTop w:val="0"/>
              <w:marBottom w:val="0"/>
              <w:divBdr>
                <w:top w:val="none" w:sz="0" w:space="0" w:color="auto"/>
                <w:left w:val="none" w:sz="0" w:space="0" w:color="auto"/>
                <w:bottom w:val="none" w:sz="0" w:space="0" w:color="auto"/>
                <w:right w:val="none" w:sz="0" w:space="0" w:color="auto"/>
              </w:divBdr>
              <w:divsChild>
                <w:div w:id="221521507">
                  <w:marLeft w:val="0"/>
                  <w:marRight w:val="0"/>
                  <w:marTop w:val="0"/>
                  <w:marBottom w:val="0"/>
                  <w:divBdr>
                    <w:top w:val="none" w:sz="0" w:space="0" w:color="auto"/>
                    <w:left w:val="none" w:sz="0" w:space="0" w:color="auto"/>
                    <w:bottom w:val="none" w:sz="0" w:space="0" w:color="auto"/>
                    <w:right w:val="none" w:sz="0" w:space="0" w:color="auto"/>
                  </w:divBdr>
                  <w:divsChild>
                    <w:div w:id="10565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065021">
      <w:bodyDiv w:val="1"/>
      <w:marLeft w:val="0"/>
      <w:marRight w:val="0"/>
      <w:marTop w:val="0"/>
      <w:marBottom w:val="0"/>
      <w:divBdr>
        <w:top w:val="none" w:sz="0" w:space="0" w:color="auto"/>
        <w:left w:val="none" w:sz="0" w:space="0" w:color="auto"/>
        <w:bottom w:val="none" w:sz="0" w:space="0" w:color="auto"/>
        <w:right w:val="none" w:sz="0" w:space="0" w:color="auto"/>
      </w:divBdr>
      <w:divsChild>
        <w:div w:id="792483593">
          <w:marLeft w:val="0"/>
          <w:marRight w:val="0"/>
          <w:marTop w:val="0"/>
          <w:marBottom w:val="0"/>
          <w:divBdr>
            <w:top w:val="none" w:sz="0" w:space="0" w:color="auto"/>
            <w:left w:val="none" w:sz="0" w:space="0" w:color="auto"/>
            <w:bottom w:val="none" w:sz="0" w:space="0" w:color="auto"/>
            <w:right w:val="none" w:sz="0" w:space="0" w:color="auto"/>
          </w:divBdr>
          <w:divsChild>
            <w:div w:id="827474713">
              <w:marLeft w:val="0"/>
              <w:marRight w:val="0"/>
              <w:marTop w:val="0"/>
              <w:marBottom w:val="0"/>
              <w:divBdr>
                <w:top w:val="none" w:sz="0" w:space="0" w:color="auto"/>
                <w:left w:val="none" w:sz="0" w:space="0" w:color="auto"/>
                <w:bottom w:val="none" w:sz="0" w:space="0" w:color="auto"/>
                <w:right w:val="none" w:sz="0" w:space="0" w:color="auto"/>
              </w:divBdr>
              <w:divsChild>
                <w:div w:id="978345131">
                  <w:marLeft w:val="0"/>
                  <w:marRight w:val="0"/>
                  <w:marTop w:val="0"/>
                  <w:marBottom w:val="0"/>
                  <w:divBdr>
                    <w:top w:val="none" w:sz="0" w:space="0" w:color="auto"/>
                    <w:left w:val="none" w:sz="0" w:space="0" w:color="auto"/>
                    <w:bottom w:val="none" w:sz="0" w:space="0" w:color="auto"/>
                    <w:right w:val="none" w:sz="0" w:space="0" w:color="auto"/>
                  </w:divBdr>
                  <w:divsChild>
                    <w:div w:id="18952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12864">
      <w:bodyDiv w:val="1"/>
      <w:marLeft w:val="0"/>
      <w:marRight w:val="0"/>
      <w:marTop w:val="0"/>
      <w:marBottom w:val="0"/>
      <w:divBdr>
        <w:top w:val="none" w:sz="0" w:space="0" w:color="auto"/>
        <w:left w:val="none" w:sz="0" w:space="0" w:color="auto"/>
        <w:bottom w:val="none" w:sz="0" w:space="0" w:color="auto"/>
        <w:right w:val="none" w:sz="0" w:space="0" w:color="auto"/>
      </w:divBdr>
      <w:divsChild>
        <w:div w:id="942228105">
          <w:marLeft w:val="0"/>
          <w:marRight w:val="0"/>
          <w:marTop w:val="0"/>
          <w:marBottom w:val="0"/>
          <w:divBdr>
            <w:top w:val="none" w:sz="0" w:space="0" w:color="auto"/>
            <w:left w:val="none" w:sz="0" w:space="0" w:color="auto"/>
            <w:bottom w:val="none" w:sz="0" w:space="0" w:color="auto"/>
            <w:right w:val="none" w:sz="0" w:space="0" w:color="auto"/>
          </w:divBdr>
          <w:divsChild>
            <w:div w:id="1207448728">
              <w:marLeft w:val="0"/>
              <w:marRight w:val="0"/>
              <w:marTop w:val="0"/>
              <w:marBottom w:val="0"/>
              <w:divBdr>
                <w:top w:val="none" w:sz="0" w:space="0" w:color="auto"/>
                <w:left w:val="none" w:sz="0" w:space="0" w:color="auto"/>
                <w:bottom w:val="none" w:sz="0" w:space="0" w:color="auto"/>
                <w:right w:val="none" w:sz="0" w:space="0" w:color="auto"/>
              </w:divBdr>
              <w:divsChild>
                <w:div w:id="263464377">
                  <w:marLeft w:val="0"/>
                  <w:marRight w:val="0"/>
                  <w:marTop w:val="0"/>
                  <w:marBottom w:val="0"/>
                  <w:divBdr>
                    <w:top w:val="none" w:sz="0" w:space="0" w:color="auto"/>
                    <w:left w:val="none" w:sz="0" w:space="0" w:color="auto"/>
                    <w:bottom w:val="none" w:sz="0" w:space="0" w:color="auto"/>
                    <w:right w:val="none" w:sz="0" w:space="0" w:color="auto"/>
                  </w:divBdr>
                  <w:divsChild>
                    <w:div w:id="15812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3092">
      <w:bodyDiv w:val="1"/>
      <w:marLeft w:val="0"/>
      <w:marRight w:val="0"/>
      <w:marTop w:val="0"/>
      <w:marBottom w:val="0"/>
      <w:divBdr>
        <w:top w:val="none" w:sz="0" w:space="0" w:color="auto"/>
        <w:left w:val="none" w:sz="0" w:space="0" w:color="auto"/>
        <w:bottom w:val="none" w:sz="0" w:space="0" w:color="auto"/>
        <w:right w:val="none" w:sz="0" w:space="0" w:color="auto"/>
      </w:divBdr>
      <w:divsChild>
        <w:div w:id="1299528720">
          <w:marLeft w:val="0"/>
          <w:marRight w:val="0"/>
          <w:marTop w:val="0"/>
          <w:marBottom w:val="0"/>
          <w:divBdr>
            <w:top w:val="none" w:sz="0" w:space="0" w:color="auto"/>
            <w:left w:val="none" w:sz="0" w:space="0" w:color="auto"/>
            <w:bottom w:val="none" w:sz="0" w:space="0" w:color="auto"/>
            <w:right w:val="none" w:sz="0" w:space="0" w:color="auto"/>
          </w:divBdr>
          <w:divsChild>
            <w:div w:id="1244922525">
              <w:marLeft w:val="0"/>
              <w:marRight w:val="0"/>
              <w:marTop w:val="0"/>
              <w:marBottom w:val="0"/>
              <w:divBdr>
                <w:top w:val="none" w:sz="0" w:space="0" w:color="auto"/>
                <w:left w:val="none" w:sz="0" w:space="0" w:color="auto"/>
                <w:bottom w:val="none" w:sz="0" w:space="0" w:color="auto"/>
                <w:right w:val="none" w:sz="0" w:space="0" w:color="auto"/>
              </w:divBdr>
              <w:divsChild>
                <w:div w:id="1395201361">
                  <w:marLeft w:val="0"/>
                  <w:marRight w:val="0"/>
                  <w:marTop w:val="0"/>
                  <w:marBottom w:val="0"/>
                  <w:divBdr>
                    <w:top w:val="none" w:sz="0" w:space="0" w:color="auto"/>
                    <w:left w:val="none" w:sz="0" w:space="0" w:color="auto"/>
                    <w:bottom w:val="none" w:sz="0" w:space="0" w:color="auto"/>
                    <w:right w:val="none" w:sz="0" w:space="0" w:color="auto"/>
                  </w:divBdr>
                  <w:divsChild>
                    <w:div w:id="1258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155297">
      <w:bodyDiv w:val="1"/>
      <w:marLeft w:val="0"/>
      <w:marRight w:val="0"/>
      <w:marTop w:val="0"/>
      <w:marBottom w:val="0"/>
      <w:divBdr>
        <w:top w:val="none" w:sz="0" w:space="0" w:color="auto"/>
        <w:left w:val="none" w:sz="0" w:space="0" w:color="auto"/>
        <w:bottom w:val="none" w:sz="0" w:space="0" w:color="auto"/>
        <w:right w:val="none" w:sz="0" w:space="0" w:color="auto"/>
      </w:divBdr>
      <w:divsChild>
        <w:div w:id="1741440837">
          <w:marLeft w:val="0"/>
          <w:marRight w:val="0"/>
          <w:marTop w:val="0"/>
          <w:marBottom w:val="0"/>
          <w:divBdr>
            <w:top w:val="none" w:sz="0" w:space="0" w:color="auto"/>
            <w:left w:val="none" w:sz="0" w:space="0" w:color="auto"/>
            <w:bottom w:val="none" w:sz="0" w:space="0" w:color="auto"/>
            <w:right w:val="none" w:sz="0" w:space="0" w:color="auto"/>
          </w:divBdr>
          <w:divsChild>
            <w:div w:id="1032458244">
              <w:marLeft w:val="0"/>
              <w:marRight w:val="0"/>
              <w:marTop w:val="0"/>
              <w:marBottom w:val="0"/>
              <w:divBdr>
                <w:top w:val="none" w:sz="0" w:space="0" w:color="auto"/>
                <w:left w:val="none" w:sz="0" w:space="0" w:color="auto"/>
                <w:bottom w:val="none" w:sz="0" w:space="0" w:color="auto"/>
                <w:right w:val="none" w:sz="0" w:space="0" w:color="auto"/>
              </w:divBdr>
              <w:divsChild>
                <w:div w:id="787361553">
                  <w:marLeft w:val="0"/>
                  <w:marRight w:val="0"/>
                  <w:marTop w:val="0"/>
                  <w:marBottom w:val="0"/>
                  <w:divBdr>
                    <w:top w:val="none" w:sz="0" w:space="0" w:color="auto"/>
                    <w:left w:val="none" w:sz="0" w:space="0" w:color="auto"/>
                    <w:bottom w:val="none" w:sz="0" w:space="0" w:color="auto"/>
                    <w:right w:val="none" w:sz="0" w:space="0" w:color="auto"/>
                  </w:divBdr>
                  <w:divsChild>
                    <w:div w:id="9517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4664">
      <w:bodyDiv w:val="1"/>
      <w:marLeft w:val="0"/>
      <w:marRight w:val="0"/>
      <w:marTop w:val="0"/>
      <w:marBottom w:val="0"/>
      <w:divBdr>
        <w:top w:val="none" w:sz="0" w:space="0" w:color="auto"/>
        <w:left w:val="none" w:sz="0" w:space="0" w:color="auto"/>
        <w:bottom w:val="none" w:sz="0" w:space="0" w:color="auto"/>
        <w:right w:val="none" w:sz="0" w:space="0" w:color="auto"/>
      </w:divBdr>
      <w:divsChild>
        <w:div w:id="374889107">
          <w:marLeft w:val="0"/>
          <w:marRight w:val="0"/>
          <w:marTop w:val="0"/>
          <w:marBottom w:val="0"/>
          <w:divBdr>
            <w:top w:val="none" w:sz="0" w:space="0" w:color="auto"/>
            <w:left w:val="none" w:sz="0" w:space="0" w:color="auto"/>
            <w:bottom w:val="none" w:sz="0" w:space="0" w:color="auto"/>
            <w:right w:val="none" w:sz="0" w:space="0" w:color="auto"/>
          </w:divBdr>
          <w:divsChild>
            <w:div w:id="1644459964">
              <w:marLeft w:val="0"/>
              <w:marRight w:val="0"/>
              <w:marTop w:val="0"/>
              <w:marBottom w:val="0"/>
              <w:divBdr>
                <w:top w:val="none" w:sz="0" w:space="0" w:color="auto"/>
                <w:left w:val="none" w:sz="0" w:space="0" w:color="auto"/>
                <w:bottom w:val="none" w:sz="0" w:space="0" w:color="auto"/>
                <w:right w:val="none" w:sz="0" w:space="0" w:color="auto"/>
              </w:divBdr>
              <w:divsChild>
                <w:div w:id="968172402">
                  <w:marLeft w:val="0"/>
                  <w:marRight w:val="0"/>
                  <w:marTop w:val="0"/>
                  <w:marBottom w:val="0"/>
                  <w:divBdr>
                    <w:top w:val="none" w:sz="0" w:space="0" w:color="auto"/>
                    <w:left w:val="none" w:sz="0" w:space="0" w:color="auto"/>
                    <w:bottom w:val="none" w:sz="0" w:space="0" w:color="auto"/>
                    <w:right w:val="none" w:sz="0" w:space="0" w:color="auto"/>
                  </w:divBdr>
                  <w:divsChild>
                    <w:div w:id="204683973">
                      <w:marLeft w:val="0"/>
                      <w:marRight w:val="0"/>
                      <w:marTop w:val="0"/>
                      <w:marBottom w:val="0"/>
                      <w:divBdr>
                        <w:top w:val="none" w:sz="0" w:space="0" w:color="auto"/>
                        <w:left w:val="none" w:sz="0" w:space="0" w:color="auto"/>
                        <w:bottom w:val="none" w:sz="0" w:space="0" w:color="auto"/>
                        <w:right w:val="none" w:sz="0" w:space="0" w:color="auto"/>
                      </w:divBdr>
                      <w:divsChild>
                        <w:div w:id="1938366029">
                          <w:marLeft w:val="0"/>
                          <w:marRight w:val="0"/>
                          <w:marTop w:val="0"/>
                          <w:marBottom w:val="0"/>
                          <w:divBdr>
                            <w:top w:val="none" w:sz="0" w:space="0" w:color="auto"/>
                            <w:left w:val="none" w:sz="0" w:space="0" w:color="auto"/>
                            <w:bottom w:val="none" w:sz="0" w:space="0" w:color="auto"/>
                            <w:right w:val="none" w:sz="0" w:space="0" w:color="auto"/>
                          </w:divBdr>
                          <w:divsChild>
                            <w:div w:id="2088530818">
                              <w:marLeft w:val="0"/>
                              <w:marRight w:val="0"/>
                              <w:marTop w:val="0"/>
                              <w:marBottom w:val="0"/>
                              <w:divBdr>
                                <w:top w:val="none" w:sz="0" w:space="0" w:color="auto"/>
                                <w:left w:val="none" w:sz="0" w:space="0" w:color="auto"/>
                                <w:bottom w:val="none" w:sz="0" w:space="0" w:color="auto"/>
                                <w:right w:val="none" w:sz="0" w:space="0" w:color="auto"/>
                              </w:divBdr>
                              <w:divsChild>
                                <w:div w:id="1299413104">
                                  <w:marLeft w:val="0"/>
                                  <w:marRight w:val="0"/>
                                  <w:marTop w:val="0"/>
                                  <w:marBottom w:val="0"/>
                                  <w:divBdr>
                                    <w:top w:val="none" w:sz="0" w:space="0" w:color="auto"/>
                                    <w:left w:val="none" w:sz="0" w:space="0" w:color="auto"/>
                                    <w:bottom w:val="none" w:sz="0" w:space="0" w:color="auto"/>
                                    <w:right w:val="none" w:sz="0" w:space="0" w:color="auto"/>
                                  </w:divBdr>
                                  <w:divsChild>
                                    <w:div w:id="24253537">
                                      <w:marLeft w:val="0"/>
                                      <w:marRight w:val="0"/>
                                      <w:marTop w:val="0"/>
                                      <w:marBottom w:val="0"/>
                                      <w:divBdr>
                                        <w:top w:val="none" w:sz="0" w:space="0" w:color="auto"/>
                                        <w:left w:val="none" w:sz="0" w:space="0" w:color="auto"/>
                                        <w:bottom w:val="none" w:sz="0" w:space="0" w:color="auto"/>
                                        <w:right w:val="none" w:sz="0" w:space="0" w:color="auto"/>
                                      </w:divBdr>
                                      <w:divsChild>
                                        <w:div w:id="1467747065">
                                          <w:marLeft w:val="0"/>
                                          <w:marRight w:val="0"/>
                                          <w:marTop w:val="0"/>
                                          <w:marBottom w:val="0"/>
                                          <w:divBdr>
                                            <w:top w:val="none" w:sz="0" w:space="0" w:color="auto"/>
                                            <w:left w:val="none" w:sz="0" w:space="0" w:color="auto"/>
                                            <w:bottom w:val="none" w:sz="0" w:space="0" w:color="auto"/>
                                            <w:right w:val="none" w:sz="0" w:space="0" w:color="auto"/>
                                          </w:divBdr>
                                          <w:divsChild>
                                            <w:div w:id="342127106">
                                              <w:marLeft w:val="0"/>
                                              <w:marRight w:val="0"/>
                                              <w:marTop w:val="0"/>
                                              <w:marBottom w:val="0"/>
                                              <w:divBdr>
                                                <w:top w:val="none" w:sz="0" w:space="0" w:color="auto"/>
                                                <w:left w:val="none" w:sz="0" w:space="0" w:color="auto"/>
                                                <w:bottom w:val="none" w:sz="0" w:space="0" w:color="auto"/>
                                                <w:right w:val="none" w:sz="0" w:space="0" w:color="auto"/>
                                              </w:divBdr>
                                              <w:divsChild>
                                                <w:div w:id="20556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57516">
      <w:bodyDiv w:val="1"/>
      <w:marLeft w:val="0"/>
      <w:marRight w:val="0"/>
      <w:marTop w:val="0"/>
      <w:marBottom w:val="0"/>
      <w:divBdr>
        <w:top w:val="none" w:sz="0" w:space="0" w:color="auto"/>
        <w:left w:val="none" w:sz="0" w:space="0" w:color="auto"/>
        <w:bottom w:val="none" w:sz="0" w:space="0" w:color="auto"/>
        <w:right w:val="none" w:sz="0" w:space="0" w:color="auto"/>
      </w:divBdr>
      <w:divsChild>
        <w:div w:id="121770341">
          <w:marLeft w:val="0"/>
          <w:marRight w:val="0"/>
          <w:marTop w:val="0"/>
          <w:marBottom w:val="0"/>
          <w:divBdr>
            <w:top w:val="none" w:sz="0" w:space="0" w:color="auto"/>
            <w:left w:val="none" w:sz="0" w:space="0" w:color="auto"/>
            <w:bottom w:val="none" w:sz="0" w:space="0" w:color="auto"/>
            <w:right w:val="none" w:sz="0" w:space="0" w:color="auto"/>
          </w:divBdr>
          <w:divsChild>
            <w:div w:id="305202346">
              <w:marLeft w:val="0"/>
              <w:marRight w:val="0"/>
              <w:marTop w:val="0"/>
              <w:marBottom w:val="0"/>
              <w:divBdr>
                <w:top w:val="none" w:sz="0" w:space="0" w:color="auto"/>
                <w:left w:val="none" w:sz="0" w:space="0" w:color="auto"/>
                <w:bottom w:val="none" w:sz="0" w:space="0" w:color="auto"/>
                <w:right w:val="none" w:sz="0" w:space="0" w:color="auto"/>
              </w:divBdr>
              <w:divsChild>
                <w:div w:id="1401059327">
                  <w:marLeft w:val="0"/>
                  <w:marRight w:val="0"/>
                  <w:marTop w:val="0"/>
                  <w:marBottom w:val="0"/>
                  <w:divBdr>
                    <w:top w:val="none" w:sz="0" w:space="0" w:color="auto"/>
                    <w:left w:val="none" w:sz="0" w:space="0" w:color="auto"/>
                    <w:bottom w:val="none" w:sz="0" w:space="0" w:color="auto"/>
                    <w:right w:val="none" w:sz="0" w:space="0" w:color="auto"/>
                  </w:divBdr>
                  <w:divsChild>
                    <w:div w:id="16418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81690">
      <w:bodyDiv w:val="1"/>
      <w:marLeft w:val="0"/>
      <w:marRight w:val="0"/>
      <w:marTop w:val="0"/>
      <w:marBottom w:val="0"/>
      <w:divBdr>
        <w:top w:val="none" w:sz="0" w:space="0" w:color="auto"/>
        <w:left w:val="none" w:sz="0" w:space="0" w:color="auto"/>
        <w:bottom w:val="none" w:sz="0" w:space="0" w:color="auto"/>
        <w:right w:val="none" w:sz="0" w:space="0" w:color="auto"/>
      </w:divBdr>
      <w:divsChild>
        <w:div w:id="367947523">
          <w:marLeft w:val="0"/>
          <w:marRight w:val="0"/>
          <w:marTop w:val="0"/>
          <w:marBottom w:val="0"/>
          <w:divBdr>
            <w:top w:val="none" w:sz="0" w:space="0" w:color="auto"/>
            <w:left w:val="none" w:sz="0" w:space="0" w:color="auto"/>
            <w:bottom w:val="none" w:sz="0" w:space="0" w:color="auto"/>
            <w:right w:val="none" w:sz="0" w:space="0" w:color="auto"/>
          </w:divBdr>
          <w:divsChild>
            <w:div w:id="1794861848">
              <w:marLeft w:val="0"/>
              <w:marRight w:val="0"/>
              <w:marTop w:val="0"/>
              <w:marBottom w:val="0"/>
              <w:divBdr>
                <w:top w:val="none" w:sz="0" w:space="0" w:color="auto"/>
                <w:left w:val="none" w:sz="0" w:space="0" w:color="auto"/>
                <w:bottom w:val="none" w:sz="0" w:space="0" w:color="auto"/>
                <w:right w:val="none" w:sz="0" w:space="0" w:color="auto"/>
              </w:divBdr>
              <w:divsChild>
                <w:div w:id="165943540">
                  <w:marLeft w:val="0"/>
                  <w:marRight w:val="0"/>
                  <w:marTop w:val="0"/>
                  <w:marBottom w:val="0"/>
                  <w:divBdr>
                    <w:top w:val="none" w:sz="0" w:space="0" w:color="auto"/>
                    <w:left w:val="none" w:sz="0" w:space="0" w:color="auto"/>
                    <w:bottom w:val="none" w:sz="0" w:space="0" w:color="auto"/>
                    <w:right w:val="none" w:sz="0" w:space="0" w:color="auto"/>
                  </w:divBdr>
                  <w:divsChild>
                    <w:div w:id="7606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ulukov@seznam.cz" TargetMode="External"/><Relationship Id="rId4" Type="http://schemas.openxmlformats.org/officeDocument/2006/relationships/settings" Target="settings.xml"/><Relationship Id="rId9" Type="http://schemas.openxmlformats.org/officeDocument/2006/relationships/hyperlink" Target="http://www.zsmilec.una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A90A-321F-49C8-815A-AA4AF923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25</Pages>
  <Words>6135</Words>
  <Characters>36201</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ŠVP ŠD</vt:lpstr>
    </vt:vector>
  </TitlesOfParts>
  <Company>ETV security, s. r. o.</Company>
  <LinksUpToDate>false</LinksUpToDate>
  <CharactersWithSpaces>42252</CharactersWithSpaces>
  <SharedDoc>false</SharedDoc>
  <HLinks>
    <vt:vector size="6" baseType="variant">
      <vt:variant>
        <vt:i4>2621519</vt:i4>
      </vt:variant>
      <vt:variant>
        <vt:i4>0</vt:i4>
      </vt:variant>
      <vt:variant>
        <vt:i4>0</vt:i4>
      </vt:variant>
      <vt:variant>
        <vt:i4>5</vt:i4>
      </vt:variant>
      <vt:variant>
        <vt:lpwstr>mailto:b.potesilova@seznam.cz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ŠD</dc:title>
  <dc:creator>Dita Jarošová</dc:creator>
  <cp:lastModifiedBy>Blanka Potěšilová</cp:lastModifiedBy>
  <cp:revision>10</cp:revision>
  <cp:lastPrinted>2014-09-04T10:55:00Z</cp:lastPrinted>
  <dcterms:created xsi:type="dcterms:W3CDTF">2019-07-27T19:20:00Z</dcterms:created>
  <dcterms:modified xsi:type="dcterms:W3CDTF">2022-11-06T11:55:00Z</dcterms:modified>
</cp:coreProperties>
</file>